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SOCORRO BONIFACIO REBELO</w:t>
      </w:r>
    </w:p>
    <w:p>
      <w:pPr>
        <w:jc w:val="center"/>
      </w:pPr>
      <w:r>
        <w:rPr>
          <w:b/>
          <w:sz w:val="24"/>
        </w:rPr>
        <w:t>MASTER PERSON-INFOR-PACK — VERSION 1</w:t>
      </w:r>
    </w:p>
    <w:p>
      <w:pPr>
        <w:jc w:val="center"/>
      </w:pPr>
      <w:r>
        <w:rPr>
          <w:i/>
        </w:rPr>
        <w:t>Foundation for AI Portfolio Agent, Portfolio Website, CV and Professional Communications</w:t>
      </w:r>
    </w:p>
    <w:p>
      <w:pPr>
        <w:pStyle w:val="Heading1"/>
      </w:pPr>
      <w:r>
        <w:t>1. Professional Identity</w:t>
      </w:r>
    </w:p>
    <w:p>
      <w:r>
        <w:rPr>
          <w:b/>
        </w:rPr>
        <w:t xml:space="preserve">Name: </w:t>
      </w:r>
      <w:r>
        <w:t>Socorro Bonifacio Rebelo</w:t>
      </w:r>
    </w:p>
    <w:p>
      <w:r>
        <w:rPr>
          <w:b/>
        </w:rPr>
        <w:t xml:space="preserve">Professional positioning: </w:t>
      </w:r>
      <w:r>
        <w:t>Data Scientist | Microsoft IT Support Specialist | Generative AI Specialist</w:t>
      </w:r>
    </w:p>
    <w:p>
      <w:r>
        <w:rPr>
          <w:b/>
        </w:rPr>
        <w:t xml:space="preserve">Location: </w:t>
      </w:r>
      <w:r>
        <w:t>Lisbon, Portugal</w:t>
      </w:r>
    </w:p>
    <w:p>
      <w:r>
        <w:rPr>
          <w:b/>
        </w:rPr>
        <w:t xml:space="preserve">Citizenship / work eligibility: </w:t>
      </w:r>
      <w:r>
        <w:t>Portuguese / EU citizen; eligible to work in Portugal and other European countries</w:t>
      </w:r>
    </w:p>
    <w:p>
      <w:r>
        <w:rPr>
          <w:b/>
        </w:rPr>
        <w:t xml:space="preserve">Current professional model: </w:t>
      </w:r>
      <w:r>
        <w:t>Freelance IT, Data &amp; Generative AI Consultant</w:t>
      </w:r>
    </w:p>
    <w:p>
      <w:r>
        <w:rPr>
          <w:b/>
        </w:rPr>
        <w:t xml:space="preserve">Professional contact: </w:t>
      </w:r>
      <w:r>
        <w:t>+91 9136742336 | rebello.socorro@gmail.com</w:t>
      </w:r>
    </w:p>
    <w:p>
      <w:r>
        <w:rPr>
          <w:b/>
        </w:rPr>
        <w:t xml:space="preserve">Professional profiles: </w:t>
      </w:r>
      <w:r>
        <w:t>LinkedIn | GitHub</w:t>
      </w:r>
    </w:p>
    <w:p>
      <w:pPr>
        <w:pStyle w:val="Heading1"/>
      </w:pPr>
      <w:r>
        <w:t>2. Professional Summary</w:t>
      </w:r>
    </w:p>
    <w:p>
      <w:r>
        <w:t>Data Scientist and Microsoft-certified IT Support Specialist with hands-on Generative AI and automation expertise including Claude, MCPs, n8n and Python. Recently completed an Executive PG Certificate in Data Science &amp; AI at IIT Roorkee and delivered exploratory data analysis, machine learning models, and Power BI/Tableau dashboards as a Business Data Analyst. Brings 20+ years of prior leadership experience in operations, risk management and compliance across corporate and maritime security environments, including directing security operations for 6,500 guests and 2,500 crew aboard Royal Caribbean's Allure of the Seas. Combines technical foundations with stakeholder communication, process discipline and experience working under pressure.</w:t>
      </w:r>
    </w:p>
    <w:p>
      <w:pPr>
        <w:pStyle w:val="Heading1"/>
      </w:pPr>
      <w:r>
        <w:t>3. Core Capability Areas</w:t>
      </w:r>
    </w:p>
    <w:p>
      <w:pPr>
        <w:pStyle w:val="ListBullet"/>
      </w:pPr>
      <w:r>
        <w:t>Data Science &amp; AI: Python, Pandas, NumPy, SQL, Machine Learning, Regression, Clustering, Gradient Boosting, NLP.</w:t>
      </w:r>
    </w:p>
    <w:p>
      <w:pPr>
        <w:pStyle w:val="ListBullet"/>
      </w:pPr>
      <w:r>
        <w:t>Generative &amp; Agentic AI: Claude, MCPs, n8n, AI assistants, automation workflows, voice bots and prompt engineering.</w:t>
      </w:r>
    </w:p>
    <w:p>
      <w:pPr>
        <w:pStyle w:val="ListBullet"/>
      </w:pPr>
      <w:r>
        <w:t>Business Intelligence: Power BI, Tableau, Advanced Excel, KPI reporting and customer-behaviour analysis.</w:t>
      </w:r>
    </w:p>
    <w:p>
      <w:pPr>
        <w:pStyle w:val="ListBullet"/>
      </w:pPr>
      <w:r>
        <w:t>IT Support &amp; Systems: Windows/Mac troubleshooting, Microsoft 365 administration, Azure fundamentals, networking, ITSM/helpdesk operations.</w:t>
      </w:r>
    </w:p>
    <w:p>
      <w:pPr>
        <w:pStyle w:val="ListBullet"/>
      </w:pPr>
      <w:r>
        <w:t>Cybersecurity: Networking fundamentals, MFA, endpoint protection, security awareness, risk and compliance.</w:t>
      </w:r>
    </w:p>
    <w:p>
      <w:pPr>
        <w:pStyle w:val="ListBullet"/>
      </w:pPr>
      <w:r>
        <w:t>Leadership &amp; Operations: Risk management, crisis and incident management, stakeholder reporting, team leadership, vendor and client management.</w:t>
      </w:r>
    </w:p>
    <w:p>
      <w:pPr>
        <w:pStyle w:val="Heading1"/>
      </w:pPr>
      <w:r>
        <w:t>4. Key Portfolio Projects</w:t>
      </w:r>
    </w:p>
    <w:p>
      <w:r>
        <w:rPr>
          <w:b/>
        </w:rPr>
        <w:t>Claude MCP Automation Suite</w:t>
      </w:r>
      <w:r>
        <w:t xml:space="preserve"> — Generative AI / Agentic AI</w:t>
      </w:r>
    </w:p>
    <w:p>
      <w:r>
        <w:t>Built autonomous AI agents, micro-apps and real-time voice bots using Claude and Model Context Protocol integrations.</w:t>
      </w:r>
    </w:p>
    <w:p>
      <w:r>
        <w:rPr>
          <w:b/>
        </w:rPr>
        <w:t>Cyberwar Banking Defence Simulator</w:t>
      </w:r>
      <w:r>
        <w:t xml:space="preserve"> — Cybersecurity / Data</w:t>
      </w:r>
    </w:p>
    <w:p>
      <w:r>
        <w:t>Python and SQL-based security simulation project, deployed on Vercel/Render.</w:t>
      </w:r>
    </w:p>
    <w:p>
      <w:r>
        <w:rPr>
          <w:b/>
        </w:rPr>
        <w:t>AI Assistant “Jerry”</w:t>
      </w:r>
      <w:r>
        <w:t xml:space="preserve"> — Generative AI</w:t>
      </w:r>
    </w:p>
    <w:p>
      <w:r>
        <w:t>Rapid-prototyped and deployed a custom AI assistant, showcased at a startup demo day.</w:t>
      </w:r>
    </w:p>
    <w:p>
      <w:r>
        <w:rPr>
          <w:b/>
        </w:rPr>
        <w:t>Business Intelligence Dashboards</w:t>
      </w:r>
      <w:r>
        <w:t xml:space="preserve"> — Data Analytics / BI</w:t>
      </w:r>
    </w:p>
    <w:p>
      <w:r>
        <w:t>Built Power BI dashboards for KPI tracking and stakeholder reporting.</w:t>
      </w:r>
    </w:p>
    <w:p>
      <w:r>
        <w:rPr>
          <w:b/>
        </w:rPr>
        <w:t>AI-Generated Coffee Commercial</w:t>
      </w:r>
      <w:r>
        <w:t xml:space="preserve"> — Generative AI / Creative AI</w:t>
      </w:r>
    </w:p>
    <w:p>
      <w:r>
        <w:t>Produced a short audio and video advert using free generative AI tools, demonstrating end-to-end AI content creation for marketing use cases.</w:t>
      </w:r>
    </w:p>
    <w:p>
      <w:r>
        <w:rPr>
          <w:b/>
        </w:rPr>
        <w:t>AI-Powered Spam Filter</w:t>
      </w:r>
      <w:r>
        <w:t xml:space="preserve"> — AI Automation</w:t>
      </w:r>
    </w:p>
    <w:p>
      <w:r>
        <w:t>Built an n8n workflow using Google Sheets and OpenAI with prompt engineering to classify form submissions as spam or genuine and route them automatically.</w:t>
      </w:r>
    </w:p>
    <w:p>
      <w:pPr>
        <w:pStyle w:val="Heading1"/>
      </w:pPr>
      <w:r>
        <w:t>5. Professional Experience</w:t>
      </w:r>
    </w:p>
    <w:p>
      <w:r>
        <w:rPr>
          <w:b/>
        </w:rPr>
        <w:t>Freelance IT, Data &amp; Generative AI Consultant</w:t>
      </w:r>
      <w:r>
        <w:t xml:space="preserve"> | Self-Employed, Remote | Aug 2026 – Present</w:t>
      </w:r>
    </w:p>
    <w:p>
      <w:pPr>
        <w:pStyle w:val="ListBullet2"/>
      </w:pPr>
      <w:r>
        <w:t>Deliver remote IT support including Windows/Mac troubleshooting, VPN setup, Microsoft 365 administration and network/security hardening for SME clients.</w:t>
      </w:r>
    </w:p>
    <w:p>
      <w:pPr>
        <w:pStyle w:val="ListBullet2"/>
      </w:pPr>
      <w:r>
        <w:t>Build Generative AI automation workflows and custom AI assistants using Claude, MCPs and n8n, including voice bots and startup demo-day prototypes.</w:t>
      </w:r>
    </w:p>
    <w:p>
      <w:pPr>
        <w:pStyle w:val="ListBullet2"/>
      </w:pPr>
      <w:r>
        <w:t>Design Power BI/Tableau dashboards and conduct data cleaning, feature engineering and statistical analysis for business clients.</w:t>
      </w:r>
    </w:p>
    <w:p>
      <w:pPr>
        <w:pStyle w:val="ListBullet2"/>
      </w:pPr>
      <w:r>
        <w:t>Set up ITSM ticketing workflows and SLA reporting for small teams.</w:t>
      </w:r>
    </w:p>
    <w:p>
      <w:r>
        <w:rPr>
          <w:b/>
        </w:rPr>
        <w:t>Business Data Analyst</w:t>
      </w:r>
      <w:r>
        <w:t xml:space="preserve"> | Unified Mentor, Haryana, India | Feb 2026 – Aug 2026</w:t>
      </w:r>
    </w:p>
    <w:p>
      <w:pPr>
        <w:pStyle w:val="ListBullet2"/>
      </w:pPr>
      <w:r>
        <w:t>Conducted exploratory data analysis in Python using Pandas, NumPy, Matplotlib and Seaborn.</w:t>
      </w:r>
    </w:p>
    <w:p>
      <w:pPr>
        <w:pStyle w:val="ListBullet2"/>
      </w:pPr>
      <w:r>
        <w:t>Wrote SQL queries for extraction, cleaning and transformation supporting business reporting and decision-making.</w:t>
      </w:r>
    </w:p>
    <w:p>
      <w:pPr>
        <w:pStyle w:val="ListBullet2"/>
      </w:pPr>
      <w:r>
        <w:t>Built interactive Power BI and Tableau dashboards presenting KPIs and customer behaviour metrics.</w:t>
      </w:r>
    </w:p>
    <w:p>
      <w:pPr>
        <w:pStyle w:val="ListBullet2"/>
      </w:pPr>
      <w:r>
        <w:t>Applied Gradient Boosting, Logistic Regression, Clustering and Sentiment Analysis to risk assessment and customer satisfaction strategies.</w:t>
      </w:r>
    </w:p>
    <w:p>
      <w:r>
        <w:rPr>
          <w:b/>
        </w:rPr>
        <w:t>Security Advisor</w:t>
      </w:r>
      <w:r>
        <w:t xml:space="preserve"> | Self-Employed, Dar es Salaam, Tanzania | Aug 2025 – Feb 2026</w:t>
      </w:r>
    </w:p>
    <w:p>
      <w:pPr>
        <w:pStyle w:val="ListBullet2"/>
      </w:pPr>
      <w:r>
        <w:t>Delivered data-driven advisory reports combining SQL, Power BI, Python and machine learning for risk management and compliance decision-making.</w:t>
      </w:r>
    </w:p>
    <w:p>
      <w:r>
        <w:rPr>
          <w:b/>
        </w:rPr>
        <w:t>Earlier Career — Operations, Risk &amp; Security Leadership</w:t>
      </w:r>
      <w:r>
        <w:t xml:space="preserve"> | Tanzania &amp; United States | 2003 – 2022</w:t>
      </w:r>
    </w:p>
    <w:p>
      <w:pPr>
        <w:pStyle w:val="ListBullet2"/>
      </w:pPr>
      <w:r>
        <w:t>Commercial Security Officers Supervisor, Royal Caribbean Cruise Line — directed security operations for 6,500 guests and 2,500 crew aboard Allure of the Seas; led emergency drills, crowd control and crisis response.</w:t>
      </w:r>
    </w:p>
    <w:p>
      <w:pPr>
        <w:pStyle w:val="ListBullet2"/>
      </w:pPr>
      <w:r>
        <w:t>Special Project Manager, Ultimate Security (T) Limited — secured diplomatic sites and expatriates; recognised by the British High Commission for service quality and contract retention.</w:t>
      </w:r>
    </w:p>
    <w:p>
      <w:pPr>
        <w:pStyle w:val="ListBullet2"/>
      </w:pPr>
      <w:r>
        <w:t>Operations General Manager, Knight Support (T) Limited — designed risk frameworks for government and private-sector clients; improved cost efficiency and client retention through data-driven analysis.</w:t>
      </w:r>
    </w:p>
    <w:p>
      <w:pPr>
        <w:pStyle w:val="ListBullet2"/>
      </w:pPr>
      <w:r>
        <w:t>Corporate Security Manager, Mohamed Enterprise (T) Limited — oversaw security operations across 10 manufacturing units and 24 branches nationwide; advised senior management on compliance and legal matters.</w:t>
      </w:r>
    </w:p>
    <w:p>
      <w:r>
        <w:rPr>
          <w:b/>
        </w:rPr>
        <w:t>Armed Forces Corporal</w:t>
      </w:r>
      <w:r>
        <w:t xml:space="preserve"> | Indian Air Force, New Delhi, India | 1987 – 2003</w:t>
      </w:r>
    </w:p>
    <w:p>
      <w:pPr>
        <w:pStyle w:val="ListBullet2"/>
      </w:pPr>
      <w:r>
        <w:t>Operated surveillance and communication systems, including during Operation Kargil; supported disaster relief operations during the Latur earthquake.</w:t>
      </w:r>
    </w:p>
    <w:p>
      <w:pPr>
        <w:pStyle w:val="Heading1"/>
      </w:pPr>
      <w:r>
        <w:t>6. Education &amp; Certifications</w:t>
      </w:r>
    </w:p>
    <w:p>
      <w:pPr>
        <w:pStyle w:val="ListBullet"/>
      </w:pPr>
      <w:r>
        <w:t>Executive PG Certificate in Data Science &amp; Artificial Intelligence — IIT Roorkee, 2025–2026.</w:t>
      </w:r>
    </w:p>
    <w:p>
      <w:pPr>
        <w:pStyle w:val="ListBullet"/>
      </w:pPr>
      <w:r>
        <w:t>Microsoft IT Support Specialist — Microsoft / Coursera, 2026.</w:t>
      </w:r>
    </w:p>
    <w:p>
      <w:pPr>
        <w:pStyle w:val="ListBullet"/>
      </w:pPr>
      <w:r>
        <w:t>Generative AI Mastermind — OutSkill, 2026.</w:t>
      </w:r>
    </w:p>
    <w:p>
      <w:pPr>
        <w:pStyle w:val="ListBullet"/>
      </w:pPr>
      <w:r>
        <w:t>PG Program in Cyber Security — University of Texas at Austin, 2022–2023.</w:t>
      </w:r>
    </w:p>
    <w:p>
      <w:pPr>
        <w:pStyle w:val="ListBullet"/>
      </w:pPr>
      <w:r>
        <w:t>PG Diploma in Management, IT Specialization — MIT School of Distance Education, Pune, 2022–2024.</w:t>
      </w:r>
    </w:p>
    <w:p>
      <w:pPr>
        <w:pStyle w:val="ListBullet"/>
      </w:pPr>
      <w:r>
        <w:t>NEBOSH IGC in Health &amp; Safety, 2017.</w:t>
      </w:r>
    </w:p>
    <w:p>
      <w:pPr>
        <w:pStyle w:val="ListBullet"/>
      </w:pPr>
      <w:r>
        <w:t>PG Diploma in Marketing Management — IGNOU, New Delhi, 1997–1999.</w:t>
      </w:r>
    </w:p>
    <w:p>
      <w:pPr>
        <w:pStyle w:val="ListBullet"/>
      </w:pPr>
      <w:r>
        <w:t>Bachelor of Arts — Osmania University, Hyderabad, 1989–1991.</w:t>
      </w:r>
    </w:p>
    <w:p>
      <w:pPr>
        <w:pStyle w:val="Heading1"/>
      </w:pPr>
      <w:r>
        <w:t>7. Languages</w:t>
      </w:r>
    </w:p>
    <w:p>
      <w:pPr>
        <w:pStyle w:val="ListBullet"/>
      </w:pPr>
      <w:r>
        <w:t>English — Native</w:t>
      </w:r>
    </w:p>
    <w:p>
      <w:pPr>
        <w:pStyle w:val="ListBullet"/>
      </w:pPr>
      <w:r>
        <w:t>Hindi — B2</w:t>
      </w:r>
    </w:p>
    <w:p>
      <w:pPr>
        <w:pStyle w:val="ListBullet"/>
      </w:pPr>
      <w:r>
        <w:t>Swahili — B1</w:t>
      </w:r>
    </w:p>
    <w:p>
      <w:pPr>
        <w:pStyle w:val="ListBullet"/>
      </w:pPr>
      <w:r>
        <w:t>French — A1</w:t>
      </w:r>
    </w:p>
    <w:p>
      <w:pPr>
        <w:pStyle w:val="Heading1"/>
      </w:pPr>
      <w:r>
        <w:t>8. Hobbies &amp; Personal Interests</w:t>
      </w:r>
    </w:p>
    <w:p>
      <w:pPr>
        <w:pStyle w:val="ListBullet"/>
      </w:pPr>
      <w:r>
        <w:t>Yoga</w:t>
      </w:r>
    </w:p>
    <w:p>
      <w:pPr>
        <w:pStyle w:val="ListBullet"/>
      </w:pPr>
      <w:r>
        <w:t>Playing Guitar</w:t>
      </w:r>
    </w:p>
    <w:p>
      <w:pPr>
        <w:pStyle w:val="ListBullet"/>
      </w:pPr>
      <w:r>
        <w:t>Singing</w:t>
      </w:r>
    </w:p>
    <w:p>
      <w:pPr>
        <w:pStyle w:val="ListBullet"/>
      </w:pPr>
      <w:r>
        <w:t>Cooking</w:t>
      </w:r>
    </w:p>
    <w:p>
      <w:pPr>
        <w:pStyle w:val="Heading1"/>
      </w:pPr>
      <w:r>
        <w:t>9. Portfolio Website Vision</w:t>
      </w:r>
    </w:p>
    <w:p>
      <w:r>
        <w:t>The Person-Infor-Pack is intended to become the single source of truth for a future professional portfolio website and AI portfolio agent. The website can present professional capabilities, projects, case studies, experience, education, certifications, selected personal interests and contact information.</w:t>
      </w:r>
    </w:p>
    <w:p>
      <w:pPr>
        <w:pStyle w:val="ListBullet"/>
      </w:pPr>
      <w:r>
        <w:t>Home — concise professional positioning and value proposition.</w:t>
      </w:r>
    </w:p>
    <w:p>
      <w:pPr>
        <w:pStyle w:val="ListBullet"/>
      </w:pPr>
      <w:r>
        <w:t>About — professional journey and personal story.</w:t>
      </w:r>
    </w:p>
    <w:p>
      <w:pPr>
        <w:pStyle w:val="ListBullet"/>
      </w:pPr>
      <w:r>
        <w:t>Data Science — data projects and case studies.</w:t>
      </w:r>
    </w:p>
    <w:p>
      <w:pPr>
        <w:pStyle w:val="ListBullet"/>
      </w:pPr>
      <w:r>
        <w:t>Generative AI — agents, automation, MCP, n8n and AI assistants.</w:t>
      </w:r>
    </w:p>
    <w:p>
      <w:pPr>
        <w:pStyle w:val="ListBullet"/>
      </w:pPr>
      <w:r>
        <w:t>IT &amp; Microsoft — IT support, Microsoft 365, systems and networking.</w:t>
      </w:r>
    </w:p>
    <w:p>
      <w:pPr>
        <w:pStyle w:val="ListBullet"/>
      </w:pPr>
      <w:r>
        <w:t>Projects — structured project cards with technologies, problem, approach, outcome and evidence.</w:t>
      </w:r>
    </w:p>
    <w:p>
      <w:pPr>
        <w:pStyle w:val="ListBullet"/>
      </w:pPr>
      <w:r>
        <w:t>Experience — career journey.</w:t>
      </w:r>
    </w:p>
    <w:p>
      <w:pPr>
        <w:pStyle w:val="ListBullet"/>
      </w:pPr>
      <w:r>
        <w:t>Education &amp; Certifications.</w:t>
      </w:r>
    </w:p>
    <w:p>
      <w:pPr>
        <w:pStyle w:val="ListBullet"/>
      </w:pPr>
      <w:r>
        <w:t>Hobbies / Personal Interests.</w:t>
      </w:r>
    </w:p>
    <w:p>
      <w:pPr>
        <w:pStyle w:val="ListBullet"/>
      </w:pPr>
      <w:r>
        <w:t>Contact.</w:t>
      </w:r>
    </w:p>
    <w:p>
      <w:pPr>
        <w:pStyle w:val="ListBullet"/>
      </w:pPr>
      <w:r>
        <w:t>Ask Socorro AI — an AI assistant grounded in the approved Person-Infor-Pack.</w:t>
      </w:r>
    </w:p>
    <w:p>
      <w:pPr>
        <w:pStyle w:val="Heading1"/>
      </w:pPr>
      <w:r>
        <w:t>10. AI Portfolio Agent Design Principles</w:t>
      </w:r>
    </w:p>
    <w:p>
      <w:pPr>
        <w:pStyle w:val="ListBullet"/>
      </w:pPr>
      <w:r>
        <w:t>Use this Person-Infor-Pack as the source of truth.</w:t>
      </w:r>
    </w:p>
    <w:p>
      <w:pPr>
        <w:pStyle w:val="ListBullet"/>
      </w:pPr>
      <w:r>
        <w:t>Separate confirmed professional experience from learning, experimentation and planned work.</w:t>
      </w:r>
    </w:p>
    <w:p>
      <w:pPr>
        <w:pStyle w:val="ListBullet"/>
      </w:pPr>
      <w:r>
        <w:t>Do not invent employers, skills, achievements, project results, qualifications or portfolio evidence.</w:t>
      </w:r>
    </w:p>
    <w:p>
      <w:pPr>
        <w:pStyle w:val="ListBullet"/>
      </w:pPr>
      <w:r>
        <w:t>Where evidence is unavailable, state that it is unavailable rather than guessing.</w:t>
      </w:r>
    </w:p>
    <w:p>
      <w:pPr>
        <w:pStyle w:val="ListBullet"/>
      </w:pPr>
      <w:r>
        <w:t>Keep public website information separate from private/personal information.</w:t>
      </w:r>
    </w:p>
    <w:p>
      <w:pPr>
        <w:pStyle w:val="ListBullet"/>
      </w:pPr>
      <w:r>
        <w:t>For professional claims, prefer specific project evidence and links over generic skill statements.</w:t>
      </w:r>
    </w:p>
    <w:p>
      <w:pPr>
        <w:pStyle w:val="ListBullet"/>
      </w:pPr>
      <w:r>
        <w:t>Allow the same structured data to feed the website, AI agent, CV tailoring and job-application workflows.</w:t>
      </w:r>
    </w:p>
    <w:p>
      <w:pPr>
        <w:pStyle w:val="Heading1"/>
      </w:pPr>
      <w:r>
        <w:t>11. Information Still to Add</w:t>
      </w:r>
    </w:p>
    <w:p>
      <w:r>
        <w:t>The following items can be completed progressively as the portfolio develops:</w:t>
      </w:r>
    </w:p>
    <w:p>
      <w:pPr>
        <w:pStyle w:val="ListBullet"/>
      </w:pPr>
      <w:r>
        <w:t>Verified LinkedIn URL and GitHub URL.</w:t>
      </w:r>
    </w:p>
    <w:p>
      <w:pPr>
        <w:pStyle w:val="ListBullet"/>
      </w:pPr>
      <w:r>
        <w:t>Individual project links, repositories, notebooks, dashboards and screenshots.</w:t>
      </w:r>
    </w:p>
    <w:p>
      <w:pPr>
        <w:pStyle w:val="ListBullet"/>
      </w:pPr>
      <w:r>
        <w:t>Detailed case studies and measurable outcomes for each project.</w:t>
      </w:r>
    </w:p>
    <w:p>
      <w:pPr>
        <w:pStyle w:val="ListBullet"/>
      </w:pPr>
      <w:r>
        <w:t>Professional headshot, if desired for the public website.</w:t>
      </w:r>
    </w:p>
    <w:p>
      <w:pPr>
        <w:pStyle w:val="ListBullet"/>
      </w:pPr>
      <w:r>
        <w:t>Selected client/project testimonials, where permission is available.</w:t>
      </w:r>
    </w:p>
    <w:p>
      <w:pPr>
        <w:pStyle w:val="ListBullet"/>
      </w:pPr>
      <w:r>
        <w:t>Preferred target job titles and industries in Europe.</w:t>
      </w:r>
    </w:p>
    <w:p>
      <w:pPr>
        <w:pStyle w:val="ListBullet"/>
      </w:pPr>
      <w:r>
        <w:t>Professional services offered to clients and indicative project types.</w:t>
      </w:r>
    </w:p>
    <w:p>
      <w:pPr>
        <w:pStyle w:val="ListBullet"/>
      </w:pPr>
      <w:r>
        <w:t>Public contact preferences and website domain.</w:t>
      </w:r>
    </w:p>
    <w:p>
      <w:pPr>
        <w:pStyle w:val="ListBullet"/>
      </w:pPr>
      <w:r>
        <w:t>Additional personal interests or short biography, if desired.</w:t>
      </w:r>
    </w:p>
    <w:p>
      <w:pPr>
        <w:pStyle w:val="Heading1"/>
      </w:pPr>
      <w:r>
        <w:t>12. Data Classification for Future Public AI</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Examples</w:t>
            </w:r>
          </w:p>
        </w:tc>
        <w:tc>
          <w:tcPr>
            <w:tcW w:type="dxa" w:w="3360"/>
          </w:tcPr>
          <w:p>
            <w:r>
              <w:t>Website / AI Use</w:t>
            </w:r>
          </w:p>
        </w:tc>
      </w:tr>
      <w:tr>
        <w:tc>
          <w:tcPr>
            <w:tcW w:type="dxa" w:w="3360"/>
          </w:tcPr>
          <w:p>
            <w:r>
              <w:t>PUBLIC</w:t>
            </w:r>
          </w:p>
        </w:tc>
        <w:tc>
          <w:tcPr>
            <w:tcW w:type="dxa" w:w="3360"/>
          </w:tcPr>
          <w:p>
            <w:r>
              <w:t>Professional summary, skills, selected projects, certifications, hobbies</w:t>
            </w:r>
          </w:p>
        </w:tc>
        <w:tc>
          <w:tcPr>
            <w:tcW w:type="dxa" w:w="3360"/>
          </w:tcPr>
          <w:p>
            <w:r>
              <w:t>May be displayed publicly</w:t>
            </w:r>
          </w:p>
        </w:tc>
      </w:tr>
      <w:tr>
        <w:tc>
          <w:tcPr>
            <w:tcW w:type="dxa" w:w="3360"/>
          </w:tcPr>
          <w:p>
            <w:r>
              <w:t>PROFESSIONAL</w:t>
            </w:r>
          </w:p>
        </w:tc>
        <w:tc>
          <w:tcPr>
            <w:tcW w:type="dxa" w:w="3360"/>
          </w:tcPr>
          <w:p>
            <w:r>
              <w:t>Detailed experience, project evidence, job-related information</w:t>
            </w:r>
          </w:p>
        </w:tc>
        <w:tc>
          <w:tcPr>
            <w:tcW w:type="dxa" w:w="3360"/>
          </w:tcPr>
          <w:p>
            <w:r>
              <w:t>Recruiter/client AI with controlled exposure</w:t>
            </w:r>
          </w:p>
        </w:tc>
      </w:tr>
      <w:tr>
        <w:tc>
          <w:tcPr>
            <w:tcW w:type="dxa" w:w="3360"/>
          </w:tcPr>
          <w:p>
            <w:r>
              <w:t>PRIVATE</w:t>
            </w:r>
          </w:p>
        </w:tc>
        <w:tc>
          <w:tcPr>
            <w:tcW w:type="dxa" w:w="3360"/>
          </w:tcPr>
          <w:p>
            <w:r>
              <w:t>Personal contact or sensitive information not intended for public use</w:t>
            </w:r>
          </w:p>
        </w:tc>
        <w:tc>
          <w:tcPr>
            <w:tcW w:type="dxa" w:w="3360"/>
          </w:tcPr>
          <w:p>
            <w:r>
              <w:t>Keep out of public AI</w:t>
            </w:r>
          </w:p>
        </w:tc>
      </w:tr>
      <w:tr>
        <w:tc>
          <w:tcPr>
            <w:tcW w:type="dxa" w:w="3360"/>
          </w:tcPr>
          <w:p>
            <w:r>
              <w:t>EVIDENCE</w:t>
            </w:r>
          </w:p>
        </w:tc>
        <w:tc>
          <w:tcPr>
            <w:tcW w:type="dxa" w:w="3360"/>
          </w:tcPr>
          <w:p>
            <w:r>
              <w:t>GitHub, dashboards, screenshots, certificates, project files</w:t>
            </w:r>
          </w:p>
        </w:tc>
        <w:tc>
          <w:tcPr>
            <w:tcW w:type="dxa" w:w="3360"/>
          </w:tcPr>
          <w:p>
            <w:r>
              <w:t>Use to substantiate professional claims</w:t>
            </w:r>
          </w:p>
        </w:tc>
      </w:tr>
    </w:tbl>
    <w:p>
      <w:pPr>
        <w:pStyle w:val="Heading1"/>
      </w:pPr>
      <w:r>
        <w:t>13. Next Build Sequence</w:t>
      </w:r>
    </w:p>
    <w:p>
      <w:r>
        <w:t>1. Validate and refine this Master Person-Infor-Pack.</w:t>
      </w:r>
    </w:p>
    <w:p>
      <w:r>
        <w:t>2. Create a structured Project Portfolio Database.</w:t>
      </w:r>
    </w:p>
    <w:p>
      <w:r>
        <w:t>3. Create evidence records for each project.</w:t>
      </w:r>
    </w:p>
    <w:p>
      <w:r>
        <w:t>4. Create the RAG-ready knowledge base.</w:t>
      </w:r>
    </w:p>
    <w:p>
      <w:r>
        <w:t>5. Build the first MiniGPT / Portfolio Assistant.</w:t>
      </w:r>
    </w:p>
    <w:p>
      <w:r>
        <w:t>6. Design the portfolio website information architecture.</w:t>
      </w:r>
    </w:p>
    <w:p>
      <w:r>
        <w:t>7. Connect the AI assistant to the website.</w:t>
      </w:r>
    </w:p>
    <w:p>
      <w:r>
        <w:t>8. Add job-description analysis and tailored professional responses as a controlled future capability.</w:t>
      </w:r>
    </w:p>
    <w:p/>
    <w:p>
      <w:pPr>
        <w:jc w:val="center"/>
      </w:pPr>
      <w:r>
        <w:rPr>
          <w:i/>
          <w:sz w:val="16"/>
        </w:rPr>
        <w:t>Version 1 — prepared from the latest CV supplied by Socorro Rebelo, plus the hobbies explicitly provided.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