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4370354" w:displacedByCustomXml="next"/>
    <w:sdt>
      <w:sdtPr>
        <w:rPr>
          <w:rFonts w:asciiTheme="minorHAnsi" w:eastAsiaTheme="minorHAnsi" w:hAnsiTheme="minorHAnsi" w:cstheme="minorBidi"/>
          <w:color w:val="auto"/>
          <w:sz w:val="22"/>
          <w:szCs w:val="22"/>
          <w:lang w:eastAsia="en-US"/>
        </w:rPr>
        <w:id w:val="-1947689761"/>
        <w:docPartObj>
          <w:docPartGallery w:val="Table of Contents"/>
          <w:docPartUnique/>
        </w:docPartObj>
      </w:sdtPr>
      <w:sdtEndPr>
        <w:rPr>
          <w:b/>
          <w:bCs/>
        </w:rPr>
      </w:sdtEndPr>
      <w:sdtContent>
        <w:p w14:paraId="59151762" w14:textId="74D0B8A2" w:rsidR="00F305B8" w:rsidRDefault="00F305B8">
          <w:pPr>
            <w:pStyle w:val="TBal"/>
          </w:pPr>
          <w:r>
            <w:t>İçindekiler</w:t>
          </w:r>
        </w:p>
        <w:p w14:paraId="102E8733" w14:textId="0ED161C4" w:rsidR="00004083" w:rsidRDefault="00F305B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722653" w:history="1">
            <w:r w:rsidR="00004083" w:rsidRPr="00043AD9">
              <w:rPr>
                <w:rStyle w:val="Kpr"/>
                <w:rFonts w:ascii="Calibri Light" w:eastAsia="Times New Roman" w:hAnsi="Calibri Light" w:cs="Times New Roman"/>
                <w:b/>
                <w:bCs/>
                <w:noProof/>
              </w:rPr>
              <w:t>Intro to Machine Learning</w:t>
            </w:r>
            <w:r w:rsidR="00004083">
              <w:rPr>
                <w:noProof/>
                <w:webHidden/>
              </w:rPr>
              <w:tab/>
            </w:r>
            <w:r w:rsidR="00004083">
              <w:rPr>
                <w:noProof/>
                <w:webHidden/>
              </w:rPr>
              <w:fldChar w:fldCharType="begin"/>
            </w:r>
            <w:r w:rsidR="00004083">
              <w:rPr>
                <w:noProof/>
                <w:webHidden/>
              </w:rPr>
              <w:instrText xml:space="preserve"> PAGEREF _Toc44722653 \h </w:instrText>
            </w:r>
            <w:r w:rsidR="00004083">
              <w:rPr>
                <w:noProof/>
                <w:webHidden/>
              </w:rPr>
            </w:r>
            <w:r w:rsidR="00004083">
              <w:rPr>
                <w:noProof/>
                <w:webHidden/>
              </w:rPr>
              <w:fldChar w:fldCharType="separate"/>
            </w:r>
            <w:r w:rsidR="00B36F6B">
              <w:rPr>
                <w:noProof/>
                <w:webHidden/>
              </w:rPr>
              <w:t>2</w:t>
            </w:r>
            <w:r w:rsidR="00004083">
              <w:rPr>
                <w:noProof/>
                <w:webHidden/>
              </w:rPr>
              <w:fldChar w:fldCharType="end"/>
            </w:r>
          </w:hyperlink>
        </w:p>
        <w:p w14:paraId="640559DC" w14:textId="05969E2D" w:rsidR="00004083" w:rsidRDefault="00004083">
          <w:pPr>
            <w:pStyle w:val="T2"/>
            <w:tabs>
              <w:tab w:val="right" w:leader="dot" w:pos="9062"/>
            </w:tabs>
            <w:rPr>
              <w:rFonts w:eastAsiaTheme="minorEastAsia"/>
              <w:noProof/>
              <w:lang w:eastAsia="tr-TR"/>
            </w:rPr>
          </w:pPr>
          <w:hyperlink w:anchor="_Toc44722654" w:history="1">
            <w:r w:rsidRPr="00043AD9">
              <w:rPr>
                <w:rStyle w:val="Kpr"/>
                <w:rFonts w:ascii="Calibri Light" w:eastAsia="Times New Roman" w:hAnsi="Calibri Light" w:cs="Times New Roman"/>
                <w:b/>
                <w:bCs/>
                <w:noProof/>
              </w:rPr>
              <w:t>How Models Work (Modeller Nasıl Çalışır?)</w:t>
            </w:r>
            <w:r>
              <w:rPr>
                <w:noProof/>
                <w:webHidden/>
              </w:rPr>
              <w:tab/>
            </w:r>
            <w:r>
              <w:rPr>
                <w:noProof/>
                <w:webHidden/>
              </w:rPr>
              <w:fldChar w:fldCharType="begin"/>
            </w:r>
            <w:r>
              <w:rPr>
                <w:noProof/>
                <w:webHidden/>
              </w:rPr>
              <w:instrText xml:space="preserve"> PAGEREF _Toc44722654 \h </w:instrText>
            </w:r>
            <w:r>
              <w:rPr>
                <w:noProof/>
                <w:webHidden/>
              </w:rPr>
            </w:r>
            <w:r>
              <w:rPr>
                <w:noProof/>
                <w:webHidden/>
              </w:rPr>
              <w:fldChar w:fldCharType="separate"/>
            </w:r>
            <w:r w:rsidR="00B36F6B">
              <w:rPr>
                <w:noProof/>
                <w:webHidden/>
              </w:rPr>
              <w:t>2</w:t>
            </w:r>
            <w:r>
              <w:rPr>
                <w:noProof/>
                <w:webHidden/>
              </w:rPr>
              <w:fldChar w:fldCharType="end"/>
            </w:r>
          </w:hyperlink>
        </w:p>
        <w:p w14:paraId="3C553ED0" w14:textId="4B3E1315" w:rsidR="00004083" w:rsidRDefault="00004083">
          <w:pPr>
            <w:pStyle w:val="T3"/>
            <w:tabs>
              <w:tab w:val="right" w:leader="dot" w:pos="9062"/>
            </w:tabs>
            <w:rPr>
              <w:rFonts w:eastAsiaTheme="minorEastAsia"/>
              <w:noProof/>
              <w:lang w:eastAsia="tr-TR"/>
            </w:rPr>
          </w:pPr>
          <w:hyperlink w:anchor="_Toc44722655" w:history="1">
            <w:r w:rsidRPr="00043AD9">
              <w:rPr>
                <w:rStyle w:val="Kpr"/>
                <w:rFonts w:ascii="Calibri Light" w:eastAsia="Times New Roman" w:hAnsi="Calibri Light" w:cs="Times New Roman"/>
                <w:noProof/>
              </w:rPr>
              <w:t>Giriş</w:t>
            </w:r>
            <w:r>
              <w:rPr>
                <w:noProof/>
                <w:webHidden/>
              </w:rPr>
              <w:tab/>
            </w:r>
            <w:r>
              <w:rPr>
                <w:noProof/>
                <w:webHidden/>
              </w:rPr>
              <w:fldChar w:fldCharType="begin"/>
            </w:r>
            <w:r>
              <w:rPr>
                <w:noProof/>
                <w:webHidden/>
              </w:rPr>
              <w:instrText xml:space="preserve"> PAGEREF _Toc44722655 \h </w:instrText>
            </w:r>
            <w:r>
              <w:rPr>
                <w:noProof/>
                <w:webHidden/>
              </w:rPr>
            </w:r>
            <w:r>
              <w:rPr>
                <w:noProof/>
                <w:webHidden/>
              </w:rPr>
              <w:fldChar w:fldCharType="separate"/>
            </w:r>
            <w:r w:rsidR="00B36F6B">
              <w:rPr>
                <w:noProof/>
                <w:webHidden/>
              </w:rPr>
              <w:t>2</w:t>
            </w:r>
            <w:r>
              <w:rPr>
                <w:noProof/>
                <w:webHidden/>
              </w:rPr>
              <w:fldChar w:fldCharType="end"/>
            </w:r>
          </w:hyperlink>
        </w:p>
        <w:p w14:paraId="2D578F00" w14:textId="67103E4B" w:rsidR="00004083" w:rsidRDefault="00004083">
          <w:pPr>
            <w:pStyle w:val="T3"/>
            <w:tabs>
              <w:tab w:val="right" w:leader="dot" w:pos="9062"/>
            </w:tabs>
            <w:rPr>
              <w:rFonts w:eastAsiaTheme="minorEastAsia"/>
              <w:noProof/>
              <w:lang w:eastAsia="tr-TR"/>
            </w:rPr>
          </w:pPr>
          <w:hyperlink w:anchor="_Toc44722656" w:history="1">
            <w:r w:rsidRPr="00043AD9">
              <w:rPr>
                <w:rStyle w:val="Kpr"/>
                <w:rFonts w:ascii="Calibri Light" w:eastAsia="Times New Roman" w:hAnsi="Calibri Light" w:cs="Times New Roman"/>
                <w:noProof/>
              </w:rPr>
              <w:t>Decision Tree’nin Geliştirilmesi</w:t>
            </w:r>
            <w:r>
              <w:rPr>
                <w:noProof/>
                <w:webHidden/>
              </w:rPr>
              <w:tab/>
            </w:r>
            <w:r>
              <w:rPr>
                <w:noProof/>
                <w:webHidden/>
              </w:rPr>
              <w:fldChar w:fldCharType="begin"/>
            </w:r>
            <w:r>
              <w:rPr>
                <w:noProof/>
                <w:webHidden/>
              </w:rPr>
              <w:instrText xml:space="preserve"> PAGEREF _Toc44722656 \h </w:instrText>
            </w:r>
            <w:r>
              <w:rPr>
                <w:noProof/>
                <w:webHidden/>
              </w:rPr>
            </w:r>
            <w:r>
              <w:rPr>
                <w:noProof/>
                <w:webHidden/>
              </w:rPr>
              <w:fldChar w:fldCharType="separate"/>
            </w:r>
            <w:r w:rsidR="00B36F6B">
              <w:rPr>
                <w:noProof/>
                <w:webHidden/>
              </w:rPr>
              <w:t>3</w:t>
            </w:r>
            <w:r>
              <w:rPr>
                <w:noProof/>
                <w:webHidden/>
              </w:rPr>
              <w:fldChar w:fldCharType="end"/>
            </w:r>
          </w:hyperlink>
        </w:p>
        <w:p w14:paraId="1315B9E3" w14:textId="3713A95D" w:rsidR="00004083" w:rsidRDefault="00004083">
          <w:pPr>
            <w:pStyle w:val="T2"/>
            <w:tabs>
              <w:tab w:val="right" w:leader="dot" w:pos="9062"/>
            </w:tabs>
            <w:rPr>
              <w:rFonts w:eastAsiaTheme="minorEastAsia"/>
              <w:noProof/>
              <w:lang w:eastAsia="tr-TR"/>
            </w:rPr>
          </w:pPr>
          <w:hyperlink w:anchor="_Toc44722657" w:history="1">
            <w:r w:rsidRPr="00043AD9">
              <w:rPr>
                <w:rStyle w:val="Kpr"/>
                <w:rFonts w:ascii="Calibri Light" w:eastAsia="Times New Roman" w:hAnsi="Calibri Light" w:cs="Times New Roman"/>
                <w:b/>
                <w:bCs/>
                <w:noProof/>
              </w:rPr>
              <w:t>Basic Data Exploration (Basit Veri Keşfi)</w:t>
            </w:r>
            <w:r>
              <w:rPr>
                <w:noProof/>
                <w:webHidden/>
              </w:rPr>
              <w:tab/>
            </w:r>
            <w:r>
              <w:rPr>
                <w:noProof/>
                <w:webHidden/>
              </w:rPr>
              <w:fldChar w:fldCharType="begin"/>
            </w:r>
            <w:r>
              <w:rPr>
                <w:noProof/>
                <w:webHidden/>
              </w:rPr>
              <w:instrText xml:space="preserve"> PAGEREF _Toc44722657 \h </w:instrText>
            </w:r>
            <w:r>
              <w:rPr>
                <w:noProof/>
                <w:webHidden/>
              </w:rPr>
            </w:r>
            <w:r>
              <w:rPr>
                <w:noProof/>
                <w:webHidden/>
              </w:rPr>
              <w:fldChar w:fldCharType="separate"/>
            </w:r>
            <w:r w:rsidR="00B36F6B">
              <w:rPr>
                <w:noProof/>
                <w:webHidden/>
              </w:rPr>
              <w:t>5</w:t>
            </w:r>
            <w:r>
              <w:rPr>
                <w:noProof/>
                <w:webHidden/>
              </w:rPr>
              <w:fldChar w:fldCharType="end"/>
            </w:r>
          </w:hyperlink>
        </w:p>
        <w:p w14:paraId="4388E67F" w14:textId="4751FD24" w:rsidR="00004083" w:rsidRDefault="00004083">
          <w:pPr>
            <w:pStyle w:val="T3"/>
            <w:tabs>
              <w:tab w:val="right" w:leader="dot" w:pos="9062"/>
            </w:tabs>
            <w:rPr>
              <w:rFonts w:eastAsiaTheme="minorEastAsia"/>
              <w:noProof/>
              <w:lang w:eastAsia="tr-TR"/>
            </w:rPr>
          </w:pPr>
          <w:hyperlink w:anchor="_Toc44722658" w:history="1">
            <w:r w:rsidRPr="00043AD9">
              <w:rPr>
                <w:rStyle w:val="Kpr"/>
                <w:rFonts w:ascii="Calibri Light" w:eastAsia="Times New Roman" w:hAnsi="Calibri Light" w:cs="Times New Roman"/>
                <w:noProof/>
              </w:rPr>
              <w:t>Verilerinizi Tanımak için Pandas Kullanımı</w:t>
            </w:r>
            <w:r>
              <w:rPr>
                <w:noProof/>
                <w:webHidden/>
              </w:rPr>
              <w:tab/>
            </w:r>
            <w:r>
              <w:rPr>
                <w:noProof/>
                <w:webHidden/>
              </w:rPr>
              <w:fldChar w:fldCharType="begin"/>
            </w:r>
            <w:r>
              <w:rPr>
                <w:noProof/>
                <w:webHidden/>
              </w:rPr>
              <w:instrText xml:space="preserve"> PAGEREF _Toc44722658 \h </w:instrText>
            </w:r>
            <w:r>
              <w:rPr>
                <w:noProof/>
                <w:webHidden/>
              </w:rPr>
            </w:r>
            <w:r>
              <w:rPr>
                <w:noProof/>
                <w:webHidden/>
              </w:rPr>
              <w:fldChar w:fldCharType="separate"/>
            </w:r>
            <w:r w:rsidR="00B36F6B">
              <w:rPr>
                <w:noProof/>
                <w:webHidden/>
              </w:rPr>
              <w:t>5</w:t>
            </w:r>
            <w:r>
              <w:rPr>
                <w:noProof/>
                <w:webHidden/>
              </w:rPr>
              <w:fldChar w:fldCharType="end"/>
            </w:r>
          </w:hyperlink>
        </w:p>
        <w:p w14:paraId="75FF7657" w14:textId="70DF6C06" w:rsidR="00004083" w:rsidRDefault="00004083">
          <w:pPr>
            <w:pStyle w:val="T3"/>
            <w:tabs>
              <w:tab w:val="right" w:leader="dot" w:pos="9062"/>
            </w:tabs>
            <w:rPr>
              <w:rFonts w:eastAsiaTheme="minorEastAsia"/>
              <w:noProof/>
              <w:lang w:eastAsia="tr-TR"/>
            </w:rPr>
          </w:pPr>
          <w:hyperlink w:anchor="_Toc44722659" w:history="1">
            <w:r w:rsidRPr="00043AD9">
              <w:rPr>
                <w:rStyle w:val="Kpr"/>
                <w:rFonts w:ascii="Calibri Light" w:eastAsia="Times New Roman" w:hAnsi="Calibri Light" w:cs="Times New Roman"/>
                <w:noProof/>
              </w:rPr>
              <w:t>Interpreting Data Description (Verilerin Yorumlanması)</w:t>
            </w:r>
            <w:r>
              <w:rPr>
                <w:noProof/>
                <w:webHidden/>
              </w:rPr>
              <w:tab/>
            </w:r>
            <w:r>
              <w:rPr>
                <w:noProof/>
                <w:webHidden/>
              </w:rPr>
              <w:fldChar w:fldCharType="begin"/>
            </w:r>
            <w:r>
              <w:rPr>
                <w:noProof/>
                <w:webHidden/>
              </w:rPr>
              <w:instrText xml:space="preserve"> PAGEREF _Toc44722659 \h </w:instrText>
            </w:r>
            <w:r>
              <w:rPr>
                <w:noProof/>
                <w:webHidden/>
              </w:rPr>
            </w:r>
            <w:r>
              <w:rPr>
                <w:noProof/>
                <w:webHidden/>
              </w:rPr>
              <w:fldChar w:fldCharType="separate"/>
            </w:r>
            <w:r w:rsidR="00B36F6B">
              <w:rPr>
                <w:noProof/>
                <w:webHidden/>
              </w:rPr>
              <w:t>6</w:t>
            </w:r>
            <w:r>
              <w:rPr>
                <w:noProof/>
                <w:webHidden/>
              </w:rPr>
              <w:fldChar w:fldCharType="end"/>
            </w:r>
          </w:hyperlink>
        </w:p>
        <w:p w14:paraId="646BF07F" w14:textId="219707D7" w:rsidR="00004083" w:rsidRDefault="00004083">
          <w:pPr>
            <w:pStyle w:val="T3"/>
            <w:tabs>
              <w:tab w:val="right" w:leader="dot" w:pos="9062"/>
            </w:tabs>
            <w:rPr>
              <w:rFonts w:eastAsiaTheme="minorEastAsia"/>
              <w:noProof/>
              <w:lang w:eastAsia="tr-TR"/>
            </w:rPr>
          </w:pPr>
          <w:hyperlink w:anchor="_Toc44722660" w:history="1">
            <w:r w:rsidRPr="00043AD9">
              <w:rPr>
                <w:rStyle w:val="Kpr"/>
                <w:rFonts w:ascii="Calibri Light" w:eastAsia="Times New Roman" w:hAnsi="Calibri Light" w:cs="Times New Roman"/>
                <w:noProof/>
              </w:rPr>
              <w:t>Excercise: Explore Your Data</w:t>
            </w:r>
            <w:r>
              <w:rPr>
                <w:noProof/>
                <w:webHidden/>
              </w:rPr>
              <w:tab/>
            </w:r>
            <w:r>
              <w:rPr>
                <w:noProof/>
                <w:webHidden/>
              </w:rPr>
              <w:fldChar w:fldCharType="begin"/>
            </w:r>
            <w:r>
              <w:rPr>
                <w:noProof/>
                <w:webHidden/>
              </w:rPr>
              <w:instrText xml:space="preserve"> PAGEREF _Toc44722660 \h </w:instrText>
            </w:r>
            <w:r>
              <w:rPr>
                <w:noProof/>
                <w:webHidden/>
              </w:rPr>
            </w:r>
            <w:r>
              <w:rPr>
                <w:noProof/>
                <w:webHidden/>
              </w:rPr>
              <w:fldChar w:fldCharType="separate"/>
            </w:r>
            <w:r w:rsidR="00B36F6B">
              <w:rPr>
                <w:noProof/>
                <w:webHidden/>
              </w:rPr>
              <w:t>7</w:t>
            </w:r>
            <w:r>
              <w:rPr>
                <w:noProof/>
                <w:webHidden/>
              </w:rPr>
              <w:fldChar w:fldCharType="end"/>
            </w:r>
          </w:hyperlink>
        </w:p>
        <w:p w14:paraId="1BF632F2" w14:textId="3ECB1BA7" w:rsidR="00004083" w:rsidRDefault="00004083">
          <w:pPr>
            <w:pStyle w:val="T2"/>
            <w:tabs>
              <w:tab w:val="right" w:leader="dot" w:pos="9062"/>
            </w:tabs>
            <w:rPr>
              <w:rFonts w:eastAsiaTheme="minorEastAsia"/>
              <w:noProof/>
              <w:lang w:eastAsia="tr-TR"/>
            </w:rPr>
          </w:pPr>
          <w:hyperlink w:anchor="_Toc44722661" w:history="1">
            <w:r w:rsidRPr="00043AD9">
              <w:rPr>
                <w:rStyle w:val="Kpr"/>
                <w:rFonts w:ascii="Calibri Light" w:eastAsia="Times New Roman" w:hAnsi="Calibri Light" w:cs="Times New Roman"/>
                <w:b/>
                <w:bCs/>
                <w:noProof/>
              </w:rPr>
              <w:t>Your First Machine Learning Model</w:t>
            </w:r>
            <w:r>
              <w:rPr>
                <w:noProof/>
                <w:webHidden/>
              </w:rPr>
              <w:tab/>
            </w:r>
            <w:r>
              <w:rPr>
                <w:noProof/>
                <w:webHidden/>
              </w:rPr>
              <w:fldChar w:fldCharType="begin"/>
            </w:r>
            <w:r>
              <w:rPr>
                <w:noProof/>
                <w:webHidden/>
              </w:rPr>
              <w:instrText xml:space="preserve"> PAGEREF _Toc44722661 \h </w:instrText>
            </w:r>
            <w:r>
              <w:rPr>
                <w:noProof/>
                <w:webHidden/>
              </w:rPr>
            </w:r>
            <w:r>
              <w:rPr>
                <w:noProof/>
                <w:webHidden/>
              </w:rPr>
              <w:fldChar w:fldCharType="separate"/>
            </w:r>
            <w:r w:rsidR="00B36F6B">
              <w:rPr>
                <w:noProof/>
                <w:webHidden/>
              </w:rPr>
              <w:t>9</w:t>
            </w:r>
            <w:r>
              <w:rPr>
                <w:noProof/>
                <w:webHidden/>
              </w:rPr>
              <w:fldChar w:fldCharType="end"/>
            </w:r>
          </w:hyperlink>
        </w:p>
        <w:p w14:paraId="4F0D3C97" w14:textId="7DCEB148" w:rsidR="00004083" w:rsidRDefault="00004083">
          <w:pPr>
            <w:pStyle w:val="T3"/>
            <w:tabs>
              <w:tab w:val="right" w:leader="dot" w:pos="9062"/>
            </w:tabs>
            <w:rPr>
              <w:rFonts w:eastAsiaTheme="minorEastAsia"/>
              <w:noProof/>
              <w:lang w:eastAsia="tr-TR"/>
            </w:rPr>
          </w:pPr>
          <w:hyperlink w:anchor="_Toc44722662" w:history="1">
            <w:r w:rsidRPr="00043AD9">
              <w:rPr>
                <w:rStyle w:val="Kpr"/>
                <w:rFonts w:ascii="Calibri Light" w:eastAsia="Times New Roman" w:hAnsi="Calibri Light" w:cs="Times New Roman"/>
                <w:noProof/>
              </w:rPr>
              <w:t>Selecting Data for Modeling (Modelleme için Veri Seçmek)</w:t>
            </w:r>
            <w:r>
              <w:rPr>
                <w:noProof/>
                <w:webHidden/>
              </w:rPr>
              <w:tab/>
            </w:r>
            <w:r>
              <w:rPr>
                <w:noProof/>
                <w:webHidden/>
              </w:rPr>
              <w:fldChar w:fldCharType="begin"/>
            </w:r>
            <w:r>
              <w:rPr>
                <w:noProof/>
                <w:webHidden/>
              </w:rPr>
              <w:instrText xml:space="preserve"> PAGEREF _Toc44722662 \h </w:instrText>
            </w:r>
            <w:r>
              <w:rPr>
                <w:noProof/>
                <w:webHidden/>
              </w:rPr>
            </w:r>
            <w:r>
              <w:rPr>
                <w:noProof/>
                <w:webHidden/>
              </w:rPr>
              <w:fldChar w:fldCharType="separate"/>
            </w:r>
            <w:r w:rsidR="00B36F6B">
              <w:rPr>
                <w:noProof/>
                <w:webHidden/>
              </w:rPr>
              <w:t>9</w:t>
            </w:r>
            <w:r>
              <w:rPr>
                <w:noProof/>
                <w:webHidden/>
              </w:rPr>
              <w:fldChar w:fldCharType="end"/>
            </w:r>
          </w:hyperlink>
        </w:p>
        <w:p w14:paraId="49DA3C0E" w14:textId="68D3A033" w:rsidR="00004083" w:rsidRDefault="00004083">
          <w:pPr>
            <w:pStyle w:val="T3"/>
            <w:tabs>
              <w:tab w:val="right" w:leader="dot" w:pos="9062"/>
            </w:tabs>
            <w:rPr>
              <w:rFonts w:eastAsiaTheme="minorEastAsia"/>
              <w:noProof/>
              <w:lang w:eastAsia="tr-TR"/>
            </w:rPr>
          </w:pPr>
          <w:hyperlink w:anchor="_Toc44722663" w:history="1">
            <w:r w:rsidRPr="00043AD9">
              <w:rPr>
                <w:rStyle w:val="Kpr"/>
                <w:rFonts w:ascii="Calibri Light" w:eastAsia="Times New Roman" w:hAnsi="Calibri Light" w:cs="Times New Roman"/>
                <w:noProof/>
              </w:rPr>
              <w:t>Choosing "Features" (Özellik Seçimi)</w:t>
            </w:r>
            <w:r>
              <w:rPr>
                <w:noProof/>
                <w:webHidden/>
              </w:rPr>
              <w:tab/>
            </w:r>
            <w:r>
              <w:rPr>
                <w:noProof/>
                <w:webHidden/>
              </w:rPr>
              <w:fldChar w:fldCharType="begin"/>
            </w:r>
            <w:r>
              <w:rPr>
                <w:noProof/>
                <w:webHidden/>
              </w:rPr>
              <w:instrText xml:space="preserve"> PAGEREF _Toc44722663 \h </w:instrText>
            </w:r>
            <w:r>
              <w:rPr>
                <w:noProof/>
                <w:webHidden/>
              </w:rPr>
            </w:r>
            <w:r>
              <w:rPr>
                <w:noProof/>
                <w:webHidden/>
              </w:rPr>
              <w:fldChar w:fldCharType="separate"/>
            </w:r>
            <w:r w:rsidR="00B36F6B">
              <w:rPr>
                <w:noProof/>
                <w:webHidden/>
              </w:rPr>
              <w:t>10</w:t>
            </w:r>
            <w:r>
              <w:rPr>
                <w:noProof/>
                <w:webHidden/>
              </w:rPr>
              <w:fldChar w:fldCharType="end"/>
            </w:r>
          </w:hyperlink>
        </w:p>
        <w:p w14:paraId="543EBEB3" w14:textId="6B21246F" w:rsidR="00004083" w:rsidRDefault="00004083">
          <w:pPr>
            <w:pStyle w:val="T3"/>
            <w:tabs>
              <w:tab w:val="right" w:leader="dot" w:pos="9062"/>
            </w:tabs>
            <w:rPr>
              <w:rFonts w:eastAsiaTheme="minorEastAsia"/>
              <w:noProof/>
              <w:lang w:eastAsia="tr-TR"/>
            </w:rPr>
          </w:pPr>
          <w:hyperlink w:anchor="_Toc44722664" w:history="1">
            <w:r w:rsidRPr="00043AD9">
              <w:rPr>
                <w:rStyle w:val="Kpr"/>
                <w:rFonts w:ascii="Calibri Light" w:eastAsia="Times New Roman" w:hAnsi="Calibri Light" w:cs="Times New Roman"/>
                <w:noProof/>
              </w:rPr>
              <w:t>Building Your Model (Model Oluşturma)</w:t>
            </w:r>
            <w:r>
              <w:rPr>
                <w:noProof/>
                <w:webHidden/>
              </w:rPr>
              <w:tab/>
            </w:r>
            <w:r>
              <w:rPr>
                <w:noProof/>
                <w:webHidden/>
              </w:rPr>
              <w:fldChar w:fldCharType="begin"/>
            </w:r>
            <w:r>
              <w:rPr>
                <w:noProof/>
                <w:webHidden/>
              </w:rPr>
              <w:instrText xml:space="preserve"> PAGEREF _Toc44722664 \h </w:instrText>
            </w:r>
            <w:r>
              <w:rPr>
                <w:noProof/>
                <w:webHidden/>
              </w:rPr>
            </w:r>
            <w:r>
              <w:rPr>
                <w:noProof/>
                <w:webHidden/>
              </w:rPr>
              <w:fldChar w:fldCharType="separate"/>
            </w:r>
            <w:r w:rsidR="00B36F6B">
              <w:rPr>
                <w:noProof/>
                <w:webHidden/>
              </w:rPr>
              <w:t>12</w:t>
            </w:r>
            <w:r>
              <w:rPr>
                <w:noProof/>
                <w:webHidden/>
              </w:rPr>
              <w:fldChar w:fldCharType="end"/>
            </w:r>
          </w:hyperlink>
        </w:p>
        <w:p w14:paraId="0626BC29" w14:textId="49510465" w:rsidR="00004083" w:rsidRDefault="00004083">
          <w:pPr>
            <w:pStyle w:val="T3"/>
            <w:tabs>
              <w:tab w:val="right" w:leader="dot" w:pos="9062"/>
            </w:tabs>
            <w:rPr>
              <w:rFonts w:eastAsiaTheme="minorEastAsia"/>
              <w:noProof/>
              <w:lang w:eastAsia="tr-TR"/>
            </w:rPr>
          </w:pPr>
          <w:hyperlink w:anchor="_Toc44722665" w:history="1">
            <w:r w:rsidRPr="00043AD9">
              <w:rPr>
                <w:rStyle w:val="Kpr"/>
                <w:rFonts w:ascii="Calibri Light" w:eastAsia="Times New Roman" w:hAnsi="Calibri Light" w:cs="Times New Roman"/>
                <w:noProof/>
              </w:rPr>
              <w:t>Exercise: Your First Machine Learning Model</w:t>
            </w:r>
            <w:r>
              <w:rPr>
                <w:noProof/>
                <w:webHidden/>
              </w:rPr>
              <w:tab/>
            </w:r>
            <w:r>
              <w:rPr>
                <w:noProof/>
                <w:webHidden/>
              </w:rPr>
              <w:fldChar w:fldCharType="begin"/>
            </w:r>
            <w:r>
              <w:rPr>
                <w:noProof/>
                <w:webHidden/>
              </w:rPr>
              <w:instrText xml:space="preserve"> PAGEREF _Toc44722665 \h </w:instrText>
            </w:r>
            <w:r>
              <w:rPr>
                <w:noProof/>
                <w:webHidden/>
              </w:rPr>
            </w:r>
            <w:r>
              <w:rPr>
                <w:noProof/>
                <w:webHidden/>
              </w:rPr>
              <w:fldChar w:fldCharType="separate"/>
            </w:r>
            <w:r w:rsidR="00B36F6B">
              <w:rPr>
                <w:noProof/>
                <w:webHidden/>
              </w:rPr>
              <w:t>14</w:t>
            </w:r>
            <w:r>
              <w:rPr>
                <w:noProof/>
                <w:webHidden/>
              </w:rPr>
              <w:fldChar w:fldCharType="end"/>
            </w:r>
          </w:hyperlink>
        </w:p>
        <w:p w14:paraId="170D3049" w14:textId="7ACD85D9" w:rsidR="00004083" w:rsidRDefault="00004083">
          <w:pPr>
            <w:pStyle w:val="T2"/>
            <w:tabs>
              <w:tab w:val="right" w:leader="dot" w:pos="9062"/>
            </w:tabs>
            <w:rPr>
              <w:rFonts w:eastAsiaTheme="minorEastAsia"/>
              <w:noProof/>
              <w:lang w:eastAsia="tr-TR"/>
            </w:rPr>
          </w:pPr>
          <w:hyperlink w:anchor="_Toc44722666" w:history="1">
            <w:r w:rsidRPr="00043AD9">
              <w:rPr>
                <w:rStyle w:val="Kpr"/>
                <w:noProof/>
              </w:rPr>
              <w:t>Model Validation (Model Geçerliliği)</w:t>
            </w:r>
            <w:r>
              <w:rPr>
                <w:noProof/>
                <w:webHidden/>
              </w:rPr>
              <w:tab/>
            </w:r>
            <w:r>
              <w:rPr>
                <w:noProof/>
                <w:webHidden/>
              </w:rPr>
              <w:fldChar w:fldCharType="begin"/>
            </w:r>
            <w:r>
              <w:rPr>
                <w:noProof/>
                <w:webHidden/>
              </w:rPr>
              <w:instrText xml:space="preserve"> PAGEREF _Toc44722666 \h </w:instrText>
            </w:r>
            <w:r>
              <w:rPr>
                <w:noProof/>
                <w:webHidden/>
              </w:rPr>
            </w:r>
            <w:r>
              <w:rPr>
                <w:noProof/>
                <w:webHidden/>
              </w:rPr>
              <w:fldChar w:fldCharType="separate"/>
            </w:r>
            <w:r w:rsidR="00B36F6B">
              <w:rPr>
                <w:noProof/>
                <w:webHidden/>
              </w:rPr>
              <w:t>18</w:t>
            </w:r>
            <w:r>
              <w:rPr>
                <w:noProof/>
                <w:webHidden/>
              </w:rPr>
              <w:fldChar w:fldCharType="end"/>
            </w:r>
          </w:hyperlink>
        </w:p>
        <w:p w14:paraId="70022D9E" w14:textId="1C3A7C29" w:rsidR="00004083" w:rsidRDefault="00004083">
          <w:pPr>
            <w:pStyle w:val="T3"/>
            <w:tabs>
              <w:tab w:val="right" w:leader="dot" w:pos="9062"/>
            </w:tabs>
            <w:rPr>
              <w:rFonts w:eastAsiaTheme="minorEastAsia"/>
              <w:noProof/>
              <w:lang w:eastAsia="tr-TR"/>
            </w:rPr>
          </w:pPr>
          <w:hyperlink w:anchor="_Toc44722667" w:history="1">
            <w:r w:rsidRPr="00043AD9">
              <w:rPr>
                <w:rStyle w:val="Kpr"/>
                <w:noProof/>
              </w:rPr>
              <w:t>Model Validation Nedir?</w:t>
            </w:r>
            <w:r>
              <w:rPr>
                <w:noProof/>
                <w:webHidden/>
              </w:rPr>
              <w:tab/>
            </w:r>
            <w:r>
              <w:rPr>
                <w:noProof/>
                <w:webHidden/>
              </w:rPr>
              <w:fldChar w:fldCharType="begin"/>
            </w:r>
            <w:r>
              <w:rPr>
                <w:noProof/>
                <w:webHidden/>
              </w:rPr>
              <w:instrText xml:space="preserve"> PAGEREF _Toc44722667 \h </w:instrText>
            </w:r>
            <w:r>
              <w:rPr>
                <w:noProof/>
                <w:webHidden/>
              </w:rPr>
            </w:r>
            <w:r>
              <w:rPr>
                <w:noProof/>
                <w:webHidden/>
              </w:rPr>
              <w:fldChar w:fldCharType="separate"/>
            </w:r>
            <w:r w:rsidR="00B36F6B">
              <w:rPr>
                <w:noProof/>
                <w:webHidden/>
              </w:rPr>
              <w:t>18</w:t>
            </w:r>
            <w:r>
              <w:rPr>
                <w:noProof/>
                <w:webHidden/>
              </w:rPr>
              <w:fldChar w:fldCharType="end"/>
            </w:r>
          </w:hyperlink>
        </w:p>
        <w:p w14:paraId="1E9D0315" w14:textId="18DF7DA9" w:rsidR="00004083" w:rsidRDefault="00004083">
          <w:pPr>
            <w:pStyle w:val="T3"/>
            <w:tabs>
              <w:tab w:val="right" w:leader="dot" w:pos="9062"/>
            </w:tabs>
            <w:rPr>
              <w:rFonts w:eastAsiaTheme="minorEastAsia"/>
              <w:noProof/>
              <w:lang w:eastAsia="tr-TR"/>
            </w:rPr>
          </w:pPr>
          <w:hyperlink w:anchor="_Toc44722668" w:history="1">
            <w:r w:rsidRPr="00043AD9">
              <w:rPr>
                <w:rStyle w:val="Kpr"/>
                <w:noProof/>
              </w:rPr>
              <w:t>The Problem with "In-Sample" Scores</w:t>
            </w:r>
            <w:r>
              <w:rPr>
                <w:noProof/>
                <w:webHidden/>
              </w:rPr>
              <w:tab/>
            </w:r>
            <w:r>
              <w:rPr>
                <w:noProof/>
                <w:webHidden/>
              </w:rPr>
              <w:fldChar w:fldCharType="begin"/>
            </w:r>
            <w:r>
              <w:rPr>
                <w:noProof/>
                <w:webHidden/>
              </w:rPr>
              <w:instrText xml:space="preserve"> PAGEREF _Toc44722668 \h </w:instrText>
            </w:r>
            <w:r>
              <w:rPr>
                <w:noProof/>
                <w:webHidden/>
              </w:rPr>
            </w:r>
            <w:r>
              <w:rPr>
                <w:noProof/>
                <w:webHidden/>
              </w:rPr>
              <w:fldChar w:fldCharType="separate"/>
            </w:r>
            <w:r w:rsidR="00B36F6B">
              <w:rPr>
                <w:noProof/>
                <w:webHidden/>
              </w:rPr>
              <w:t>20</w:t>
            </w:r>
            <w:r>
              <w:rPr>
                <w:noProof/>
                <w:webHidden/>
              </w:rPr>
              <w:fldChar w:fldCharType="end"/>
            </w:r>
          </w:hyperlink>
        </w:p>
        <w:p w14:paraId="088BF9B3" w14:textId="67F4E08D" w:rsidR="00004083" w:rsidRDefault="00004083">
          <w:pPr>
            <w:pStyle w:val="T3"/>
            <w:tabs>
              <w:tab w:val="right" w:leader="dot" w:pos="9062"/>
            </w:tabs>
            <w:rPr>
              <w:rFonts w:eastAsiaTheme="minorEastAsia"/>
              <w:noProof/>
              <w:lang w:eastAsia="tr-TR"/>
            </w:rPr>
          </w:pPr>
          <w:hyperlink w:anchor="_Toc44722669" w:history="1">
            <w:r w:rsidRPr="00043AD9">
              <w:rPr>
                <w:rStyle w:val="Kpr"/>
                <w:noProof/>
              </w:rPr>
              <w:t>Coding It</w:t>
            </w:r>
            <w:r>
              <w:rPr>
                <w:noProof/>
                <w:webHidden/>
              </w:rPr>
              <w:tab/>
            </w:r>
            <w:r>
              <w:rPr>
                <w:noProof/>
                <w:webHidden/>
              </w:rPr>
              <w:fldChar w:fldCharType="begin"/>
            </w:r>
            <w:r>
              <w:rPr>
                <w:noProof/>
                <w:webHidden/>
              </w:rPr>
              <w:instrText xml:space="preserve"> PAGEREF _Toc44722669 \h </w:instrText>
            </w:r>
            <w:r>
              <w:rPr>
                <w:noProof/>
                <w:webHidden/>
              </w:rPr>
            </w:r>
            <w:r>
              <w:rPr>
                <w:noProof/>
                <w:webHidden/>
              </w:rPr>
              <w:fldChar w:fldCharType="separate"/>
            </w:r>
            <w:r w:rsidR="00B36F6B">
              <w:rPr>
                <w:noProof/>
                <w:webHidden/>
              </w:rPr>
              <w:t>20</w:t>
            </w:r>
            <w:r>
              <w:rPr>
                <w:noProof/>
                <w:webHidden/>
              </w:rPr>
              <w:fldChar w:fldCharType="end"/>
            </w:r>
          </w:hyperlink>
        </w:p>
        <w:p w14:paraId="7CF6FCEC" w14:textId="0CB74AAF" w:rsidR="00004083" w:rsidRDefault="00004083">
          <w:pPr>
            <w:pStyle w:val="T3"/>
            <w:tabs>
              <w:tab w:val="right" w:leader="dot" w:pos="9062"/>
            </w:tabs>
            <w:rPr>
              <w:rFonts w:eastAsiaTheme="minorEastAsia"/>
              <w:noProof/>
              <w:lang w:eastAsia="tr-TR"/>
            </w:rPr>
          </w:pPr>
          <w:hyperlink w:anchor="_Toc44722670" w:history="1">
            <w:r w:rsidRPr="00043AD9">
              <w:rPr>
                <w:rStyle w:val="Kpr"/>
                <w:noProof/>
              </w:rPr>
              <w:t>Wow!</w:t>
            </w:r>
            <w:r>
              <w:rPr>
                <w:noProof/>
                <w:webHidden/>
              </w:rPr>
              <w:tab/>
            </w:r>
            <w:r>
              <w:rPr>
                <w:noProof/>
                <w:webHidden/>
              </w:rPr>
              <w:fldChar w:fldCharType="begin"/>
            </w:r>
            <w:r>
              <w:rPr>
                <w:noProof/>
                <w:webHidden/>
              </w:rPr>
              <w:instrText xml:space="preserve"> PAGEREF _Toc44722670 \h </w:instrText>
            </w:r>
            <w:r>
              <w:rPr>
                <w:noProof/>
                <w:webHidden/>
              </w:rPr>
            </w:r>
            <w:r>
              <w:rPr>
                <w:noProof/>
                <w:webHidden/>
              </w:rPr>
              <w:fldChar w:fldCharType="separate"/>
            </w:r>
            <w:r w:rsidR="00B36F6B">
              <w:rPr>
                <w:noProof/>
                <w:webHidden/>
              </w:rPr>
              <w:t>20</w:t>
            </w:r>
            <w:r>
              <w:rPr>
                <w:noProof/>
                <w:webHidden/>
              </w:rPr>
              <w:fldChar w:fldCharType="end"/>
            </w:r>
          </w:hyperlink>
        </w:p>
        <w:p w14:paraId="2A51F314" w14:textId="424DDE82" w:rsidR="00004083" w:rsidRDefault="00004083">
          <w:pPr>
            <w:pStyle w:val="T3"/>
            <w:tabs>
              <w:tab w:val="right" w:leader="dot" w:pos="9062"/>
            </w:tabs>
            <w:rPr>
              <w:rFonts w:eastAsiaTheme="minorEastAsia"/>
              <w:noProof/>
              <w:lang w:eastAsia="tr-TR"/>
            </w:rPr>
          </w:pPr>
          <w:hyperlink w:anchor="_Toc44722671" w:history="1">
            <w:r w:rsidRPr="00043AD9">
              <w:rPr>
                <w:rStyle w:val="Kpr"/>
                <w:noProof/>
              </w:rPr>
              <w:t>Exercise: Model Validation</w:t>
            </w:r>
            <w:r>
              <w:rPr>
                <w:noProof/>
                <w:webHidden/>
              </w:rPr>
              <w:tab/>
            </w:r>
            <w:r>
              <w:rPr>
                <w:noProof/>
                <w:webHidden/>
              </w:rPr>
              <w:fldChar w:fldCharType="begin"/>
            </w:r>
            <w:r>
              <w:rPr>
                <w:noProof/>
                <w:webHidden/>
              </w:rPr>
              <w:instrText xml:space="preserve"> PAGEREF _Toc44722671 \h </w:instrText>
            </w:r>
            <w:r>
              <w:rPr>
                <w:noProof/>
                <w:webHidden/>
              </w:rPr>
            </w:r>
            <w:r>
              <w:rPr>
                <w:noProof/>
                <w:webHidden/>
              </w:rPr>
              <w:fldChar w:fldCharType="separate"/>
            </w:r>
            <w:r w:rsidR="00B36F6B">
              <w:rPr>
                <w:noProof/>
                <w:webHidden/>
              </w:rPr>
              <w:t>21</w:t>
            </w:r>
            <w:r>
              <w:rPr>
                <w:noProof/>
                <w:webHidden/>
              </w:rPr>
              <w:fldChar w:fldCharType="end"/>
            </w:r>
          </w:hyperlink>
        </w:p>
        <w:p w14:paraId="24E71E29" w14:textId="6FE01392" w:rsidR="00004083" w:rsidRDefault="00004083">
          <w:pPr>
            <w:pStyle w:val="T2"/>
            <w:tabs>
              <w:tab w:val="right" w:leader="dot" w:pos="9062"/>
            </w:tabs>
            <w:rPr>
              <w:rFonts w:eastAsiaTheme="minorEastAsia"/>
              <w:noProof/>
              <w:lang w:eastAsia="tr-TR"/>
            </w:rPr>
          </w:pPr>
          <w:hyperlink w:anchor="_Toc44722672" w:history="1">
            <w:r w:rsidRPr="00043AD9">
              <w:rPr>
                <w:rStyle w:val="Kpr"/>
                <w:noProof/>
              </w:rPr>
              <w:t>Underfitting and Overfitting</w:t>
            </w:r>
            <w:r>
              <w:rPr>
                <w:noProof/>
                <w:webHidden/>
              </w:rPr>
              <w:tab/>
            </w:r>
            <w:r>
              <w:rPr>
                <w:noProof/>
                <w:webHidden/>
              </w:rPr>
              <w:fldChar w:fldCharType="begin"/>
            </w:r>
            <w:r>
              <w:rPr>
                <w:noProof/>
                <w:webHidden/>
              </w:rPr>
              <w:instrText xml:space="preserve"> PAGEREF _Toc44722672 \h </w:instrText>
            </w:r>
            <w:r>
              <w:rPr>
                <w:noProof/>
                <w:webHidden/>
              </w:rPr>
            </w:r>
            <w:r>
              <w:rPr>
                <w:noProof/>
                <w:webHidden/>
              </w:rPr>
              <w:fldChar w:fldCharType="separate"/>
            </w:r>
            <w:r w:rsidR="00B36F6B">
              <w:rPr>
                <w:noProof/>
                <w:webHidden/>
              </w:rPr>
              <w:t>25</w:t>
            </w:r>
            <w:r>
              <w:rPr>
                <w:noProof/>
                <w:webHidden/>
              </w:rPr>
              <w:fldChar w:fldCharType="end"/>
            </w:r>
          </w:hyperlink>
        </w:p>
        <w:p w14:paraId="517CC0D8" w14:textId="13AB2077" w:rsidR="00004083" w:rsidRDefault="00004083">
          <w:pPr>
            <w:pStyle w:val="T3"/>
            <w:tabs>
              <w:tab w:val="right" w:leader="dot" w:pos="9062"/>
            </w:tabs>
            <w:rPr>
              <w:rFonts w:eastAsiaTheme="minorEastAsia"/>
              <w:noProof/>
              <w:lang w:eastAsia="tr-TR"/>
            </w:rPr>
          </w:pPr>
          <w:hyperlink w:anchor="_Toc44722673" w:history="1">
            <w:r w:rsidRPr="00043AD9">
              <w:rPr>
                <w:rStyle w:val="Kpr"/>
                <w:noProof/>
              </w:rPr>
              <w:t>Farklı Modellerle Deneme</w:t>
            </w:r>
            <w:r>
              <w:rPr>
                <w:noProof/>
                <w:webHidden/>
              </w:rPr>
              <w:tab/>
            </w:r>
            <w:r>
              <w:rPr>
                <w:noProof/>
                <w:webHidden/>
              </w:rPr>
              <w:fldChar w:fldCharType="begin"/>
            </w:r>
            <w:r>
              <w:rPr>
                <w:noProof/>
                <w:webHidden/>
              </w:rPr>
              <w:instrText xml:space="preserve"> PAGEREF _Toc44722673 \h </w:instrText>
            </w:r>
            <w:r>
              <w:rPr>
                <w:noProof/>
                <w:webHidden/>
              </w:rPr>
            </w:r>
            <w:r>
              <w:rPr>
                <w:noProof/>
                <w:webHidden/>
              </w:rPr>
              <w:fldChar w:fldCharType="separate"/>
            </w:r>
            <w:r w:rsidR="00B36F6B">
              <w:rPr>
                <w:noProof/>
                <w:webHidden/>
              </w:rPr>
              <w:t>25</w:t>
            </w:r>
            <w:r>
              <w:rPr>
                <w:noProof/>
                <w:webHidden/>
              </w:rPr>
              <w:fldChar w:fldCharType="end"/>
            </w:r>
          </w:hyperlink>
        </w:p>
        <w:p w14:paraId="39FEEFEB" w14:textId="28CCC981" w:rsidR="00004083" w:rsidRDefault="00004083">
          <w:pPr>
            <w:pStyle w:val="T3"/>
            <w:tabs>
              <w:tab w:val="right" w:leader="dot" w:pos="9062"/>
            </w:tabs>
            <w:rPr>
              <w:rFonts w:eastAsiaTheme="minorEastAsia"/>
              <w:noProof/>
              <w:lang w:eastAsia="tr-TR"/>
            </w:rPr>
          </w:pPr>
          <w:hyperlink w:anchor="_Toc44722674" w:history="1">
            <w:r w:rsidRPr="00043AD9">
              <w:rPr>
                <w:rStyle w:val="Kpr"/>
                <w:noProof/>
              </w:rPr>
              <w:t>Examples</w:t>
            </w:r>
            <w:r>
              <w:rPr>
                <w:noProof/>
                <w:webHidden/>
              </w:rPr>
              <w:tab/>
            </w:r>
            <w:r>
              <w:rPr>
                <w:noProof/>
                <w:webHidden/>
              </w:rPr>
              <w:fldChar w:fldCharType="begin"/>
            </w:r>
            <w:r>
              <w:rPr>
                <w:noProof/>
                <w:webHidden/>
              </w:rPr>
              <w:instrText xml:space="preserve"> PAGEREF _Toc44722674 \h </w:instrText>
            </w:r>
            <w:r>
              <w:rPr>
                <w:noProof/>
                <w:webHidden/>
              </w:rPr>
            </w:r>
            <w:r>
              <w:rPr>
                <w:noProof/>
                <w:webHidden/>
              </w:rPr>
              <w:fldChar w:fldCharType="separate"/>
            </w:r>
            <w:r w:rsidR="00B36F6B">
              <w:rPr>
                <w:noProof/>
                <w:webHidden/>
              </w:rPr>
              <w:t>27</w:t>
            </w:r>
            <w:r>
              <w:rPr>
                <w:noProof/>
                <w:webHidden/>
              </w:rPr>
              <w:fldChar w:fldCharType="end"/>
            </w:r>
          </w:hyperlink>
        </w:p>
        <w:p w14:paraId="0446CEDC" w14:textId="6982B899" w:rsidR="00004083" w:rsidRDefault="00004083">
          <w:pPr>
            <w:pStyle w:val="T3"/>
            <w:tabs>
              <w:tab w:val="right" w:leader="dot" w:pos="9062"/>
            </w:tabs>
            <w:rPr>
              <w:rFonts w:eastAsiaTheme="minorEastAsia"/>
              <w:noProof/>
              <w:lang w:eastAsia="tr-TR"/>
            </w:rPr>
          </w:pPr>
          <w:hyperlink w:anchor="_Toc44722675" w:history="1">
            <w:r w:rsidRPr="00043AD9">
              <w:rPr>
                <w:rStyle w:val="Kpr"/>
                <w:noProof/>
              </w:rPr>
              <w:t>Sonuç</w:t>
            </w:r>
            <w:r>
              <w:rPr>
                <w:noProof/>
                <w:webHidden/>
              </w:rPr>
              <w:tab/>
            </w:r>
            <w:r>
              <w:rPr>
                <w:noProof/>
                <w:webHidden/>
              </w:rPr>
              <w:fldChar w:fldCharType="begin"/>
            </w:r>
            <w:r>
              <w:rPr>
                <w:noProof/>
                <w:webHidden/>
              </w:rPr>
              <w:instrText xml:space="preserve"> PAGEREF _Toc44722675 \h </w:instrText>
            </w:r>
            <w:r>
              <w:rPr>
                <w:noProof/>
                <w:webHidden/>
              </w:rPr>
            </w:r>
            <w:r>
              <w:rPr>
                <w:noProof/>
                <w:webHidden/>
              </w:rPr>
              <w:fldChar w:fldCharType="separate"/>
            </w:r>
            <w:r w:rsidR="00B36F6B">
              <w:rPr>
                <w:noProof/>
                <w:webHidden/>
              </w:rPr>
              <w:t>28</w:t>
            </w:r>
            <w:r>
              <w:rPr>
                <w:noProof/>
                <w:webHidden/>
              </w:rPr>
              <w:fldChar w:fldCharType="end"/>
            </w:r>
          </w:hyperlink>
        </w:p>
        <w:p w14:paraId="2B7A8226" w14:textId="6DE081B0" w:rsidR="00004083" w:rsidRDefault="00004083">
          <w:pPr>
            <w:pStyle w:val="T3"/>
            <w:tabs>
              <w:tab w:val="right" w:leader="dot" w:pos="9062"/>
            </w:tabs>
            <w:rPr>
              <w:rFonts w:eastAsiaTheme="minorEastAsia"/>
              <w:noProof/>
              <w:lang w:eastAsia="tr-TR"/>
            </w:rPr>
          </w:pPr>
          <w:hyperlink w:anchor="_Toc44722676" w:history="1">
            <w:r w:rsidRPr="00043AD9">
              <w:rPr>
                <w:rStyle w:val="Kpr"/>
                <w:noProof/>
              </w:rPr>
              <w:t>Exercise: Underfitting and Overfitting</w:t>
            </w:r>
            <w:r>
              <w:rPr>
                <w:noProof/>
                <w:webHidden/>
              </w:rPr>
              <w:tab/>
            </w:r>
            <w:r>
              <w:rPr>
                <w:noProof/>
                <w:webHidden/>
              </w:rPr>
              <w:fldChar w:fldCharType="begin"/>
            </w:r>
            <w:r>
              <w:rPr>
                <w:noProof/>
                <w:webHidden/>
              </w:rPr>
              <w:instrText xml:space="preserve"> PAGEREF _Toc44722676 \h </w:instrText>
            </w:r>
            <w:r>
              <w:rPr>
                <w:noProof/>
                <w:webHidden/>
              </w:rPr>
            </w:r>
            <w:r>
              <w:rPr>
                <w:noProof/>
                <w:webHidden/>
              </w:rPr>
              <w:fldChar w:fldCharType="separate"/>
            </w:r>
            <w:r w:rsidR="00B36F6B">
              <w:rPr>
                <w:noProof/>
                <w:webHidden/>
              </w:rPr>
              <w:t>29</w:t>
            </w:r>
            <w:r>
              <w:rPr>
                <w:noProof/>
                <w:webHidden/>
              </w:rPr>
              <w:fldChar w:fldCharType="end"/>
            </w:r>
          </w:hyperlink>
        </w:p>
        <w:p w14:paraId="15DFB670" w14:textId="1411209B" w:rsidR="00004083" w:rsidRDefault="00004083">
          <w:pPr>
            <w:pStyle w:val="T1"/>
            <w:tabs>
              <w:tab w:val="right" w:leader="dot" w:pos="9062"/>
            </w:tabs>
            <w:rPr>
              <w:rFonts w:eastAsiaTheme="minorEastAsia"/>
              <w:noProof/>
              <w:lang w:eastAsia="tr-TR"/>
            </w:rPr>
          </w:pPr>
          <w:hyperlink w:anchor="_Toc44722677" w:history="1">
            <w:r w:rsidRPr="00043AD9">
              <w:rPr>
                <w:rStyle w:val="Kpr"/>
                <w:noProof/>
              </w:rPr>
              <w:t>Kaynaklar</w:t>
            </w:r>
            <w:r>
              <w:rPr>
                <w:noProof/>
                <w:webHidden/>
              </w:rPr>
              <w:tab/>
            </w:r>
            <w:r>
              <w:rPr>
                <w:noProof/>
                <w:webHidden/>
              </w:rPr>
              <w:fldChar w:fldCharType="begin"/>
            </w:r>
            <w:r>
              <w:rPr>
                <w:noProof/>
                <w:webHidden/>
              </w:rPr>
              <w:instrText xml:space="preserve"> PAGEREF _Toc44722677 \h </w:instrText>
            </w:r>
            <w:r>
              <w:rPr>
                <w:noProof/>
                <w:webHidden/>
              </w:rPr>
            </w:r>
            <w:r>
              <w:rPr>
                <w:noProof/>
                <w:webHidden/>
              </w:rPr>
              <w:fldChar w:fldCharType="separate"/>
            </w:r>
            <w:r w:rsidR="00B36F6B">
              <w:rPr>
                <w:noProof/>
                <w:webHidden/>
              </w:rPr>
              <w:t>31</w:t>
            </w:r>
            <w:r>
              <w:rPr>
                <w:noProof/>
                <w:webHidden/>
              </w:rPr>
              <w:fldChar w:fldCharType="end"/>
            </w:r>
          </w:hyperlink>
        </w:p>
        <w:p w14:paraId="192EEB56" w14:textId="426696DE" w:rsidR="00F305B8" w:rsidRDefault="00F305B8">
          <w:r>
            <w:rPr>
              <w:b/>
              <w:bCs/>
            </w:rPr>
            <w:fldChar w:fldCharType="end"/>
          </w:r>
        </w:p>
      </w:sdtContent>
    </w:sdt>
    <w:p w14:paraId="5619A931" w14:textId="77777777" w:rsidR="00F305B8" w:rsidRDefault="00F305B8">
      <w:pPr>
        <w:rPr>
          <w:rFonts w:ascii="Calibri Light" w:eastAsia="Times New Roman" w:hAnsi="Calibri Light" w:cs="Times New Roman"/>
          <w:b/>
          <w:bCs/>
          <w:color w:val="2F5496" w:themeColor="accent1" w:themeShade="BF"/>
          <w:sz w:val="44"/>
          <w:szCs w:val="44"/>
          <w:u w:val="single"/>
        </w:rPr>
      </w:pPr>
      <w:r>
        <w:rPr>
          <w:rFonts w:ascii="Calibri Light" w:eastAsia="Times New Roman" w:hAnsi="Calibri Light" w:cs="Times New Roman"/>
          <w:b/>
          <w:bCs/>
          <w:color w:val="2F5496" w:themeColor="accent1" w:themeShade="BF"/>
          <w:sz w:val="44"/>
          <w:szCs w:val="44"/>
          <w:u w:val="single"/>
        </w:rPr>
        <w:br w:type="page"/>
      </w:r>
    </w:p>
    <w:p w14:paraId="601E435A" w14:textId="3D753FB4" w:rsidR="00CE742D" w:rsidRPr="00CE742D" w:rsidRDefault="00CE742D" w:rsidP="00CE742D">
      <w:pPr>
        <w:keepNext/>
        <w:keepLines/>
        <w:spacing w:before="240" w:after="0" w:line="256" w:lineRule="auto"/>
        <w:jc w:val="center"/>
        <w:outlineLvl w:val="0"/>
        <w:rPr>
          <w:rFonts w:ascii="Calibri Light" w:eastAsia="Times New Roman" w:hAnsi="Calibri Light" w:cs="Times New Roman"/>
          <w:b/>
          <w:bCs/>
          <w:color w:val="2F5496" w:themeColor="accent1" w:themeShade="BF"/>
          <w:sz w:val="44"/>
          <w:szCs w:val="44"/>
          <w:u w:val="single"/>
        </w:rPr>
      </w:pPr>
      <w:bookmarkStart w:id="1" w:name="_Toc44722653"/>
      <w:r w:rsidRPr="00CE742D">
        <w:rPr>
          <w:rFonts w:ascii="Calibri Light" w:eastAsia="Times New Roman" w:hAnsi="Calibri Light" w:cs="Times New Roman"/>
          <w:b/>
          <w:bCs/>
          <w:color w:val="2F5496" w:themeColor="accent1" w:themeShade="BF"/>
          <w:sz w:val="44"/>
          <w:szCs w:val="44"/>
          <w:u w:val="single"/>
        </w:rPr>
        <w:lastRenderedPageBreak/>
        <w:t>Intro to Machine Learning</w:t>
      </w:r>
      <w:bookmarkEnd w:id="0"/>
      <w:bookmarkEnd w:id="1"/>
    </w:p>
    <w:p w14:paraId="040AB7F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öğrenmesindeki temel fikirleri öğrenin ve ilk modellerinizi oluşturun.</w:t>
      </w:r>
    </w:p>
    <w:p w14:paraId="2A3FC077"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2" w:name="_Toc44370355"/>
      <w:bookmarkStart w:id="3" w:name="_Toc44722654"/>
      <w:r w:rsidRPr="00CE742D">
        <w:rPr>
          <w:rFonts w:ascii="Calibri Light" w:eastAsia="Times New Roman" w:hAnsi="Calibri Light" w:cs="Times New Roman"/>
          <w:b/>
          <w:bCs/>
          <w:color w:val="2F5496" w:themeColor="accent1" w:themeShade="BF"/>
          <w:sz w:val="26"/>
          <w:szCs w:val="26"/>
          <w:u w:val="single"/>
        </w:rPr>
        <w:t>How Models Work (Modeller Nasıl Çalışır?)</w:t>
      </w:r>
      <w:bookmarkEnd w:id="2"/>
      <w:bookmarkEnd w:id="3"/>
    </w:p>
    <w:p w14:paraId="6AC7713D"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4" w:name="_Toc44370356"/>
      <w:bookmarkStart w:id="5" w:name="_Toc44722655"/>
      <w:r w:rsidRPr="00CE742D">
        <w:rPr>
          <w:rFonts w:ascii="Calibri Light" w:eastAsia="Times New Roman" w:hAnsi="Calibri Light" w:cs="Times New Roman"/>
          <w:color w:val="833C0B" w:themeColor="accent2" w:themeShade="80"/>
          <w:sz w:val="24"/>
          <w:szCs w:val="24"/>
          <w:u w:val="single"/>
        </w:rPr>
        <w:t>Giriş</w:t>
      </w:r>
      <w:bookmarkEnd w:id="4"/>
      <w:bookmarkEnd w:id="5"/>
    </w:p>
    <w:p w14:paraId="005033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öğrenimi modellerinin nasıl çalıştığına ve nasıl kullanıldıklarına genel bir bakışla başlayacağız. Daha önce istatistiksel modelleme veya makine öğrenimi yaptıysanız bu temel görünebilir. Endişelenmeyin, yakında güçlü modeller oluşturmaya devam edeceğiz.</w:t>
      </w:r>
    </w:p>
    <w:p w14:paraId="1FD30AE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mikro kurs, aşağıdaki senaryodan geçerken modeller oluşturmanızı sağlayacaktır:</w:t>
      </w:r>
    </w:p>
    <w:p w14:paraId="7E566CB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Kuzeniniz gayrimenkul konusunda spekülasyonlarla milyonlarca dolar kazandı. Veri bilimine gösterdiğiniz ilgi nedeniyle sizinle iş ortağı olmayı teklif etti. Parayı tedarik edecek ve çeşitli evlerin ne kadar değerli olduğunu tahmin eden modeller sunacaksınız.</w:t>
      </w:r>
    </w:p>
    <w:p w14:paraId="5495185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Kuzeninize geçmişte gayrimenkul değerlerini nasıl tahmin ettiğini soruyorsunuz. Ve bunun sadece sezgi olduğunu söylüyor. Ancak daha fazla sorgulama, geçmişte gördüğü evlerden fiyat örüntülerini belirlediğini ve bu kalıpları düşündüğü yeni evler için tahminler yapmak için kullandığını ortaya koyuyor.</w:t>
      </w:r>
    </w:p>
    <w:p w14:paraId="76D4CC6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öğrenimi de aynı şekilde çalışır. Decision Tree adlı bir modelle başlayacağız. Daha doğru tahminler veren meraklı modeller var. Ancak Decision Tree’lerin anlaşılması kolaydır ve bunlar veri bilimindeki en iyi modellerin bazıları için temel yapı taşıdır.</w:t>
      </w:r>
    </w:p>
    <w:p w14:paraId="5CB267B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Basitlik için, mümkün olan en basit karar ağacıyla başlayacağız.</w:t>
      </w:r>
    </w:p>
    <w:p w14:paraId="43424261" w14:textId="77777777" w:rsidR="00CE742D" w:rsidRPr="00CE742D" w:rsidRDefault="00CE742D" w:rsidP="00CE742D">
      <w:pPr>
        <w:spacing w:line="256" w:lineRule="auto"/>
        <w:jc w:val="center"/>
        <w:rPr>
          <w:rFonts w:ascii="Calibri" w:eastAsia="Calibri" w:hAnsi="Calibri" w:cs="Times New Roman"/>
          <w:sz w:val="24"/>
        </w:rPr>
      </w:pPr>
      <w:r w:rsidRPr="00CE742D">
        <w:rPr>
          <w:rFonts w:ascii="Calibri" w:eastAsia="Calibri" w:hAnsi="Calibri" w:cs="Times New Roman"/>
          <w:noProof/>
          <w:sz w:val="24"/>
        </w:rPr>
        <w:drawing>
          <wp:inline distT="0" distB="0" distL="0" distR="0" wp14:anchorId="2B0989A2" wp14:editId="27F1D9B4">
            <wp:extent cx="4684395" cy="3260725"/>
            <wp:effectExtent l="0" t="0" r="1905" b="0"/>
            <wp:docPr id="85" name="Resim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4395" cy="3260725"/>
                    </a:xfrm>
                    <a:prstGeom prst="rect">
                      <a:avLst/>
                    </a:prstGeom>
                    <a:noFill/>
                    <a:ln>
                      <a:noFill/>
                    </a:ln>
                  </pic:spPr>
                </pic:pic>
              </a:graphicData>
            </a:graphic>
          </wp:inline>
        </w:drawing>
      </w:r>
    </w:p>
    <w:p w14:paraId="5FF96E16"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t>Evleri sadece iki kategoriye ayırır. Dikkate alınan herhangi bir ev için tahmini fiyat, aynı kategorideki evlerin tarihsel ortalama fiyatıdır.</w:t>
      </w:r>
    </w:p>
    <w:p w14:paraId="7F011C94"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lastRenderedPageBreak/>
        <w:t>Verileri, evlerin iki gruba nasıl ayrılacağına karar vermek için ve sonra her grupta öngörülen fiyatı belirlemek için kullanıyoruz. Verilerden pattern yakalamanın bu adımına, modelin fit edilmesi(</w:t>
      </w:r>
      <w:r w:rsidRPr="00CE742D">
        <w:rPr>
          <w:rFonts w:ascii="Calibri" w:eastAsia="Calibri" w:hAnsi="Calibri" w:cs="Times New Roman"/>
          <w:b/>
          <w:bCs/>
          <w:sz w:val="24"/>
        </w:rPr>
        <w:t>fitting</w:t>
      </w:r>
      <w:r w:rsidRPr="00CE742D">
        <w:rPr>
          <w:rFonts w:ascii="Calibri" w:eastAsia="Calibri" w:hAnsi="Calibri" w:cs="Times New Roman"/>
          <w:sz w:val="24"/>
        </w:rPr>
        <w:t>) veya train edilmesi(</w:t>
      </w:r>
      <w:r w:rsidRPr="00CE742D">
        <w:rPr>
          <w:rFonts w:ascii="Calibri" w:eastAsia="Calibri" w:hAnsi="Calibri" w:cs="Times New Roman"/>
          <w:b/>
          <w:bCs/>
          <w:sz w:val="24"/>
        </w:rPr>
        <w:t>training</w:t>
      </w:r>
      <w:r w:rsidRPr="00CE742D">
        <w:rPr>
          <w:rFonts w:ascii="Calibri" w:eastAsia="Calibri" w:hAnsi="Calibri" w:cs="Times New Roman"/>
          <w:sz w:val="24"/>
        </w:rPr>
        <w:t xml:space="preserve">) denir. Modelin </w:t>
      </w:r>
      <w:r w:rsidRPr="00CE742D">
        <w:rPr>
          <w:rFonts w:ascii="Calibri" w:eastAsia="Calibri" w:hAnsi="Calibri" w:cs="Times New Roman"/>
          <w:b/>
          <w:bCs/>
          <w:sz w:val="24"/>
        </w:rPr>
        <w:t>fit</w:t>
      </w:r>
      <w:r w:rsidRPr="00CE742D">
        <w:rPr>
          <w:rFonts w:ascii="Calibri" w:eastAsia="Calibri" w:hAnsi="Calibri" w:cs="Times New Roman"/>
          <w:sz w:val="24"/>
        </w:rPr>
        <w:t xml:space="preserve"> edilmesi için kullanılan verilere </w:t>
      </w:r>
      <w:r w:rsidRPr="00CE742D">
        <w:rPr>
          <w:rFonts w:ascii="Calibri" w:eastAsia="Calibri" w:hAnsi="Calibri" w:cs="Times New Roman"/>
          <w:b/>
          <w:bCs/>
          <w:sz w:val="24"/>
        </w:rPr>
        <w:t>training data</w:t>
      </w:r>
      <w:r w:rsidRPr="00CE742D">
        <w:rPr>
          <w:rFonts w:ascii="Calibri" w:eastAsia="Calibri" w:hAnsi="Calibri" w:cs="Times New Roman"/>
          <w:sz w:val="24"/>
        </w:rPr>
        <w:t xml:space="preserve"> denir.</w:t>
      </w:r>
    </w:p>
    <w:p w14:paraId="68B24AC1"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t xml:space="preserve">Modelin nasıl </w:t>
      </w:r>
      <w:r w:rsidRPr="00CE742D">
        <w:rPr>
          <w:rFonts w:ascii="Calibri" w:eastAsia="Calibri" w:hAnsi="Calibri" w:cs="Times New Roman"/>
          <w:b/>
          <w:bCs/>
          <w:sz w:val="24"/>
        </w:rPr>
        <w:t xml:space="preserve">fit </w:t>
      </w:r>
      <w:r w:rsidRPr="00CE742D">
        <w:rPr>
          <w:rFonts w:ascii="Calibri" w:eastAsia="Calibri" w:hAnsi="Calibri" w:cs="Times New Roman"/>
          <w:sz w:val="24"/>
        </w:rPr>
        <w:t xml:space="preserve">edildiğine dair ayrıntılar (örneğin, verilerin nasıl bölüneceği) daha sonra kullanmak üzere kayıt edeceğimiz kadar karmaşıktır. Model </w:t>
      </w:r>
      <w:r w:rsidRPr="00CE742D">
        <w:rPr>
          <w:rFonts w:ascii="Calibri" w:eastAsia="Calibri" w:hAnsi="Calibri" w:cs="Times New Roman"/>
          <w:b/>
          <w:bCs/>
          <w:sz w:val="24"/>
        </w:rPr>
        <w:t xml:space="preserve">fit </w:t>
      </w:r>
      <w:r w:rsidRPr="00CE742D">
        <w:rPr>
          <w:rFonts w:ascii="Calibri" w:eastAsia="Calibri" w:hAnsi="Calibri" w:cs="Times New Roman"/>
          <w:sz w:val="24"/>
        </w:rPr>
        <w:t xml:space="preserve">edildikten sonra, yeni evlerin fiyatlarını </w:t>
      </w:r>
      <w:r w:rsidRPr="00CE742D">
        <w:rPr>
          <w:rFonts w:ascii="Calibri" w:eastAsia="Calibri" w:hAnsi="Calibri" w:cs="Times New Roman"/>
          <w:b/>
          <w:bCs/>
          <w:sz w:val="24"/>
        </w:rPr>
        <w:t xml:space="preserve">predict </w:t>
      </w:r>
      <w:r w:rsidRPr="00CE742D">
        <w:rPr>
          <w:rFonts w:ascii="Calibri" w:eastAsia="Calibri" w:hAnsi="Calibri" w:cs="Times New Roman"/>
          <w:sz w:val="24"/>
        </w:rPr>
        <w:t>edebilmek için yeni verilere uygulayabilirsiniz.</w:t>
      </w:r>
    </w:p>
    <w:p w14:paraId="1AEACB05"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6" w:name="_Toc44370357"/>
      <w:bookmarkStart w:id="7" w:name="_Toc44722656"/>
      <w:r w:rsidRPr="00CE742D">
        <w:rPr>
          <w:rFonts w:ascii="Calibri Light" w:eastAsia="Times New Roman" w:hAnsi="Calibri Light" w:cs="Times New Roman"/>
          <w:color w:val="833C0B" w:themeColor="accent2" w:themeShade="80"/>
          <w:sz w:val="24"/>
          <w:szCs w:val="24"/>
          <w:u w:val="single"/>
        </w:rPr>
        <w:t>Decision Tree’nin Geliştirilmesi</w:t>
      </w:r>
      <w:bookmarkEnd w:id="6"/>
      <w:bookmarkEnd w:id="7"/>
    </w:p>
    <w:p w14:paraId="3C7B50C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Aşağıdaki iki karardan hangisinin gayrimenkul eğitim verilerinin fit edilmesinden kaynaklanması daha olasıdır?</w:t>
      </w:r>
    </w:p>
    <w:p w14:paraId="61D7244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04399DAB" wp14:editId="31626357">
            <wp:extent cx="5762625" cy="2035810"/>
            <wp:effectExtent l="0" t="0" r="9525" b="2540"/>
            <wp:docPr id="86" name="Resim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2035810"/>
                    </a:xfrm>
                    <a:prstGeom prst="rect">
                      <a:avLst/>
                    </a:prstGeom>
                    <a:noFill/>
                    <a:ln>
                      <a:noFill/>
                    </a:ln>
                  </pic:spPr>
                </pic:pic>
              </a:graphicData>
            </a:graphic>
          </wp:inline>
        </w:drawing>
      </w:r>
    </w:p>
    <w:p w14:paraId="1597C24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Soldaki karar ağacı (Decision Tree 1) muhtemelen daha mantıklıdır, çünkü daha fazla yatak odası olan evlerin daha az yatak odası olan evlerden daha yüksek fiyatlarla satılma eğiliminde olduğu gerçeğini yakalar.</w:t>
      </w:r>
    </w:p>
    <w:p w14:paraId="7A04519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modelin en büyük eksikliği, banyo sayısı, lot büyüklüğü, konum vb. gibi ev fiyatını etkileyen çoğu faktörü yakalamamasıdır.</w:t>
      </w:r>
    </w:p>
    <w:p w14:paraId="12BAF21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Daha fazla "splits(bölme)" olan bir ağaç kullanarak daha fazla faktör yakalayabilirsiniz.</w:t>
      </w:r>
    </w:p>
    <w:p w14:paraId="28E6F78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Bunlara "deeper(daha derin)" ağaçlar denir.</w:t>
      </w:r>
    </w:p>
    <w:p w14:paraId="3FB2202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 evin toplam lot büyüklüğünü de dikkate alan bir karar ağacı şöyle görünebilir:</w:t>
      </w:r>
    </w:p>
    <w:p w14:paraId="2F89320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2689DF9E" wp14:editId="1254702A">
            <wp:extent cx="5753735" cy="3441700"/>
            <wp:effectExtent l="0" t="0" r="0" b="6350"/>
            <wp:docPr id="87" name="Resim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p>
    <w:p w14:paraId="3D51A5B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Herhangi bir evin fiyatını karar ağacından takip ederek, her zaman o evin özelliklerine karşılık gelen yolu seçerek tahmin edersiniz. </w:t>
      </w:r>
    </w:p>
    <w:p w14:paraId="004F2F8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Ev için tahmini fiyat ağacın altındadır.</w:t>
      </w:r>
    </w:p>
    <w:p w14:paraId="78DF23E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Altta tahmin yaptığımız noktaya </w:t>
      </w:r>
      <w:r w:rsidRPr="00CE742D">
        <w:rPr>
          <w:rFonts w:ascii="Calibri" w:eastAsia="Calibri" w:hAnsi="Calibri" w:cs="Times New Roman"/>
          <w:b/>
          <w:bCs/>
          <w:sz w:val="24"/>
        </w:rPr>
        <w:t>leaf</w:t>
      </w:r>
      <w:r w:rsidRPr="00CE742D">
        <w:rPr>
          <w:rFonts w:ascii="Calibri" w:eastAsia="Calibri" w:hAnsi="Calibri" w:cs="Times New Roman"/>
          <w:sz w:val="24"/>
        </w:rPr>
        <w:t>(yaprak) denir.</w:t>
      </w:r>
    </w:p>
    <w:p w14:paraId="237181A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Yapraklardaki splits(bölünmeler) ve values(değerler) veriler tarafından belirlenecektir, bu nedenle çalışacağınız verileri kontrol etmenin zamanı geldi.</w:t>
      </w:r>
    </w:p>
    <w:p w14:paraId="5486D993"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5455BF4F"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8" w:name="_Toc44370358"/>
      <w:bookmarkStart w:id="9" w:name="_Toc44722657"/>
      <w:r w:rsidRPr="00CE742D">
        <w:rPr>
          <w:rFonts w:ascii="Calibri Light" w:eastAsia="Times New Roman" w:hAnsi="Calibri Light" w:cs="Times New Roman"/>
          <w:b/>
          <w:bCs/>
          <w:color w:val="2F5496" w:themeColor="accent1" w:themeShade="BF"/>
          <w:sz w:val="26"/>
          <w:szCs w:val="26"/>
          <w:u w:val="single"/>
        </w:rPr>
        <w:lastRenderedPageBreak/>
        <w:t>Basic Data Exploration (Basit Veri Keşfi)</w:t>
      </w:r>
      <w:bookmarkEnd w:id="8"/>
      <w:bookmarkEnd w:id="9"/>
    </w:p>
    <w:p w14:paraId="78990A8B"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0" w:name="_Toc44370359"/>
      <w:bookmarkStart w:id="11" w:name="_Toc44722658"/>
      <w:r w:rsidRPr="00CE742D">
        <w:rPr>
          <w:rFonts w:ascii="Calibri Light" w:eastAsia="Times New Roman" w:hAnsi="Calibri Light" w:cs="Times New Roman"/>
          <w:color w:val="833C0B" w:themeColor="accent2" w:themeShade="80"/>
          <w:sz w:val="24"/>
          <w:szCs w:val="24"/>
          <w:u w:val="single"/>
        </w:rPr>
        <w:t>Verilerinizi Tanımak için Pandas Kullanımı</w:t>
      </w:r>
      <w:bookmarkEnd w:id="10"/>
      <w:bookmarkEnd w:id="11"/>
    </w:p>
    <w:p w14:paraId="2236765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Herhangi bir makine öğrenimi projesinin ilk adımı, verileri tanımaktır.</w:t>
      </w:r>
    </w:p>
    <w:p w14:paraId="1E66237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Bunun için Pandas kütüphanesini kullanacaksınız.</w:t>
      </w:r>
    </w:p>
    <w:p w14:paraId="4F6C94B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bilim insanlarının verileri keşfetmek ve işlemek için kullandığı temel araç verisidir.</w:t>
      </w:r>
    </w:p>
    <w:p w14:paraId="1391A7D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Çoğu kişi kodlarında pandas’ı </w:t>
      </w:r>
      <w:r w:rsidRPr="00CE742D">
        <w:rPr>
          <w:rFonts w:ascii="Calibri" w:eastAsia="Calibri" w:hAnsi="Calibri" w:cs="Times New Roman"/>
          <w:b/>
          <w:bCs/>
          <w:sz w:val="24"/>
        </w:rPr>
        <w:t>pd</w:t>
      </w:r>
      <w:r w:rsidRPr="00CE742D">
        <w:rPr>
          <w:rFonts w:ascii="Calibri" w:eastAsia="Calibri" w:hAnsi="Calibri" w:cs="Times New Roman"/>
          <w:sz w:val="24"/>
        </w:rPr>
        <w:t xml:space="preserve"> olarak kısaltır. Bunu şu komutla yapıyoruz:</w:t>
      </w:r>
    </w:p>
    <w:p w14:paraId="55E1A76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4C5FC4D6" wp14:editId="110F2DD2">
            <wp:extent cx="4477385" cy="724535"/>
            <wp:effectExtent l="0" t="0" r="0" b="0"/>
            <wp:docPr id="88" name="Resim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7385" cy="724535"/>
                    </a:xfrm>
                    <a:prstGeom prst="rect">
                      <a:avLst/>
                    </a:prstGeom>
                    <a:noFill/>
                    <a:ln>
                      <a:noFill/>
                    </a:ln>
                  </pic:spPr>
                </pic:pic>
              </a:graphicData>
            </a:graphic>
          </wp:inline>
        </w:drawing>
      </w:r>
    </w:p>
    <w:p w14:paraId="4CDFACE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kütüphanesinin en önemli kısmı DataFrame'dir.</w:t>
      </w:r>
    </w:p>
    <w:p w14:paraId="3BF9D4C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DataFrame, tablo olarak düşünebileceğiniz veri türünü tutar. Bu, Excel'deki bir sayfaya veya SQL veritabanındaki bir tabloya benzer.</w:t>
      </w:r>
    </w:p>
    <w:p w14:paraId="7A6446C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bu tür verilerle yapmak isteyeceğiniz birçok şey için güçlü yöntemlere sahiptir.</w:t>
      </w:r>
    </w:p>
    <w:p w14:paraId="73FC4FD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Örnek olarak, Avustralya, Melbourne'daki ev fiyatları hakkındaki verilere bakacağız. (</w:t>
      </w:r>
      <w:hyperlink r:id="rId10" w:history="1">
        <w:r w:rsidRPr="00CE742D">
          <w:rPr>
            <w:rFonts w:ascii="Calibri" w:eastAsia="Calibri" w:hAnsi="Calibri" w:cs="Times New Roman"/>
            <w:color w:val="0563C1" w:themeColor="hyperlink"/>
            <w:sz w:val="24"/>
            <w:u w:val="single"/>
          </w:rPr>
          <w:t>https://www.kaggle.com/dansbecker/melbourne-housing-snapshot</w:t>
        </w:r>
      </w:hyperlink>
      <w:r w:rsidRPr="00CE742D">
        <w:rPr>
          <w:rFonts w:ascii="Calibri" w:eastAsia="Calibri" w:hAnsi="Calibri" w:cs="Times New Roman"/>
          <w:sz w:val="24"/>
        </w:rPr>
        <w:t>)</w:t>
      </w:r>
    </w:p>
    <w:p w14:paraId="31905F4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Uygulamalı alıştırmalarda, aynı işlemleri Iowa'da ev fiyatları olan yeni bir veri kümesine uygulayacaksınız.</w:t>
      </w:r>
    </w:p>
    <w:p w14:paraId="0AA4BF4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Örnek (Melbourne) verileri ../input/melbourne-housing-snapshot/melb_data.csv dosya yolundadır.</w:t>
      </w:r>
    </w:p>
    <w:p w14:paraId="6D49CF8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 aşağıdaki komutlarla yükler ve keşfederiz:</w:t>
      </w:r>
    </w:p>
    <w:p w14:paraId="43AAEFE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0E5D903B" wp14:editId="3672F117">
            <wp:extent cx="5753735" cy="2872740"/>
            <wp:effectExtent l="0" t="0" r="0" b="3810"/>
            <wp:docPr id="89" name="Resim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r w:rsidRPr="00CE742D">
        <w:rPr>
          <w:rFonts w:ascii="Calibri" w:eastAsia="Calibri" w:hAnsi="Calibri" w:cs="Times New Roman"/>
          <w:noProof/>
          <w:sz w:val="24"/>
        </w:rPr>
        <w:drawing>
          <wp:inline distT="0" distB="0" distL="0" distR="0" wp14:anchorId="7297C808" wp14:editId="43E1E274">
            <wp:extent cx="5762625" cy="1854835"/>
            <wp:effectExtent l="0" t="0" r="9525" b="0"/>
            <wp:docPr id="90" name="Resi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854835"/>
                    </a:xfrm>
                    <a:prstGeom prst="rect">
                      <a:avLst/>
                    </a:prstGeom>
                    <a:noFill/>
                    <a:ln>
                      <a:noFill/>
                    </a:ln>
                  </pic:spPr>
                </pic:pic>
              </a:graphicData>
            </a:graphic>
          </wp:inline>
        </w:drawing>
      </w:r>
    </w:p>
    <w:p w14:paraId="0FC2D2AE"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2" w:name="_Toc44370360"/>
      <w:bookmarkStart w:id="13" w:name="_Toc44722659"/>
      <w:r w:rsidRPr="00CE742D">
        <w:rPr>
          <w:rFonts w:ascii="Calibri Light" w:eastAsia="Times New Roman" w:hAnsi="Calibri Light" w:cs="Times New Roman"/>
          <w:color w:val="833C0B" w:themeColor="accent2" w:themeShade="80"/>
          <w:sz w:val="24"/>
          <w:szCs w:val="24"/>
          <w:u w:val="single"/>
        </w:rPr>
        <w:t>Interpreting Data Description (Verilerin Yorumlanması)</w:t>
      </w:r>
      <w:bookmarkEnd w:id="12"/>
      <w:bookmarkEnd w:id="13"/>
    </w:p>
    <w:p w14:paraId="40191B8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Sonuçlar, orijinal veri kümenizdeki her column(sütun) için 8 sayı gösterir.</w:t>
      </w:r>
    </w:p>
    <w:p w14:paraId="1E42CED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İlk sayı, </w:t>
      </w:r>
      <w:r w:rsidRPr="00CE742D">
        <w:rPr>
          <w:rFonts w:ascii="Calibri" w:eastAsia="Calibri" w:hAnsi="Calibri" w:cs="Times New Roman"/>
          <w:b/>
          <w:bCs/>
          <w:sz w:val="24"/>
        </w:rPr>
        <w:t>count</w:t>
      </w:r>
      <w:r w:rsidRPr="00CE742D">
        <w:rPr>
          <w:rFonts w:ascii="Calibri" w:eastAsia="Calibri" w:hAnsi="Calibri" w:cs="Times New Roman"/>
          <w:sz w:val="24"/>
        </w:rPr>
        <w:t>, kaç satırın eksik olmayan değerleri olduğunu gösterir.</w:t>
      </w:r>
    </w:p>
    <w:p w14:paraId="0406913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Eksik değerler birçok nedenden dolayı ortaya çıkar.</w:t>
      </w:r>
    </w:p>
    <w:p w14:paraId="0AFD7C7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Örneğin, 1 yatak odalı bir ev araştırılırken 2. yatak odasının boyutu toplanmaz. </w:t>
      </w:r>
    </w:p>
    <w:p w14:paraId="399BBAE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Eksik veriler konusuna geri döneceğiz.</w:t>
      </w:r>
    </w:p>
    <w:p w14:paraId="265D8D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İkinci değer, </w:t>
      </w:r>
      <w:r w:rsidRPr="00CE742D">
        <w:rPr>
          <w:rFonts w:ascii="Calibri" w:eastAsia="Calibri" w:hAnsi="Calibri" w:cs="Times New Roman"/>
          <w:b/>
          <w:bCs/>
          <w:sz w:val="24"/>
        </w:rPr>
        <w:t>mean</w:t>
      </w:r>
      <w:r w:rsidRPr="00CE742D">
        <w:rPr>
          <w:rFonts w:ascii="Calibri" w:eastAsia="Calibri" w:hAnsi="Calibri" w:cs="Times New Roman"/>
          <w:sz w:val="24"/>
        </w:rPr>
        <w:t xml:space="preserve"> olan ortalamadır.</w:t>
      </w:r>
    </w:p>
    <w:p w14:paraId="6E057FD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Bunun altında </w:t>
      </w:r>
      <w:r w:rsidRPr="00CE742D">
        <w:rPr>
          <w:rFonts w:ascii="Calibri" w:eastAsia="Calibri" w:hAnsi="Calibri" w:cs="Times New Roman"/>
          <w:b/>
          <w:bCs/>
          <w:sz w:val="24"/>
        </w:rPr>
        <w:t>std</w:t>
      </w:r>
      <w:r w:rsidRPr="00CE742D">
        <w:rPr>
          <w:rFonts w:ascii="Calibri" w:eastAsia="Calibri" w:hAnsi="Calibri" w:cs="Times New Roman"/>
          <w:sz w:val="24"/>
        </w:rPr>
        <w:t>, değerlerin sayısal olarak ne kadar yayıldığını ölçen standart sapmadır.</w:t>
      </w:r>
    </w:p>
    <w:p w14:paraId="6405CDB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Min</w:t>
      </w:r>
      <w:r w:rsidRPr="00CE742D">
        <w:rPr>
          <w:rFonts w:ascii="Calibri" w:eastAsia="Calibri" w:hAnsi="Calibri" w:cs="Times New Roman"/>
          <w:sz w:val="24"/>
        </w:rPr>
        <w:t xml:space="preserve">, </w:t>
      </w:r>
      <w:r w:rsidRPr="00CE742D">
        <w:rPr>
          <w:rFonts w:ascii="Calibri" w:eastAsia="Calibri" w:hAnsi="Calibri" w:cs="Times New Roman"/>
          <w:b/>
          <w:bCs/>
          <w:sz w:val="24"/>
        </w:rPr>
        <w:t>% 25, % 50, % 75 ve max</w:t>
      </w:r>
      <w:r w:rsidRPr="00CE742D">
        <w:rPr>
          <w:rFonts w:ascii="Calibri" w:eastAsia="Calibri" w:hAnsi="Calibri" w:cs="Times New Roman"/>
          <w:sz w:val="24"/>
        </w:rPr>
        <w:t xml:space="preserve"> değerlerini yorumlamak için, her sütunu en düşükten en yüksek değere doğru sıraladığınızı düşünün.</w:t>
      </w:r>
    </w:p>
    <w:p w14:paraId="4DB0EBD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İlk (en küçük) değer min.</w:t>
      </w:r>
    </w:p>
    <w:p w14:paraId="1755AB6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Listenin dörtte birini geçerseniz, değerlerin % 25'inden daha büyük ve değerlerin % 75'inden daha küçük bir sayı bulacaksınız.</w:t>
      </w:r>
    </w:p>
    <w:p w14:paraId="4C9E06C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w:t>
      </w:r>
      <w:r w:rsidRPr="00CE742D">
        <w:rPr>
          <w:rFonts w:ascii="Calibri" w:eastAsia="Calibri" w:hAnsi="Calibri" w:cs="Times New Roman"/>
          <w:b/>
          <w:bCs/>
          <w:sz w:val="24"/>
        </w:rPr>
        <w:t>% 25</w:t>
      </w:r>
      <w:r w:rsidRPr="00CE742D">
        <w:rPr>
          <w:rFonts w:ascii="Calibri" w:eastAsia="Calibri" w:hAnsi="Calibri" w:cs="Times New Roman"/>
          <w:sz w:val="24"/>
        </w:rPr>
        <w:t xml:space="preserve"> değeridir ("25. percentile" olarak telaffuz edilir). 50. ve 75. yüzdelikler benzer şekilde tanımlanır ve </w:t>
      </w:r>
      <w:r w:rsidRPr="00CE742D">
        <w:rPr>
          <w:rFonts w:ascii="Calibri" w:eastAsia="Calibri" w:hAnsi="Calibri" w:cs="Times New Roman"/>
          <w:b/>
          <w:bCs/>
          <w:sz w:val="24"/>
        </w:rPr>
        <w:t>max</w:t>
      </w:r>
      <w:r w:rsidRPr="00CE742D">
        <w:rPr>
          <w:rFonts w:ascii="Calibri" w:eastAsia="Calibri" w:hAnsi="Calibri" w:cs="Times New Roman"/>
          <w:sz w:val="24"/>
        </w:rPr>
        <w:t xml:space="preserve"> en büyük sayıdır. </w:t>
      </w:r>
    </w:p>
    <w:p w14:paraId="6577EBFE"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4" w:name="_Toc44370361"/>
      <w:bookmarkStart w:id="15" w:name="_Toc44722660"/>
      <w:r w:rsidRPr="00CE742D">
        <w:rPr>
          <w:rFonts w:ascii="Calibri Light" w:eastAsia="Times New Roman" w:hAnsi="Calibri Light" w:cs="Times New Roman"/>
          <w:color w:val="833C0B" w:themeColor="accent2" w:themeShade="80"/>
          <w:sz w:val="24"/>
          <w:szCs w:val="24"/>
          <w:u w:val="single"/>
        </w:rPr>
        <w:lastRenderedPageBreak/>
        <w:t>Excercise: Explore Your Data</w:t>
      </w:r>
      <w:bookmarkEnd w:id="14"/>
      <w:bookmarkEnd w:id="15"/>
    </w:p>
    <w:p w14:paraId="44A5635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alıştırma, bir veri dosyasını okuma ve verilerle ilgili istatistikleri anlama yeteneğinizi test edecektir. </w:t>
      </w:r>
    </w:p>
    <w:p w14:paraId="17E0C1F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Daha sonraki alıştırmalarda, verileri filtrelemek, bir makine öğrenme modeli oluşturmak ve modelinizi yinelemeli olarak geliştirmek için teknikler uygulayacaksınız. </w:t>
      </w:r>
    </w:p>
    <w:p w14:paraId="247D23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Kurs örnekleri Melbourne'den gelen verileri kullanır. Bu teknikleri kendi başınıza uygulayabilmeniz için, bunları yeni bir veri kümesine (Iowa'dan konut fiyatları) uygulamanız gerekecektir. </w:t>
      </w:r>
    </w:p>
    <w:p w14:paraId="6FC2F822"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1: Loading Data (Veri Yükleme)</w:t>
      </w:r>
    </w:p>
    <w:p w14:paraId="25B61D8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Iowa veri dosyasını home_data adlı bir Pandas DataFrame'de okuyun. </w:t>
      </w:r>
    </w:p>
    <w:p w14:paraId="56976A2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4BB9463F" wp14:editId="1DC8AB04">
            <wp:extent cx="5762625" cy="2449830"/>
            <wp:effectExtent l="0" t="0" r="9525" b="7620"/>
            <wp:docPr id="91"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44983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09D1520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2: Review The Data (Verileri Gözden Geçirme)</w:t>
      </w:r>
    </w:p>
    <w:p w14:paraId="3E43F4C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Verilerin özet istatistiklerini görüntülemek için öğrendiğiniz komutu kullanın. Ardından aşağıdaki soruları cevaplamak için değişkenleri doldurun </w:t>
      </w:r>
    </w:p>
    <w:p w14:paraId="5011B51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65580E9" wp14:editId="093F36ED">
            <wp:extent cx="5762625" cy="2277110"/>
            <wp:effectExtent l="0" t="0" r="9525" b="8890"/>
            <wp:docPr id="92"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27711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525DA599" w14:textId="77777777" w:rsidR="00CE742D" w:rsidRPr="00CE742D" w:rsidRDefault="00CE742D" w:rsidP="00CE742D">
      <w:pPr>
        <w:spacing w:line="256" w:lineRule="auto"/>
        <w:jc w:val="both"/>
        <w:rPr>
          <w:rFonts w:ascii="Calibri" w:eastAsia="Calibri" w:hAnsi="Calibri" w:cs="Times New Roman"/>
          <w:sz w:val="24"/>
        </w:rPr>
      </w:pPr>
    </w:p>
    <w:p w14:paraId="6DA6C1C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592AD220" wp14:editId="5ACC0006">
            <wp:extent cx="5753735" cy="1828800"/>
            <wp:effectExtent l="0" t="0" r="0" b="0"/>
            <wp:docPr id="93"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182880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316528B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F29BD52" wp14:editId="5F50D624">
            <wp:extent cx="5762625" cy="2018665"/>
            <wp:effectExtent l="0" t="0" r="9525" b="635"/>
            <wp:docPr id="94"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8665"/>
                    </a:xfrm>
                    <a:prstGeom prst="rect">
                      <a:avLst/>
                    </a:prstGeom>
                    <a:noFill/>
                    <a:ln>
                      <a:noFill/>
                    </a:ln>
                  </pic:spPr>
                </pic:pic>
              </a:graphicData>
            </a:graphic>
          </wp:inline>
        </w:drawing>
      </w:r>
      <w:r w:rsidRPr="00CE742D">
        <w:rPr>
          <w:rFonts w:ascii="Calibri" w:eastAsia="Calibri" w:hAnsi="Calibri" w:cs="Times New Roman"/>
          <w:sz w:val="24"/>
        </w:rPr>
        <w:t xml:space="preserve"> </w:t>
      </w:r>
    </w:p>
    <w:p w14:paraId="10D8CA15"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Verilerinizi Düşünün</w:t>
      </w:r>
    </w:p>
    <w:p w14:paraId="67CD3EE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Verilerinizdeki en yeni ev o kadar yeni değil. Bunun için birkaç potansiyel açıklama:</w:t>
      </w:r>
    </w:p>
    <w:p w14:paraId="47F3E5E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1- Bu verilerin toplandığı yeni evler inşa etmediler.</w:t>
      </w:r>
    </w:p>
    <w:p w14:paraId="72C6FC7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2- Veriler uzun zaman önce toplanmıştır. Veri yayımından sonra inşa edilen evler görünmezdi.</w:t>
      </w:r>
    </w:p>
    <w:p w14:paraId="56D1757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Nedeni yukarıdaki 1. açıklama ise, bu, bu verilerle oluşturduğunuz modele olan güveninizi etkiler mi? 2. neden ise ne olur?</w:t>
      </w:r>
    </w:p>
    <w:p w14:paraId="3C9454A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Hangi açıklamanın daha mantıklı olduğunu görmek için verileri nasıl inceleyebilirsiniz? </w:t>
      </w:r>
    </w:p>
    <w:p w14:paraId="217FB51A"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3B536FA7"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16" w:name="_Toc44370362"/>
      <w:bookmarkStart w:id="17" w:name="_Toc44722661"/>
      <w:r w:rsidRPr="00CE742D">
        <w:rPr>
          <w:rFonts w:ascii="Calibri Light" w:eastAsia="Times New Roman" w:hAnsi="Calibri Light" w:cs="Times New Roman"/>
          <w:b/>
          <w:bCs/>
          <w:color w:val="2F5496" w:themeColor="accent1" w:themeShade="BF"/>
          <w:sz w:val="26"/>
          <w:szCs w:val="26"/>
          <w:u w:val="single"/>
        </w:rPr>
        <w:lastRenderedPageBreak/>
        <w:t>Your First Machine Learning Model</w:t>
      </w:r>
      <w:bookmarkEnd w:id="16"/>
      <w:bookmarkEnd w:id="17"/>
    </w:p>
    <w:p w14:paraId="0AEF1EE8"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8" w:name="_Toc44370363"/>
      <w:bookmarkStart w:id="19" w:name="_Toc44722662"/>
      <w:r w:rsidRPr="00CE742D">
        <w:rPr>
          <w:rFonts w:ascii="Calibri Light" w:eastAsia="Times New Roman" w:hAnsi="Calibri Light" w:cs="Times New Roman"/>
          <w:color w:val="833C0B" w:themeColor="accent2" w:themeShade="80"/>
          <w:sz w:val="24"/>
          <w:szCs w:val="24"/>
          <w:u w:val="single"/>
        </w:rPr>
        <w:t>Selecting Data for Modeling (Modelleme için Veri Seçmek)</w:t>
      </w:r>
      <w:bookmarkEnd w:id="18"/>
      <w:bookmarkEnd w:id="19"/>
    </w:p>
    <w:p w14:paraId="128157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 kümenizin, kafanızda canlanması veya güzelce ekrana yazdırmak için çok fazla değişkeni vardı. Bu başa çıkılamaz veri miktarını anlayabileceğiniz bir şeye nasıl ayırabilirsiniz?</w:t>
      </w:r>
    </w:p>
    <w:p w14:paraId="0705380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Sezgimizi kullanarak birkaç değişken seçerek başlayacağız. Daha sonraki kurslar, değişkenleri otomatik olarak önceliklendirmek için istatistiksel teknikleri gösterecektir.</w:t>
      </w:r>
    </w:p>
    <w:p w14:paraId="6E42A56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Değişkenleri / sütunları seçmek için veri kümesindeki tüm sütunların bir listesini görmemiz gerekir. Bu, DataFrame’in </w:t>
      </w:r>
      <w:r w:rsidRPr="00CE742D">
        <w:rPr>
          <w:rFonts w:ascii="Calibri" w:eastAsia="Calibri" w:hAnsi="Calibri" w:cs="Times New Roman"/>
          <w:b/>
          <w:bCs/>
          <w:sz w:val="24"/>
        </w:rPr>
        <w:t>columns</w:t>
      </w:r>
      <w:r w:rsidRPr="00CE742D">
        <w:rPr>
          <w:rFonts w:ascii="Calibri" w:eastAsia="Calibri" w:hAnsi="Calibri" w:cs="Times New Roman"/>
          <w:sz w:val="24"/>
        </w:rPr>
        <w:t xml:space="preserve"> özelliği ile yapılır. (Aşağıdaki kodun alt satırı.)</w:t>
      </w:r>
    </w:p>
    <w:p w14:paraId="0DCF4F5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B341DBD" wp14:editId="59659C66">
            <wp:extent cx="5762625" cy="2536190"/>
            <wp:effectExtent l="0" t="0" r="9525" b="0"/>
            <wp:docPr id="95" name="Resim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536190"/>
                    </a:xfrm>
                    <a:prstGeom prst="rect">
                      <a:avLst/>
                    </a:prstGeom>
                    <a:noFill/>
                    <a:ln>
                      <a:noFill/>
                    </a:ln>
                  </pic:spPr>
                </pic:pic>
              </a:graphicData>
            </a:graphic>
          </wp:inline>
        </w:drawing>
      </w:r>
    </w:p>
    <w:p w14:paraId="65243D1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Melbourne verilerinin bazı eksik değerleri vardır (bazı değişkenlerin kaydedilmediği bazı evler.) </w:t>
      </w:r>
    </w:p>
    <w:p w14:paraId="3A4845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Daha sonraki bir derste eksik değerleri ele almayı öğreneceğiz. </w:t>
      </w:r>
    </w:p>
    <w:p w14:paraId="019DC33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Iowa verileriniz, kullandığınız sütunlarda eksik değerlere sahip değildi. </w:t>
      </w:r>
    </w:p>
    <w:p w14:paraId="1C56FEC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Şimdilik en basit seçeneği alacağız ve verilerimizden eksik değere sahip evleri düşüreceğiz. </w:t>
      </w:r>
    </w:p>
    <w:p w14:paraId="5079046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dropna eksik değerleri düşürüyor (na'yı "mevcut değil" olarak düşünün)</w:t>
      </w:r>
    </w:p>
    <w:p w14:paraId="4DAB3FF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2A2DCC7F" wp14:editId="3A0AFD01">
            <wp:extent cx="5762625" cy="1664970"/>
            <wp:effectExtent l="0" t="0" r="9525" b="0"/>
            <wp:docPr id="96" name="Resim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664970"/>
                    </a:xfrm>
                    <a:prstGeom prst="rect">
                      <a:avLst/>
                    </a:prstGeom>
                    <a:noFill/>
                    <a:ln>
                      <a:noFill/>
                    </a:ln>
                  </pic:spPr>
                </pic:pic>
              </a:graphicData>
            </a:graphic>
          </wp:inline>
        </w:drawing>
      </w:r>
    </w:p>
    <w:p w14:paraId="3DC1ED0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Verilerinizin bir alt kümesini seçmenin birçok yolu vardır. Pandas Micro-Course (</w:t>
      </w:r>
      <w:hyperlink r:id="rId19" w:history="1">
        <w:r w:rsidRPr="00CE742D">
          <w:rPr>
            <w:rFonts w:ascii="Calibri" w:eastAsia="Calibri" w:hAnsi="Calibri" w:cs="Times New Roman"/>
            <w:color w:val="0563C1" w:themeColor="hyperlink"/>
            <w:sz w:val="24"/>
            <w:u w:val="single"/>
          </w:rPr>
          <w:t>https://www.kaggle.com/learn/pandas</w:t>
        </w:r>
      </w:hyperlink>
      <w:r w:rsidRPr="00CE742D">
        <w:rPr>
          <w:rFonts w:ascii="Calibri" w:eastAsia="Calibri" w:hAnsi="Calibri" w:cs="Times New Roman"/>
          <w:sz w:val="24"/>
        </w:rPr>
        <w:t>) bunları daha derinlemesine ele alıyor, ancak şimdilik iki yaklaşıma odaklanacağız.</w:t>
      </w:r>
    </w:p>
    <w:p w14:paraId="53AE0605" w14:textId="77777777" w:rsidR="00CE742D" w:rsidRPr="00CE742D" w:rsidRDefault="00CE742D" w:rsidP="00CE742D">
      <w:pPr>
        <w:numPr>
          <w:ilvl w:val="0"/>
          <w:numId w:val="1"/>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lastRenderedPageBreak/>
        <w:t>"Prediction Target(Tahmin hedefi)"’ni seçmek için kullandığımız nokta gösterimi(dot notation)</w:t>
      </w:r>
    </w:p>
    <w:p w14:paraId="5629D2AB" w14:textId="77777777" w:rsidR="00CE742D" w:rsidRPr="00CE742D" w:rsidRDefault="00CE742D" w:rsidP="00CE742D">
      <w:pPr>
        <w:numPr>
          <w:ilvl w:val="0"/>
          <w:numId w:val="1"/>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"Features(Özellikleri)" seçmek için kullandığımız bir sütun listesiyle seçim yapma</w:t>
      </w:r>
    </w:p>
    <w:p w14:paraId="1D83D6B2"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Selecting The Prediction Target (Tahmin Hedefini Seçme)</w:t>
      </w:r>
    </w:p>
    <w:p w14:paraId="65D025B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dot-notation </w:t>
      </w:r>
      <w:r w:rsidRPr="00CE742D">
        <w:rPr>
          <w:rFonts w:ascii="Calibri" w:eastAsia="Calibri" w:hAnsi="Calibri" w:cs="Times New Roman"/>
          <w:sz w:val="24"/>
        </w:rPr>
        <w:t xml:space="preserve">ile bir değişkeni(column) veri setinden çekebilirsiniz. Bu tek sütun, genel olarak yalnızca tek bir column’a sahip DataFrame benzeri bir </w:t>
      </w:r>
      <w:r w:rsidRPr="00CE742D">
        <w:rPr>
          <w:rFonts w:ascii="Calibri" w:eastAsia="Calibri" w:hAnsi="Calibri" w:cs="Times New Roman"/>
          <w:b/>
          <w:bCs/>
          <w:sz w:val="24"/>
        </w:rPr>
        <w:t>Seri</w:t>
      </w:r>
      <w:r w:rsidRPr="00CE742D">
        <w:rPr>
          <w:rFonts w:ascii="Calibri" w:eastAsia="Calibri" w:hAnsi="Calibri" w:cs="Times New Roman"/>
          <w:sz w:val="24"/>
        </w:rPr>
        <w:t>de depolanır.</w:t>
      </w:r>
    </w:p>
    <w:p w14:paraId="7D436FA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Tahmin etmek istediğimiz column’u seçmek için dot-notation kullanacağız, buna </w:t>
      </w:r>
      <w:r w:rsidRPr="00CE742D">
        <w:rPr>
          <w:rFonts w:ascii="Calibri" w:eastAsia="Calibri" w:hAnsi="Calibri" w:cs="Times New Roman"/>
          <w:b/>
          <w:bCs/>
          <w:sz w:val="24"/>
        </w:rPr>
        <w:t xml:space="preserve">prediction target </w:t>
      </w:r>
      <w:r w:rsidRPr="00CE742D">
        <w:rPr>
          <w:rFonts w:ascii="Calibri" w:eastAsia="Calibri" w:hAnsi="Calibri" w:cs="Times New Roman"/>
          <w:sz w:val="24"/>
        </w:rPr>
        <w:t>(tahmin hedefi) denir.</w:t>
      </w:r>
    </w:p>
    <w:p w14:paraId="1F20921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Kural olarak, prediction target (tahmin hedefi) </w:t>
      </w:r>
      <w:r w:rsidRPr="00CE742D">
        <w:rPr>
          <w:rFonts w:ascii="Calibri" w:eastAsia="Calibri" w:hAnsi="Calibri" w:cs="Times New Roman"/>
          <w:b/>
          <w:bCs/>
          <w:sz w:val="24"/>
        </w:rPr>
        <w:t>y</w:t>
      </w:r>
      <w:r w:rsidRPr="00CE742D">
        <w:rPr>
          <w:rFonts w:ascii="Calibri" w:eastAsia="Calibri" w:hAnsi="Calibri" w:cs="Times New Roman"/>
          <w:sz w:val="24"/>
        </w:rPr>
        <w:t xml:space="preserve"> olarak adlandırılır.</w:t>
      </w:r>
    </w:p>
    <w:p w14:paraId="3F9196E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Melbourne'deki ev fiyatlarını (price) kaydetmek için gereken kod.</w:t>
      </w:r>
    </w:p>
    <w:p w14:paraId="4F581E1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298D32C" wp14:editId="4BEA2795">
            <wp:extent cx="3994150" cy="741680"/>
            <wp:effectExtent l="0" t="0" r="6350" b="1270"/>
            <wp:docPr id="97" name="Resim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150" cy="741680"/>
                    </a:xfrm>
                    <a:prstGeom prst="rect">
                      <a:avLst/>
                    </a:prstGeom>
                    <a:noFill/>
                    <a:ln>
                      <a:noFill/>
                    </a:ln>
                  </pic:spPr>
                </pic:pic>
              </a:graphicData>
            </a:graphic>
          </wp:inline>
        </w:drawing>
      </w:r>
    </w:p>
    <w:p w14:paraId="028785AB"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0" w:name="_Toc44722663"/>
      <w:r w:rsidRPr="00CE742D">
        <w:rPr>
          <w:rFonts w:ascii="Calibri Light" w:eastAsia="Times New Roman" w:hAnsi="Calibri Light" w:cs="Times New Roman"/>
          <w:color w:val="833C0B" w:themeColor="accent2" w:themeShade="80"/>
          <w:sz w:val="24"/>
          <w:szCs w:val="24"/>
          <w:u w:val="single"/>
        </w:rPr>
        <w:t>Choosing "Features" (Özellik Seçimi)</w:t>
      </w:r>
      <w:bookmarkEnd w:id="20"/>
    </w:p>
    <w:p w14:paraId="241FA9C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Modelimize girilen sütunlara (ve daha sonra tahminlerde kullanılan sütunlara) "features (özellikler)" denir.</w:t>
      </w:r>
    </w:p>
    <w:p w14:paraId="6DC0AA5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Bizim durumumuzda, bunlar ev fiyatını belirlemek için kullanılan sütunlar olacaktır.</w:t>
      </w:r>
    </w:p>
    <w:p w14:paraId="13535F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Bazen, target(hedef) hariç tüm sütunları feature(özellik) olarak kullanırsınız. Diğer zamanlarda daha az özellik ile daha iyi olacaksınız.</w:t>
      </w:r>
    </w:p>
    <w:p w14:paraId="008210F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Şimdilik, sadece birkaç özelliğe sahip bir model oluşturacağız.</w:t>
      </w:r>
    </w:p>
    <w:p w14:paraId="18D1276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Daha sonra, farklı özelliklerle oluşturulan modellerin nasıl tekrarlanacağını ve karşılaştırılacağını göreceksiniz.</w:t>
      </w:r>
    </w:p>
    <w:p w14:paraId="2AE0535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Köşeli parantez içine sütun adlarının listesini yazarak birden fazla özellik seçiyoruz. Bu listedeki her öğe bir string (tırnak işaretli) olmalıdır.</w:t>
      </w:r>
    </w:p>
    <w:p w14:paraId="7AE9D7D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Here is an example:</w:t>
      </w:r>
    </w:p>
    <w:p w14:paraId="7809D07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70FD6ED8" wp14:editId="45924E01">
            <wp:extent cx="5753735" cy="655320"/>
            <wp:effectExtent l="0" t="0" r="0" b="0"/>
            <wp:docPr id="98" name="Resim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655320"/>
                    </a:xfrm>
                    <a:prstGeom prst="rect">
                      <a:avLst/>
                    </a:prstGeom>
                    <a:noFill/>
                    <a:ln>
                      <a:noFill/>
                    </a:ln>
                  </pic:spPr>
                </pic:pic>
              </a:graphicData>
            </a:graphic>
          </wp:inline>
        </w:drawing>
      </w:r>
    </w:p>
    <w:p w14:paraId="2B8E815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Kural olarak, bu verilere X denir.</w:t>
      </w:r>
    </w:p>
    <w:p w14:paraId="15052EB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8C747D2" wp14:editId="301AF365">
            <wp:extent cx="3985260" cy="1043940"/>
            <wp:effectExtent l="0" t="0" r="0" b="3810"/>
            <wp:docPr id="99" name="Resim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5260" cy="1043940"/>
                    </a:xfrm>
                    <a:prstGeom prst="rect">
                      <a:avLst/>
                    </a:prstGeom>
                    <a:noFill/>
                    <a:ln>
                      <a:noFill/>
                    </a:ln>
                  </pic:spPr>
                </pic:pic>
              </a:graphicData>
            </a:graphic>
          </wp:inline>
        </w:drawing>
      </w:r>
    </w:p>
    <w:p w14:paraId="02DEE8B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 xml:space="preserve">En üstteki birkaç satırı gösteren </w:t>
      </w:r>
      <w:r w:rsidRPr="00CE742D">
        <w:rPr>
          <w:rFonts w:ascii="Calibri" w:eastAsia="Calibri" w:hAnsi="Calibri" w:cs="Times New Roman"/>
          <w:b/>
          <w:bCs/>
          <w:sz w:val="24"/>
        </w:rPr>
        <w:t>head</w:t>
      </w:r>
      <w:r w:rsidRPr="00CE742D">
        <w:rPr>
          <w:rFonts w:ascii="Calibri" w:eastAsia="Calibri" w:hAnsi="Calibri" w:cs="Times New Roman"/>
          <w:sz w:val="24"/>
        </w:rPr>
        <w:t xml:space="preserve"> yöntemini ve </w:t>
      </w:r>
      <w:r w:rsidRPr="00CE742D">
        <w:rPr>
          <w:rFonts w:ascii="Calibri" w:eastAsia="Calibri" w:hAnsi="Calibri" w:cs="Times New Roman"/>
          <w:b/>
          <w:bCs/>
          <w:sz w:val="24"/>
        </w:rPr>
        <w:t>describe</w:t>
      </w:r>
      <w:r w:rsidRPr="00CE742D">
        <w:rPr>
          <w:rFonts w:ascii="Calibri" w:eastAsia="Calibri" w:hAnsi="Calibri" w:cs="Times New Roman"/>
          <w:sz w:val="24"/>
        </w:rPr>
        <w:t xml:space="preserve"> yöntemini kullanarak konut fiyatlarını tahmin etmek için kullanacağımız verileri hızlı bir şekilde inceleyelim.</w:t>
      </w:r>
    </w:p>
    <w:p w14:paraId="3C92AF7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4F834B3" wp14:editId="110A63B0">
            <wp:extent cx="5762625" cy="2959100"/>
            <wp:effectExtent l="0" t="0" r="9525" b="0"/>
            <wp:docPr id="100" name="Resim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959100"/>
                    </a:xfrm>
                    <a:prstGeom prst="rect">
                      <a:avLst/>
                    </a:prstGeom>
                    <a:noFill/>
                    <a:ln>
                      <a:noFill/>
                    </a:ln>
                  </pic:spPr>
                </pic:pic>
              </a:graphicData>
            </a:graphic>
          </wp:inline>
        </w:drawing>
      </w:r>
    </w:p>
    <w:p w14:paraId="6261384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69F144D" wp14:editId="2FDAC51C">
            <wp:extent cx="5495290" cy="3019425"/>
            <wp:effectExtent l="0" t="0" r="0" b="9525"/>
            <wp:docPr id="101" name="Resim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290" cy="3019425"/>
                    </a:xfrm>
                    <a:prstGeom prst="rect">
                      <a:avLst/>
                    </a:prstGeom>
                    <a:noFill/>
                    <a:ln>
                      <a:noFill/>
                    </a:ln>
                  </pic:spPr>
                </pic:pic>
              </a:graphicData>
            </a:graphic>
          </wp:inline>
        </w:drawing>
      </w:r>
    </w:p>
    <w:p w14:paraId="46B9BFE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Verilerinizi bu komutlarla görsel olarak kontrol etmek, bir veri bilim insanının işinin önemli bir parçasıdır. Veri kümesinde sıklıkla daha fazla incelemeyi hak eden sürprizler bulacaksınız.</w:t>
      </w:r>
    </w:p>
    <w:p w14:paraId="5F05051F"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5EA2532C"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1" w:name="_Toc44722664"/>
      <w:r w:rsidRPr="00CE742D">
        <w:rPr>
          <w:rFonts w:ascii="Calibri Light" w:eastAsia="Times New Roman" w:hAnsi="Calibri Light" w:cs="Times New Roman"/>
          <w:color w:val="833C0B" w:themeColor="accent2" w:themeShade="80"/>
          <w:sz w:val="24"/>
          <w:szCs w:val="24"/>
          <w:u w:val="single"/>
        </w:rPr>
        <w:lastRenderedPageBreak/>
        <w:t>Building Your Model (Model Oluşturma)</w:t>
      </w:r>
      <w:bookmarkEnd w:id="21"/>
    </w:p>
    <w:p w14:paraId="145DA1D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Modellerinizi oluşturmak için </w:t>
      </w:r>
      <w:r w:rsidRPr="00CE742D">
        <w:rPr>
          <w:rFonts w:ascii="Calibri" w:eastAsia="Calibri" w:hAnsi="Calibri" w:cs="Times New Roman"/>
          <w:b/>
          <w:bCs/>
          <w:sz w:val="24"/>
        </w:rPr>
        <w:t>scikit-learn</w:t>
      </w:r>
      <w:r w:rsidRPr="00CE742D">
        <w:rPr>
          <w:rFonts w:ascii="Calibri" w:eastAsia="Calibri" w:hAnsi="Calibri" w:cs="Times New Roman"/>
          <w:sz w:val="24"/>
        </w:rPr>
        <w:t xml:space="preserve"> kütüphanesini kullanacaksınız. </w:t>
      </w:r>
    </w:p>
    <w:p w14:paraId="671598C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Kodlama yaparken, bu kütüphane örnek kodda göreceğiniz gibi </w:t>
      </w:r>
      <w:r w:rsidRPr="00CE742D">
        <w:rPr>
          <w:rFonts w:ascii="Calibri" w:eastAsia="Calibri" w:hAnsi="Calibri" w:cs="Times New Roman"/>
          <w:b/>
          <w:bCs/>
          <w:sz w:val="24"/>
        </w:rPr>
        <w:t>sklearn</w:t>
      </w:r>
      <w:r w:rsidRPr="00CE742D">
        <w:rPr>
          <w:rFonts w:ascii="Calibri" w:eastAsia="Calibri" w:hAnsi="Calibri" w:cs="Times New Roman"/>
          <w:sz w:val="24"/>
        </w:rPr>
        <w:t xml:space="preserve"> olarak yazılır.</w:t>
      </w:r>
    </w:p>
    <w:p w14:paraId="4293F46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Scikit-learn, tipik olarak DataFrames'da depolanan veri türlerini modellemek için en popüler kütüphanedir.</w:t>
      </w:r>
    </w:p>
    <w:p w14:paraId="4114A80E" w14:textId="77777777" w:rsidR="00CE742D" w:rsidRPr="00CE742D" w:rsidRDefault="00CE742D" w:rsidP="00CE742D">
      <w:pPr>
        <w:spacing w:line="256" w:lineRule="auto"/>
        <w:jc w:val="both"/>
        <w:rPr>
          <w:rFonts w:ascii="Calibri" w:eastAsia="Calibri" w:hAnsi="Calibri" w:cs="Times New Roman"/>
          <w:sz w:val="24"/>
        </w:rPr>
      </w:pPr>
    </w:p>
    <w:p w14:paraId="507FEC3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model oluşturma ve kullanma adımları:</w:t>
      </w:r>
    </w:p>
    <w:p w14:paraId="5696C11E"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define : </w:t>
      </w:r>
      <w:r w:rsidRPr="00CE742D">
        <w:rPr>
          <w:rFonts w:ascii="Calibri" w:eastAsia="Calibri" w:hAnsi="Calibri" w:cs="Times New Roman"/>
          <w:sz w:val="24"/>
        </w:rPr>
        <w:t>Ne tür bir model olacak? Karar ağacı mı? Başka bir model mi? Model tipinin diğer bazı parametreleri de belirtilir.</w:t>
      </w:r>
    </w:p>
    <w:p w14:paraId="707B7762"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fit : </w:t>
      </w:r>
      <w:r w:rsidRPr="00CE742D">
        <w:rPr>
          <w:rFonts w:ascii="Calibri" w:eastAsia="Calibri" w:hAnsi="Calibri" w:cs="Times New Roman"/>
          <w:sz w:val="24"/>
        </w:rPr>
        <w:t>Sağlanan verilerden pattern(desen) yakalayın. Bu modellemenin kalbidir.</w:t>
      </w:r>
    </w:p>
    <w:p w14:paraId="4B9FE27D"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predict : </w:t>
      </w:r>
      <w:r w:rsidRPr="00CE742D">
        <w:rPr>
          <w:rFonts w:ascii="Calibri" w:eastAsia="Calibri" w:hAnsi="Calibri" w:cs="Times New Roman"/>
          <w:sz w:val="24"/>
        </w:rPr>
        <w:t>Tahmin</w:t>
      </w:r>
    </w:p>
    <w:p w14:paraId="4FC0A0DD"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evaluate : </w:t>
      </w:r>
      <w:r w:rsidRPr="00CE742D">
        <w:rPr>
          <w:rFonts w:ascii="Calibri" w:eastAsia="Calibri" w:hAnsi="Calibri" w:cs="Times New Roman"/>
          <w:sz w:val="24"/>
        </w:rPr>
        <w:t>Modelin tahminlerinin ne kadar doğru olduğu belirleyin.</w:t>
      </w:r>
    </w:p>
    <w:p w14:paraId="2BE814C1" w14:textId="77777777" w:rsidR="00CE742D" w:rsidRPr="00CE742D" w:rsidRDefault="00CE742D" w:rsidP="00CE742D">
      <w:pPr>
        <w:spacing w:line="256" w:lineRule="auto"/>
        <w:ind w:left="360"/>
        <w:jc w:val="both"/>
        <w:rPr>
          <w:rFonts w:ascii="Calibri" w:eastAsia="Calibri" w:hAnsi="Calibri" w:cs="Times New Roman"/>
          <w:sz w:val="24"/>
        </w:rPr>
      </w:pPr>
    </w:p>
    <w:p w14:paraId="0170FB1F" w14:textId="77777777" w:rsidR="00CE742D" w:rsidRPr="00CE742D" w:rsidRDefault="00CE742D" w:rsidP="00CE742D">
      <w:pPr>
        <w:spacing w:line="256" w:lineRule="auto"/>
        <w:ind w:left="360"/>
        <w:jc w:val="both"/>
        <w:rPr>
          <w:rFonts w:ascii="Calibri" w:eastAsia="Calibri" w:hAnsi="Calibri" w:cs="Times New Roman"/>
          <w:sz w:val="24"/>
        </w:rPr>
      </w:pPr>
      <w:r w:rsidRPr="00CE742D">
        <w:rPr>
          <w:rFonts w:ascii="Calibri" w:eastAsia="Calibri" w:hAnsi="Calibri" w:cs="Times New Roman"/>
          <w:sz w:val="24"/>
        </w:rPr>
        <w:t xml:space="preserve">İşte </w:t>
      </w:r>
      <w:r w:rsidRPr="00CE742D">
        <w:rPr>
          <w:rFonts w:ascii="Calibri" w:eastAsia="Calibri" w:hAnsi="Calibri" w:cs="Times New Roman"/>
          <w:b/>
          <w:bCs/>
          <w:sz w:val="24"/>
        </w:rPr>
        <w:t xml:space="preserve">scikit-learn </w:t>
      </w:r>
      <w:r w:rsidRPr="00CE742D">
        <w:rPr>
          <w:rFonts w:ascii="Calibri" w:eastAsia="Calibri" w:hAnsi="Calibri" w:cs="Times New Roman"/>
          <w:sz w:val="24"/>
        </w:rPr>
        <w:t xml:space="preserve">ile bir </w:t>
      </w:r>
      <w:r w:rsidRPr="00CE742D">
        <w:rPr>
          <w:rFonts w:ascii="Calibri" w:eastAsia="Calibri" w:hAnsi="Calibri" w:cs="Times New Roman"/>
          <w:b/>
          <w:bCs/>
          <w:sz w:val="24"/>
        </w:rPr>
        <w:t>Decision Tree</w:t>
      </w:r>
      <w:r w:rsidRPr="00CE742D">
        <w:rPr>
          <w:rFonts w:ascii="Calibri" w:eastAsia="Calibri" w:hAnsi="Calibri" w:cs="Times New Roman"/>
          <w:sz w:val="24"/>
        </w:rPr>
        <w:t>(Karar Ağaçları)</w:t>
      </w:r>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modelini tanımlama ve modeli feature’lara ve target değişkene </w:t>
      </w:r>
      <w:r w:rsidRPr="00CE742D">
        <w:rPr>
          <w:rFonts w:ascii="Calibri" w:eastAsia="Calibri" w:hAnsi="Calibri" w:cs="Times New Roman"/>
          <w:b/>
          <w:bCs/>
          <w:sz w:val="24"/>
        </w:rPr>
        <w:t xml:space="preserve">fit </w:t>
      </w:r>
      <w:r w:rsidRPr="00CE742D">
        <w:rPr>
          <w:rFonts w:ascii="Calibri" w:eastAsia="Calibri" w:hAnsi="Calibri" w:cs="Times New Roman"/>
          <w:sz w:val="24"/>
        </w:rPr>
        <w:t>etme örneği.</w:t>
      </w:r>
    </w:p>
    <w:p w14:paraId="665E80EB" w14:textId="77777777" w:rsidR="00CE742D" w:rsidRPr="00CE742D" w:rsidRDefault="00CE742D" w:rsidP="00CE742D">
      <w:pPr>
        <w:numPr>
          <w:ilvl w:val="0"/>
          <w:numId w:val="3"/>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Modeli tanımlayın. Her çalıştırmada aynı sonuçları sağlamak için random_state için bir sayı belirtin</w:t>
      </w:r>
    </w:p>
    <w:p w14:paraId="52849B1A" w14:textId="77777777" w:rsidR="00CE742D" w:rsidRPr="00CE742D" w:rsidRDefault="00CE742D" w:rsidP="00CE742D">
      <w:pPr>
        <w:spacing w:line="256" w:lineRule="auto"/>
        <w:ind w:left="360"/>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76C895AA" wp14:editId="08229A70">
            <wp:extent cx="5762625" cy="2855595"/>
            <wp:effectExtent l="0" t="0" r="9525" b="1905"/>
            <wp:docPr id="102" name="Resim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55595"/>
                    </a:xfrm>
                    <a:prstGeom prst="rect">
                      <a:avLst/>
                    </a:prstGeom>
                    <a:noFill/>
                    <a:ln>
                      <a:noFill/>
                    </a:ln>
                  </pic:spPr>
                </pic:pic>
              </a:graphicData>
            </a:graphic>
          </wp:inline>
        </w:drawing>
      </w:r>
    </w:p>
    <w:p w14:paraId="443F10A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random_state: </w:t>
      </w:r>
      <w:r w:rsidRPr="00CE742D">
        <w:rPr>
          <w:rFonts w:ascii="Calibri" w:eastAsia="Calibri" w:hAnsi="Calibri" w:cs="Times New Roman"/>
          <w:sz w:val="24"/>
        </w:rPr>
        <w:t>Kodu her çalıştırdığımızda aynı çıktıyı alabilmek için girdiğimiz bir ifade. Örneğin, validation ve training olarak datayı ayırırken Python her seferinde datayı farklı yerlerinden böler, bir random state değeri belirlediğimizde de her çalıştırdığımızda aynı şekilde bölmüş olur ve aynı sonucu vermiş olur. Farklı değerler verdiğinde farklı sonuçlar aldığını göreceksin.</w:t>
      </w:r>
    </w:p>
    <w:p w14:paraId="426FD40E" w14:textId="77777777" w:rsidR="00CE742D" w:rsidRPr="00CE742D" w:rsidRDefault="00CE742D" w:rsidP="00CE742D">
      <w:pPr>
        <w:spacing w:line="256" w:lineRule="auto"/>
        <w:jc w:val="both"/>
        <w:rPr>
          <w:rFonts w:ascii="Calibri" w:eastAsia="Calibri" w:hAnsi="Calibri" w:cs="Times New Roman"/>
          <w:sz w:val="24"/>
        </w:rPr>
      </w:pPr>
    </w:p>
    <w:p w14:paraId="5726E5B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iyi karar ağacını bulma problemi NP-Complete olarak sınıflandırılan problemlerdendir. Bu tip problemlerin çözümlerinde sezgisel algoritmalar kullanılır. Sezgisel algoritmalarda her </w:t>
      </w:r>
      <w:r w:rsidRPr="00CE742D">
        <w:rPr>
          <w:rFonts w:ascii="Calibri" w:eastAsia="Calibri" w:hAnsi="Calibri" w:cs="Times New Roman"/>
          <w:sz w:val="24"/>
        </w:rPr>
        <w:lastRenderedPageBreak/>
        <w:t xml:space="preserve">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r w:rsidRPr="00CE742D">
        <w:rPr>
          <w:rFonts w:ascii="Calibri" w:eastAsia="Calibri" w:hAnsi="Calibri" w:cs="Times New Roman"/>
          <w:b/>
          <w:bCs/>
          <w:sz w:val="24"/>
        </w:rPr>
        <w:t>random_state</w:t>
      </w:r>
      <w:r w:rsidRPr="00CE742D">
        <w:rPr>
          <w:rFonts w:ascii="Calibri" w:eastAsia="Calibri" w:hAnsi="Calibri" w:cs="Times New Roman"/>
          <w:sz w:val="24"/>
        </w:rPr>
        <w:t xml:space="preserve"> parametresini bir tamsayıya eşitlemen gerekir. Hangi tamsayıya eşitlediğinin bir önemi yok .</w:t>
      </w:r>
    </w:p>
    <w:p w14:paraId="0A469185" w14:textId="77777777" w:rsidR="00CE742D" w:rsidRPr="00CE742D" w:rsidRDefault="00CE742D" w:rsidP="00CE742D">
      <w:pPr>
        <w:spacing w:line="256" w:lineRule="auto"/>
        <w:jc w:val="both"/>
        <w:rPr>
          <w:rFonts w:ascii="Calibri" w:eastAsia="Calibri" w:hAnsi="Calibri" w:cs="Times New Roman"/>
          <w:sz w:val="24"/>
        </w:rPr>
      </w:pPr>
    </w:p>
    <w:p w14:paraId="5049431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Birçok makine öğrenimi modeli, model eğitiminde bazı rasgeleliklere izin verir. </w:t>
      </w:r>
    </w:p>
    <w:p w14:paraId="25A0279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Random_state</w:t>
      </w:r>
      <w:r w:rsidRPr="00CE742D">
        <w:rPr>
          <w:rFonts w:ascii="Calibri" w:eastAsia="Calibri" w:hAnsi="Calibri" w:cs="Times New Roman"/>
          <w:sz w:val="24"/>
        </w:rPr>
        <w:t xml:space="preserve"> için bir sayı belirtmek, her çalıştırmada aynı sonuçları almanızı sağlar. Bu iyi bir uygulama olarak kabul edilir.</w:t>
      </w:r>
    </w:p>
    <w:p w14:paraId="0C1BC25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1FFA7DF0" w14:textId="77777777" w:rsidR="00CE742D" w:rsidRPr="00CE742D" w:rsidRDefault="00CE742D" w:rsidP="00CE742D">
      <w:pPr>
        <w:spacing w:line="256" w:lineRule="auto"/>
        <w:jc w:val="both"/>
        <w:rPr>
          <w:rFonts w:ascii="Calibri" w:eastAsia="Calibri" w:hAnsi="Calibri" w:cs="Times New Roman"/>
          <w:sz w:val="24"/>
        </w:rPr>
      </w:pPr>
    </w:p>
    <w:p w14:paraId="67BE11D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 tahminler yapmak için kullanabileceğimiz uygun bir modelimiz var.</w:t>
      </w:r>
    </w:p>
    <w:p w14:paraId="01C0358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Uygulamada, halihazırda fiyatlarımız olan evler yerine piyasaya çıkan yeni evler için tahminler yapmak isteyeceksiniz.</w:t>
      </w:r>
    </w:p>
    <w:p w14:paraId="45D291F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Ancak, tahmin işlevinin nasıl çalıştığını görmek için egzersiz verilerinin ilk birkaç satırı için tahminler yapacağız.</w:t>
      </w:r>
    </w:p>
    <w:p w14:paraId="3A36E90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28B81F2" wp14:editId="2D04F0CA">
            <wp:extent cx="5762625" cy="3666490"/>
            <wp:effectExtent l="0" t="0" r="9525" b="0"/>
            <wp:docPr id="103" name="Resim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666490"/>
                    </a:xfrm>
                    <a:prstGeom prst="rect">
                      <a:avLst/>
                    </a:prstGeom>
                    <a:noFill/>
                    <a:ln>
                      <a:noFill/>
                    </a:ln>
                  </pic:spPr>
                </pic:pic>
              </a:graphicData>
            </a:graphic>
          </wp:inline>
        </w:drawing>
      </w:r>
    </w:p>
    <w:p w14:paraId="6797A8A2" w14:textId="77777777" w:rsidR="00CE742D" w:rsidRPr="00CE742D" w:rsidRDefault="00CE742D" w:rsidP="00CE742D">
      <w:pPr>
        <w:spacing w:line="256" w:lineRule="auto"/>
        <w:jc w:val="both"/>
        <w:rPr>
          <w:rFonts w:ascii="Calibri" w:eastAsia="Calibri" w:hAnsi="Calibri" w:cs="Times New Roman"/>
          <w:sz w:val="24"/>
        </w:rPr>
      </w:pPr>
    </w:p>
    <w:p w14:paraId="402D33EE" w14:textId="77777777" w:rsidR="00CE742D" w:rsidRPr="00CE742D" w:rsidRDefault="00CE742D" w:rsidP="00CE742D">
      <w:pPr>
        <w:spacing w:line="256" w:lineRule="auto"/>
        <w:jc w:val="both"/>
        <w:rPr>
          <w:rFonts w:ascii="Calibri" w:eastAsia="Calibri" w:hAnsi="Calibri" w:cs="Times New Roman"/>
          <w:sz w:val="24"/>
        </w:rPr>
      </w:pPr>
    </w:p>
    <w:p w14:paraId="212E0C93"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2" w:name="_Toc44722665"/>
      <w:r w:rsidRPr="00CE742D">
        <w:rPr>
          <w:rFonts w:ascii="Calibri Light" w:eastAsia="Times New Roman" w:hAnsi="Calibri Light" w:cs="Times New Roman"/>
          <w:color w:val="833C0B" w:themeColor="accent2" w:themeShade="80"/>
          <w:sz w:val="24"/>
          <w:szCs w:val="24"/>
          <w:u w:val="single"/>
        </w:rPr>
        <w:lastRenderedPageBreak/>
        <w:t>Exercise: Your First Machine Learning Model</w:t>
      </w:r>
      <w:bookmarkEnd w:id="22"/>
    </w:p>
    <w:p w14:paraId="7EA53871"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Özet</w:t>
      </w:r>
    </w:p>
    <w:p w14:paraId="23734D7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Şimdiye kadar, verilerinizi yüklediniz ve aşağıdaki kodla incelediniz. Önceki adımı bıraktığınız yerde kodlama ortamınızı ayarlamak için bu hücreyi çalıştırın.</w:t>
      </w:r>
    </w:p>
    <w:p w14:paraId="196FEFB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19640FD" wp14:editId="6C47E7F3">
            <wp:extent cx="5753735" cy="2777490"/>
            <wp:effectExtent l="0" t="0" r="0" b="3810"/>
            <wp:docPr id="104" name="Resim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2777490"/>
                    </a:xfrm>
                    <a:prstGeom prst="rect">
                      <a:avLst/>
                    </a:prstGeom>
                    <a:noFill/>
                    <a:ln>
                      <a:noFill/>
                    </a:ln>
                  </pic:spPr>
                </pic:pic>
              </a:graphicData>
            </a:graphic>
          </wp:inline>
        </w:drawing>
      </w:r>
    </w:p>
    <w:p w14:paraId="764B909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Exercises</w:t>
      </w:r>
    </w:p>
    <w:p w14:paraId="4BF63C7B" w14:textId="77777777" w:rsidR="00CE742D" w:rsidRPr="00CE742D" w:rsidRDefault="00CE742D" w:rsidP="00CE742D">
      <w:pPr>
        <w:spacing w:line="256" w:lineRule="auto"/>
        <w:jc w:val="both"/>
        <w:rPr>
          <w:rFonts w:ascii="Calibri" w:eastAsia="Calibri" w:hAnsi="Calibri" w:cs="Times New Roman"/>
          <w:sz w:val="24"/>
        </w:rPr>
      </w:pPr>
    </w:p>
    <w:p w14:paraId="407B15DF"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1: Prediction Target Belirleme</w:t>
      </w:r>
    </w:p>
    <w:p w14:paraId="4D02E80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Satış fiyatına karşılık gelen hedef değişkeni seçin. Bunu y adlı yeni bir değişkene kaydedin. İhtiyacınız olan sütunun adını bulmak için sütunların bir listesini yazdırmanız gerekir.</w:t>
      </w:r>
    </w:p>
    <w:p w14:paraId="038C0A1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D9A3E67" wp14:editId="4158C943">
            <wp:extent cx="5753735" cy="3122930"/>
            <wp:effectExtent l="0" t="0" r="0" b="1270"/>
            <wp:docPr id="105" name="Resim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14:paraId="2E6CF5DE" w14:textId="77777777" w:rsidR="00CE742D" w:rsidRPr="00CE742D" w:rsidRDefault="00CE742D" w:rsidP="00CE742D">
      <w:pPr>
        <w:spacing w:line="256" w:lineRule="auto"/>
        <w:jc w:val="both"/>
        <w:rPr>
          <w:rFonts w:ascii="Calibri" w:eastAsia="Calibri" w:hAnsi="Calibri" w:cs="Times New Roman"/>
          <w:sz w:val="24"/>
        </w:rPr>
      </w:pPr>
    </w:p>
    <w:p w14:paraId="25211EBD" w14:textId="77777777" w:rsidR="00CE742D" w:rsidRPr="00CE742D" w:rsidRDefault="00CE742D" w:rsidP="00CE742D">
      <w:pPr>
        <w:spacing w:line="256" w:lineRule="auto"/>
        <w:jc w:val="both"/>
        <w:rPr>
          <w:rFonts w:ascii="Calibri" w:eastAsia="Calibri" w:hAnsi="Calibri" w:cs="Times New Roman"/>
          <w:sz w:val="24"/>
        </w:rPr>
      </w:pPr>
    </w:p>
    <w:p w14:paraId="02A511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Prediction Target’i y’ye tanımladık.</w:t>
      </w:r>
    </w:p>
    <w:p w14:paraId="11986C1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062DF300" wp14:editId="2BCFEA71">
            <wp:extent cx="4364990" cy="2320290"/>
            <wp:effectExtent l="0" t="0" r="0" b="3810"/>
            <wp:docPr id="106" name="Resim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990" cy="2320290"/>
                    </a:xfrm>
                    <a:prstGeom prst="rect">
                      <a:avLst/>
                    </a:prstGeom>
                    <a:noFill/>
                    <a:ln>
                      <a:noFill/>
                    </a:ln>
                  </pic:spPr>
                </pic:pic>
              </a:graphicData>
            </a:graphic>
          </wp:inline>
        </w:drawing>
      </w:r>
    </w:p>
    <w:p w14:paraId="1F785F05"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2: X Oluştur</w:t>
      </w:r>
    </w:p>
    <w:p w14:paraId="67E1FC0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 predictive feature’ları (tahmin özelliklerini) tutan X adında bir DataFrame oluşturacaksınız.</w:t>
      </w:r>
    </w:p>
    <w:p w14:paraId="638FC2F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Orijinal verilerden yalnızca bazı sütunlar istediğiniz için, önce X'de istediğiniz sütunların adlarını içeren bir liste oluşturacaksınız.</w:t>
      </w:r>
    </w:p>
    <w:p w14:paraId="1D37265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Listede yalnızca aşağıdaki sütunları kullanacaksınız :</w:t>
      </w:r>
    </w:p>
    <w:p w14:paraId="67C6C2A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6261C7AB" wp14:editId="5C35C40F">
            <wp:extent cx="5615940" cy="1837690"/>
            <wp:effectExtent l="0" t="0" r="3810" b="0"/>
            <wp:docPr id="107" name="Resim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940" cy="1837690"/>
                    </a:xfrm>
                    <a:prstGeom prst="rect">
                      <a:avLst/>
                    </a:prstGeom>
                    <a:noFill/>
                    <a:ln>
                      <a:noFill/>
                    </a:ln>
                  </pic:spPr>
                </pic:pic>
              </a:graphicData>
            </a:graphic>
          </wp:inline>
        </w:drawing>
      </w:r>
    </w:p>
    <w:p w14:paraId="4F27565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özellik listesini oluşturduktan sonra, modeli fit etmek için kullanacağınız DataFrame'i oluşturmak için kullanın.</w:t>
      </w:r>
    </w:p>
    <w:p w14:paraId="33282C3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5AF6498" wp14:editId="04B2D957">
            <wp:extent cx="5762625" cy="1604645"/>
            <wp:effectExtent l="0" t="0" r="9525" b="0"/>
            <wp:docPr id="108" name="Resim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604645"/>
                    </a:xfrm>
                    <a:prstGeom prst="rect">
                      <a:avLst/>
                    </a:prstGeom>
                    <a:noFill/>
                    <a:ln>
                      <a:noFill/>
                    </a:ln>
                  </pic:spPr>
                </pic:pic>
              </a:graphicData>
            </a:graphic>
          </wp:inline>
        </w:drawing>
      </w:r>
    </w:p>
    <w:p w14:paraId="2735D177" w14:textId="77777777" w:rsidR="00CE742D" w:rsidRPr="00CE742D" w:rsidRDefault="00CE742D" w:rsidP="00CE742D">
      <w:pPr>
        <w:spacing w:line="256" w:lineRule="auto"/>
        <w:rPr>
          <w:rFonts w:ascii="Calibri Light" w:eastAsia="Times New Roman" w:hAnsi="Calibri Light" w:cs="Times New Roman"/>
          <w:b/>
          <w:bCs/>
          <w:color w:val="2F5496" w:themeColor="accent1" w:themeShade="BF"/>
          <w:sz w:val="24"/>
        </w:rPr>
      </w:pPr>
      <w:r w:rsidRPr="00CE742D">
        <w:rPr>
          <w:rFonts w:ascii="Calibri" w:eastAsia="Calibri" w:hAnsi="Calibri" w:cs="Times New Roman"/>
          <w:sz w:val="24"/>
        </w:rPr>
        <w:br w:type="page"/>
      </w:r>
    </w:p>
    <w:p w14:paraId="56B189A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lastRenderedPageBreak/>
        <w:t>Verinin İncelenmesi</w:t>
      </w:r>
    </w:p>
    <w:p w14:paraId="73FA100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model oluşturmadan önce, mantıklı göründüğünü doğrulamak için X'e hızlı bir göz atın.</w:t>
      </w:r>
    </w:p>
    <w:p w14:paraId="5B459FE7" w14:textId="77777777" w:rsidR="00CE742D" w:rsidRPr="00CE742D" w:rsidRDefault="00CE742D" w:rsidP="00CE742D">
      <w:pPr>
        <w:spacing w:line="256" w:lineRule="auto"/>
        <w:jc w:val="both"/>
        <w:rPr>
          <w:rFonts w:ascii="Calibri" w:eastAsia="Calibri" w:hAnsi="Calibri" w:cs="Times New Roman"/>
          <w:noProof/>
          <w:sz w:val="24"/>
        </w:rPr>
      </w:pPr>
      <w:r w:rsidRPr="00CE742D">
        <w:rPr>
          <w:rFonts w:ascii="Calibri" w:eastAsia="Calibri" w:hAnsi="Calibri" w:cs="Times New Roman"/>
          <w:noProof/>
          <w:sz w:val="24"/>
        </w:rPr>
        <w:drawing>
          <wp:inline distT="0" distB="0" distL="0" distR="0" wp14:anchorId="5C4881F8" wp14:editId="64AEFD1B">
            <wp:extent cx="5762625" cy="4459605"/>
            <wp:effectExtent l="0" t="0" r="9525" b="0"/>
            <wp:docPr id="109" name="Resim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59605"/>
                    </a:xfrm>
                    <a:prstGeom prst="rect">
                      <a:avLst/>
                    </a:prstGeom>
                    <a:noFill/>
                    <a:ln>
                      <a:noFill/>
                    </a:ln>
                  </pic:spPr>
                </pic:pic>
              </a:graphicData>
            </a:graphic>
          </wp:inline>
        </w:drawing>
      </w:r>
      <w:r w:rsidRPr="00CE742D">
        <w:rPr>
          <w:rFonts w:ascii="Calibri" w:eastAsia="Calibri" w:hAnsi="Calibri" w:cs="Times New Roman"/>
          <w:noProof/>
          <w:sz w:val="24"/>
        </w:rPr>
        <w:t xml:space="preserve"> </w:t>
      </w:r>
      <w:r w:rsidRPr="00CE742D">
        <w:rPr>
          <w:rFonts w:ascii="Calibri" w:eastAsia="Calibri" w:hAnsi="Calibri" w:cs="Times New Roman"/>
          <w:noProof/>
          <w:sz w:val="24"/>
        </w:rPr>
        <w:drawing>
          <wp:inline distT="0" distB="0" distL="0" distR="0" wp14:anchorId="2830D1DF" wp14:editId="73F0226A">
            <wp:extent cx="5762625" cy="2527300"/>
            <wp:effectExtent l="0" t="0" r="9525" b="6350"/>
            <wp:docPr id="110" name="Resi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527300"/>
                    </a:xfrm>
                    <a:prstGeom prst="rect">
                      <a:avLst/>
                    </a:prstGeom>
                    <a:noFill/>
                    <a:ln>
                      <a:noFill/>
                    </a:ln>
                  </pic:spPr>
                </pic:pic>
              </a:graphicData>
            </a:graphic>
          </wp:inline>
        </w:drawing>
      </w:r>
    </w:p>
    <w:p w14:paraId="19144626" w14:textId="77777777" w:rsidR="00CE742D" w:rsidRPr="00CE742D" w:rsidRDefault="00CE742D" w:rsidP="00CE742D">
      <w:pPr>
        <w:spacing w:line="256" w:lineRule="auto"/>
        <w:rPr>
          <w:rFonts w:ascii="Calibri" w:eastAsia="Calibri" w:hAnsi="Calibri" w:cs="Times New Roman"/>
          <w:noProof/>
          <w:sz w:val="24"/>
        </w:rPr>
      </w:pPr>
      <w:r w:rsidRPr="00CE742D">
        <w:rPr>
          <w:rFonts w:ascii="Calibri" w:eastAsia="Calibri" w:hAnsi="Calibri" w:cs="Times New Roman"/>
          <w:noProof/>
          <w:sz w:val="24"/>
        </w:rPr>
        <w:br w:type="page"/>
      </w:r>
    </w:p>
    <w:p w14:paraId="39D3E27E"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lastRenderedPageBreak/>
        <w:t>Step 3: Modelin belirlenmesi ve fit edilmesi</w:t>
      </w:r>
    </w:p>
    <w:p w14:paraId="10A4C89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DecisionTreeRegressor </w:t>
      </w:r>
      <w:r w:rsidRPr="00CE742D">
        <w:rPr>
          <w:rFonts w:ascii="Calibri" w:eastAsia="Calibri" w:hAnsi="Calibri" w:cs="Times New Roman"/>
          <w:sz w:val="24"/>
        </w:rPr>
        <w:t xml:space="preserve">oluştur ve iowa_model’e kaydet. Bu komutu çalıştırmak için </w:t>
      </w:r>
      <w:r w:rsidRPr="00CE742D">
        <w:rPr>
          <w:rFonts w:ascii="Calibri" w:eastAsia="Calibri" w:hAnsi="Calibri" w:cs="Times New Roman"/>
          <w:b/>
          <w:bCs/>
          <w:sz w:val="24"/>
        </w:rPr>
        <w:t>sklearn’de</w:t>
      </w:r>
      <w:r w:rsidRPr="00CE742D">
        <w:rPr>
          <w:rFonts w:ascii="Calibri" w:eastAsia="Calibri" w:hAnsi="Calibri" w:cs="Times New Roman"/>
          <w:sz w:val="24"/>
        </w:rPr>
        <w:t xml:space="preserve"> ilgili import işlemini yaptığınızdan emin olun.</w:t>
      </w:r>
    </w:p>
    <w:p w14:paraId="1CAF903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E652482" wp14:editId="69366D8F">
            <wp:extent cx="5753735" cy="2113280"/>
            <wp:effectExtent l="0" t="0" r="0" b="1270"/>
            <wp:docPr id="111" name="Resim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2113280"/>
                    </a:xfrm>
                    <a:prstGeom prst="rect">
                      <a:avLst/>
                    </a:prstGeom>
                    <a:noFill/>
                    <a:ln>
                      <a:noFill/>
                    </a:ln>
                  </pic:spPr>
                </pic:pic>
              </a:graphicData>
            </a:graphic>
          </wp:inline>
        </w:drawing>
      </w:r>
    </w:p>
    <w:p w14:paraId="163C352C"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4: Tahmin Yapma</w:t>
      </w:r>
    </w:p>
    <w:p w14:paraId="1ED08C6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 olarak </w:t>
      </w:r>
      <w:r w:rsidRPr="00CE742D">
        <w:rPr>
          <w:rFonts w:ascii="Calibri" w:eastAsia="Calibri" w:hAnsi="Calibri" w:cs="Times New Roman"/>
          <w:b/>
          <w:bCs/>
          <w:sz w:val="24"/>
        </w:rPr>
        <w:t>X</w:t>
      </w:r>
      <w:r w:rsidRPr="00CE742D">
        <w:rPr>
          <w:rFonts w:ascii="Calibri" w:eastAsia="Calibri" w:hAnsi="Calibri" w:cs="Times New Roman"/>
          <w:sz w:val="24"/>
        </w:rPr>
        <w:t xml:space="preserve">'i kullanarak modelin </w:t>
      </w:r>
      <w:r w:rsidRPr="00CE742D">
        <w:rPr>
          <w:rFonts w:ascii="Calibri" w:eastAsia="Calibri" w:hAnsi="Calibri" w:cs="Times New Roman"/>
          <w:b/>
          <w:bCs/>
          <w:sz w:val="24"/>
        </w:rPr>
        <w:t>predict</w:t>
      </w:r>
      <w:r w:rsidRPr="00CE742D">
        <w:rPr>
          <w:rFonts w:ascii="Calibri" w:eastAsia="Calibri" w:hAnsi="Calibri" w:cs="Times New Roman"/>
          <w:sz w:val="24"/>
        </w:rPr>
        <w:t xml:space="preserve"> komutuyla tahminler yapın. Sonuçları </w:t>
      </w:r>
      <w:r w:rsidRPr="00CE742D">
        <w:rPr>
          <w:rFonts w:ascii="Calibri" w:eastAsia="Calibri" w:hAnsi="Calibri" w:cs="Times New Roman"/>
          <w:b/>
          <w:bCs/>
          <w:sz w:val="24"/>
        </w:rPr>
        <w:t>predictions</w:t>
      </w:r>
      <w:r w:rsidRPr="00CE742D">
        <w:rPr>
          <w:rFonts w:ascii="Calibri" w:eastAsia="Calibri" w:hAnsi="Calibri" w:cs="Times New Roman"/>
          <w:sz w:val="24"/>
        </w:rPr>
        <w:t xml:space="preserve"> adı verilen bir değişkene kaydedin.</w:t>
      </w:r>
    </w:p>
    <w:p w14:paraId="41A67CA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6815FB16" wp14:editId="22545CE5">
            <wp:extent cx="5091473" cy="5158596"/>
            <wp:effectExtent l="0" t="0" r="0" b="4445"/>
            <wp:docPr id="112" name="Resim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6226" cy="5193807"/>
                    </a:xfrm>
                    <a:prstGeom prst="rect">
                      <a:avLst/>
                    </a:prstGeom>
                    <a:noFill/>
                    <a:ln>
                      <a:noFill/>
                    </a:ln>
                  </pic:spPr>
                </pic:pic>
              </a:graphicData>
            </a:graphic>
          </wp:inline>
        </w:drawing>
      </w:r>
      <w:r w:rsidRPr="00CE742D">
        <w:rPr>
          <w:rFonts w:ascii="Calibri" w:eastAsia="Calibri" w:hAnsi="Calibri" w:cs="Times New Roman"/>
          <w:sz w:val="24"/>
        </w:rPr>
        <w:br w:type="page"/>
      </w:r>
    </w:p>
    <w:p w14:paraId="02951AC1" w14:textId="77777777" w:rsidR="00EB0E65" w:rsidRDefault="00EB0E65" w:rsidP="00EB0E65">
      <w:pPr>
        <w:pStyle w:val="Balk2"/>
      </w:pPr>
      <w:bookmarkStart w:id="23" w:name="_Toc44634348"/>
      <w:bookmarkStart w:id="24" w:name="_Toc44722666"/>
      <w:r>
        <w:lastRenderedPageBreak/>
        <w:t>Model Validation (Model Geçerliliği)</w:t>
      </w:r>
      <w:bookmarkEnd w:id="23"/>
      <w:bookmarkEnd w:id="24"/>
    </w:p>
    <w:p w14:paraId="2D3002C1" w14:textId="77777777" w:rsidR="00EB0E65" w:rsidRDefault="00EB0E65" w:rsidP="00EB0E65">
      <w:r w:rsidRPr="00BA0766">
        <w:t>Bir model oluşturdunuz. Ama</w:t>
      </w:r>
      <w:r>
        <w:t xml:space="preserve"> bu model</w:t>
      </w:r>
      <w:r w:rsidRPr="00BA0766">
        <w:t xml:space="preserve"> ne kadar iyi?</w:t>
      </w:r>
    </w:p>
    <w:p w14:paraId="25E67923" w14:textId="77777777" w:rsidR="00EB0E65" w:rsidRDefault="00EB0E65" w:rsidP="00EB0E65">
      <w:r w:rsidRPr="00BA0766">
        <w:t xml:space="preserve">Bu derste, modelinizin kalitesini ölçmek için </w:t>
      </w:r>
      <w:r>
        <w:t>model validation(</w:t>
      </w:r>
      <w:r w:rsidRPr="00BA0766">
        <w:t>model doğrulamayı</w:t>
      </w:r>
      <w:r>
        <w:t>)</w:t>
      </w:r>
      <w:r w:rsidRPr="00BA0766">
        <w:t xml:space="preserve"> kullanmayı öğreneceksiniz.</w:t>
      </w:r>
      <w:r>
        <w:t xml:space="preserve"> </w:t>
      </w:r>
      <w:r w:rsidRPr="00F2016A">
        <w:t>Model kalitesini ölçmek, modellerinizi tekrar tekrar geliştirmenin anahtarıdır.</w:t>
      </w:r>
    </w:p>
    <w:p w14:paraId="15C20816" w14:textId="77777777" w:rsidR="00EB0E65" w:rsidRDefault="00EB0E65" w:rsidP="00EB0E65">
      <w:pPr>
        <w:pStyle w:val="Balk3"/>
      </w:pPr>
      <w:bookmarkStart w:id="25" w:name="_Toc44634349"/>
      <w:bookmarkStart w:id="26" w:name="_Toc44722667"/>
      <w:r>
        <w:t>Model Validation Nedir?</w:t>
      </w:r>
      <w:bookmarkEnd w:id="25"/>
      <w:bookmarkEnd w:id="26"/>
    </w:p>
    <w:p w14:paraId="4FBCFBB3" w14:textId="77777777" w:rsidR="00EB0E65" w:rsidRDefault="00EB0E65" w:rsidP="00EB0E65">
      <w:r w:rsidRPr="00F2016A">
        <w:t>Oluşturduğunuz hemen hemen her modeli değerlendirmek isteyeceksiniz.</w:t>
      </w:r>
      <w:r>
        <w:t xml:space="preserve"> </w:t>
      </w:r>
    </w:p>
    <w:p w14:paraId="2010D55A" w14:textId="77777777" w:rsidR="00EB0E65" w:rsidRPr="00F2016A" w:rsidRDefault="00EB0E65" w:rsidP="00EB0E65">
      <w:r>
        <w:t xml:space="preserve">Çoğu uygulamada, model kalitesiyle ilgili ölçü </w:t>
      </w:r>
      <w:r w:rsidRPr="00F2016A">
        <w:rPr>
          <w:b/>
          <w:bCs/>
        </w:rPr>
        <w:t>predictive accuracy</w:t>
      </w:r>
      <w:r>
        <w:t>(tahmini doğruluk)’dir.</w:t>
      </w:r>
    </w:p>
    <w:p w14:paraId="40D59092" w14:textId="77777777" w:rsidR="00EB0E65" w:rsidRDefault="00EB0E65" w:rsidP="00EB0E65">
      <w:r w:rsidRPr="00F2016A">
        <w:t>Başka bir deyişle, modelin tahminleri gerçekte olana yakın olacak mı?</w:t>
      </w:r>
    </w:p>
    <w:p w14:paraId="5C1817B0" w14:textId="77777777" w:rsidR="00EB0E65" w:rsidRDefault="00EB0E65" w:rsidP="00EB0E65"/>
    <w:p w14:paraId="2351B54C" w14:textId="77777777" w:rsidR="00EB0E65" w:rsidRDefault="00EB0E65" w:rsidP="00EB0E65">
      <w:r w:rsidRPr="00F2016A">
        <w:t>Birçok kişi, tahmin doğruluğunu ölçerken büyük bir hata yapar.</w:t>
      </w:r>
    </w:p>
    <w:p w14:paraId="10A4EFD7" w14:textId="77777777" w:rsidR="00EB0E65" w:rsidRDefault="00EB0E65" w:rsidP="00EB0E65">
      <w:r>
        <w:t>Training data</w:t>
      </w:r>
      <w:r w:rsidRPr="00F2016A">
        <w:t xml:space="preserve"> ile tahmin yaparlar ve bu tahminleri </w:t>
      </w:r>
      <w:r>
        <w:t>training data’daki</w:t>
      </w:r>
      <w:r w:rsidRPr="00F2016A">
        <w:t xml:space="preserve"> hedef değerlerle karşılaştırırlar.</w:t>
      </w:r>
    </w:p>
    <w:p w14:paraId="2291CCAB" w14:textId="77777777" w:rsidR="00EB0E65" w:rsidRDefault="00EB0E65" w:rsidP="00EB0E65">
      <w:r w:rsidRPr="00F2016A">
        <w:t>Bu yaklaşımla ilgili sorunu ve bir anda nasıl çözüleceğini göreceksiniz, ancak önce bunu nasıl yapacağımızı düşünelim.</w:t>
      </w:r>
    </w:p>
    <w:p w14:paraId="4E65937D" w14:textId="77777777" w:rsidR="00EB0E65" w:rsidRDefault="00EB0E65" w:rsidP="00EB0E65"/>
    <w:p w14:paraId="29D7F44F" w14:textId="77777777" w:rsidR="00EB0E65" w:rsidRDefault="00EB0E65" w:rsidP="00EB0E65">
      <w:r w:rsidRPr="00F2016A">
        <w:t>Önce model kalitesini anlaşılır bir şekilde özetlemeniz gerekir.</w:t>
      </w:r>
    </w:p>
    <w:p w14:paraId="5CC442A1" w14:textId="77777777" w:rsidR="00EB0E65" w:rsidRDefault="00EB0E65" w:rsidP="00EB0E65">
      <w:r w:rsidRPr="00F2016A">
        <w:t>10.000 ev için tahmini ve gerçek ev değerlerini karşılaştırırsanız, muhtemelen iyi ve kötü tahminlerin bir karışımını bulacaksınız.</w:t>
      </w:r>
    </w:p>
    <w:p w14:paraId="703D02B6" w14:textId="77777777" w:rsidR="00EB0E65" w:rsidRDefault="00EB0E65" w:rsidP="00EB0E65">
      <w:r w:rsidRPr="00F2016A">
        <w:t>10.000 tahmini ve gerçek değerin listesine bakmak anlamsız olacaktır. Bunu tek bir metrikte özetlememiz gerekiyor.</w:t>
      </w:r>
    </w:p>
    <w:p w14:paraId="6F9DF35B" w14:textId="77777777" w:rsidR="00EB0E65" w:rsidRDefault="00EB0E65" w:rsidP="00EB0E65"/>
    <w:p w14:paraId="198DD1FD" w14:textId="77777777" w:rsidR="00EB0E65" w:rsidRDefault="00EB0E65" w:rsidP="00EB0E65">
      <w:r w:rsidRPr="00F2016A">
        <w:t xml:space="preserve">Model kalitesini özetlemek için birçok metrik var, ancak </w:t>
      </w:r>
      <w:r>
        <w:rPr>
          <w:b/>
          <w:bCs/>
        </w:rPr>
        <w:t xml:space="preserve">Mean Absolute </w:t>
      </w:r>
      <w:r w:rsidRPr="00F2016A">
        <w:rPr>
          <w:b/>
          <w:bCs/>
        </w:rPr>
        <w:t>Error</w:t>
      </w:r>
      <w:r>
        <w:rPr>
          <w:b/>
          <w:bCs/>
        </w:rPr>
        <w:t xml:space="preserve"> </w:t>
      </w:r>
      <w:r w:rsidRPr="00F2016A">
        <w:t>(Ortalama Mutlak Hata</w:t>
      </w:r>
      <w:r>
        <w:t>)</w:t>
      </w:r>
      <w:r w:rsidRPr="00F2016A">
        <w:t xml:space="preserve"> (MAE olarak da adlandırılır) ile başlayacağız.</w:t>
      </w:r>
    </w:p>
    <w:p w14:paraId="70BD87FC" w14:textId="77777777" w:rsidR="00EB0E65" w:rsidRDefault="00EB0E65" w:rsidP="00EB0E65">
      <w:r>
        <w:t>Son sözcükten başlayarak bu metriği inceleyelim, error.</w:t>
      </w:r>
    </w:p>
    <w:p w14:paraId="3216CDC7" w14:textId="77777777" w:rsidR="00EB0E65" w:rsidRDefault="00EB0E65" w:rsidP="00EB0E65">
      <w:r w:rsidRPr="00F2016A">
        <w:t>Her ev için tahmin hatası:</w:t>
      </w:r>
    </w:p>
    <w:p w14:paraId="2FE10F41" w14:textId="77777777" w:rsidR="00EB0E65" w:rsidRDefault="00EB0E65" w:rsidP="00EB0E65">
      <w:r>
        <w:rPr>
          <w:noProof/>
        </w:rPr>
        <w:drawing>
          <wp:inline distT="0" distB="0" distL="0" distR="0" wp14:anchorId="4C7D5AD9" wp14:editId="001302E3">
            <wp:extent cx="3790950" cy="561975"/>
            <wp:effectExtent l="0" t="0" r="0" b="9525"/>
            <wp:docPr id="893" name="Resim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950" cy="561975"/>
                    </a:xfrm>
                    <a:prstGeom prst="rect">
                      <a:avLst/>
                    </a:prstGeom>
                  </pic:spPr>
                </pic:pic>
              </a:graphicData>
            </a:graphic>
          </wp:inline>
        </w:drawing>
      </w:r>
    </w:p>
    <w:p w14:paraId="681300C9" w14:textId="77777777" w:rsidR="00EB0E65" w:rsidRDefault="00EB0E65" w:rsidP="00EB0E65">
      <w:r>
        <w:t>hata = gerçek değer – tahmin edilen değer</w:t>
      </w:r>
    </w:p>
    <w:p w14:paraId="3C12067F" w14:textId="77777777" w:rsidR="00EB0E65" w:rsidRDefault="00EB0E65" w:rsidP="00EB0E65">
      <w:r w:rsidRPr="00DA52CB">
        <w:t>Yani, bir ev 150.000 dolara mal olduysa ve 100.000 dolara mal olacağını tahmin ederseniz, hata 50.000 dolar</w:t>
      </w:r>
      <w:r>
        <w:t xml:space="preserve"> olacaktır</w:t>
      </w:r>
      <w:r w:rsidRPr="00DA52CB">
        <w:t>.</w:t>
      </w:r>
    </w:p>
    <w:p w14:paraId="1A900A0F" w14:textId="77777777" w:rsidR="00EB0E65" w:rsidRDefault="00EB0E65" w:rsidP="00EB0E65">
      <w:r w:rsidRPr="00DA52CB">
        <w:t>MAE metriğiyle, her bir hatanın mutlak değerini alırız.</w:t>
      </w:r>
      <w:r>
        <w:t xml:space="preserve"> </w:t>
      </w:r>
      <w:r w:rsidRPr="00DA52CB">
        <w:t>Bu, her hatayı pozitif bir sayıya dönüştürür.</w:t>
      </w:r>
      <w:r>
        <w:t xml:space="preserve"> </w:t>
      </w:r>
    </w:p>
    <w:p w14:paraId="22DEA5B6" w14:textId="77777777" w:rsidR="00EB0E65" w:rsidRDefault="00EB0E65" w:rsidP="00EB0E65">
      <w:r w:rsidRPr="00DA52CB">
        <w:t>Daha sonra bu mutlak hataların ortalamasını alırız.</w:t>
      </w:r>
    </w:p>
    <w:p w14:paraId="5287FCCD" w14:textId="77777777" w:rsidR="00EB0E65" w:rsidRDefault="00EB0E65" w:rsidP="00EB0E65">
      <w:r w:rsidRPr="00DA52CB">
        <w:t>Bu bizim model kalite</w:t>
      </w:r>
      <w:r>
        <w:t>si</w:t>
      </w:r>
      <w:r w:rsidRPr="00DA52CB">
        <w:t xml:space="preserve"> ölçümüzdür.</w:t>
      </w:r>
      <w:r>
        <w:t xml:space="preserve"> Sade bir dille şöyle denilebilir ; </w:t>
      </w:r>
    </w:p>
    <w:p w14:paraId="45FA1B77" w14:textId="77777777" w:rsidR="00EB0E65" w:rsidRDefault="00EB0E65" w:rsidP="00EB0E65">
      <w:pPr>
        <w:ind w:firstLine="708"/>
        <w:rPr>
          <w:i/>
          <w:iCs/>
        </w:rPr>
      </w:pPr>
      <w:r w:rsidRPr="00DA52CB">
        <w:rPr>
          <w:i/>
          <w:iCs/>
        </w:rPr>
        <w:t>Ortalama olarak, tahminlerimiz yaklaşık X civarında.</w:t>
      </w:r>
    </w:p>
    <w:p w14:paraId="26FC79A7" w14:textId="77777777" w:rsidR="00EB0E65" w:rsidRDefault="00EB0E65" w:rsidP="00EB0E65">
      <w:r w:rsidRPr="00DA52CB">
        <w:lastRenderedPageBreak/>
        <w:t>MAE'yi hesaplamak için önce bir modele ihtiyacımız var.</w:t>
      </w:r>
    </w:p>
    <w:p w14:paraId="3ED3B1D7" w14:textId="77777777" w:rsidR="00EB0E65" w:rsidRDefault="00EB0E65" w:rsidP="00EB0E65">
      <w:r>
        <w:rPr>
          <w:noProof/>
        </w:rPr>
        <w:drawing>
          <wp:inline distT="0" distB="0" distL="0" distR="0" wp14:anchorId="74627FF3" wp14:editId="01D3840B">
            <wp:extent cx="5759450" cy="5099685"/>
            <wp:effectExtent l="0" t="0" r="0" b="5715"/>
            <wp:docPr id="895" name="Resim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5099685"/>
                    </a:xfrm>
                    <a:prstGeom prst="rect">
                      <a:avLst/>
                    </a:prstGeom>
                  </pic:spPr>
                </pic:pic>
              </a:graphicData>
            </a:graphic>
          </wp:inline>
        </w:drawing>
      </w:r>
    </w:p>
    <w:p w14:paraId="5A5A6B75" w14:textId="77777777" w:rsidR="00EB0E65" w:rsidRDefault="00EB0E65" w:rsidP="00EB0E65">
      <w:r w:rsidRPr="00DA52CB">
        <w:t>Bir modelimiz olduğunda, ortalama mutlak hatayı şu şekilde hesaplıyoruz:</w:t>
      </w:r>
    </w:p>
    <w:p w14:paraId="59D945FD" w14:textId="77777777" w:rsidR="00EB0E65" w:rsidRDefault="00EB0E65" w:rsidP="00EB0E65">
      <w:r>
        <w:rPr>
          <w:noProof/>
        </w:rPr>
        <w:drawing>
          <wp:inline distT="0" distB="0" distL="0" distR="0" wp14:anchorId="2A7D575D" wp14:editId="258D5B90">
            <wp:extent cx="5759450" cy="1670685"/>
            <wp:effectExtent l="0" t="0" r="0" b="5715"/>
            <wp:docPr id="896" name="Resim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70685"/>
                    </a:xfrm>
                    <a:prstGeom prst="rect">
                      <a:avLst/>
                    </a:prstGeom>
                  </pic:spPr>
                </pic:pic>
              </a:graphicData>
            </a:graphic>
          </wp:inline>
        </w:drawing>
      </w:r>
    </w:p>
    <w:p w14:paraId="7F5ED69E" w14:textId="77777777" w:rsidR="00EB0E65" w:rsidRDefault="00EB0E65" w:rsidP="00EB0E65">
      <w:r w:rsidRPr="00DA52CB">
        <w:br w:type="page"/>
      </w:r>
    </w:p>
    <w:p w14:paraId="745C7830" w14:textId="77777777" w:rsidR="00EB0E65" w:rsidRPr="00DA52CB" w:rsidRDefault="00EB0E65" w:rsidP="00EB0E65">
      <w:pPr>
        <w:pStyle w:val="Balk3"/>
      </w:pPr>
      <w:bookmarkStart w:id="27" w:name="_Toc44634350"/>
      <w:bookmarkStart w:id="28" w:name="_Toc44722668"/>
      <w:r w:rsidRPr="00DA52CB">
        <w:lastRenderedPageBreak/>
        <w:t>The Problem with "In-Sample" Scores</w:t>
      </w:r>
      <w:bookmarkEnd w:id="27"/>
      <w:bookmarkEnd w:id="28"/>
    </w:p>
    <w:p w14:paraId="1A7BAEF8" w14:textId="77777777" w:rsidR="00EB0E65" w:rsidRDefault="00EB0E65" w:rsidP="00EB0E65">
      <w:r w:rsidRPr="0085408C">
        <w:t>Yeni hesapladığımız ölçüme "</w:t>
      </w:r>
      <w:r>
        <w:t>in-sample</w:t>
      </w:r>
      <w:r w:rsidRPr="0085408C">
        <w:t xml:space="preserve">" </w:t>
      </w:r>
      <w:r>
        <w:t>score’u</w:t>
      </w:r>
      <w:r w:rsidRPr="0085408C">
        <w:t xml:space="preserve"> denilebilir.</w:t>
      </w:r>
      <w:r>
        <w:t xml:space="preserve"> </w:t>
      </w:r>
      <w:r w:rsidRPr="0085408C">
        <w:t>Hem modeli oluşturmak hem de değerlendirmek için tek bir "</w:t>
      </w:r>
      <w:r>
        <w:t>sample (</w:t>
      </w:r>
      <w:r w:rsidRPr="0085408C">
        <w:t>örnek</w:t>
      </w:r>
      <w:r>
        <w:t>)</w:t>
      </w:r>
      <w:r w:rsidRPr="0085408C">
        <w:t>" ev kullandık.</w:t>
      </w:r>
      <w:r>
        <w:t xml:space="preserve"> Bu yüzden bu kötü bir tercihti.</w:t>
      </w:r>
    </w:p>
    <w:p w14:paraId="15F4185E" w14:textId="77777777" w:rsidR="00EB0E65" w:rsidRDefault="00EB0E65" w:rsidP="00EB0E65">
      <w:r w:rsidRPr="0085408C">
        <w:t>Büyük emlak piyasasında kapı renginin ev fiyatıyla ilgisi olmadığını düşünün.</w:t>
      </w:r>
    </w:p>
    <w:p w14:paraId="5057916F" w14:textId="77777777" w:rsidR="00EB0E65" w:rsidRDefault="00EB0E65" w:rsidP="00EB0E65">
      <w:r w:rsidRPr="0085408C">
        <w:t>Ancak, modeli oluşturmak için kullandığınız veri örneğinde, yeşil kapıya sahip tüm evler çok pahalıydı</w:t>
      </w:r>
      <w:r>
        <w:t xml:space="preserve">. </w:t>
      </w:r>
    </w:p>
    <w:p w14:paraId="4A732D82" w14:textId="77777777" w:rsidR="00EB0E65" w:rsidRDefault="00EB0E65" w:rsidP="00EB0E65">
      <w:r w:rsidRPr="0085408C">
        <w:t xml:space="preserve">Modelin işi, ev fiyatlarını tahmin eden </w:t>
      </w:r>
      <w:r>
        <w:t>pattern’ler</w:t>
      </w:r>
      <w:r w:rsidRPr="0085408C">
        <w:t xml:space="preserve"> bulmaktır</w:t>
      </w:r>
      <w:r>
        <w:t xml:space="preserve">, </w:t>
      </w:r>
      <w:r w:rsidRPr="0085408C">
        <w:t xml:space="preserve">bu yüzden bu </w:t>
      </w:r>
      <w:r>
        <w:t>pattern’i</w:t>
      </w:r>
      <w:r w:rsidRPr="0085408C">
        <w:t xml:space="preserve"> görecek</w:t>
      </w:r>
      <w:r>
        <w:t xml:space="preserve">, </w:t>
      </w:r>
      <w:r w:rsidRPr="0085408C">
        <w:t>ve her zaman yeşil kapılı evler için yüksek fiyatları tahmin edecektir.</w:t>
      </w:r>
    </w:p>
    <w:p w14:paraId="3FA5BA6E" w14:textId="77777777" w:rsidR="00EB0E65" w:rsidRDefault="00EB0E65" w:rsidP="00EB0E65">
      <w:r w:rsidRPr="0085408C">
        <w:t xml:space="preserve">Bu model </w:t>
      </w:r>
      <w:r>
        <w:t>training data’dan</w:t>
      </w:r>
      <w:r w:rsidRPr="0085408C">
        <w:t xml:space="preserve"> türetildiği için, model </w:t>
      </w:r>
      <w:r>
        <w:t>training datalarında</w:t>
      </w:r>
      <w:r w:rsidRPr="0085408C">
        <w:t xml:space="preserve"> doğru görünecektir.</w:t>
      </w:r>
    </w:p>
    <w:p w14:paraId="53EDDE82" w14:textId="77777777" w:rsidR="00EB0E65" w:rsidRDefault="00EB0E65" w:rsidP="00EB0E65">
      <w:r w:rsidRPr="0085408C">
        <w:t xml:space="preserve">Ancak, model yeni veriler gördüğünde bu </w:t>
      </w:r>
      <w:r>
        <w:t>pattern(</w:t>
      </w:r>
      <w:r w:rsidRPr="0085408C">
        <w:t>örüntü</w:t>
      </w:r>
      <w:r>
        <w:t>)</w:t>
      </w:r>
      <w:r w:rsidRPr="0085408C">
        <w:t xml:space="preserve"> tutmazsa, model pratikte kullanıldığında çok </w:t>
      </w:r>
      <w:r>
        <w:t>inaccurate(</w:t>
      </w:r>
      <w:r w:rsidRPr="0085408C">
        <w:t>yanlış</w:t>
      </w:r>
      <w:r>
        <w:t>)</w:t>
      </w:r>
      <w:r w:rsidRPr="0085408C">
        <w:t xml:space="preserve"> olur.</w:t>
      </w:r>
    </w:p>
    <w:p w14:paraId="677E052E" w14:textId="77777777" w:rsidR="00EB0E65" w:rsidRDefault="00EB0E65" w:rsidP="00EB0E65">
      <w:r w:rsidRPr="00E67DC4">
        <w:t>Modellerin pratik değeri yeni veriler üzerinde tahminler yapmaktan geldiğinden, modeli oluşturmak için kullanılmayan verilerdeki performansı ölçeriz.</w:t>
      </w:r>
    </w:p>
    <w:p w14:paraId="68999B63" w14:textId="77777777" w:rsidR="00EB0E65" w:rsidRDefault="00EB0E65" w:rsidP="00EB0E65">
      <w:r w:rsidRPr="00E67DC4">
        <w:t>Bunu yapmanın en basit yolu, bazı verileri model oluşturma sürecinden hariç tutmak ve daha sonra bunları, daha önce görmediği veriler üzerinde modelin doğruluğunu test etmek için kullanmaktır.</w:t>
      </w:r>
    </w:p>
    <w:p w14:paraId="67EB1175" w14:textId="77777777" w:rsidR="00EB0E65" w:rsidRDefault="00EB0E65" w:rsidP="00EB0E65">
      <w:r w:rsidRPr="00E67DC4">
        <w:t xml:space="preserve">Bu verilere </w:t>
      </w:r>
      <w:r>
        <w:rPr>
          <w:b/>
          <w:bCs/>
        </w:rPr>
        <w:t>validation data</w:t>
      </w:r>
      <w:r>
        <w:t xml:space="preserve"> (</w:t>
      </w:r>
      <w:r w:rsidRPr="00E67DC4">
        <w:t>doğrulama verisi</w:t>
      </w:r>
      <w:r>
        <w:t>)</w:t>
      </w:r>
      <w:r w:rsidRPr="00E67DC4">
        <w:t xml:space="preserve"> denir.</w:t>
      </w:r>
    </w:p>
    <w:p w14:paraId="4009B64E" w14:textId="77777777" w:rsidR="00EB0E65" w:rsidRPr="00446473" w:rsidRDefault="00EB0E65" w:rsidP="00EB0E65">
      <w:pPr>
        <w:pStyle w:val="Balk3"/>
      </w:pPr>
      <w:bookmarkStart w:id="29" w:name="_Toc44634351"/>
      <w:bookmarkStart w:id="30" w:name="_Toc44722669"/>
      <w:r>
        <w:t>Coding It</w:t>
      </w:r>
      <w:bookmarkEnd w:id="29"/>
      <w:bookmarkEnd w:id="30"/>
    </w:p>
    <w:p w14:paraId="4FA3B164" w14:textId="77777777" w:rsidR="00EB0E65" w:rsidRDefault="00EB0E65" w:rsidP="00EB0E65">
      <w:r w:rsidRPr="00E67DC4">
        <w:t xml:space="preserve">Scikit-learn kütüphanesi, verileri iki parçaya bölmek için </w:t>
      </w:r>
      <w:r w:rsidRPr="00E67DC4">
        <w:rPr>
          <w:b/>
          <w:bCs/>
        </w:rPr>
        <w:t>train_test_split</w:t>
      </w:r>
      <w:r w:rsidRPr="00E67DC4">
        <w:t xml:space="preserve"> fonksiyonuna sahiptir.</w:t>
      </w:r>
    </w:p>
    <w:p w14:paraId="55D9281D" w14:textId="77777777" w:rsidR="00EB0E65" w:rsidRDefault="00EB0E65" w:rsidP="00EB0E65">
      <w:r w:rsidRPr="00E67DC4">
        <w:t xml:space="preserve">Bu verilerin bir kısmını </w:t>
      </w:r>
      <w:r>
        <w:t>modeli fit etmek</w:t>
      </w:r>
      <w:r w:rsidRPr="00E67DC4">
        <w:t xml:space="preserve"> için </w:t>
      </w:r>
      <w:r w:rsidRPr="00E67DC4">
        <w:rPr>
          <w:i/>
          <w:iCs/>
        </w:rPr>
        <w:t>training data</w:t>
      </w:r>
      <w:r w:rsidRPr="00E67DC4">
        <w:t xml:space="preserve"> olarak kullanacağız ve diğer verileri </w:t>
      </w:r>
      <w:r w:rsidRPr="00E67DC4">
        <w:rPr>
          <w:b/>
          <w:bCs/>
        </w:rPr>
        <w:t>mean_absolute_error</w:t>
      </w:r>
      <w:r w:rsidRPr="00E67DC4">
        <w:t xml:space="preserve"> değerini hesaplamak için </w:t>
      </w:r>
      <w:r w:rsidRPr="00E67DC4">
        <w:rPr>
          <w:i/>
          <w:iCs/>
        </w:rPr>
        <w:t>validation data</w:t>
      </w:r>
      <w:r>
        <w:t xml:space="preserve"> (</w:t>
      </w:r>
      <w:r w:rsidRPr="00E67DC4">
        <w:t>doğrulama verileri</w:t>
      </w:r>
      <w:r>
        <w:t>)</w:t>
      </w:r>
      <w:r w:rsidRPr="00E67DC4">
        <w:t xml:space="preserve"> olarak kullanacağız.</w:t>
      </w:r>
    </w:p>
    <w:p w14:paraId="06E4B1C3" w14:textId="77777777" w:rsidR="00EB0E65" w:rsidRDefault="00EB0E65" w:rsidP="00EB0E65">
      <w:r>
        <w:rPr>
          <w:noProof/>
        </w:rPr>
        <w:drawing>
          <wp:inline distT="0" distB="0" distL="0" distR="0" wp14:anchorId="3AFE6673" wp14:editId="4CAD1A06">
            <wp:extent cx="5247639" cy="3214540"/>
            <wp:effectExtent l="0" t="0" r="0" b="5080"/>
            <wp:docPr id="897" name="Resim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512" cy="3233452"/>
                    </a:xfrm>
                    <a:prstGeom prst="rect">
                      <a:avLst/>
                    </a:prstGeom>
                  </pic:spPr>
                </pic:pic>
              </a:graphicData>
            </a:graphic>
          </wp:inline>
        </w:drawing>
      </w:r>
    </w:p>
    <w:p w14:paraId="0E84356C" w14:textId="77777777" w:rsidR="00EB0E65" w:rsidRDefault="00EB0E65" w:rsidP="00EB0E65">
      <w:pPr>
        <w:pStyle w:val="Balk3"/>
      </w:pPr>
      <w:bookmarkStart w:id="31" w:name="_Toc44634352"/>
      <w:bookmarkStart w:id="32" w:name="_Toc44722670"/>
      <w:r>
        <w:t>Wow!</w:t>
      </w:r>
      <w:bookmarkEnd w:id="31"/>
      <w:bookmarkEnd w:id="32"/>
    </w:p>
    <w:p w14:paraId="010230D4" w14:textId="77777777" w:rsidR="00EB0E65" w:rsidRDefault="00EB0E65" w:rsidP="00EB0E65">
      <w:r>
        <w:t>in-sample</w:t>
      </w:r>
      <w:r w:rsidRPr="00446473">
        <w:t xml:space="preserve"> veriler için </w:t>
      </w:r>
      <w:r>
        <w:t>mean absolute error değerimiz</w:t>
      </w:r>
      <w:r w:rsidRPr="00446473">
        <w:t xml:space="preserve"> yaklaşık 500 dolardı. </w:t>
      </w:r>
      <w:r>
        <w:t>out-of-sample verilerde ise</w:t>
      </w:r>
      <w:r w:rsidRPr="00446473">
        <w:t xml:space="preserve"> 250.000 dolardan fazla.</w:t>
      </w:r>
    </w:p>
    <w:p w14:paraId="4C17D828" w14:textId="77777777" w:rsidR="00EB0E65" w:rsidRPr="00446473" w:rsidRDefault="00EB0E65" w:rsidP="00EB0E65">
      <w:r w:rsidRPr="00446473">
        <w:lastRenderedPageBreak/>
        <w:t>Bu, neredeyse tamamen doğru olan bir model ile en pratik amaçlar için kullanılamayan bir model arasındaki farktır.</w:t>
      </w:r>
    </w:p>
    <w:p w14:paraId="49CC57A4" w14:textId="77777777" w:rsidR="00EB0E65" w:rsidRDefault="00EB0E65" w:rsidP="00EB0E65">
      <w:r w:rsidRPr="00446473">
        <w:t xml:space="preserve">Bir referans noktası olarak, </w:t>
      </w:r>
      <w:r>
        <w:t>validation data’daki (</w:t>
      </w:r>
      <w:r w:rsidRPr="00446473">
        <w:t>doğrulama verilerindeki</w:t>
      </w:r>
      <w:r>
        <w:t>)</w:t>
      </w:r>
      <w:r w:rsidRPr="00446473">
        <w:t xml:space="preserve"> ortalama ev değeri 1,1 milyon dolar.</w:t>
      </w:r>
    </w:p>
    <w:p w14:paraId="3F4AFD1A" w14:textId="77777777" w:rsidR="00EB0E65" w:rsidRDefault="00EB0E65" w:rsidP="00EB0E65">
      <w:r w:rsidRPr="00446473">
        <w:t>Yani yeni verilerdeki hata ortalama ev değerinin dörtte biri kadardır.</w:t>
      </w:r>
    </w:p>
    <w:p w14:paraId="3ADCB612" w14:textId="77777777" w:rsidR="00EB0E65" w:rsidRDefault="00EB0E65" w:rsidP="00EB0E65">
      <w:r w:rsidRPr="00446473">
        <w:t xml:space="preserve">Bu modeli geliştirmenin daha iyi </w:t>
      </w:r>
      <w:r>
        <w:t>feature’lar bulmak</w:t>
      </w:r>
      <w:r w:rsidRPr="00446473">
        <w:t xml:space="preserve"> veya farklı model türleri bulmayı denemek gibi birçok yolu vardır.</w:t>
      </w:r>
    </w:p>
    <w:p w14:paraId="4041B265" w14:textId="77777777" w:rsidR="00EB0E65" w:rsidRDefault="00EB0E65" w:rsidP="00EB0E65">
      <w:pPr>
        <w:pStyle w:val="Balk3"/>
      </w:pPr>
      <w:bookmarkStart w:id="33" w:name="_Toc44634353"/>
      <w:bookmarkStart w:id="34" w:name="_Toc44722671"/>
      <w:r>
        <w:t>Exercise: Model Validation</w:t>
      </w:r>
      <w:bookmarkEnd w:id="33"/>
      <w:bookmarkEnd w:id="34"/>
    </w:p>
    <w:p w14:paraId="3365AF13" w14:textId="77777777" w:rsidR="00EB0E65" w:rsidRDefault="00EB0E65" w:rsidP="00EB0E65">
      <w:r w:rsidRPr="00430489">
        <w:t>Bir model oluşturdunuz. Bu alıştırmada modelinizin ne kadar iyi olduğunu test edeceksiniz.</w:t>
      </w:r>
    </w:p>
    <w:p w14:paraId="5EFA3255" w14:textId="77777777" w:rsidR="00EB0E65" w:rsidRDefault="00EB0E65" w:rsidP="00EB0E65">
      <w:r>
        <w:rPr>
          <w:noProof/>
        </w:rPr>
        <w:drawing>
          <wp:inline distT="0" distB="0" distL="0" distR="0" wp14:anchorId="27CC46A0" wp14:editId="62BE37EC">
            <wp:extent cx="5759450" cy="3387090"/>
            <wp:effectExtent l="0" t="0" r="0" b="3810"/>
            <wp:docPr id="904" name="Resim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387090"/>
                    </a:xfrm>
                    <a:prstGeom prst="rect">
                      <a:avLst/>
                    </a:prstGeom>
                  </pic:spPr>
                </pic:pic>
              </a:graphicData>
            </a:graphic>
          </wp:inline>
        </w:drawing>
      </w:r>
    </w:p>
    <w:p w14:paraId="3F69DD31" w14:textId="77777777" w:rsidR="00EB0E65" w:rsidRDefault="00EB0E65" w:rsidP="00EB0E65">
      <w:pPr>
        <w:rPr>
          <w:rFonts w:asciiTheme="majorHAnsi" w:eastAsiaTheme="majorEastAsia" w:hAnsiTheme="majorHAnsi" w:cstheme="majorBidi"/>
          <w:b/>
          <w:bCs/>
          <w:color w:val="2F5496" w:themeColor="accent1" w:themeShade="BF"/>
        </w:rPr>
      </w:pPr>
      <w:r>
        <w:br w:type="page"/>
      </w:r>
    </w:p>
    <w:p w14:paraId="5B57735F" w14:textId="77777777" w:rsidR="00EB0E65" w:rsidRDefault="00EB0E65" w:rsidP="00EB0E65">
      <w:pPr>
        <w:pStyle w:val="Balk4"/>
      </w:pPr>
      <w:r>
        <w:lastRenderedPageBreak/>
        <w:t>Exercises</w:t>
      </w:r>
    </w:p>
    <w:p w14:paraId="44F1E3CB" w14:textId="77777777" w:rsidR="00EB0E65" w:rsidRDefault="00EB0E65" w:rsidP="00EB0E65">
      <w:pPr>
        <w:pStyle w:val="Balk4"/>
      </w:pPr>
      <w:r>
        <w:t>Step 1: Split Your Data (Verinizi Ayırın)</w:t>
      </w:r>
    </w:p>
    <w:p w14:paraId="0EBCCC40" w14:textId="77777777" w:rsidR="00EB0E65" w:rsidRDefault="00EB0E65" w:rsidP="00EB0E65">
      <w:r w:rsidRPr="00DE664F">
        <w:t xml:space="preserve">Verilerinizi bölmek için </w:t>
      </w:r>
      <w:r w:rsidRPr="00DE664F">
        <w:rPr>
          <w:b/>
          <w:bCs/>
        </w:rPr>
        <w:t>train_test_split</w:t>
      </w:r>
      <w:r w:rsidRPr="00DE664F">
        <w:t xml:space="preserve"> işlevini kullanın.</w:t>
      </w:r>
    </w:p>
    <w:p w14:paraId="7BF45D22" w14:textId="77777777" w:rsidR="00EB0E65" w:rsidRDefault="00EB0E65" w:rsidP="00EB0E65">
      <w:r w:rsidRPr="00DE664F">
        <w:t xml:space="preserve">Hatırlayın, </w:t>
      </w:r>
      <w:r>
        <w:t>feature’larınız</w:t>
      </w:r>
      <w:r w:rsidRPr="00DE664F">
        <w:t xml:space="preserve"> DataFrame X'e yüklenir ve </w:t>
      </w:r>
      <w:r>
        <w:t>target(hedefiniz)</w:t>
      </w:r>
      <w:r w:rsidRPr="00DE664F">
        <w:t xml:space="preserve"> y olarak yüklenir.</w:t>
      </w:r>
    </w:p>
    <w:p w14:paraId="68A5CFCB" w14:textId="77777777" w:rsidR="00EB0E65" w:rsidRDefault="00EB0E65" w:rsidP="00EB0E65">
      <w:r>
        <w:rPr>
          <w:noProof/>
        </w:rPr>
        <w:drawing>
          <wp:inline distT="0" distB="0" distL="0" distR="0" wp14:anchorId="367443BC" wp14:editId="25574576">
            <wp:extent cx="5759450" cy="2331720"/>
            <wp:effectExtent l="0" t="0" r="0" b="0"/>
            <wp:docPr id="905" name="Resim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331720"/>
                    </a:xfrm>
                    <a:prstGeom prst="rect">
                      <a:avLst/>
                    </a:prstGeom>
                  </pic:spPr>
                </pic:pic>
              </a:graphicData>
            </a:graphic>
          </wp:inline>
        </w:drawing>
      </w:r>
    </w:p>
    <w:p w14:paraId="3C21950F" w14:textId="77777777" w:rsidR="00EB0E65" w:rsidRDefault="00EB0E65" w:rsidP="00EB0E65">
      <w:pPr>
        <w:pStyle w:val="Balk4"/>
      </w:pPr>
      <w:r>
        <w:t>Step 2: Specify and Fit the Model (Modeli belirleme ve fit etme)</w:t>
      </w:r>
    </w:p>
    <w:p w14:paraId="6F603305" w14:textId="77777777" w:rsidR="00EB0E65" w:rsidRDefault="00EB0E65" w:rsidP="00EB0E65">
      <w:r w:rsidRPr="00C12CC6">
        <w:rPr>
          <w:b/>
          <w:bCs/>
        </w:rPr>
        <w:t>DecisionTreeRegressor</w:t>
      </w:r>
      <w:r>
        <w:t xml:space="preserve"> modeli oluşturun ve modeli ilgili veriler ile fit edin.</w:t>
      </w:r>
    </w:p>
    <w:p w14:paraId="58922719" w14:textId="77777777" w:rsidR="00EB0E65" w:rsidRDefault="00EB0E65" w:rsidP="00EB0E65">
      <w:r>
        <w:rPr>
          <w:noProof/>
        </w:rPr>
        <w:drawing>
          <wp:inline distT="0" distB="0" distL="0" distR="0" wp14:anchorId="20108242" wp14:editId="3461CEE8">
            <wp:extent cx="5759450" cy="3084195"/>
            <wp:effectExtent l="0" t="0" r="0" b="1905"/>
            <wp:docPr id="906" name="Resi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084195"/>
                    </a:xfrm>
                    <a:prstGeom prst="rect">
                      <a:avLst/>
                    </a:prstGeom>
                  </pic:spPr>
                </pic:pic>
              </a:graphicData>
            </a:graphic>
          </wp:inline>
        </w:drawing>
      </w:r>
    </w:p>
    <w:p w14:paraId="79F2D3A7" w14:textId="77777777" w:rsidR="00EB0E65" w:rsidRDefault="00EB0E65" w:rsidP="00EB0E65">
      <w:r>
        <w:br w:type="page"/>
      </w:r>
    </w:p>
    <w:p w14:paraId="73AEAB3F" w14:textId="77777777" w:rsidR="00EB0E65" w:rsidRDefault="00EB0E65" w:rsidP="00EB0E65">
      <w:pPr>
        <w:pStyle w:val="Balk4"/>
      </w:pPr>
      <w:r>
        <w:lastRenderedPageBreak/>
        <w:t>Step 3: Make Predictions with Validation Data</w:t>
      </w:r>
    </w:p>
    <w:p w14:paraId="0EEC7A37" w14:textId="77777777" w:rsidR="00EB0E65" w:rsidRDefault="00EB0E65" w:rsidP="00EB0E65">
      <w:r>
        <w:rPr>
          <w:noProof/>
        </w:rPr>
        <w:drawing>
          <wp:inline distT="0" distB="0" distL="0" distR="0" wp14:anchorId="274B6536" wp14:editId="127694AC">
            <wp:extent cx="4333875" cy="1981200"/>
            <wp:effectExtent l="0" t="0" r="9525" b="0"/>
            <wp:docPr id="907" name="Resim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875" cy="1981200"/>
                    </a:xfrm>
                    <a:prstGeom prst="rect">
                      <a:avLst/>
                    </a:prstGeom>
                  </pic:spPr>
                </pic:pic>
              </a:graphicData>
            </a:graphic>
          </wp:inline>
        </w:drawing>
      </w:r>
    </w:p>
    <w:p w14:paraId="211939DE" w14:textId="77777777" w:rsidR="00EB0E65" w:rsidRDefault="00EB0E65" w:rsidP="00EB0E65">
      <w:r>
        <w:rPr>
          <w:noProof/>
        </w:rPr>
        <w:drawing>
          <wp:inline distT="0" distB="0" distL="0" distR="0" wp14:anchorId="6A324BF8" wp14:editId="26995FDB">
            <wp:extent cx="5759450" cy="3512185"/>
            <wp:effectExtent l="0" t="0" r="0" b="0"/>
            <wp:docPr id="908" name="Resim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12185"/>
                    </a:xfrm>
                    <a:prstGeom prst="rect">
                      <a:avLst/>
                    </a:prstGeom>
                  </pic:spPr>
                </pic:pic>
              </a:graphicData>
            </a:graphic>
          </wp:inline>
        </w:drawing>
      </w:r>
    </w:p>
    <w:p w14:paraId="5FCDC1BA" w14:textId="77777777" w:rsidR="00EB0E65" w:rsidRDefault="00EB0E65" w:rsidP="00EB0E65">
      <w:r>
        <w:t>Bu gördüğünüz çıktıların in-sample tahminlerden neden farklı olduğunu anladınız mı?</w:t>
      </w:r>
    </w:p>
    <w:p w14:paraId="738DF2BB" w14:textId="77777777" w:rsidR="00EB0E65" w:rsidRDefault="00EB0E65" w:rsidP="00EB0E65">
      <w:r>
        <w:t>Validation predictions’ların neden in-sample (veya train) predictions’larından farklı olduğunu hatırlıyor musunuz?</w:t>
      </w:r>
    </w:p>
    <w:p w14:paraId="27A5DAEF" w14:textId="77777777" w:rsidR="00EB0E65" w:rsidRDefault="00EB0E65" w:rsidP="00EB0E65">
      <w:pPr>
        <w:rPr>
          <w:rFonts w:asciiTheme="majorHAnsi" w:eastAsiaTheme="majorEastAsia" w:hAnsiTheme="majorHAnsi" w:cstheme="majorBidi"/>
          <w:b/>
          <w:bCs/>
          <w:color w:val="2F5496" w:themeColor="accent1" w:themeShade="BF"/>
        </w:rPr>
      </w:pPr>
      <w:r>
        <w:br w:type="page"/>
      </w:r>
    </w:p>
    <w:p w14:paraId="20CCC4FD" w14:textId="77777777" w:rsidR="00EB0E65" w:rsidRDefault="00EB0E65" w:rsidP="00EB0E65">
      <w:pPr>
        <w:pStyle w:val="Balk4"/>
      </w:pPr>
      <w:r>
        <w:lastRenderedPageBreak/>
        <w:t>Step 4: Calculate the Mean Absolute Error in Validation Data</w:t>
      </w:r>
    </w:p>
    <w:p w14:paraId="6AADE04B" w14:textId="77777777" w:rsidR="00EB0E65" w:rsidRDefault="00EB0E65" w:rsidP="00EB0E65">
      <w:r>
        <w:rPr>
          <w:noProof/>
        </w:rPr>
        <w:drawing>
          <wp:inline distT="0" distB="0" distL="0" distR="0" wp14:anchorId="64FF2A93" wp14:editId="2C113753">
            <wp:extent cx="5400675" cy="3086100"/>
            <wp:effectExtent l="0" t="0" r="9525" b="0"/>
            <wp:docPr id="909" name="Resim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3086100"/>
                    </a:xfrm>
                    <a:prstGeom prst="rect">
                      <a:avLst/>
                    </a:prstGeom>
                  </pic:spPr>
                </pic:pic>
              </a:graphicData>
            </a:graphic>
          </wp:inline>
        </w:drawing>
      </w:r>
    </w:p>
    <w:p w14:paraId="318DAC32" w14:textId="77777777" w:rsidR="0069478D" w:rsidRDefault="00EB0E65" w:rsidP="00EB0E65">
      <w:r>
        <w:t xml:space="preserve">MAE sonucu iyi mi? </w:t>
      </w:r>
      <w:r w:rsidRPr="00035A27">
        <w:t>Uygulamalar arasında geçerli olan değerlerin genel bir kuralı yoktur. Ancak bir sonraki adımda bu sayının nasıl kullanılacağını (ve geliştirileceğini) göreceksiniz.</w:t>
      </w:r>
    </w:p>
    <w:p w14:paraId="4A2F193F" w14:textId="77777777" w:rsidR="0069478D" w:rsidRDefault="0069478D">
      <w:r>
        <w:br w:type="page"/>
      </w:r>
    </w:p>
    <w:p w14:paraId="0BE85C35" w14:textId="77777777" w:rsidR="0069478D" w:rsidRDefault="0069478D" w:rsidP="0069478D">
      <w:pPr>
        <w:pStyle w:val="Balk2"/>
      </w:pPr>
      <w:bookmarkStart w:id="35" w:name="_Toc44692395"/>
      <w:bookmarkStart w:id="36" w:name="_Toc44722672"/>
      <w:r>
        <w:lastRenderedPageBreak/>
        <w:t>Underfitting and Overfitting</w:t>
      </w:r>
      <w:bookmarkEnd w:id="35"/>
      <w:bookmarkEnd w:id="36"/>
    </w:p>
    <w:p w14:paraId="6C261A51" w14:textId="77777777" w:rsidR="0069478D" w:rsidRDefault="0069478D" w:rsidP="0069478D">
      <w:r w:rsidRPr="006F5678">
        <w:t xml:space="preserve">Bu adımın sonunda, </w:t>
      </w:r>
      <w:r w:rsidRPr="006F5678">
        <w:rPr>
          <w:b/>
          <w:bCs/>
        </w:rPr>
        <w:t>underfitting</w:t>
      </w:r>
      <w:r>
        <w:t>(</w:t>
      </w:r>
      <w:r w:rsidRPr="006F5678">
        <w:t>uygun olmayan</w:t>
      </w:r>
      <w:r>
        <w:t>)</w:t>
      </w:r>
      <w:r w:rsidRPr="006F5678">
        <w:t xml:space="preserve"> ve </w:t>
      </w:r>
      <w:r w:rsidRPr="006F5678">
        <w:rPr>
          <w:b/>
          <w:bCs/>
        </w:rPr>
        <w:t>overfitting</w:t>
      </w:r>
      <w:r>
        <w:t>(</w:t>
      </w:r>
      <w:r w:rsidRPr="006F5678">
        <w:t>fazla uygunluk</w:t>
      </w:r>
      <w:r>
        <w:t>)</w:t>
      </w:r>
      <w:r w:rsidRPr="006F5678">
        <w:t xml:space="preserve"> kavramlarını anlayacak ve modellerinizi daha doğru hale getirmek için bu fikirleri uygulayabileceksiniz.</w:t>
      </w:r>
    </w:p>
    <w:p w14:paraId="0CCC970E" w14:textId="77777777" w:rsidR="0069478D" w:rsidRDefault="0069478D" w:rsidP="0069478D">
      <w:pPr>
        <w:pStyle w:val="Balk3"/>
      </w:pPr>
      <w:bookmarkStart w:id="37" w:name="_Toc44692396"/>
      <w:bookmarkStart w:id="38" w:name="_Toc44722673"/>
      <w:r w:rsidRPr="006F5678">
        <w:t>Farklı Modellerle Deneme</w:t>
      </w:r>
      <w:bookmarkEnd w:id="37"/>
      <w:bookmarkEnd w:id="38"/>
    </w:p>
    <w:p w14:paraId="1FCBB0DB" w14:textId="77777777" w:rsidR="0069478D" w:rsidRDefault="0069478D" w:rsidP="0069478D">
      <w:r w:rsidRPr="006F5678">
        <w:t>Artık model doğruluğunu ölçmenin güvenilir bir yoluna sahip olduğunuza göre, alternatif modelleri deneyebilir ve hangisinin en iyi tahminleri verdiğini görebilirsiniz.</w:t>
      </w:r>
    </w:p>
    <w:p w14:paraId="644C80F2" w14:textId="77777777" w:rsidR="0069478D" w:rsidRDefault="0069478D" w:rsidP="0069478D">
      <w:r w:rsidRPr="006F5678">
        <w:t>Peki modeller için hangi alternatifleriniz var?</w:t>
      </w:r>
    </w:p>
    <w:p w14:paraId="65FBB760" w14:textId="77777777" w:rsidR="0069478D" w:rsidRDefault="0069478D" w:rsidP="0069478D">
      <w:r w:rsidRPr="006F5678">
        <w:t xml:space="preserve">Scikit-learn'un </w:t>
      </w:r>
      <w:r>
        <w:t>dökümantasyonunda</w:t>
      </w:r>
      <w:r w:rsidRPr="006F5678">
        <w:t xml:space="preserve">, </w:t>
      </w:r>
      <w:r>
        <w:t>Decision Tree</w:t>
      </w:r>
      <w:r w:rsidRPr="006F5678">
        <w:t xml:space="preserve"> modelinin birçok seçeneğe sahip olduğunu görebilirsiniz (isteyeceğiniz</w:t>
      </w:r>
      <w:r>
        <w:t>den</w:t>
      </w:r>
      <w:r w:rsidRPr="006F5678">
        <w:t xml:space="preserve"> veya ihtiyacınız olandan daha fazla).</w:t>
      </w:r>
    </w:p>
    <w:p w14:paraId="04B6DA8F" w14:textId="77777777" w:rsidR="0069478D" w:rsidRDefault="0069478D" w:rsidP="0069478D">
      <w:r w:rsidRPr="006F5678">
        <w:t>En önemli seçenekler ağacın derinliğini belirler.</w:t>
      </w:r>
      <w:r>
        <w:t xml:space="preserve"> </w:t>
      </w:r>
      <w:r w:rsidRPr="006F5678">
        <w:t>Bu mikro kursta ilk dersten, bir ağacın derinliğinin bir tahmine gelmeden önce kaç bölünme yaptığının bir ölçüsü olduğunu hatırlayın.</w:t>
      </w:r>
      <w:r>
        <w:t xml:space="preserve"> </w:t>
      </w:r>
      <w:r w:rsidRPr="006F5678">
        <w:t>Bu nispeten sığ bir ağaçtır</w:t>
      </w:r>
      <w:r>
        <w:t>:</w:t>
      </w:r>
    </w:p>
    <w:p w14:paraId="75EB5D03" w14:textId="77777777" w:rsidR="0069478D" w:rsidRDefault="0069478D" w:rsidP="0069478D">
      <w:r>
        <w:rPr>
          <w:noProof/>
        </w:rPr>
        <w:drawing>
          <wp:inline distT="0" distB="0" distL="0" distR="0" wp14:anchorId="7DA072F2" wp14:editId="0F66AAAC">
            <wp:extent cx="5759450" cy="3489325"/>
            <wp:effectExtent l="0" t="0" r="0" b="0"/>
            <wp:docPr id="898" name="Resim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89325"/>
                    </a:xfrm>
                    <a:prstGeom prst="rect">
                      <a:avLst/>
                    </a:prstGeom>
                  </pic:spPr>
                </pic:pic>
              </a:graphicData>
            </a:graphic>
          </wp:inline>
        </w:drawing>
      </w:r>
    </w:p>
    <w:p w14:paraId="615C3DB7" w14:textId="77777777" w:rsidR="0069478D" w:rsidRDefault="0069478D" w:rsidP="0069478D">
      <w:r w:rsidRPr="006F5678">
        <w:t>Uygulamada, bir ağacın en üst seviye</w:t>
      </w:r>
      <w:r>
        <w:t>si</w:t>
      </w:r>
      <w:r w:rsidRPr="006F5678">
        <w:t xml:space="preserve"> (tüm evler) ve bir </w:t>
      </w:r>
      <w:r>
        <w:t>leaf(</w:t>
      </w:r>
      <w:r w:rsidRPr="006F5678">
        <w:t>yaprak</w:t>
      </w:r>
      <w:r>
        <w:t>)</w:t>
      </w:r>
      <w:r w:rsidRPr="006F5678">
        <w:t xml:space="preserve"> arasında 10 böl</w:t>
      </w:r>
      <w:r>
        <w:t>ün</w:t>
      </w:r>
      <w:r w:rsidRPr="006F5678">
        <w:t>me olması nadir değildir.</w:t>
      </w:r>
      <w:r>
        <w:t xml:space="preserve"> </w:t>
      </w:r>
    </w:p>
    <w:p w14:paraId="2AB8789D" w14:textId="77777777" w:rsidR="0069478D" w:rsidRDefault="0069478D" w:rsidP="0069478D">
      <w:r w:rsidRPr="00F85058">
        <w:t>Ağaç derinleştikçe, veri kümesi daha az ev içeren yapraklara dilimlenir.</w:t>
      </w:r>
      <w:r>
        <w:t xml:space="preserve"> </w:t>
      </w:r>
    </w:p>
    <w:p w14:paraId="01F7DE6E" w14:textId="77777777" w:rsidR="0069478D" w:rsidRDefault="0069478D" w:rsidP="0069478D">
      <w:r w:rsidRPr="00F85058">
        <w:t>Bir ağacın sadece 1 bölünmesi varsa, verileri 2 gruba ayırır.</w:t>
      </w:r>
    </w:p>
    <w:p w14:paraId="1D1CC8B4" w14:textId="77777777" w:rsidR="0069478D" w:rsidRDefault="0069478D" w:rsidP="0069478D">
      <w:r w:rsidRPr="00F85058">
        <w:t>Her grup tekrar bölünürse, 4 grup ev alırdık.</w:t>
      </w:r>
      <w:r>
        <w:t xml:space="preserve"> </w:t>
      </w:r>
      <w:r w:rsidRPr="00F85058">
        <w:t>Bunların her birini tekrar bölmek 8 grup oluşturacaktır.</w:t>
      </w:r>
    </w:p>
    <w:p w14:paraId="744C5158" w14:textId="77777777" w:rsidR="0069478D" w:rsidRDefault="0069478D" w:rsidP="0069478D">
      <w:r w:rsidRPr="00F85058">
        <w:t>Her seviyede daha fazla bölme ekleyerek grup sayısını ikiye katlamaya devam edersek,</w:t>
      </w:r>
      <w:r>
        <w:t xml:space="preserve"> </w:t>
      </w:r>
      <w:r w:rsidRPr="00F85058">
        <w:t xml:space="preserve">10. seviyeye ulaştığımızda </w:t>
      </w:r>
      <w:r>
        <w:t>2</w:t>
      </w:r>
      <w:r>
        <w:rPr>
          <w:vertAlign w:val="superscript"/>
        </w:rPr>
        <w:t>10</w:t>
      </w:r>
      <w:r>
        <w:t xml:space="preserve"> </w:t>
      </w:r>
      <w:r w:rsidRPr="00F85058">
        <w:t>ev grubumuz olacak.</w:t>
      </w:r>
      <w:r>
        <w:t xml:space="preserve"> </w:t>
      </w:r>
      <w:r w:rsidRPr="00F85058">
        <w:t>Bu 1024 yaprak</w:t>
      </w:r>
      <w:r>
        <w:t xml:space="preserve"> yapar</w:t>
      </w:r>
      <w:r w:rsidRPr="00F85058">
        <w:t>.</w:t>
      </w:r>
    </w:p>
    <w:p w14:paraId="2ED99767" w14:textId="77777777" w:rsidR="0069478D" w:rsidRDefault="0069478D" w:rsidP="0069478D">
      <w:r w:rsidRPr="00F85058">
        <w:t xml:space="preserve">Evleri birçok yaprak arasında böldüğümüzde, her yaprakta da daha az ev </w:t>
      </w:r>
      <w:r>
        <w:t>olur</w:t>
      </w:r>
      <w:r w:rsidRPr="00F85058">
        <w:t>.</w:t>
      </w:r>
    </w:p>
    <w:p w14:paraId="6C921CC3" w14:textId="77777777" w:rsidR="0069478D" w:rsidRDefault="0069478D" w:rsidP="0069478D">
      <w:r w:rsidRPr="00F85058">
        <w:lastRenderedPageBreak/>
        <w:t>Çok az evi olan yapraklar, o evlerin gerçek değerlerine oldukça yakın tahminler yapacak, ancak yeni veriler için çok güvenilir olmayan tahminler yapabilirler (çünkü her tahmin sadece birkaç eve dayanmaktadır).</w:t>
      </w:r>
    </w:p>
    <w:p w14:paraId="3C665695" w14:textId="77777777" w:rsidR="0069478D" w:rsidRDefault="0069478D" w:rsidP="0069478D">
      <w:r w:rsidRPr="00F85058">
        <w:t xml:space="preserve">Bu, bir modelin </w:t>
      </w:r>
      <w:r>
        <w:t>train(eğitim)</w:t>
      </w:r>
      <w:r w:rsidRPr="00F85058">
        <w:t xml:space="preserve"> verileriyle neredeyse mükemmel şekilde eşleştiği, ancak </w:t>
      </w:r>
      <w:r>
        <w:t>validation(doğrulama)</w:t>
      </w:r>
      <w:r w:rsidRPr="00F85058">
        <w:t xml:space="preserve"> ve diğer yeni verilerde yetersiz olduğu, </w:t>
      </w:r>
      <w:r>
        <w:rPr>
          <w:b/>
          <w:bCs/>
        </w:rPr>
        <w:t>overfitting</w:t>
      </w:r>
      <w:r w:rsidRPr="00F85058">
        <w:t xml:space="preserve"> takma adı verilen bir fenomendir.</w:t>
      </w:r>
    </w:p>
    <w:p w14:paraId="3D1461C7" w14:textId="77777777" w:rsidR="0069478D" w:rsidRDefault="0069478D" w:rsidP="0069478D">
      <w:r w:rsidRPr="00F85058">
        <w:t>Flip tarafında, eğer ağacımızı çok sığ yaparsak, evleri çok farklı gruplara ayırmaz.</w:t>
      </w:r>
    </w:p>
    <w:p w14:paraId="51F7EC5A" w14:textId="77777777" w:rsidR="0069478D" w:rsidRDefault="0069478D" w:rsidP="0069478D">
      <w:r>
        <w:t>Extreme olarak</w:t>
      </w:r>
      <w:r w:rsidRPr="00F85058">
        <w:t>, bir ağaç evleri sadece 2 veya 4'e ayırırsa, her grubun hala çok çeşitli evleri vardır.</w:t>
      </w:r>
    </w:p>
    <w:p w14:paraId="2F332977" w14:textId="77777777" w:rsidR="0069478D" w:rsidRDefault="0069478D" w:rsidP="0069478D">
      <w:r w:rsidRPr="00F85058">
        <w:t>Sonuç tahminleri</w:t>
      </w:r>
      <w:r>
        <w:t>(predictions)</w:t>
      </w:r>
      <w:r w:rsidRPr="00F85058">
        <w:t xml:space="preserve">, </w:t>
      </w:r>
      <w:r>
        <w:t>train</w:t>
      </w:r>
      <w:r w:rsidRPr="00F85058">
        <w:t xml:space="preserve"> verilerinde bile çoğu ev için çok uzak olabilir (ve aynı nedenden dolayı </w:t>
      </w:r>
      <w:r>
        <w:t>validation(doğrulama)</w:t>
      </w:r>
      <w:r w:rsidRPr="00F85058">
        <w:t xml:space="preserve"> da kötü olacaktır).</w:t>
      </w:r>
    </w:p>
    <w:p w14:paraId="58CA7BDE" w14:textId="77777777" w:rsidR="0069478D" w:rsidRDefault="0069478D" w:rsidP="0069478D">
      <w:r w:rsidRPr="00F85058">
        <w:t xml:space="preserve">Bir model verilerdeki önemli ayrımları ve </w:t>
      </w:r>
      <w:r>
        <w:t>pattern’leri(</w:t>
      </w:r>
      <w:r w:rsidRPr="00F85058">
        <w:t>desenleri</w:t>
      </w:r>
      <w:r>
        <w:t>)</w:t>
      </w:r>
      <w:r w:rsidRPr="00F85058">
        <w:t xml:space="preserve"> yakalayamadığında, </w:t>
      </w:r>
      <w:r>
        <w:t>train</w:t>
      </w:r>
      <w:r w:rsidRPr="00F85058">
        <w:t xml:space="preserve"> verilerinde bile yetersiz performans gösterir, buna </w:t>
      </w:r>
      <w:r>
        <w:rPr>
          <w:b/>
          <w:bCs/>
        </w:rPr>
        <w:t>underfitting</w:t>
      </w:r>
      <w:r w:rsidRPr="00F85058">
        <w:t xml:space="preserve"> denir.</w:t>
      </w:r>
    </w:p>
    <w:p w14:paraId="6AFED1FB" w14:textId="77777777" w:rsidR="0069478D" w:rsidRDefault="0069478D" w:rsidP="0069478D">
      <w:r>
        <w:t>Validation</w:t>
      </w:r>
      <w:r w:rsidRPr="00F85058">
        <w:t xml:space="preserve"> </w:t>
      </w:r>
      <w:r>
        <w:t>data’mızdan(doğrulama verimizden) predict(</w:t>
      </w:r>
      <w:r w:rsidRPr="00F85058">
        <w:t>tahmin</w:t>
      </w:r>
      <w:r>
        <w:t>)</w:t>
      </w:r>
      <w:r w:rsidRPr="00F85058">
        <w:t xml:space="preserve"> ettiğimiz yeni verilerdeki </w:t>
      </w:r>
      <w:r>
        <w:t>accuracy’i(doğruluğu)</w:t>
      </w:r>
      <w:r w:rsidRPr="00F85058">
        <w:t xml:space="preserve"> önemsediğimiz için, </w:t>
      </w:r>
      <w:r>
        <w:rPr>
          <w:b/>
          <w:bCs/>
        </w:rPr>
        <w:t>underfitting</w:t>
      </w:r>
      <w:r w:rsidRPr="00F85058">
        <w:t xml:space="preserve"> ve </w:t>
      </w:r>
      <w:r>
        <w:rPr>
          <w:b/>
          <w:bCs/>
        </w:rPr>
        <w:t xml:space="preserve">overfititng </w:t>
      </w:r>
      <w:r w:rsidRPr="00F85058">
        <w:t>arasındaki tatlı noktayı bulmak istiyoruz.</w:t>
      </w:r>
    </w:p>
    <w:p w14:paraId="4CCA7E52" w14:textId="77777777" w:rsidR="0069478D" w:rsidRDefault="0069478D" w:rsidP="0069478D">
      <w:r w:rsidRPr="00B174BC">
        <w:t>Görsel olarak, (kırmızı) doğrulama eğrisinin</w:t>
      </w:r>
      <w:r>
        <w:t>(validation curve)</w:t>
      </w:r>
      <w:r w:rsidRPr="00B174BC">
        <w:t xml:space="preserve"> düşük noktasını</w:t>
      </w:r>
      <w:r>
        <w:t xml:space="preserve"> bulmak istiyoruz.</w:t>
      </w:r>
    </w:p>
    <w:p w14:paraId="0F5CFE9C" w14:textId="77777777" w:rsidR="0069478D" w:rsidRDefault="0069478D" w:rsidP="0069478D">
      <w:r>
        <w:rPr>
          <w:noProof/>
        </w:rPr>
        <w:drawing>
          <wp:inline distT="0" distB="0" distL="0" distR="0" wp14:anchorId="70AE4C97" wp14:editId="69BD4154">
            <wp:extent cx="5759450" cy="3904615"/>
            <wp:effectExtent l="0" t="0" r="0" b="635"/>
            <wp:docPr id="899" name="Resim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904615"/>
                    </a:xfrm>
                    <a:prstGeom prst="rect">
                      <a:avLst/>
                    </a:prstGeom>
                  </pic:spPr>
                </pic:pic>
              </a:graphicData>
            </a:graphic>
          </wp:inline>
        </w:drawing>
      </w:r>
    </w:p>
    <w:p w14:paraId="3700B832" w14:textId="77777777" w:rsidR="00407337" w:rsidRDefault="00407337">
      <w:pPr>
        <w:rPr>
          <w:rFonts w:asciiTheme="majorHAnsi" w:eastAsiaTheme="majorEastAsia" w:hAnsiTheme="majorHAnsi" w:cstheme="majorBidi"/>
          <w:color w:val="833C0B" w:themeColor="accent2" w:themeShade="80"/>
          <w:sz w:val="24"/>
          <w:szCs w:val="24"/>
          <w:u w:val="single"/>
        </w:rPr>
      </w:pPr>
      <w:bookmarkStart w:id="39" w:name="_Toc44722648"/>
      <w:r>
        <w:br w:type="page"/>
      </w:r>
    </w:p>
    <w:p w14:paraId="66A4C135" w14:textId="1A653075" w:rsidR="00407337" w:rsidRDefault="00407337" w:rsidP="00407337">
      <w:pPr>
        <w:pStyle w:val="Balk3"/>
      </w:pPr>
      <w:bookmarkStart w:id="40" w:name="_Toc44722674"/>
      <w:r>
        <w:lastRenderedPageBreak/>
        <w:t>Examples</w:t>
      </w:r>
      <w:bookmarkEnd w:id="39"/>
      <w:bookmarkEnd w:id="40"/>
    </w:p>
    <w:p w14:paraId="59950790" w14:textId="77777777" w:rsidR="00407337" w:rsidRPr="0014118B" w:rsidRDefault="00407337" w:rsidP="00407337">
      <w:r w:rsidRPr="0014118B">
        <w:t>Ağaç derinliğini kontrol etmek için birkaç alternatif vardır ve birçoğu ağaçtaki bazı yolların diğer yollardan daha fazla derinliğe sahip olmasına izin verir.</w:t>
      </w:r>
    </w:p>
    <w:p w14:paraId="454FFC13" w14:textId="77777777" w:rsidR="00407337" w:rsidRDefault="00407337" w:rsidP="00407337">
      <w:r w:rsidRPr="0014118B">
        <w:t xml:space="preserve">Ancak max_leaf_nodes argümanı, </w:t>
      </w:r>
      <w:r>
        <w:t>overfitting</w:t>
      </w:r>
      <w:r w:rsidRPr="0014118B">
        <w:t xml:space="preserve"> ve </w:t>
      </w:r>
      <w:r>
        <w:t>underfiting’i</w:t>
      </w:r>
      <w:r w:rsidRPr="0014118B">
        <w:t xml:space="preserve"> kontrol etmek için çok mantıklı bir yol sağlar.</w:t>
      </w:r>
    </w:p>
    <w:p w14:paraId="288639CC" w14:textId="77777777" w:rsidR="00407337" w:rsidRDefault="00407337" w:rsidP="00407337">
      <w:r w:rsidRPr="00444EFE">
        <w:t>Modelin ne kadar fazla</w:t>
      </w:r>
      <w:r>
        <w:t xml:space="preserve"> leaf(yaprak)</w:t>
      </w:r>
      <w:r w:rsidRPr="00444EFE">
        <w:t xml:space="preserve"> yapmasına izin verirsek, yukarıdaki grafikteki </w:t>
      </w:r>
      <w:r>
        <w:t>underfitting</w:t>
      </w:r>
      <w:r w:rsidRPr="00444EFE">
        <w:t xml:space="preserve"> alanından </w:t>
      </w:r>
      <w:r>
        <w:t>overfitting</w:t>
      </w:r>
      <w:r w:rsidRPr="00444EFE">
        <w:t xml:space="preserve"> alanına o kadar fazla hareket ederiz.</w:t>
      </w:r>
    </w:p>
    <w:p w14:paraId="4064193B" w14:textId="77777777" w:rsidR="00407337" w:rsidRDefault="00407337" w:rsidP="00407337">
      <w:r w:rsidRPr="00444EFE">
        <w:t>Max_leaf_nodes için farklı değerlerden MAE puanlarını karşılaştırmaya yardımcı olması için bir yardımcı program işlevi kullanabiliriz:</w:t>
      </w:r>
    </w:p>
    <w:p w14:paraId="5B28C945" w14:textId="77777777" w:rsidR="00407337" w:rsidRDefault="00407337" w:rsidP="00407337">
      <w:r>
        <w:rPr>
          <w:noProof/>
        </w:rPr>
        <w:drawing>
          <wp:inline distT="0" distB="0" distL="0" distR="0" wp14:anchorId="5EF5396F" wp14:editId="00A93537">
            <wp:extent cx="5759450" cy="1932305"/>
            <wp:effectExtent l="0" t="0" r="0" b="0"/>
            <wp:docPr id="900" name="Resim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932305"/>
                    </a:xfrm>
                    <a:prstGeom prst="rect">
                      <a:avLst/>
                    </a:prstGeom>
                  </pic:spPr>
                </pic:pic>
              </a:graphicData>
            </a:graphic>
          </wp:inline>
        </w:drawing>
      </w:r>
    </w:p>
    <w:p w14:paraId="46BE37EE" w14:textId="77777777" w:rsidR="00407337" w:rsidRDefault="00407337" w:rsidP="00407337">
      <w:r w:rsidRPr="00444EFE">
        <w:t>Veriler, daha önce gördüğünüz (ve daha önce yazdığınız) kodu kullanarak train_X, val_X, train_y ve val_y içine yüklenir.</w:t>
      </w:r>
    </w:p>
    <w:p w14:paraId="0A747377" w14:textId="77777777" w:rsidR="00407337" w:rsidRDefault="00407337" w:rsidP="00407337">
      <w:r>
        <w:rPr>
          <w:noProof/>
        </w:rPr>
        <w:drawing>
          <wp:inline distT="0" distB="0" distL="0" distR="0" wp14:anchorId="766B22F1" wp14:editId="07287EF4">
            <wp:extent cx="5759450" cy="3755390"/>
            <wp:effectExtent l="0" t="0" r="0" b="0"/>
            <wp:docPr id="901" name="Resim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755390"/>
                    </a:xfrm>
                    <a:prstGeom prst="rect">
                      <a:avLst/>
                    </a:prstGeom>
                  </pic:spPr>
                </pic:pic>
              </a:graphicData>
            </a:graphic>
          </wp:inline>
        </w:drawing>
      </w:r>
    </w:p>
    <w:p w14:paraId="307E5314" w14:textId="77777777" w:rsidR="00407337" w:rsidRDefault="00407337" w:rsidP="00407337"/>
    <w:p w14:paraId="7945FE9A" w14:textId="77777777" w:rsidR="00407337" w:rsidRDefault="00407337" w:rsidP="00407337">
      <w:r w:rsidRPr="00444EFE">
        <w:lastRenderedPageBreak/>
        <w:t>Max_leaf_nodes için farklı değerlerle oluşturulan modellerin doğruluğunu karşılaştırmak için bir for-loop kullanabiliriz.</w:t>
      </w:r>
    </w:p>
    <w:p w14:paraId="0D456012" w14:textId="77777777" w:rsidR="00407337" w:rsidRDefault="00407337" w:rsidP="00407337">
      <w:r>
        <w:rPr>
          <w:noProof/>
        </w:rPr>
        <w:drawing>
          <wp:inline distT="0" distB="0" distL="0" distR="0" wp14:anchorId="379AF7FC" wp14:editId="4F2851DE">
            <wp:extent cx="5759450" cy="1938655"/>
            <wp:effectExtent l="0" t="0" r="0" b="4445"/>
            <wp:docPr id="903" name="Resim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938655"/>
                    </a:xfrm>
                    <a:prstGeom prst="rect">
                      <a:avLst/>
                    </a:prstGeom>
                  </pic:spPr>
                </pic:pic>
              </a:graphicData>
            </a:graphic>
          </wp:inline>
        </w:drawing>
      </w:r>
    </w:p>
    <w:p w14:paraId="39834B69" w14:textId="77777777" w:rsidR="00407337" w:rsidRDefault="00407337" w:rsidP="00407337">
      <w:r w:rsidRPr="00612C19">
        <w:t>Listelenen seçeneklerden 500, en uygun yaprak sayısıdır.</w:t>
      </w:r>
    </w:p>
    <w:p w14:paraId="7CF0CFCF" w14:textId="77777777" w:rsidR="00407337" w:rsidRDefault="00407337" w:rsidP="00407337">
      <w:pPr>
        <w:pStyle w:val="Balk3"/>
      </w:pPr>
      <w:bookmarkStart w:id="41" w:name="_Toc44722649"/>
      <w:bookmarkStart w:id="42" w:name="_Toc44722675"/>
      <w:r w:rsidRPr="00612C19">
        <w:t>Sonuç</w:t>
      </w:r>
      <w:bookmarkEnd w:id="41"/>
      <w:bookmarkEnd w:id="42"/>
    </w:p>
    <w:p w14:paraId="3D614225" w14:textId="77777777" w:rsidR="00407337" w:rsidRDefault="00407337" w:rsidP="00407337">
      <w:r w:rsidRPr="00612C19">
        <w:t>Modeller şunlardan herhangi birine sahip olabilir:</w:t>
      </w:r>
    </w:p>
    <w:p w14:paraId="5733485A" w14:textId="77777777" w:rsidR="00407337" w:rsidRDefault="00407337" w:rsidP="00407337">
      <w:pPr>
        <w:pStyle w:val="ListeParagraf"/>
        <w:numPr>
          <w:ilvl w:val="0"/>
          <w:numId w:val="5"/>
        </w:numPr>
      </w:pPr>
      <w:r w:rsidRPr="00612C19">
        <w:rPr>
          <w:b/>
          <w:bCs/>
        </w:rPr>
        <w:t>Overfitting:</w:t>
      </w:r>
      <w:r>
        <w:rPr>
          <w:b/>
          <w:bCs/>
        </w:rPr>
        <w:t xml:space="preserve"> </w:t>
      </w:r>
      <w:r w:rsidRPr="00612C19">
        <w:t xml:space="preserve">gelecekte tekrarlamayacak sahte </w:t>
      </w:r>
      <w:r>
        <w:t>pattern(</w:t>
      </w:r>
      <w:r w:rsidRPr="00612C19">
        <w:t>desen</w:t>
      </w:r>
      <w:r>
        <w:t>)</w:t>
      </w:r>
      <w:r w:rsidRPr="00612C19">
        <w:t>leri yakalamak, daha az doğru tahminlere yol açmak veya</w:t>
      </w:r>
    </w:p>
    <w:p w14:paraId="656B8666" w14:textId="77777777" w:rsidR="00407337" w:rsidRDefault="00407337" w:rsidP="00407337">
      <w:pPr>
        <w:pStyle w:val="ListeParagraf"/>
        <w:numPr>
          <w:ilvl w:val="0"/>
          <w:numId w:val="5"/>
        </w:numPr>
      </w:pPr>
      <w:r>
        <w:rPr>
          <w:b/>
          <w:bCs/>
        </w:rPr>
        <w:t>Underfitting:</w:t>
      </w:r>
      <w:r>
        <w:t xml:space="preserve"> </w:t>
      </w:r>
      <w:r w:rsidRPr="00612C19">
        <w:t xml:space="preserve">alakalı </w:t>
      </w:r>
      <w:r>
        <w:t>pattern’leri</w:t>
      </w:r>
      <w:r w:rsidRPr="00612C19">
        <w:t xml:space="preserve"> yakalayamama, yine daha az doğru tahminlere yol açma.</w:t>
      </w:r>
    </w:p>
    <w:p w14:paraId="690FF1DC" w14:textId="77777777" w:rsidR="00407337" w:rsidRDefault="00407337" w:rsidP="00407337">
      <w:pPr>
        <w:ind w:left="360"/>
      </w:pPr>
      <w:r w:rsidRPr="00612C19">
        <w:t>Bir aday modelin doğruluğunu</w:t>
      </w:r>
      <w:r>
        <w:t>(accuracy)</w:t>
      </w:r>
      <w:r w:rsidRPr="00612C19">
        <w:t xml:space="preserve"> ölçmek için model eğitiminde</w:t>
      </w:r>
      <w:r>
        <w:t>(train)</w:t>
      </w:r>
      <w:r w:rsidRPr="00612C19">
        <w:t xml:space="preserve"> kullanılmayan </w:t>
      </w:r>
      <w:r w:rsidRPr="00612C19">
        <w:rPr>
          <w:b/>
          <w:bCs/>
        </w:rPr>
        <w:t>doğrulama(validation)</w:t>
      </w:r>
      <w:r w:rsidRPr="00612C19">
        <w:t xml:space="preserve"> verilerini kullanıyoruz. Bu, birçok aday modeli denememizi ve en iyisini elde etmemizi sağlar.</w:t>
      </w:r>
    </w:p>
    <w:p w14:paraId="23BE79F6" w14:textId="77777777" w:rsidR="00407337" w:rsidRDefault="00407337" w:rsidP="00407337">
      <w:pPr>
        <w:rPr>
          <w:rFonts w:asciiTheme="majorHAnsi" w:eastAsiaTheme="majorEastAsia" w:hAnsiTheme="majorHAnsi" w:cstheme="majorBidi"/>
          <w:color w:val="833C0B" w:themeColor="accent2" w:themeShade="80"/>
          <w:szCs w:val="24"/>
          <w:u w:val="single"/>
        </w:rPr>
      </w:pPr>
      <w:r>
        <w:br w:type="page"/>
      </w:r>
    </w:p>
    <w:p w14:paraId="5D59A191" w14:textId="77777777" w:rsidR="00407337" w:rsidRDefault="00407337" w:rsidP="00407337">
      <w:pPr>
        <w:pStyle w:val="Balk3"/>
      </w:pPr>
      <w:bookmarkStart w:id="43" w:name="_Toc44722650"/>
      <w:bookmarkStart w:id="44" w:name="_Toc44722676"/>
      <w:r>
        <w:lastRenderedPageBreak/>
        <w:t>Exercise: Underfitting and Overfitting</w:t>
      </w:r>
      <w:bookmarkEnd w:id="43"/>
      <w:bookmarkEnd w:id="44"/>
    </w:p>
    <w:p w14:paraId="5298114A" w14:textId="77777777" w:rsidR="00407337" w:rsidRDefault="00407337" w:rsidP="00407337">
      <w:r w:rsidRPr="00612C19">
        <w:t>İlk modelinizi oluşturdunuz ve şimdi daha iyi tahminler yapmak için ağacın boyutunu optimize etme zamanı. Önceki adımı bıraktığınız yerde kodlama ortamınızı ayarlamak için bu hücreyi çalıştırın.</w:t>
      </w:r>
    </w:p>
    <w:p w14:paraId="2EDC2704" w14:textId="77777777" w:rsidR="00407337" w:rsidRDefault="00407337" w:rsidP="00407337">
      <w:r>
        <w:rPr>
          <w:noProof/>
        </w:rPr>
        <w:drawing>
          <wp:inline distT="0" distB="0" distL="0" distR="0" wp14:anchorId="58D98AE3" wp14:editId="2CB20D1E">
            <wp:extent cx="5759450" cy="4679315"/>
            <wp:effectExtent l="0" t="0" r="0" b="6985"/>
            <wp:docPr id="910" name="Resim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4679315"/>
                    </a:xfrm>
                    <a:prstGeom prst="rect">
                      <a:avLst/>
                    </a:prstGeom>
                  </pic:spPr>
                </pic:pic>
              </a:graphicData>
            </a:graphic>
          </wp:inline>
        </w:drawing>
      </w:r>
    </w:p>
    <w:p w14:paraId="4ED183D8" w14:textId="77777777" w:rsidR="00407337" w:rsidRDefault="00407337" w:rsidP="00407337">
      <w:pPr>
        <w:pStyle w:val="Balk4"/>
      </w:pPr>
      <w:r>
        <w:t>Exercises</w:t>
      </w:r>
    </w:p>
    <w:p w14:paraId="56BBC292" w14:textId="77777777" w:rsidR="00407337" w:rsidRDefault="00407337" w:rsidP="00407337">
      <w:r w:rsidRPr="00E82401">
        <w:rPr>
          <w:i/>
          <w:iCs/>
        </w:rPr>
        <w:t>Get_mae</w:t>
      </w:r>
      <w:r w:rsidRPr="00E82401">
        <w:t xml:space="preserve"> fonksiyonunu kendiniz yazabilirsiniz. Şimdilik tedarik edeceğiz. Bu, bir önceki derste okuduğunuz işlevle aynıdır. Aşağıdaki hücreyi çalıştırmanız yeterlidir.</w:t>
      </w:r>
    </w:p>
    <w:p w14:paraId="7C24315A" w14:textId="77777777" w:rsidR="00407337" w:rsidRDefault="00407337" w:rsidP="00407337">
      <w:r>
        <w:rPr>
          <w:noProof/>
        </w:rPr>
        <w:drawing>
          <wp:inline distT="0" distB="0" distL="0" distR="0" wp14:anchorId="45AE0BE5" wp14:editId="410B1B6B">
            <wp:extent cx="5759450" cy="1218565"/>
            <wp:effectExtent l="0" t="0" r="0" b="635"/>
            <wp:docPr id="911" name="Resim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218565"/>
                    </a:xfrm>
                    <a:prstGeom prst="rect">
                      <a:avLst/>
                    </a:prstGeom>
                  </pic:spPr>
                </pic:pic>
              </a:graphicData>
            </a:graphic>
          </wp:inline>
        </w:drawing>
      </w:r>
    </w:p>
    <w:p w14:paraId="1386537E" w14:textId="77777777" w:rsidR="00407337" w:rsidRDefault="00407337" w:rsidP="00407337">
      <w:r>
        <w:br w:type="page"/>
      </w:r>
    </w:p>
    <w:p w14:paraId="233DBDC0" w14:textId="77777777" w:rsidR="00407337" w:rsidRDefault="00407337" w:rsidP="00407337">
      <w:pPr>
        <w:pStyle w:val="Balk4"/>
      </w:pPr>
      <w:r w:rsidRPr="00E82401">
        <w:lastRenderedPageBreak/>
        <w:t>Step 1: Compare Different Tree Sizes</w:t>
      </w:r>
      <w:r>
        <w:t xml:space="preserve"> (Farklı ağaç boyutlarını karşılaştırın)</w:t>
      </w:r>
    </w:p>
    <w:p w14:paraId="12A53257" w14:textId="77777777" w:rsidR="00407337" w:rsidRDefault="00407337" w:rsidP="00407337">
      <w:r w:rsidRPr="00E82401">
        <w:t xml:space="preserve">Bir dizi olası değerden </w:t>
      </w:r>
      <w:r w:rsidRPr="00E82401">
        <w:rPr>
          <w:b/>
          <w:bCs/>
          <w:i/>
          <w:iCs/>
        </w:rPr>
        <w:t xml:space="preserve">max_leaf_nodes </w:t>
      </w:r>
      <w:r w:rsidRPr="00E82401">
        <w:t>için aşağıdaki değerleri çalıştıran bir döngü yazın.</w:t>
      </w:r>
    </w:p>
    <w:p w14:paraId="6688E0EF" w14:textId="77777777" w:rsidR="00407337" w:rsidRDefault="00407337" w:rsidP="00407337">
      <w:r w:rsidRPr="00E82401">
        <w:t>Her max_leaf_nodes değerinde get_mae işlevini çağırın. Çıktıyı, verilerinizde en doğru modeli veren max_leaf_nodes değerini seçmenize izin verecek şekilde saklayın.</w:t>
      </w:r>
    </w:p>
    <w:p w14:paraId="2C2A2CE8" w14:textId="77777777" w:rsidR="00407337" w:rsidRDefault="00407337" w:rsidP="00407337">
      <w:r>
        <w:rPr>
          <w:noProof/>
        </w:rPr>
        <w:drawing>
          <wp:inline distT="0" distB="0" distL="0" distR="0" wp14:anchorId="6227BFCB" wp14:editId="29F5CC7A">
            <wp:extent cx="5759450" cy="3160395"/>
            <wp:effectExtent l="0" t="0" r="0" b="1905"/>
            <wp:docPr id="912" name="Resim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160395"/>
                    </a:xfrm>
                    <a:prstGeom prst="rect">
                      <a:avLst/>
                    </a:prstGeom>
                  </pic:spPr>
                </pic:pic>
              </a:graphicData>
            </a:graphic>
          </wp:inline>
        </w:drawing>
      </w:r>
    </w:p>
    <w:p w14:paraId="69099253" w14:textId="77777777" w:rsidR="00407337" w:rsidRPr="00F319AF" w:rsidRDefault="00407337" w:rsidP="00407337">
      <w:pPr>
        <w:pStyle w:val="Balk4"/>
      </w:pPr>
      <w:r w:rsidRPr="00F319AF">
        <w:t>Step 2: Fit Model Using All Data</w:t>
      </w:r>
    </w:p>
    <w:p w14:paraId="2F3F7663" w14:textId="77777777" w:rsidR="00407337" w:rsidRDefault="00407337" w:rsidP="00407337">
      <w:r w:rsidRPr="00F319AF">
        <w:t xml:space="preserve">En iyi ağaç boyutunu biliyorsun. Bu modeli pratikte </w:t>
      </w:r>
      <w:r>
        <w:t>deploy edecek</w:t>
      </w:r>
      <w:r w:rsidRPr="00F319AF">
        <w:t xml:space="preserve"> olsaydınız, tüm verileri kullanarak ve bu ağaç boyutunu koruyarak daha da doğru hale getirirsiniz.</w:t>
      </w:r>
    </w:p>
    <w:p w14:paraId="30AD6D96" w14:textId="77777777" w:rsidR="00407337" w:rsidRDefault="00407337" w:rsidP="00407337">
      <w:r w:rsidRPr="00F319AF">
        <w:t>Yani, tüm modelleme kararlarınızı verdiğiniz için doğrulama verilerini saklamanız gerekmez.</w:t>
      </w:r>
    </w:p>
    <w:p w14:paraId="0851E11F" w14:textId="77777777" w:rsidR="00407337" w:rsidRDefault="00407337" w:rsidP="00407337">
      <w:r>
        <w:rPr>
          <w:noProof/>
        </w:rPr>
        <w:drawing>
          <wp:inline distT="0" distB="0" distL="0" distR="0" wp14:anchorId="55B23637" wp14:editId="30D6CA47">
            <wp:extent cx="5759450" cy="1965325"/>
            <wp:effectExtent l="0" t="0" r="0" b="0"/>
            <wp:docPr id="913" name="Resim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965325"/>
                    </a:xfrm>
                    <a:prstGeom prst="rect">
                      <a:avLst/>
                    </a:prstGeom>
                  </pic:spPr>
                </pic:pic>
              </a:graphicData>
            </a:graphic>
          </wp:inline>
        </w:drawing>
      </w:r>
    </w:p>
    <w:p w14:paraId="2B829AE7" w14:textId="726E5020" w:rsidR="00EB0E65" w:rsidRPr="001C34AD" w:rsidRDefault="00407337" w:rsidP="00EB0E65">
      <w:r w:rsidRPr="00F319AF">
        <w:t xml:space="preserve">Bu modeli ayarladınız ve sonuçlarınızı geliştirdiniz. Ancak hala modern makine öğrenimi standartlarına göre çok karmaşık olmayan </w:t>
      </w:r>
      <w:r w:rsidRPr="00F319AF">
        <w:rPr>
          <w:i/>
          <w:iCs/>
        </w:rPr>
        <w:t>Decision Tree</w:t>
      </w:r>
      <w:r w:rsidRPr="00F319AF">
        <w:t xml:space="preserve"> modellerini kullanıyoruz. Bir sonraki adımda, modellerinizi daha da geliştirmek için </w:t>
      </w:r>
      <w:r w:rsidRPr="00F319AF">
        <w:rPr>
          <w:b/>
          <w:bCs/>
        </w:rPr>
        <w:t>Random Forest</w:t>
      </w:r>
      <w:r w:rsidRPr="00F319AF">
        <w:t xml:space="preserve"> kullanmayı öğreneceksiniz.</w:t>
      </w:r>
      <w:r>
        <w:br w:type="page"/>
      </w:r>
    </w:p>
    <w:p w14:paraId="250D6EA4" w14:textId="1A0633D3" w:rsidR="00251E31" w:rsidRDefault="00EB0E65" w:rsidP="00EB0E65">
      <w:pPr>
        <w:pStyle w:val="Balk1"/>
        <w:jc w:val="center"/>
        <w:rPr>
          <w:u w:val="single"/>
        </w:rPr>
      </w:pPr>
      <w:bookmarkStart w:id="45" w:name="_Toc44722677"/>
      <w:r w:rsidRPr="00EB0E65">
        <w:rPr>
          <w:u w:val="single"/>
        </w:rPr>
        <w:lastRenderedPageBreak/>
        <w:t>Kaynaklar</w:t>
      </w:r>
      <w:bookmarkEnd w:id="45"/>
    </w:p>
    <w:p w14:paraId="1FB6E353" w14:textId="77777777" w:rsidR="00EB0E65" w:rsidRDefault="00EB0E65" w:rsidP="00EB0E65">
      <w:pPr>
        <w:pStyle w:val="ListeParagraf"/>
        <w:numPr>
          <w:ilvl w:val="0"/>
          <w:numId w:val="4"/>
        </w:numPr>
        <w:jc w:val="left"/>
      </w:pPr>
      <w:r>
        <w:t>Kaggle – Intro to Machine Learning Course</w:t>
      </w:r>
    </w:p>
    <w:p w14:paraId="463BA4D1" w14:textId="77777777" w:rsidR="00EB0E65" w:rsidRPr="005B48CF" w:rsidRDefault="00B36F6B" w:rsidP="00EB0E65">
      <w:pPr>
        <w:pStyle w:val="ListeParagraf"/>
        <w:jc w:val="left"/>
      </w:pPr>
      <w:hyperlink r:id="rId55" w:history="1">
        <w:r w:rsidR="00EB0E65">
          <w:rPr>
            <w:rStyle w:val="Kpr"/>
          </w:rPr>
          <w:t>https://www.kaggle.com/learn/intro-to-machine-learning</w:t>
        </w:r>
      </w:hyperlink>
    </w:p>
    <w:p w14:paraId="7AFEE57D" w14:textId="77777777" w:rsidR="00EB0E65" w:rsidRPr="00EB0E65" w:rsidRDefault="00EB0E65" w:rsidP="00EB0E65"/>
    <w:sectPr w:rsidR="00EB0E65" w:rsidRPr="00EB0E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177347B9"/>
    <w:multiLevelType w:val="hybridMultilevel"/>
    <w:tmpl w:val="813EB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06E4BD9"/>
    <w:multiLevelType w:val="hybridMultilevel"/>
    <w:tmpl w:val="527E2B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0F"/>
    <w:rsid w:val="00004083"/>
    <w:rsid w:val="00251E31"/>
    <w:rsid w:val="003966C3"/>
    <w:rsid w:val="00407337"/>
    <w:rsid w:val="005A150F"/>
    <w:rsid w:val="0069478D"/>
    <w:rsid w:val="009C249A"/>
    <w:rsid w:val="00B36F6B"/>
    <w:rsid w:val="00B53860"/>
    <w:rsid w:val="00CE742D"/>
    <w:rsid w:val="00EB0E65"/>
    <w:rsid w:val="00F305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2421"/>
  <w15:chartTrackingRefBased/>
  <w15:docId w15:val="{12F5B933-4CF7-49B3-8587-44E718E5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30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B0E65"/>
    <w:pPr>
      <w:keepNext/>
      <w:keepLines/>
      <w:spacing w:before="40" w:after="0"/>
      <w:jc w:val="both"/>
      <w:outlineLvl w:val="1"/>
    </w:pPr>
    <w:rPr>
      <w:rFonts w:asciiTheme="majorHAnsi" w:eastAsiaTheme="majorEastAsia" w:hAnsiTheme="majorHAnsi" w:cstheme="majorBidi"/>
      <w:b/>
      <w:bCs/>
      <w:color w:val="2F5496" w:themeColor="accent1" w:themeShade="BF"/>
      <w:sz w:val="26"/>
      <w:szCs w:val="26"/>
      <w:u w:val="single"/>
    </w:rPr>
  </w:style>
  <w:style w:type="paragraph" w:styleId="Balk3">
    <w:name w:val="heading 3"/>
    <w:basedOn w:val="Normal"/>
    <w:next w:val="Normal"/>
    <w:link w:val="Balk3Char"/>
    <w:uiPriority w:val="9"/>
    <w:unhideWhenUsed/>
    <w:qFormat/>
    <w:rsid w:val="00EB0E65"/>
    <w:pPr>
      <w:keepNext/>
      <w:keepLines/>
      <w:spacing w:before="40" w:after="0"/>
      <w:jc w:val="both"/>
      <w:outlineLvl w:val="2"/>
    </w:pPr>
    <w:rPr>
      <w:rFonts w:asciiTheme="majorHAnsi" w:eastAsiaTheme="majorEastAsia" w:hAnsiTheme="majorHAnsi" w:cstheme="majorBidi"/>
      <w:color w:val="833C0B" w:themeColor="accent2" w:themeShade="80"/>
      <w:sz w:val="24"/>
      <w:szCs w:val="24"/>
      <w:u w:val="single"/>
    </w:rPr>
  </w:style>
  <w:style w:type="paragraph" w:styleId="Balk4">
    <w:name w:val="heading 4"/>
    <w:basedOn w:val="Normal"/>
    <w:next w:val="Normal"/>
    <w:link w:val="Balk4Char"/>
    <w:uiPriority w:val="9"/>
    <w:unhideWhenUsed/>
    <w:qFormat/>
    <w:rsid w:val="00EB0E65"/>
    <w:pPr>
      <w:keepNext/>
      <w:keepLines/>
      <w:spacing w:before="40" w:after="0"/>
      <w:jc w:val="both"/>
      <w:outlineLvl w:val="3"/>
    </w:pPr>
    <w:rPr>
      <w:rFonts w:asciiTheme="majorHAnsi" w:eastAsiaTheme="majorEastAsia" w:hAnsiTheme="majorHAnsi" w:cstheme="majorBidi"/>
      <w:b/>
      <w:bCs/>
      <w:color w:val="2F5496" w:themeColor="accent1" w:themeShade="BF"/>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E742D"/>
    <w:rPr>
      <w:color w:val="0563C1" w:themeColor="hyperlink"/>
      <w:u w:val="single"/>
    </w:rPr>
  </w:style>
  <w:style w:type="character" w:styleId="zmlenmeyenBahsetme">
    <w:name w:val="Unresolved Mention"/>
    <w:basedOn w:val="VarsaylanParagrafYazTipi"/>
    <w:uiPriority w:val="99"/>
    <w:semiHidden/>
    <w:unhideWhenUsed/>
    <w:rsid w:val="00CE742D"/>
    <w:rPr>
      <w:color w:val="605E5C"/>
      <w:shd w:val="clear" w:color="auto" w:fill="E1DFDD"/>
    </w:rPr>
  </w:style>
  <w:style w:type="character" w:customStyle="1" w:styleId="Balk1Char">
    <w:name w:val="Başlık 1 Char"/>
    <w:basedOn w:val="VarsaylanParagrafYazTipi"/>
    <w:link w:val="Balk1"/>
    <w:uiPriority w:val="9"/>
    <w:rsid w:val="00F305B8"/>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F305B8"/>
    <w:pPr>
      <w:outlineLvl w:val="9"/>
    </w:pPr>
    <w:rPr>
      <w:lang w:eastAsia="tr-TR"/>
    </w:rPr>
  </w:style>
  <w:style w:type="paragraph" w:styleId="T1">
    <w:name w:val="toc 1"/>
    <w:basedOn w:val="Normal"/>
    <w:next w:val="Normal"/>
    <w:autoRedefine/>
    <w:uiPriority w:val="39"/>
    <w:unhideWhenUsed/>
    <w:rsid w:val="00F305B8"/>
    <w:pPr>
      <w:spacing w:after="100"/>
    </w:pPr>
  </w:style>
  <w:style w:type="paragraph" w:styleId="T2">
    <w:name w:val="toc 2"/>
    <w:basedOn w:val="Normal"/>
    <w:next w:val="Normal"/>
    <w:autoRedefine/>
    <w:uiPriority w:val="39"/>
    <w:unhideWhenUsed/>
    <w:rsid w:val="00F305B8"/>
    <w:pPr>
      <w:spacing w:after="100"/>
      <w:ind w:left="220"/>
    </w:pPr>
  </w:style>
  <w:style w:type="paragraph" w:styleId="T3">
    <w:name w:val="toc 3"/>
    <w:basedOn w:val="Normal"/>
    <w:next w:val="Normal"/>
    <w:autoRedefine/>
    <w:uiPriority w:val="39"/>
    <w:unhideWhenUsed/>
    <w:rsid w:val="00F305B8"/>
    <w:pPr>
      <w:spacing w:after="100"/>
      <w:ind w:left="440"/>
    </w:pPr>
  </w:style>
  <w:style w:type="character" w:customStyle="1" w:styleId="Balk2Char">
    <w:name w:val="Başlık 2 Char"/>
    <w:basedOn w:val="VarsaylanParagrafYazTipi"/>
    <w:link w:val="Balk2"/>
    <w:uiPriority w:val="9"/>
    <w:rsid w:val="00EB0E65"/>
    <w:rPr>
      <w:rFonts w:asciiTheme="majorHAnsi" w:eastAsiaTheme="majorEastAsia" w:hAnsiTheme="majorHAnsi" w:cstheme="majorBidi"/>
      <w:b/>
      <w:bCs/>
      <w:color w:val="2F5496" w:themeColor="accent1" w:themeShade="BF"/>
      <w:sz w:val="26"/>
      <w:szCs w:val="26"/>
      <w:u w:val="single"/>
    </w:rPr>
  </w:style>
  <w:style w:type="character" w:customStyle="1" w:styleId="Balk3Char">
    <w:name w:val="Başlık 3 Char"/>
    <w:basedOn w:val="VarsaylanParagrafYazTipi"/>
    <w:link w:val="Balk3"/>
    <w:uiPriority w:val="9"/>
    <w:rsid w:val="00EB0E65"/>
    <w:rPr>
      <w:rFonts w:asciiTheme="majorHAnsi" w:eastAsiaTheme="majorEastAsia" w:hAnsiTheme="majorHAnsi" w:cstheme="majorBidi"/>
      <w:color w:val="833C0B" w:themeColor="accent2" w:themeShade="80"/>
      <w:sz w:val="24"/>
      <w:szCs w:val="24"/>
      <w:u w:val="single"/>
    </w:rPr>
  </w:style>
  <w:style w:type="character" w:customStyle="1" w:styleId="Balk4Char">
    <w:name w:val="Başlık 4 Char"/>
    <w:basedOn w:val="VarsaylanParagrafYazTipi"/>
    <w:link w:val="Balk4"/>
    <w:uiPriority w:val="9"/>
    <w:rsid w:val="00EB0E65"/>
    <w:rPr>
      <w:rFonts w:asciiTheme="majorHAnsi" w:eastAsiaTheme="majorEastAsia" w:hAnsiTheme="majorHAnsi" w:cstheme="majorBidi"/>
      <w:b/>
      <w:bCs/>
      <w:color w:val="2F5496" w:themeColor="accent1" w:themeShade="BF"/>
      <w:sz w:val="24"/>
    </w:rPr>
  </w:style>
  <w:style w:type="paragraph" w:styleId="ListeParagraf">
    <w:name w:val="List Paragraph"/>
    <w:basedOn w:val="Normal"/>
    <w:uiPriority w:val="34"/>
    <w:qFormat/>
    <w:rsid w:val="00EB0E65"/>
    <w:pPr>
      <w:ind w:left="720"/>
      <w:contextualSpacing/>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6748">
      <w:bodyDiv w:val="1"/>
      <w:marLeft w:val="0"/>
      <w:marRight w:val="0"/>
      <w:marTop w:val="0"/>
      <w:marBottom w:val="0"/>
      <w:divBdr>
        <w:top w:val="none" w:sz="0" w:space="0" w:color="auto"/>
        <w:left w:val="none" w:sz="0" w:space="0" w:color="auto"/>
        <w:bottom w:val="none" w:sz="0" w:space="0" w:color="auto"/>
        <w:right w:val="none" w:sz="0" w:space="0" w:color="auto"/>
      </w:divBdr>
    </w:div>
    <w:div w:id="403265231">
      <w:bodyDiv w:val="1"/>
      <w:marLeft w:val="0"/>
      <w:marRight w:val="0"/>
      <w:marTop w:val="0"/>
      <w:marBottom w:val="0"/>
      <w:divBdr>
        <w:top w:val="none" w:sz="0" w:space="0" w:color="auto"/>
        <w:left w:val="none" w:sz="0" w:space="0" w:color="auto"/>
        <w:bottom w:val="none" w:sz="0" w:space="0" w:color="auto"/>
        <w:right w:val="none" w:sz="0" w:space="0" w:color="auto"/>
      </w:divBdr>
    </w:div>
    <w:div w:id="97953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kaggle.com/learn/intro-to-machine-learning"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hyperlink" Target="https://www.kaggle.com/learn/panda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hyperlink" Target="https://www.kaggle.com/dansbecker/melbourne-housing-snapshot"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455C3-D5E1-47E6-BE4A-B5A718C7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31</Pages>
  <Words>3914</Words>
  <Characters>22316</Characters>
  <Application>Microsoft Office Word</Application>
  <DocSecurity>0</DocSecurity>
  <Lines>185</Lines>
  <Paragraphs>52</Paragraphs>
  <ScaleCrop>false</ScaleCrop>
  <Company/>
  <LinksUpToDate>false</LinksUpToDate>
  <CharactersWithSpaces>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12</cp:revision>
  <cp:lastPrinted>2020-07-03T23:35:00Z</cp:lastPrinted>
  <dcterms:created xsi:type="dcterms:W3CDTF">2020-07-01T18:32:00Z</dcterms:created>
  <dcterms:modified xsi:type="dcterms:W3CDTF">2020-07-03T23:35:00Z</dcterms:modified>
</cp:coreProperties>
</file>