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03" w:rsidRPr="00FC2A8F" w:rsidRDefault="00FC2A8F" w:rsidP="00FC2A8F">
      <w:pPr>
        <w:pStyle w:val="TOC1"/>
        <w:tabs>
          <w:tab w:val="left" w:pos="4980"/>
        </w:tabs>
        <w:rPr>
          <w:rFonts w:asciiTheme="minorHAnsi" w:hAnsiTheme="minorHAnsi" w:cstheme="minorBidi"/>
          <w:noProof w:val="0"/>
          <w:sz w:val="22"/>
          <w:szCs w:val="22"/>
        </w:rPr>
      </w:pPr>
      <w:r w:rsidRPr="00FC2A8F">
        <w:rPr>
          <w:rFonts w:asciiTheme="minorHAnsi" w:hAnsiTheme="minorHAnsi" w:cstheme="minorBidi"/>
          <w:noProof w:val="0"/>
          <w:sz w:val="22"/>
          <w:szCs w:val="22"/>
        </w:rPr>
        <w:tab/>
      </w: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</w:rPr>
        <w:id w:val="2082708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04569" w:rsidRPr="009A22D9" w:rsidRDefault="00AE4403" w:rsidP="009A22D9">
          <w:pPr>
            <w:pStyle w:val="TOC1"/>
            <w:jc w:val="center"/>
            <w:rPr>
              <w:rStyle w:val="Hyperlink"/>
              <w:b w:val="0"/>
              <w:u w:val="none"/>
            </w:rPr>
          </w:pPr>
          <w:r w:rsidRPr="00FC2A8F">
            <w:rPr>
              <w:rFonts w:asciiTheme="minorHAnsi" w:hAnsiTheme="minorHAnsi" w:cstheme="minorBidi"/>
              <w:sz w:val="22"/>
              <w:szCs w:val="22"/>
              <w:lang w:val="en-PH" w:eastAsia="en-PH"/>
            </w:rPr>
            <mc:AlternateContent>
              <mc:Choice Requires="wps">
                <w:drawing>
                  <wp:anchor distT="0" distB="0" distL="114300" distR="114300" simplePos="0" relativeHeight="251668992" behindDoc="1" locked="0" layoutInCell="1" allowOverlap="1" wp14:anchorId="3366CA7A" wp14:editId="09726DAF">
                    <wp:simplePos x="0" y="0"/>
                    <wp:positionH relativeFrom="column">
                      <wp:posOffset>5441964</wp:posOffset>
                    </wp:positionH>
                    <wp:positionV relativeFrom="paragraph">
                      <wp:posOffset>98369</wp:posOffset>
                    </wp:positionV>
                    <wp:extent cx="559435" cy="302895"/>
                    <wp:effectExtent l="0" t="0" r="0" b="190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435" cy="302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4403" w:rsidRPr="00AE4403" w:rsidRDefault="00AE4403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</w:rPr>
                                </w:pPr>
                                <w:r w:rsidRPr="00AE4403"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66CA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28.5pt;margin-top:7.75pt;width:44.05pt;height:23.8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" filled="f" stroked="f">
                    <v:textbox>
                      <w:txbxContent>
                        <w:p w:rsidR="00AE4403" w:rsidRPr="00AE4403" w:rsidRDefault="00AE4403">
                          <w:pPr>
                            <w:rPr>
                              <w:rFonts w:ascii="Courier New" w:hAnsi="Courier New" w:cs="Courier New"/>
                              <w:b/>
                              <w:sz w:val="24"/>
                            </w:rPr>
                          </w:pPr>
                          <w:r w:rsidRPr="00AE4403">
                            <w:rPr>
                              <w:rFonts w:ascii="Courier New" w:hAnsi="Courier New" w:cs="Courier New"/>
                              <w:b/>
                              <w:sz w:val="24"/>
                            </w:rPr>
                            <w:t>Page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hyperlink w:anchor="_Toc506652997" w:history="1">
            <w:r w:rsidR="00B04569" w:rsidRPr="00FC2A8F">
              <w:rPr>
                <w:rStyle w:val="Hyperlink"/>
                <w:u w:val="none"/>
              </w:rPr>
              <w:t>Table of Contents</w:t>
            </w:r>
          </w:hyperlink>
        </w:p>
        <w:p w:rsidR="009A22D9" w:rsidRPr="009A22D9" w:rsidRDefault="00B04569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A22D9">
            <w:rPr>
              <w:noProof w:val="0"/>
            </w:rPr>
            <w:fldChar w:fldCharType="begin"/>
          </w:r>
          <w:r w:rsidRPr="009A22D9">
            <w:instrText xml:space="preserve"> TOC \o "1-3" \h \z \u </w:instrText>
          </w:r>
          <w:r w:rsidRPr="009A22D9">
            <w:rPr>
              <w:noProof w:val="0"/>
            </w:rPr>
            <w:fldChar w:fldCharType="separate"/>
          </w:r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25" w:history="1">
            <w:r w:rsidR="009A22D9" w:rsidRPr="009A22D9">
              <w:rPr>
                <w:rStyle w:val="Hyperlink"/>
                <w:b w:val="0"/>
              </w:rPr>
              <w:t>Title Page</w:t>
            </w:r>
            <w:r w:rsidR="009A22D9" w:rsidRPr="009A22D9">
              <w:rPr>
                <w:webHidden/>
              </w:rPr>
              <w:tab/>
              <w:t>i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26" w:history="1">
            <w:r w:rsidR="009A22D9" w:rsidRPr="009A22D9">
              <w:rPr>
                <w:rStyle w:val="Hyperlink"/>
                <w:b w:val="0"/>
              </w:rPr>
              <w:t>Approval Sheet</w:t>
            </w:r>
            <w:r w:rsidR="009A22D9" w:rsidRPr="009A22D9">
              <w:rPr>
                <w:webHidden/>
              </w:rPr>
              <w:tab/>
              <w:t>ii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27" w:history="1">
            <w:r w:rsidR="009A22D9" w:rsidRPr="009A22D9">
              <w:rPr>
                <w:rStyle w:val="Hyperlink"/>
                <w:b w:val="0"/>
              </w:rPr>
              <w:t>Endorsement Letter</w:t>
            </w:r>
            <w:r w:rsidR="009A22D9" w:rsidRPr="009A22D9">
              <w:rPr>
                <w:webHidden/>
              </w:rPr>
              <w:tab/>
              <w:t>iii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28" w:history="1">
            <w:r w:rsidR="009A22D9" w:rsidRPr="009A22D9">
              <w:rPr>
                <w:rStyle w:val="Hyperlink"/>
                <w:b w:val="0"/>
              </w:rPr>
              <w:t>Acknowledgement</w:t>
            </w:r>
            <w:r w:rsidR="009A22D9" w:rsidRPr="009A22D9">
              <w:rPr>
                <w:webHidden/>
              </w:rPr>
              <w:tab/>
              <w:t>iv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29" w:history="1">
            <w:r w:rsidR="009A22D9" w:rsidRPr="009A22D9">
              <w:rPr>
                <w:rStyle w:val="Hyperlink"/>
                <w:b w:val="0"/>
              </w:rPr>
              <w:t>Dedication</w:t>
            </w:r>
            <w:r w:rsidR="009A22D9" w:rsidRPr="009A22D9">
              <w:rPr>
                <w:webHidden/>
              </w:rPr>
              <w:tab/>
              <w:t>v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30" w:history="1">
            <w:r w:rsidR="009A22D9" w:rsidRPr="009A22D9">
              <w:rPr>
                <w:rStyle w:val="Hyperlink"/>
                <w:b w:val="0"/>
              </w:rPr>
              <w:t>Table of Contents</w:t>
            </w:r>
            <w:r w:rsidR="009A22D9" w:rsidRPr="009A22D9">
              <w:rPr>
                <w:webHidden/>
              </w:rPr>
              <w:tab/>
              <w:t>vi</w:t>
            </w:r>
          </w:hyperlink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31" w:history="1">
            <w:r w:rsidR="009A22D9" w:rsidRPr="009A22D9">
              <w:rPr>
                <w:rStyle w:val="Hyperlink"/>
              </w:rPr>
              <w:t>CHAPTER I: INTRODUCTION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2" w:history="1">
            <w:r w:rsidR="009A22D9" w:rsidRPr="009A22D9">
              <w:rPr>
                <w:rStyle w:val="Hyperlink"/>
                <w:b w:val="0"/>
              </w:rPr>
              <w:t>Objectives of OJT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1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3" w:history="1">
            <w:r w:rsidR="009A22D9" w:rsidRPr="009A22D9">
              <w:rPr>
                <w:rStyle w:val="Hyperlink"/>
                <w:b w:val="0"/>
              </w:rPr>
              <w:t>Philosophy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1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4" w:history="1">
            <w:r w:rsidR="009A22D9" w:rsidRPr="009A22D9">
              <w:rPr>
                <w:rStyle w:val="Hyperlink"/>
                <w:b w:val="0"/>
              </w:rPr>
              <w:t>Mission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2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5" w:history="1">
            <w:r w:rsidR="009A22D9" w:rsidRPr="009A22D9">
              <w:rPr>
                <w:rStyle w:val="Hyperlink"/>
                <w:b w:val="0"/>
              </w:rPr>
              <w:t>Goal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2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6" w:history="1">
            <w:r w:rsidR="009A22D9" w:rsidRPr="009A22D9">
              <w:rPr>
                <w:rStyle w:val="Hyperlink"/>
                <w:b w:val="0"/>
              </w:rPr>
              <w:t>University Vision</w:t>
            </w:r>
            <w:r w:rsidR="009A22D9" w:rsidRPr="009A22D9">
              <w:rPr>
                <w:webHidden/>
              </w:rPr>
              <w:tab/>
            </w:r>
            <w:r w:rsidR="00343D0C">
              <w:rPr>
                <w:webHidden/>
              </w:rPr>
              <w:t>2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7" w:history="1">
            <w:r w:rsidR="009A22D9" w:rsidRPr="009A22D9">
              <w:rPr>
                <w:rStyle w:val="Hyperlink"/>
                <w:b w:val="0"/>
              </w:rPr>
              <w:t>University Mission</w:t>
            </w:r>
            <w:r w:rsidR="009A22D9" w:rsidRPr="009A22D9">
              <w:rPr>
                <w:webHidden/>
              </w:rPr>
              <w:tab/>
            </w:r>
            <w:r w:rsidR="00343D0C">
              <w:rPr>
                <w:webHidden/>
              </w:rPr>
              <w:t>2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8" w:history="1">
            <w:r w:rsidR="009A22D9" w:rsidRPr="009A22D9">
              <w:rPr>
                <w:rStyle w:val="Hyperlink"/>
                <w:b w:val="0"/>
              </w:rPr>
              <w:t>Core Values</w:t>
            </w:r>
            <w:r w:rsidR="009A22D9" w:rsidRPr="009A22D9">
              <w:rPr>
                <w:webHidden/>
              </w:rPr>
              <w:tab/>
            </w:r>
            <w:r w:rsidR="00343D0C">
              <w:rPr>
                <w:webHidden/>
              </w:rPr>
              <w:t>2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39" w:history="1">
            <w:r w:rsidR="009A22D9" w:rsidRPr="009A22D9">
              <w:rPr>
                <w:rStyle w:val="Hyperlink"/>
                <w:b w:val="0"/>
              </w:rPr>
              <w:t>Tagline</w:t>
            </w:r>
            <w:r w:rsidR="009A22D9" w:rsidRPr="009A22D9">
              <w:rPr>
                <w:webHidden/>
              </w:rPr>
              <w:tab/>
            </w:r>
          </w:hyperlink>
          <w:r w:rsidR="00F168A6">
            <w:t>3</w:t>
          </w:r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40" w:history="1">
            <w:r w:rsidR="009A22D9" w:rsidRPr="009A22D9">
              <w:rPr>
                <w:rStyle w:val="Hyperlink"/>
              </w:rPr>
              <w:t>CHAPTER II: THE TRAINING AGENCY / COMPANY PROFILE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1" w:history="1">
            <w:r w:rsidR="009A22D9" w:rsidRPr="009A22D9">
              <w:rPr>
                <w:rStyle w:val="Hyperlink"/>
                <w:b w:val="0"/>
              </w:rPr>
              <w:t>CELCOR Mission</w:t>
            </w:r>
            <w:r w:rsidR="009A22D9" w:rsidRPr="009A22D9">
              <w:rPr>
                <w:webHidden/>
              </w:rPr>
              <w:tab/>
            </w:r>
          </w:hyperlink>
          <w:r w:rsidR="00F168A6">
            <w:t>4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2" w:history="1">
            <w:r w:rsidR="009A22D9" w:rsidRPr="009A22D9">
              <w:rPr>
                <w:rStyle w:val="Hyperlink"/>
                <w:b w:val="0"/>
              </w:rPr>
              <w:t>CELCOR Vision</w:t>
            </w:r>
            <w:r w:rsidR="009A22D9" w:rsidRPr="009A22D9">
              <w:rPr>
                <w:webHidden/>
              </w:rPr>
              <w:tab/>
            </w:r>
          </w:hyperlink>
          <w:r w:rsidR="00F168A6">
            <w:t>5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3" w:history="1">
            <w:r w:rsidR="009A22D9" w:rsidRPr="009A22D9">
              <w:rPr>
                <w:rStyle w:val="Hyperlink"/>
                <w:b w:val="0"/>
              </w:rPr>
              <w:t>History Company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12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4" w:history="1">
            <w:r w:rsidR="009A22D9" w:rsidRPr="009A22D9">
              <w:rPr>
                <w:rStyle w:val="Hyperlink"/>
                <w:b w:val="0"/>
              </w:rPr>
              <w:t>Organizational Structure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13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5" w:history="1">
            <w:r w:rsidR="009A22D9" w:rsidRPr="009A22D9">
              <w:rPr>
                <w:rStyle w:val="Hyperlink"/>
                <w:b w:val="0"/>
              </w:rPr>
              <w:t>Profiles of the Company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14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6" w:history="1">
            <w:r w:rsidR="009A22D9" w:rsidRPr="009A22D9">
              <w:rPr>
                <w:rStyle w:val="Hyperlink"/>
                <w:b w:val="0"/>
              </w:rPr>
              <w:t>Function of the Company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16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7" w:history="1">
            <w:r w:rsidR="009A22D9" w:rsidRPr="009A22D9">
              <w:rPr>
                <w:rStyle w:val="Hyperlink"/>
                <w:b w:val="0"/>
              </w:rPr>
              <w:t>Programs &amp; Initiatives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16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48" w:history="1">
            <w:r w:rsidR="009A22D9" w:rsidRPr="009A22D9">
              <w:rPr>
                <w:rStyle w:val="Hyperlink"/>
                <w:b w:val="0"/>
              </w:rPr>
              <w:t>Expected Benefits</w:t>
            </w:r>
            <w:r w:rsidR="009A22D9" w:rsidRPr="009A22D9">
              <w:rPr>
                <w:webHidden/>
              </w:rPr>
              <w:tab/>
            </w:r>
          </w:hyperlink>
          <w:r w:rsidR="00F168A6">
            <w:t>16</w:t>
          </w:r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49" w:history="1">
            <w:r w:rsidR="009A22D9">
              <w:rPr>
                <w:rStyle w:val="Hyperlink"/>
              </w:rPr>
              <w:t>CH</w:t>
            </w:r>
            <w:r w:rsidR="009A22D9" w:rsidRPr="009A22D9">
              <w:rPr>
                <w:rStyle w:val="Hyperlink"/>
              </w:rPr>
              <w:t>A</w:t>
            </w:r>
            <w:r w:rsidR="009A22D9">
              <w:rPr>
                <w:rStyle w:val="Hyperlink"/>
              </w:rPr>
              <w:t>P</w:t>
            </w:r>
            <w:r w:rsidR="009A22D9" w:rsidRPr="009A22D9">
              <w:rPr>
                <w:rStyle w:val="Hyperlink"/>
              </w:rPr>
              <w:t>TER III: EXPERIENCE AND EVALUATION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0" w:history="1">
            <w:r w:rsidR="009A22D9" w:rsidRPr="009A22D9">
              <w:rPr>
                <w:rStyle w:val="Hyperlink"/>
                <w:b w:val="0"/>
              </w:rPr>
              <w:t>OJT Experience</w:t>
            </w:r>
            <w:r w:rsidR="009A22D9" w:rsidRPr="009A22D9">
              <w:rPr>
                <w:webHidden/>
              </w:rPr>
              <w:tab/>
            </w:r>
            <w:r w:rsidR="00623580">
              <w:rPr>
                <w:webHidden/>
              </w:rPr>
              <w:t>1</w:t>
            </w:r>
          </w:hyperlink>
          <w:r w:rsidR="00F168A6">
            <w:t>7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1" w:history="1">
            <w:r w:rsidR="009A22D9" w:rsidRPr="009A22D9">
              <w:rPr>
                <w:rStyle w:val="Hyperlink"/>
                <w:b w:val="0"/>
              </w:rPr>
              <w:t>Insights Problems Encountered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1</w:t>
            </w:r>
          </w:hyperlink>
          <w:r w:rsidR="00436C90">
            <w:t>7</w:t>
          </w:r>
          <w:bookmarkStart w:id="0" w:name="_GoBack"/>
          <w:bookmarkEnd w:id="0"/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2" w:history="1">
            <w:r w:rsidR="009A22D9" w:rsidRPr="009A22D9">
              <w:rPr>
                <w:rStyle w:val="Hyperlink"/>
                <w:b w:val="0"/>
              </w:rPr>
              <w:t>Suggestion &amp; Recommendation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1</w:t>
            </w:r>
          </w:hyperlink>
          <w:r w:rsidR="00F168A6">
            <w:t>8</w:t>
          </w:r>
        </w:p>
        <w:p w:rsidR="009A22D9" w:rsidRPr="009A22D9" w:rsidRDefault="00372153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6706853" w:history="1">
            <w:r w:rsidR="009A22D9" w:rsidRPr="009A22D9">
              <w:rPr>
                <w:rStyle w:val="Hyperlink"/>
              </w:rPr>
              <w:t>CHAPTER IV: APPENDICES</w:t>
            </w:r>
          </w:hyperlink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4" w:history="1">
            <w:r w:rsidR="009A22D9" w:rsidRPr="009A22D9">
              <w:rPr>
                <w:rStyle w:val="Hyperlink"/>
                <w:b w:val="0"/>
              </w:rPr>
              <w:t>Daily Time Record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1</w:t>
            </w:r>
          </w:hyperlink>
          <w:r w:rsidR="00F168A6">
            <w:t>9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5" w:history="1">
            <w:r w:rsidR="009A22D9" w:rsidRPr="009A22D9">
              <w:rPr>
                <w:rStyle w:val="Hyperlink"/>
                <w:b w:val="0"/>
              </w:rPr>
              <w:t>Weekly Report</w:t>
            </w:r>
            <w:r w:rsidR="009A22D9" w:rsidRPr="009A22D9">
              <w:rPr>
                <w:webHidden/>
              </w:rPr>
              <w:tab/>
            </w:r>
          </w:hyperlink>
          <w:r w:rsidR="00F168A6">
            <w:t>2</w:t>
          </w:r>
          <w:r w:rsidR="00FB0C53">
            <w:t>0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6" w:history="1">
            <w:r w:rsidR="009A22D9" w:rsidRPr="009A22D9">
              <w:rPr>
                <w:rStyle w:val="Hyperlink"/>
                <w:b w:val="0"/>
              </w:rPr>
              <w:t>Performance Evaluation</w:t>
            </w:r>
            <w:r w:rsidR="009A22D9" w:rsidRPr="009A22D9">
              <w:rPr>
                <w:webHidden/>
              </w:rPr>
              <w:tab/>
            </w:r>
            <w:r w:rsidR="009E254D">
              <w:rPr>
                <w:webHidden/>
              </w:rPr>
              <w:t>3</w:t>
            </w:r>
          </w:hyperlink>
          <w:r w:rsidR="00FB0C53">
            <w:t>5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7" w:history="1">
            <w:r w:rsidR="009A22D9" w:rsidRPr="009A22D9">
              <w:rPr>
                <w:rStyle w:val="Hyperlink"/>
                <w:b w:val="0"/>
              </w:rPr>
              <w:t>Pictorials</w:t>
            </w:r>
            <w:r w:rsidR="009A22D9" w:rsidRPr="009A22D9">
              <w:rPr>
                <w:webHidden/>
              </w:rPr>
              <w:tab/>
            </w:r>
          </w:hyperlink>
          <w:r w:rsidR="00FB0C53">
            <w:t>38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8" w:history="1">
            <w:r w:rsidR="009A22D9" w:rsidRPr="009A22D9">
              <w:rPr>
                <w:rStyle w:val="Hyperlink"/>
                <w:b w:val="0"/>
              </w:rPr>
              <w:t>Certificate of Completion</w:t>
            </w:r>
            <w:r w:rsidR="009A22D9" w:rsidRPr="009A22D9">
              <w:rPr>
                <w:webHidden/>
              </w:rPr>
              <w:tab/>
            </w:r>
          </w:hyperlink>
          <w:r w:rsidR="00F168A6">
            <w:t>4</w:t>
          </w:r>
          <w:r w:rsidR="00FB0C53">
            <w:t>1</w:t>
          </w:r>
        </w:p>
        <w:p w:rsidR="009A22D9" w:rsidRPr="009A22D9" w:rsidRDefault="00B939F7" w:rsidP="009A22D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     </w:t>
          </w:r>
          <w:hyperlink w:anchor="_Toc506706859" w:history="1">
            <w:r w:rsidR="009A22D9" w:rsidRPr="009A22D9">
              <w:rPr>
                <w:rStyle w:val="Hyperlink"/>
                <w:b w:val="0"/>
              </w:rPr>
              <w:t>Author’s Data</w:t>
            </w:r>
            <w:r w:rsidR="009A22D9" w:rsidRPr="009A22D9">
              <w:rPr>
                <w:webHidden/>
              </w:rPr>
              <w:tab/>
            </w:r>
          </w:hyperlink>
          <w:r w:rsidR="00F168A6">
            <w:t>4</w:t>
          </w:r>
          <w:r w:rsidR="00FB0C53">
            <w:t>2</w:t>
          </w:r>
        </w:p>
        <w:p w:rsidR="00B04569" w:rsidRPr="009A22D9" w:rsidRDefault="00B04569">
          <w:pPr>
            <w:rPr>
              <w:rFonts w:ascii="Courier New" w:hAnsi="Courier New" w:cs="Courier New"/>
              <w:sz w:val="24"/>
              <w:szCs w:val="24"/>
            </w:rPr>
          </w:pPr>
          <w:r w:rsidRPr="009A22D9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</w:p>
      </w:sdtContent>
    </w:sdt>
    <w:sectPr w:rsidR="00B04569" w:rsidRPr="009A22D9" w:rsidSect="003112CF">
      <w:footerReference w:type="default" r:id="rId7"/>
      <w:pgSz w:w="12240" w:h="18720" w:code="5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53" w:rsidRDefault="00372153" w:rsidP="009E254D">
      <w:pPr>
        <w:spacing w:after="0" w:line="240" w:lineRule="auto"/>
      </w:pPr>
      <w:r>
        <w:separator/>
      </w:r>
    </w:p>
  </w:endnote>
  <w:endnote w:type="continuationSeparator" w:id="0">
    <w:p w:rsidR="00372153" w:rsidRDefault="00372153" w:rsidP="009E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25950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noProof/>
        <w:sz w:val="24"/>
      </w:rPr>
    </w:sdtEndPr>
    <w:sdtContent>
      <w:p w:rsidR="009E254D" w:rsidRPr="009E254D" w:rsidRDefault="009E254D">
        <w:pPr>
          <w:pStyle w:val="Footer"/>
          <w:jc w:val="right"/>
          <w:rPr>
            <w:rFonts w:ascii="Courier New" w:hAnsi="Courier New" w:cs="Courier New"/>
            <w:b/>
            <w:sz w:val="24"/>
          </w:rPr>
        </w:pPr>
        <w:r w:rsidRPr="009E254D">
          <w:rPr>
            <w:rFonts w:ascii="Courier New" w:hAnsi="Courier New" w:cs="Courier New"/>
            <w:b/>
            <w:sz w:val="24"/>
          </w:rPr>
          <w:t>vi</w:t>
        </w:r>
      </w:p>
    </w:sdtContent>
  </w:sdt>
  <w:p w:rsidR="009E254D" w:rsidRDefault="009E2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53" w:rsidRDefault="00372153" w:rsidP="009E254D">
      <w:pPr>
        <w:spacing w:after="0" w:line="240" w:lineRule="auto"/>
      </w:pPr>
      <w:r>
        <w:separator/>
      </w:r>
    </w:p>
  </w:footnote>
  <w:footnote w:type="continuationSeparator" w:id="0">
    <w:p w:rsidR="00372153" w:rsidRDefault="00372153" w:rsidP="009E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69"/>
    <w:rsid w:val="000701D8"/>
    <w:rsid w:val="00082EDC"/>
    <w:rsid w:val="00127140"/>
    <w:rsid w:val="0027184E"/>
    <w:rsid w:val="002E0B05"/>
    <w:rsid w:val="003112CF"/>
    <w:rsid w:val="00343D0C"/>
    <w:rsid w:val="00372153"/>
    <w:rsid w:val="00417DD8"/>
    <w:rsid w:val="00436C90"/>
    <w:rsid w:val="00436D7B"/>
    <w:rsid w:val="004D120D"/>
    <w:rsid w:val="00502E3E"/>
    <w:rsid w:val="00563C68"/>
    <w:rsid w:val="005E3105"/>
    <w:rsid w:val="005E59C5"/>
    <w:rsid w:val="00623580"/>
    <w:rsid w:val="006403B4"/>
    <w:rsid w:val="00746DF0"/>
    <w:rsid w:val="0074732D"/>
    <w:rsid w:val="007F1A21"/>
    <w:rsid w:val="00891687"/>
    <w:rsid w:val="008E21A6"/>
    <w:rsid w:val="0096115C"/>
    <w:rsid w:val="009A22D9"/>
    <w:rsid w:val="009E254D"/>
    <w:rsid w:val="00AE4403"/>
    <w:rsid w:val="00AF0AF1"/>
    <w:rsid w:val="00B04569"/>
    <w:rsid w:val="00B939F7"/>
    <w:rsid w:val="00BF451E"/>
    <w:rsid w:val="00D11272"/>
    <w:rsid w:val="00E13479"/>
    <w:rsid w:val="00E3207C"/>
    <w:rsid w:val="00E67962"/>
    <w:rsid w:val="00F168A6"/>
    <w:rsid w:val="00F256E4"/>
    <w:rsid w:val="00FB0C53"/>
    <w:rsid w:val="00FC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DFA719-D34B-4E36-9DF5-B490AB0C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569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6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A22D9"/>
    <w:pPr>
      <w:tabs>
        <w:tab w:val="right" w:leader="dot" w:pos="9350"/>
      </w:tabs>
      <w:spacing w:after="100"/>
    </w:pPr>
    <w:rPr>
      <w:rFonts w:ascii="Courier New" w:hAnsi="Courier New" w:cs="Courier New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5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4D"/>
  </w:style>
  <w:style w:type="paragraph" w:styleId="Footer">
    <w:name w:val="footer"/>
    <w:basedOn w:val="Normal"/>
    <w:link w:val="FooterChar"/>
    <w:uiPriority w:val="99"/>
    <w:unhideWhenUsed/>
    <w:rsid w:val="009E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F1023-375D-45B0-BFB5-D0670BE4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Raffy Dela Cruz</dc:creator>
  <cp:lastModifiedBy>Aries  Recometa</cp:lastModifiedBy>
  <cp:revision>14</cp:revision>
  <dcterms:created xsi:type="dcterms:W3CDTF">2018-02-18T02:49:00Z</dcterms:created>
  <dcterms:modified xsi:type="dcterms:W3CDTF">2018-02-24T12:37:00Z</dcterms:modified>
</cp:coreProperties>
</file>