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Уважаемые коллеги, родители, ребята!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Ваша смена будет проходить на территории детского загородного лагеря «Звёздочка» (Глазовский район, д. Адам)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того, чтобы попасть в наш лагерь необходимо собрать необходимые документы и иметь с собой необходимые вещи для пребывания в лагере!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Необходимые документы: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</w:rPr>
        <w:t xml:space="preserve">Медицинская справка формы 079/у  с записью о прививках, об отсутствии контакта с инфекциями, в том числе соvid-19, отсутствии противопоказаний для пребывания в лагере, результаты медицинских анализов на яйца гельминтов и энтеробиоз). Можно дополнительно взять копию прививочного сертификата. ВНИМАНИЕ !!! </w:t>
      </w:r>
      <w:r>
        <w:rPr>
          <w:rFonts w:cs="Times New Roman" w:ascii="Times New Roman" w:hAnsi="Times New Roman"/>
          <w:sz w:val="26"/>
          <w:szCs w:val="26"/>
          <w:u w:val="single"/>
        </w:rPr>
        <w:t xml:space="preserve">Справка формы 079/у должна быть оформлена не ранее чем за 3 рабочих дня до заезда в лагерь.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425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Копия свидетельства о рождении или паспорта при достижении возраста 14 лет.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425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Копия полиса ОМС.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425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Согласие на обработку персональных данных (Приложение 1)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425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Согласие на медицинское вмешательство (Приложение 2).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425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Согласие на пребывание ребенка в детском загородном лагере «Звёздочка» в условиях ограничительных мероприятий при профилактике  новой коронавирусной инфекции COVID-19 (Приложение 3).</w:t>
      </w:r>
    </w:p>
    <w:p>
      <w:pPr>
        <w:pStyle w:val="ListParagraph"/>
        <w:spacing w:lineRule="auto" w:line="240" w:before="0" w:after="0"/>
        <w:ind w:left="1069" w:hanging="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Необходимые вещи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Одежда и обувь по погоде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Спортивная форма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Тапочки (лучше резиновые для похода в душ)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Предметы личной гигиены (зубная паста, щетка, мыло шампунь, мочалка, туалетная бумага, влажные салфетки; большое банное полотенце; при необходимости для девочек - гигиенические средства, для мальчиков - бритвенные принадлежности)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Хорошее настроение!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Участники смены размещаются в благоустроенных корпусах с отоплением, санузлом и душем.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Предусмотрено 5-разовое питание. Продукты питания брать с собой не рекомендуется. 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Технические устройства (телефоны, фотоаппараты, компьютеры,  планшеты и пр.) брать можно, но нужно понимать, что за сохранность администрация ответственности не несёт. Также сообщаем, что не все мобильные операторы обеспечивают связь на территории лагеря.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Координатор смены    -    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454" w:header="0" w:top="1134" w:footer="0" w:bottom="45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0" w:semiHidden="0" w:unhideWhenUsed="0" w:qFormat="1"/>
    <w:lsdException w:name="Default Paragraph Font" w:uiPriority="1"/>
    <w:lsdException w:name="Body Text Indent" w:uiPriority="0"/>
    <w:lsdException w:name="Subtitle" w:uiPriority="0" w:semiHidden="0" w:unhideWhenUsed="0" w:qFormat="1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51c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621418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+ Курсив"/>
    <w:basedOn w:val="DefaultParagraphFont"/>
    <w:qFormat/>
    <w:rsid w:val="007e01f2"/>
    <w:rPr>
      <w:rFonts w:ascii="Times New Roman" w:hAnsi="Times New Roman" w:eastAsia="Times New Roman" w:cs="Times New Roman"/>
      <w:i/>
      <w:iCs/>
      <w:sz w:val="24"/>
      <w:szCs w:val="24"/>
      <w:shd w:fill="FFFFFF" w:val="clear"/>
    </w:rPr>
  </w:style>
  <w:style w:type="character" w:styleId="Style14" w:customStyle="1">
    <w:name w:val="Подзаголовок Знак"/>
    <w:basedOn w:val="DefaultParagraphFont"/>
    <w:link w:val="a6"/>
    <w:qFormat/>
    <w:rsid w:val="007e01f2"/>
    <w:rPr>
      <w:rFonts w:ascii="Times New Roman" w:hAnsi="Times New Roman" w:eastAsia="Times New Roman" w:cs="Times New Roman"/>
      <w:b/>
      <w:bCs/>
      <w:szCs w:val="24"/>
      <w:lang w:eastAsia="ru-RU"/>
    </w:rPr>
  </w:style>
  <w:style w:type="character" w:styleId="11" w:customStyle="1">
    <w:name w:val="Заголовок 1 Знак"/>
    <w:basedOn w:val="DefaultParagraphFont"/>
    <w:link w:val="1"/>
    <w:qFormat/>
    <w:rsid w:val="0062141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Style15" w:customStyle="1">
    <w:name w:val="Название Знак"/>
    <w:basedOn w:val="DefaultParagraphFont"/>
    <w:link w:val="a9"/>
    <w:qFormat/>
    <w:rsid w:val="0062141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Style16" w:customStyle="1">
    <w:name w:val="Основной текст с отступом Знак"/>
    <w:basedOn w:val="DefaultParagraphFont"/>
    <w:link w:val="ab"/>
    <w:qFormat/>
    <w:rsid w:val="00621418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" w:customStyle="1">
    <w:name w:val="Основной текст с отступом 3 Знак"/>
    <w:basedOn w:val="DefaultParagraphFont"/>
    <w:link w:val="3"/>
    <w:qFormat/>
    <w:rsid w:val="00621418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4"/>
      <w:szCs w:val="24"/>
      <w:u w:val="none"/>
    </w:rPr>
  </w:style>
  <w:style w:type="character" w:styleId="ListLabel2">
    <w:name w:val="ListLabel 2"/>
    <w:qFormat/>
    <w:rPr>
      <w:rFonts w:cs="Times New Roman"/>
      <w:sz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c7f8e"/>
    <w:pPr>
      <w:spacing w:before="0" w:after="200"/>
      <w:ind w:left="720" w:hanging="0"/>
      <w:contextualSpacing/>
    </w:pPr>
    <w:rPr/>
  </w:style>
  <w:style w:type="paragraph" w:styleId="Style22">
    <w:name w:val="Subtitle"/>
    <w:basedOn w:val="Normal"/>
    <w:link w:val="a7"/>
    <w:qFormat/>
    <w:rsid w:val="007e01f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</w:rPr>
  </w:style>
  <w:style w:type="paragraph" w:styleId="ListBullet">
    <w:name w:val="List Bullet"/>
    <w:basedOn w:val="Normal"/>
    <w:autoRedefine/>
    <w:qFormat/>
    <w:rsid w:val="006b411c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8"/>
      <w:szCs w:val="24"/>
    </w:rPr>
  </w:style>
  <w:style w:type="paragraph" w:styleId="Style23">
    <w:name w:val="Title"/>
    <w:basedOn w:val="Normal"/>
    <w:link w:val="aa"/>
    <w:qFormat/>
    <w:rsid w:val="00621418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Style24">
    <w:name w:val="Body Text Indent"/>
    <w:basedOn w:val="Normal"/>
    <w:link w:val="ac"/>
    <w:rsid w:val="00621418"/>
    <w:pPr>
      <w:spacing w:lineRule="auto" w:line="360" w:before="0" w:after="0"/>
      <w:ind w:firstLine="426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BodyTextIndent3">
    <w:name w:val="Body Text Indent 3"/>
    <w:basedOn w:val="Normal"/>
    <w:link w:val="30"/>
    <w:qFormat/>
    <w:rsid w:val="00621418"/>
    <w:pPr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NoSpacing">
    <w:name w:val="No Spacing"/>
    <w:uiPriority w:val="1"/>
    <w:qFormat/>
    <w:rsid w:val="00a50a53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2"/>
    <w:uiPriority w:val="59"/>
    <w:rsid w:val="0049461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LibreOffice/6.2.4.2$Windows_X86_64 LibreOffice_project/2412653d852ce75f65fbfa83fb7e7b669a126d64</Application>
  <Pages>1</Pages>
  <Words>258</Words>
  <Characters>1659</Characters>
  <CharactersWithSpaces>1898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2022-01-17T06:12:00Z</dcterms:created>
  <dc:creator>ЦЭОМиП</dc:creator>
  <dc:description/>
  <dc:language>ru-RU</dc:language>
  <cp:lastModifiedBy/>
  <dcterms:modified xsi:type="dcterms:W3CDTF">2023-05-26T09:14:51Z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