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F49F" w14:textId="77777777" w:rsidR="00672801" w:rsidRPr="00672801" w:rsidRDefault="00672801" w:rsidP="006728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2801">
        <w:rPr>
          <w:rFonts w:ascii="Times New Roman" w:hAnsi="Times New Roman" w:cs="Times New Roman"/>
          <w:b/>
          <w:bCs/>
          <w:sz w:val="40"/>
          <w:szCs w:val="40"/>
        </w:rPr>
        <w:t>Tensor — Conceptual &amp; Practical MCQs</w:t>
      </w:r>
    </w:p>
    <w:p w14:paraId="105E3FFF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1. Image Representation</w:t>
      </w:r>
    </w:p>
    <w:p w14:paraId="0AC9D103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 grayscale image has a resolution of </w:t>
      </w:r>
      <w:r w:rsidRPr="00672801">
        <w:rPr>
          <w:rFonts w:ascii="Times New Roman" w:hAnsi="Times New Roman" w:cs="Times New Roman"/>
          <w:b/>
          <w:bCs/>
        </w:rPr>
        <w:t>28 × 28 pixels</w:t>
      </w:r>
      <w:r w:rsidRPr="00672801">
        <w:rPr>
          <w:rFonts w:ascii="Times New Roman" w:hAnsi="Times New Roman" w:cs="Times New Roman"/>
        </w:rPr>
        <w:t>.</w:t>
      </w:r>
    </w:p>
    <w:p w14:paraId="7B641C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can it be represented as a tensor?</w:t>
      </w:r>
    </w:p>
    <w:p w14:paraId="4AA583F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Scalar</w:t>
      </w:r>
      <w:r w:rsidRPr="00672801">
        <w:rPr>
          <w:rFonts w:ascii="Times New Roman" w:hAnsi="Times New Roman" w:cs="Times New Roman"/>
        </w:rPr>
        <w:br/>
        <w:t>B. 1D tensor of shape (28,)</w:t>
      </w:r>
      <w:r w:rsidRPr="00672801">
        <w:rPr>
          <w:rFonts w:ascii="Times New Roman" w:hAnsi="Times New Roman" w:cs="Times New Roman"/>
        </w:rPr>
        <w:br/>
        <w:t>C. 2D tensor of shape (28, 28)</w:t>
      </w:r>
      <w:r w:rsidRPr="00672801">
        <w:rPr>
          <w:rFonts w:ascii="Times New Roman" w:hAnsi="Times New Roman" w:cs="Times New Roman"/>
        </w:rPr>
        <w:br/>
        <w:t>D. 3D tensor of shape (1, 28, 28)</w:t>
      </w:r>
    </w:p>
    <w:p>
      <w:pPr>
        <w:spacing w:after="80"/>
      </w:pPr>
      <w:r>
        <w:rPr>
          <w:b/>
        </w:rPr>
        <w:t>Answer:</w:t>
      </w:r>
      <w:r>
        <w:t xml:space="preserve"> C. A grayscale image is a 2D array with one intensity value per pixel, shape (28, 28).</w:t>
      </w:r>
    </w:p>
    <w:p w14:paraId="4AC42FC9" w14:textId="30022070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36A0D6E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2. RGB Image</w:t>
      </w:r>
    </w:p>
    <w:p w14:paraId="769225E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RGB image has a resolution of </w:t>
      </w:r>
      <w:r w:rsidRPr="00672801">
        <w:rPr>
          <w:rFonts w:ascii="Times New Roman" w:hAnsi="Times New Roman" w:cs="Times New Roman"/>
          <w:b/>
          <w:bCs/>
        </w:rPr>
        <w:t>224 × 224 pixels</w:t>
      </w:r>
      <w:r w:rsidRPr="00672801">
        <w:rPr>
          <w:rFonts w:ascii="Times New Roman" w:hAnsi="Times New Roman" w:cs="Times New Roman"/>
        </w:rPr>
        <w:t>.</w:t>
      </w:r>
    </w:p>
    <w:p w14:paraId="5FC3F84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tensor shape is most appropriate for a single image in a deep-learning framework using </w:t>
      </w:r>
      <w:r w:rsidRPr="00672801">
        <w:rPr>
          <w:rFonts w:ascii="Times New Roman" w:hAnsi="Times New Roman" w:cs="Times New Roman"/>
          <w:b/>
          <w:bCs/>
        </w:rPr>
        <w:t>channels-last</w:t>
      </w:r>
      <w:r w:rsidRPr="00672801">
        <w:rPr>
          <w:rFonts w:ascii="Times New Roman" w:hAnsi="Times New Roman" w:cs="Times New Roman"/>
        </w:rPr>
        <w:t xml:space="preserve"> representation?</w:t>
      </w:r>
    </w:p>
    <w:p w14:paraId="7C19EB4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(3, 224, 224)</w:t>
      </w:r>
      <w:r w:rsidRPr="00672801">
        <w:rPr>
          <w:rFonts w:ascii="Times New Roman" w:hAnsi="Times New Roman" w:cs="Times New Roman"/>
        </w:rPr>
        <w:br/>
        <w:t>B. (224, 224, 3)</w:t>
      </w:r>
      <w:r w:rsidRPr="00672801">
        <w:rPr>
          <w:rFonts w:ascii="Times New Roman" w:hAnsi="Times New Roman" w:cs="Times New Roman"/>
        </w:rPr>
        <w:br/>
        <w:t>C. (224, 3, 224)</w:t>
      </w:r>
      <w:r w:rsidRPr="00672801">
        <w:rPr>
          <w:rFonts w:ascii="Times New Roman" w:hAnsi="Times New Roman" w:cs="Times New Roman"/>
        </w:rPr>
        <w:br/>
        <w:t>D. (224, 224)</w:t>
      </w:r>
    </w:p>
    <w:p>
      <w:pPr>
        <w:spacing w:after="80"/>
      </w:pPr>
      <w:r>
        <w:rPr>
          <w:b/>
        </w:rPr>
        <w:t>Answer:</w:t>
      </w:r>
      <w:r>
        <w:t xml:space="preserve"> B. Channels-last stores height, width, then the three RGB channels: (224, 224, 3).</w:t>
      </w:r>
    </w:p>
    <w:p w14:paraId="0964EBCD" w14:textId="529EC54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7FB6D0A4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3. Batch of Images</w:t>
      </w:r>
    </w:p>
    <w:p w14:paraId="236F141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Suppose we have </w:t>
      </w:r>
      <w:r w:rsidRPr="00672801">
        <w:rPr>
          <w:rFonts w:ascii="Times New Roman" w:hAnsi="Times New Roman" w:cs="Times New Roman"/>
          <w:b/>
          <w:bCs/>
        </w:rPr>
        <w:t>32 RGB images</w:t>
      </w:r>
      <w:r w:rsidRPr="00672801">
        <w:rPr>
          <w:rFonts w:ascii="Times New Roman" w:hAnsi="Times New Roman" w:cs="Times New Roman"/>
        </w:rPr>
        <w:t>, each of size 224 × 224.</w:t>
      </w:r>
    </w:p>
    <w:p w14:paraId="7763BC8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Using channels-last representation, what is the tensor shape?</w:t>
      </w:r>
    </w:p>
    <w:p w14:paraId="4843997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(224, 224, 3)</w:t>
      </w:r>
      <w:r w:rsidRPr="00672801">
        <w:rPr>
          <w:rFonts w:ascii="Times New Roman" w:hAnsi="Times New Roman" w:cs="Times New Roman"/>
        </w:rPr>
        <w:br/>
        <w:t>B. (32, 224, 224, 3)</w:t>
      </w:r>
      <w:r w:rsidRPr="00672801">
        <w:rPr>
          <w:rFonts w:ascii="Times New Roman" w:hAnsi="Times New Roman" w:cs="Times New Roman"/>
        </w:rPr>
        <w:br/>
        <w:t>C. (3, 224, 224, 32)</w:t>
      </w:r>
      <w:r w:rsidRPr="00672801">
        <w:rPr>
          <w:rFonts w:ascii="Times New Roman" w:hAnsi="Times New Roman" w:cs="Times New Roman"/>
        </w:rPr>
        <w:br/>
        <w:t>D. (32, 3)</w:t>
      </w:r>
    </w:p>
    <w:p>
      <w:pPr>
        <w:spacing w:after="80"/>
      </w:pPr>
      <w:r>
        <w:rPr>
          <w:b/>
        </w:rPr>
        <w:t>Answer:</w:t>
      </w:r>
      <w:r>
        <w:t xml:space="preserve"> B. Add a leading batch axis for 32 images: (32, 224, 224, 3).</w:t>
      </w:r>
    </w:p>
    <w:p w14:paraId="6464880F" w14:textId="4BAAF0E7" w:rsidR="00672801" w:rsidRPr="00672801" w:rsidRDefault="00672801" w:rsidP="00672801">
      <w:pPr>
        <w:rPr>
          <w:rFonts w:ascii="Times New Roman" w:hAnsi="Times New Roman" w:cs="Times New Roman"/>
        </w:rPr>
      </w:pPr>
    </w:p>
    <w:p w14:paraId="7FC48901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4. What Does 32 Mean?</w:t>
      </w:r>
    </w:p>
    <w:p w14:paraId="31C8D83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 the tensor:</w:t>
      </w:r>
    </w:p>
    <w:p w14:paraId="011C4CCB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35BAB6C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32</w:t>
      </w:r>
      <w:r w:rsidRPr="00672801">
        <w:rPr>
          <w:rFonts w:ascii="Times New Roman" w:hAnsi="Times New Roman" w:cs="Times New Roman"/>
        </w:rPr>
        <w:t xml:space="preserve"> most likely represent?</w:t>
      </w:r>
    </w:p>
    <w:p w14:paraId="5703B30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pixels</w:t>
      </w:r>
      <w:r w:rsidRPr="00672801">
        <w:rPr>
          <w:rFonts w:ascii="Times New Roman" w:hAnsi="Times New Roman" w:cs="Times New Roman"/>
        </w:rPr>
        <w:br/>
        <w:t>B. Number of channels</w:t>
      </w:r>
      <w:r w:rsidRPr="00672801">
        <w:rPr>
          <w:rFonts w:ascii="Times New Roman" w:hAnsi="Times New Roman" w:cs="Times New Roman"/>
        </w:rPr>
        <w:br/>
        <w:t>C. Batch size</w:t>
      </w:r>
      <w:r w:rsidRPr="00672801">
        <w:rPr>
          <w:rFonts w:ascii="Times New Roman" w:hAnsi="Times New Roman" w:cs="Times New Roman"/>
        </w:rPr>
        <w:br/>
        <w:t>D. Image width</w:t>
      </w:r>
    </w:p>
    <w:p>
      <w:pPr>
        <w:spacing w:after="80"/>
      </w:pPr>
      <w:r>
        <w:rPr>
          <w:b/>
        </w:rPr>
        <w:t>Answer:</w:t>
      </w:r>
      <w:r>
        <w:t xml:space="preserve"> C. The leading dimension counts images in the batch.</w:t>
      </w:r>
    </w:p>
    <w:p w14:paraId="43F7458B" w14:textId="32A6FFAA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033BBF8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5. What Does 3 Mean?</w:t>
      </w:r>
    </w:p>
    <w:p w14:paraId="5BBEBDB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For:</w:t>
      </w:r>
    </w:p>
    <w:p w14:paraId="3F81A85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6C231D8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the final dimension represent?</w:t>
      </w:r>
    </w:p>
    <w:p w14:paraId="1A31297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images</w:t>
      </w:r>
      <w:r w:rsidRPr="00672801">
        <w:rPr>
          <w:rFonts w:ascii="Times New Roman" w:hAnsi="Times New Roman" w:cs="Times New Roman"/>
        </w:rPr>
        <w:br/>
        <w:t>B. Image height</w:t>
      </w:r>
      <w:r w:rsidRPr="00672801">
        <w:rPr>
          <w:rFonts w:ascii="Times New Roman" w:hAnsi="Times New Roman" w:cs="Times New Roman"/>
        </w:rPr>
        <w:br/>
        <w:t>C. Image width</w:t>
      </w:r>
      <w:r w:rsidRPr="00672801">
        <w:rPr>
          <w:rFonts w:ascii="Times New Roman" w:hAnsi="Times New Roman" w:cs="Times New Roman"/>
        </w:rPr>
        <w:br/>
        <w:t xml:space="preserve">D. Number of </w:t>
      </w:r>
      <w:proofErr w:type="spellStart"/>
      <w:r w:rsidRPr="00672801">
        <w:rPr>
          <w:rFonts w:ascii="Times New Roman" w:hAnsi="Times New Roman" w:cs="Times New Roman"/>
        </w:rPr>
        <w:t>color</w:t>
      </w:r>
      <w:proofErr w:type="spellEnd"/>
      <w:r w:rsidRPr="00672801">
        <w:rPr>
          <w:rFonts w:ascii="Times New Roman" w:hAnsi="Times New Roman" w:cs="Times New Roman"/>
        </w:rPr>
        <w:t xml:space="preserve"> channels</w:t>
      </w:r>
    </w:p>
    <w:p>
      <w:pPr>
        <w:spacing w:after="80"/>
      </w:pPr>
      <w:r>
        <w:rPr>
          <w:b/>
        </w:rPr>
        <w:t>Answer:</w:t>
      </w:r>
      <w:r>
        <w:t xml:space="preserve"> D. The final dimension has the red, green, and blue channels.</w:t>
      </w:r>
    </w:p>
    <w:p w14:paraId="6B10E7FD" w14:textId="5CA329A6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2A0B75F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6. Tensor Rank</w:t>
      </w:r>
    </w:p>
    <w:p w14:paraId="6AA75EB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31E8D2CC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14:paraId="4BEB977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is the </w:t>
      </w:r>
      <w:r w:rsidRPr="00672801">
        <w:rPr>
          <w:rFonts w:ascii="Times New Roman" w:hAnsi="Times New Roman" w:cs="Times New Roman"/>
          <w:b/>
          <w:bCs/>
        </w:rPr>
        <w:t>rank/number of axes</w:t>
      </w:r>
      <w:r w:rsidRPr="00672801">
        <w:rPr>
          <w:rFonts w:ascii="Times New Roman" w:hAnsi="Times New Roman" w:cs="Times New Roman"/>
        </w:rPr>
        <w:t xml:space="preserve"> of this tensor?</w:t>
      </w:r>
    </w:p>
    <w:p w14:paraId="281E119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3</w:t>
      </w:r>
      <w:r w:rsidRPr="00672801">
        <w:rPr>
          <w:rFonts w:ascii="Times New Roman" w:hAnsi="Times New Roman" w:cs="Times New Roman"/>
        </w:rPr>
        <w:br/>
        <w:t>B. 4</w:t>
      </w:r>
      <w:r w:rsidRPr="00672801">
        <w:rPr>
          <w:rFonts w:ascii="Times New Roman" w:hAnsi="Times New Roman" w:cs="Times New Roman"/>
        </w:rPr>
        <w:br/>
        <w:t>C. 32</w:t>
      </w:r>
      <w:r w:rsidRPr="00672801">
        <w:rPr>
          <w:rFonts w:ascii="Times New Roman" w:hAnsi="Times New Roman" w:cs="Times New Roman"/>
        </w:rPr>
        <w:br/>
        <w:t>D. 224</w:t>
      </w:r>
    </w:p>
    <w:p>
      <w:pPr>
        <w:spacing w:after="80"/>
      </w:pPr>
      <w:r>
        <w:rPr>
          <w:b/>
        </w:rPr>
        <w:t>Answer:</w:t>
      </w:r>
      <w:r>
        <w:t xml:space="preserve"> B. There are four axes: batch, height, width, and channels.</w:t>
      </w:r>
    </w:p>
    <w:p w14:paraId="2495762B" w14:textId="335EB050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E31ED3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7. Batch Dimension</w:t>
      </w:r>
    </w:p>
    <w:p w14:paraId="682237E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 a neural network expects input of shape:</w:t>
      </w:r>
    </w:p>
    <w:p w14:paraId="03C77C0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</w:t>
      </w:r>
      <w:proofErr w:type="spellStart"/>
      <w:r w:rsidRPr="00672801">
        <w:rPr>
          <w:rFonts w:ascii="Times New Roman" w:hAnsi="Times New Roman" w:cs="Times New Roman"/>
        </w:rPr>
        <w:t>batch_size</w:t>
      </w:r>
      <w:proofErr w:type="spellEnd"/>
      <w:r w:rsidRPr="00672801">
        <w:rPr>
          <w:rFonts w:ascii="Times New Roman" w:hAnsi="Times New Roman" w:cs="Times New Roman"/>
        </w:rPr>
        <w:t>, height, width, channels)</w:t>
      </w:r>
    </w:p>
    <w:p w14:paraId="16EEBE1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of the following represents </w:t>
      </w:r>
      <w:r w:rsidRPr="00672801">
        <w:rPr>
          <w:rFonts w:ascii="Times New Roman" w:hAnsi="Times New Roman" w:cs="Times New Roman"/>
          <w:b/>
          <w:bCs/>
        </w:rPr>
        <w:t>16 RGB images of size 128 × 128</w:t>
      </w:r>
      <w:r w:rsidRPr="00672801">
        <w:rPr>
          <w:rFonts w:ascii="Times New Roman" w:hAnsi="Times New Roman" w:cs="Times New Roman"/>
        </w:rPr>
        <w:t>?</w:t>
      </w:r>
    </w:p>
    <w:p w14:paraId="60002BA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(16, 128, 128, 3)</w:t>
      </w:r>
      <w:r w:rsidRPr="00672801">
        <w:rPr>
          <w:rFonts w:ascii="Times New Roman" w:hAnsi="Times New Roman" w:cs="Times New Roman"/>
        </w:rPr>
        <w:br/>
        <w:t>B. (128, 128, 16, 3)</w:t>
      </w:r>
      <w:r w:rsidRPr="00672801">
        <w:rPr>
          <w:rFonts w:ascii="Times New Roman" w:hAnsi="Times New Roman" w:cs="Times New Roman"/>
        </w:rPr>
        <w:br/>
        <w:t>C. (3, 128, 128, 16)</w:t>
      </w:r>
      <w:r w:rsidRPr="00672801">
        <w:rPr>
          <w:rFonts w:ascii="Times New Roman" w:hAnsi="Times New Roman" w:cs="Times New Roman"/>
        </w:rPr>
        <w:br/>
        <w:t>D. (16, 3, 128)</w:t>
      </w:r>
    </w:p>
    <w:p>
      <w:pPr>
        <w:spacing w:after="80"/>
      </w:pPr>
      <w:r>
        <w:rPr>
          <w:b/>
        </w:rPr>
        <w:t>Answer:</w:t>
      </w:r>
      <w:r>
        <w:t xml:space="preserve"> A. This is batch × height × width × channels for 16 RGB images.</w:t>
      </w:r>
    </w:p>
    <w:p w14:paraId="0196E289" w14:textId="77E8A714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7D5ED7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8. Sensor Data</w:t>
      </w:r>
    </w:p>
    <w:p w14:paraId="28AC130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industrial system records data from </w:t>
      </w:r>
      <w:r w:rsidRPr="00672801">
        <w:rPr>
          <w:rFonts w:ascii="Times New Roman" w:hAnsi="Times New Roman" w:cs="Times New Roman"/>
          <w:b/>
          <w:bCs/>
        </w:rPr>
        <w:t>10 sensors</w:t>
      </w:r>
      <w:r w:rsidRPr="00672801">
        <w:rPr>
          <w:rFonts w:ascii="Times New Roman" w:hAnsi="Times New Roman" w:cs="Times New Roman"/>
        </w:rPr>
        <w:t xml:space="preserve">, once every second, for </w:t>
      </w:r>
      <w:r w:rsidRPr="00672801">
        <w:rPr>
          <w:rFonts w:ascii="Times New Roman" w:hAnsi="Times New Roman" w:cs="Times New Roman"/>
          <w:b/>
          <w:bCs/>
        </w:rPr>
        <w:t>60 seconds</w:t>
      </w:r>
      <w:r w:rsidRPr="00672801">
        <w:rPr>
          <w:rFonts w:ascii="Times New Roman" w:hAnsi="Times New Roman" w:cs="Times New Roman"/>
        </w:rPr>
        <w:t>.</w:t>
      </w:r>
    </w:p>
    <w:p w14:paraId="6C61FBD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we store the data as:</w:t>
      </w:r>
    </w:p>
    <w:p w14:paraId="060773F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(60, 10)</w:t>
      </w:r>
    </w:p>
    <w:p w14:paraId="66F76D9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each row represent?</w:t>
      </w:r>
    </w:p>
    <w:p w14:paraId="3D351F6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One sensor</w:t>
      </w:r>
      <w:r w:rsidRPr="00672801">
        <w:rPr>
          <w:rFonts w:ascii="Times New Roman" w:hAnsi="Times New Roman" w:cs="Times New Roman"/>
        </w:rPr>
        <w:br/>
        <w:t>B. One time instant</w:t>
      </w:r>
      <w:r w:rsidRPr="00672801">
        <w:rPr>
          <w:rFonts w:ascii="Times New Roman" w:hAnsi="Times New Roman" w:cs="Times New Roman"/>
        </w:rPr>
        <w:br/>
        <w:t>C. One complete experiment</w:t>
      </w:r>
      <w:r w:rsidRPr="00672801">
        <w:rPr>
          <w:rFonts w:ascii="Times New Roman" w:hAnsi="Times New Roman" w:cs="Times New Roman"/>
        </w:rPr>
        <w:br/>
        <w:t>D. One feature</w:t>
      </w:r>
    </w:p>
    <w:p>
      <w:pPr>
        <w:spacing w:after="80"/>
      </w:pPr>
      <w:r>
        <w:rPr>
          <w:b/>
        </w:rPr>
        <w:t>Answer:</w:t>
      </w:r>
      <w:r>
        <w:t xml:space="preserve"> B. Each row contains all 10 sensor readings at one time instant.</w:t>
      </w:r>
    </w:p>
    <w:p w14:paraId="3A02F741" w14:textId="590868BD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ED458F9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9. Adding Multiple Machines</w:t>
      </w:r>
    </w:p>
    <w:p w14:paraId="5366128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 xml:space="preserve">Suppose the same 60-second experiment is performed on </w:t>
      </w:r>
      <w:r w:rsidRPr="00672801">
        <w:rPr>
          <w:rFonts w:ascii="Times New Roman" w:hAnsi="Times New Roman" w:cs="Times New Roman"/>
          <w:b/>
          <w:bCs/>
        </w:rPr>
        <w:t>100 machines</w:t>
      </w:r>
      <w:r w:rsidRPr="00672801">
        <w:rPr>
          <w:rFonts w:ascii="Times New Roman" w:hAnsi="Times New Roman" w:cs="Times New Roman"/>
        </w:rPr>
        <w:t>.</w:t>
      </w:r>
    </w:p>
    <w:p w14:paraId="0DE2EA7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the data is represented as:</w:t>
      </w:r>
    </w:p>
    <w:p w14:paraId="5548B981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(100, 60, 10)</w:t>
      </w:r>
    </w:p>
    <w:p w14:paraId="62017C8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 the three axes represent?</w:t>
      </w:r>
    </w:p>
    <w:p w14:paraId="6E12374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Machines × Time × Sensors</w:t>
      </w:r>
      <w:r w:rsidRPr="00672801">
        <w:rPr>
          <w:rFonts w:ascii="Times New Roman" w:hAnsi="Times New Roman" w:cs="Times New Roman"/>
        </w:rPr>
        <w:br/>
        <w:t>B. Time × Machines × Sensors</w:t>
      </w:r>
      <w:r w:rsidRPr="00672801">
        <w:rPr>
          <w:rFonts w:ascii="Times New Roman" w:hAnsi="Times New Roman" w:cs="Times New Roman"/>
        </w:rPr>
        <w:br/>
        <w:t>C. Sensors × Machines × Time</w:t>
      </w:r>
      <w:r w:rsidRPr="00672801">
        <w:rPr>
          <w:rFonts w:ascii="Times New Roman" w:hAnsi="Times New Roman" w:cs="Times New Roman"/>
        </w:rPr>
        <w:br/>
        <w:t>D. Machines × Sensors × Time</w:t>
      </w:r>
    </w:p>
    <w:p>
      <w:pPr>
        <w:spacing w:after="80"/>
      </w:pPr>
      <w:r>
        <w:rPr>
          <w:b/>
        </w:rPr>
        <w:t>Answer:</w:t>
      </w:r>
      <w:r>
        <w:t xml:space="preserve"> A. The axes are machines × time × sensors.</w:t>
      </w:r>
    </w:p>
    <w:p w14:paraId="4BDEA303" w14:textId="686E3B0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720813B" w14:textId="77777777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10. Text as a Tensor</w:t>
      </w:r>
    </w:p>
    <w:p w14:paraId="750A97C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sentence is converted into token IDs:</w:t>
      </w:r>
    </w:p>
    <w:p w14:paraId="326DF4A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[15, 42, 87, 102, 9]</w:t>
      </w:r>
    </w:p>
    <w:p w14:paraId="3F50780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simplest tensor representation?</w:t>
      </w:r>
    </w:p>
    <w:p w14:paraId="6C40BE18" w14:textId="7A81B1A6" w:rsidR="00672801" w:rsidRPr="00672801" w:rsidRDefault="00672801" w:rsidP="00672801">
      <w:pPr>
        <w:rPr>
          <w:rFonts w:ascii="Times New Roman" w:hAnsi="Times New Roman" w:cs="Times New Roman"/>
          <w:lang w:val="it-IT"/>
        </w:rPr>
      </w:pPr>
      <w:r w:rsidRPr="00672801">
        <w:rPr>
          <w:rFonts w:ascii="Times New Roman" w:hAnsi="Times New Roman" w:cs="Times New Roman"/>
          <w:lang w:val="it-IT"/>
        </w:rPr>
        <w:t>A. Scalar</w:t>
      </w:r>
      <w:r w:rsidRPr="00672801">
        <w:rPr>
          <w:rFonts w:ascii="Times New Roman" w:hAnsi="Times New Roman" w:cs="Times New Roman"/>
          <w:lang w:val="it-IT"/>
        </w:rPr>
        <w:br/>
        <w:t>B. 1D tensor</w:t>
      </w:r>
      <w:r w:rsidRPr="00672801">
        <w:rPr>
          <w:rFonts w:ascii="Times New Roman" w:hAnsi="Times New Roman" w:cs="Times New Roman"/>
          <w:lang w:val="it-IT"/>
        </w:rPr>
        <w:br/>
        <w:t>C. 2D tensor</w:t>
      </w:r>
      <w:r w:rsidRPr="00672801">
        <w:rPr>
          <w:rFonts w:ascii="Times New Roman" w:hAnsi="Times New Roman" w:cs="Times New Roman"/>
          <w:lang w:val="it-IT"/>
        </w:rPr>
        <w:br/>
        <w:t>D. 3D tensor</w:t>
      </w:r>
    </w:p>
    <w:p>
      <w:pPr>
        <w:spacing w:after="80"/>
      </w:pPr>
      <w:r>
        <w:rPr>
          <w:b/>
        </w:rPr>
        <w:t>Answer:</w:t>
      </w:r>
      <w:r>
        <w:t xml:space="preserve"> B. A single sequence of token IDs is a 1D tensor.</w:t>
      </w:r>
    </w:p>
    <w:p w14:paraId="0AC98D8B" w14:textId="152D8148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11</w:t>
      </w:r>
      <w:r w:rsidRPr="00672801">
        <w:rPr>
          <w:rFonts w:ascii="Times New Roman" w:hAnsi="Times New Roman" w:cs="Times New Roman"/>
          <w:b/>
          <w:bCs/>
        </w:rPr>
        <w:t>. Understanding the Embedding Dimension</w:t>
      </w:r>
    </w:p>
    <w:p w14:paraId="7147B3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In:</w:t>
      </w:r>
    </w:p>
    <w:p w14:paraId="66BD796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0DE771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768</w:t>
      </w:r>
      <w:r w:rsidRPr="00672801">
        <w:rPr>
          <w:rFonts w:ascii="Times New Roman" w:hAnsi="Times New Roman" w:cs="Times New Roman"/>
        </w:rPr>
        <w:t xml:space="preserve"> represent?</w:t>
      </w:r>
    </w:p>
    <w:p w14:paraId="02EEE3B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Vocabulary size</w:t>
      </w:r>
      <w:r w:rsidRPr="00672801">
        <w:rPr>
          <w:rFonts w:ascii="Times New Roman" w:hAnsi="Times New Roman" w:cs="Times New Roman"/>
        </w:rPr>
        <w:br/>
        <w:t>B. Number of sentences</w:t>
      </w:r>
      <w:r w:rsidRPr="00672801">
        <w:rPr>
          <w:rFonts w:ascii="Times New Roman" w:hAnsi="Times New Roman" w:cs="Times New Roman"/>
        </w:rPr>
        <w:br/>
        <w:t>C. Number of tokens</w:t>
      </w:r>
      <w:r w:rsidRPr="00672801">
        <w:rPr>
          <w:rFonts w:ascii="Times New Roman" w:hAnsi="Times New Roman" w:cs="Times New Roman"/>
        </w:rPr>
        <w:br/>
        <w:t>D. Embedding dimension</w:t>
      </w:r>
    </w:p>
    <w:p>
      <w:pPr>
        <w:spacing w:after="80"/>
      </w:pPr>
      <w:r>
        <w:rPr>
          <w:b/>
        </w:rPr>
        <w:t>Answer:</w:t>
      </w:r>
      <w:r>
        <w:t xml:space="preserve"> D. The final axis is the 768-value embedding for each token.</w:t>
      </w:r>
    </w:p>
    <w:p w14:paraId="519CCCFA" w14:textId="236A8AEA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</w:t>
      </w:r>
      <w:r w:rsidRPr="00672801">
        <w:rPr>
          <w:rFonts w:ascii="Times New Roman" w:hAnsi="Times New Roman" w:cs="Times New Roman"/>
          <w:b/>
          <w:bCs/>
        </w:rPr>
        <w:t>2</w:t>
      </w:r>
      <w:r w:rsidRPr="00672801">
        <w:rPr>
          <w:rFonts w:ascii="Times New Roman" w:hAnsi="Times New Roman" w:cs="Times New Roman"/>
          <w:b/>
          <w:bCs/>
        </w:rPr>
        <w:t>. Tensor Indexing</w:t>
      </w:r>
    </w:p>
    <w:p w14:paraId="07707BB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01472713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21B2C69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proofErr w:type="gramStart"/>
      <w:r w:rsidRPr="00672801">
        <w:rPr>
          <w:rFonts w:ascii="Times New Roman" w:hAnsi="Times New Roman" w:cs="Times New Roman"/>
        </w:rPr>
        <w:t>X[</w:t>
      </w:r>
      <w:proofErr w:type="gramEnd"/>
      <w:r w:rsidRPr="00672801">
        <w:rPr>
          <w:rFonts w:ascii="Times New Roman" w:hAnsi="Times New Roman" w:cs="Times New Roman"/>
        </w:rPr>
        <w:t>0] represent?</w:t>
      </w:r>
    </w:p>
    <w:p w14:paraId="62795BA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token across all sentences</w:t>
      </w:r>
      <w:r w:rsidRPr="00672801">
        <w:rPr>
          <w:rFonts w:ascii="Times New Roman" w:hAnsi="Times New Roman" w:cs="Times New Roman"/>
        </w:rPr>
        <w:br/>
        <w:t>B. The first embedding dimension</w:t>
      </w:r>
      <w:r w:rsidRPr="00672801">
        <w:rPr>
          <w:rFonts w:ascii="Times New Roman" w:hAnsi="Times New Roman" w:cs="Times New Roman"/>
        </w:rPr>
        <w:br/>
        <w:t>C. The first sentence/sequence</w:t>
      </w:r>
      <w:r w:rsidRPr="00672801">
        <w:rPr>
          <w:rFonts w:ascii="Times New Roman" w:hAnsi="Times New Roman" w:cs="Times New Roman"/>
        </w:rPr>
        <w:br/>
        <w:t>D. The first batch dimension only</w:t>
      </w:r>
    </w:p>
    <w:p>
      <w:pPr>
        <w:spacing w:after="80"/>
      </w:pPr>
      <w:r>
        <w:rPr>
          <w:b/>
        </w:rPr>
        <w:t>Answer:</w:t>
      </w:r>
      <w:r>
        <w:t xml:space="preserve"> C. Index 0 selects the first sequence and all its tokens and embedding features.</w:t>
      </w:r>
    </w:p>
    <w:p w14:paraId="64BE2857" w14:textId="4FAA4EA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E1E6DC4" w14:textId="5C71448A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13</w:t>
      </w:r>
      <w:r w:rsidRPr="00672801">
        <w:rPr>
          <w:rFonts w:ascii="Times New Roman" w:hAnsi="Times New Roman" w:cs="Times New Roman"/>
          <w:b/>
          <w:bCs/>
        </w:rPr>
        <w:t>. Tensor Slicing</w:t>
      </w:r>
    </w:p>
    <w:p w14:paraId="2065E21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For:</w:t>
      </w:r>
    </w:p>
    <w:p w14:paraId="7F9EE61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0DECFAF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What would X</w:t>
      </w:r>
      <w:proofErr w:type="gramStart"/>
      <w:r w:rsidRPr="00672801">
        <w:rPr>
          <w:rFonts w:ascii="Times New Roman" w:hAnsi="Times New Roman" w:cs="Times New Roman"/>
        </w:rPr>
        <w:t>[:,</w:t>
      </w:r>
      <w:proofErr w:type="gramEnd"/>
      <w:r w:rsidRPr="00672801">
        <w:rPr>
          <w:rFonts w:ascii="Times New Roman" w:hAnsi="Times New Roman" w:cs="Times New Roman"/>
        </w:rPr>
        <w:t xml:space="preserve"> 0</w:t>
      </w:r>
      <w:proofErr w:type="gramStart"/>
      <w:r w:rsidRPr="00672801">
        <w:rPr>
          <w:rFonts w:ascii="Times New Roman" w:hAnsi="Times New Roman" w:cs="Times New Roman"/>
        </w:rPr>
        <w:t>, :</w:t>
      </w:r>
      <w:proofErr w:type="gramEnd"/>
      <w:r w:rsidRPr="00672801">
        <w:rPr>
          <w:rFonts w:ascii="Times New Roman" w:hAnsi="Times New Roman" w:cs="Times New Roman"/>
        </w:rPr>
        <w:t>] select?</w:t>
      </w:r>
    </w:p>
    <w:p w14:paraId="5765631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sentence</w:t>
      </w:r>
      <w:r w:rsidRPr="00672801">
        <w:rPr>
          <w:rFonts w:ascii="Times New Roman" w:hAnsi="Times New Roman" w:cs="Times New Roman"/>
        </w:rPr>
        <w:br/>
        <w:t>B. The first token from every sentence</w:t>
      </w:r>
      <w:r w:rsidRPr="00672801">
        <w:rPr>
          <w:rFonts w:ascii="Times New Roman" w:hAnsi="Times New Roman" w:cs="Times New Roman"/>
        </w:rPr>
        <w:br/>
        <w:t>C. The first embedding dimension from every token</w:t>
      </w:r>
      <w:r w:rsidRPr="00672801">
        <w:rPr>
          <w:rFonts w:ascii="Times New Roman" w:hAnsi="Times New Roman" w:cs="Times New Roman"/>
        </w:rPr>
        <w:br/>
        <w:t>D. The entire tensor</w:t>
      </w:r>
    </w:p>
    <w:p>
      <w:pPr>
        <w:spacing w:after="80"/>
      </w:pPr>
      <w:r>
        <w:rPr>
          <w:b/>
        </w:rPr>
        <w:t>Answer:</w:t>
      </w:r>
      <w:r>
        <w:t xml:space="preserve"> B. It selects token position 0 for every sequence, retaining all 768 features.</w:t>
      </w:r>
    </w:p>
    <w:p w14:paraId="67978FD8" w14:textId="54CBD2F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C764289" w14:textId="5601491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14</w:t>
      </w:r>
      <w:r w:rsidRPr="00672801">
        <w:rPr>
          <w:rFonts w:ascii="Times New Roman" w:hAnsi="Times New Roman" w:cs="Times New Roman"/>
          <w:b/>
          <w:bCs/>
        </w:rPr>
        <w:t>. Shape Compatibility</w:t>
      </w:r>
    </w:p>
    <w:p w14:paraId="1FE35F48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14:paraId="70CB1B01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A.shape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768)</w:t>
      </w:r>
    </w:p>
    <w:p w14:paraId="3AD7EB0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14:paraId="085F3FBC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768)</w:t>
      </w:r>
    </w:p>
    <w:p w14:paraId="491CD5E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naturally possible element-by-element?</w:t>
      </w:r>
    </w:p>
    <w:p w14:paraId="7245F69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Addition</w:t>
      </w:r>
      <w:r w:rsidRPr="00672801">
        <w:rPr>
          <w:rFonts w:ascii="Times New Roman" w:hAnsi="Times New Roman" w:cs="Times New Roman"/>
        </w:rPr>
        <w:br/>
        <w:t>B. Only matrix multiplication</w:t>
      </w:r>
      <w:r w:rsidRPr="00672801">
        <w:rPr>
          <w:rFonts w:ascii="Times New Roman" w:hAnsi="Times New Roman" w:cs="Times New Roman"/>
        </w:rPr>
        <w:br/>
        <w:t>C. Only concatenation</w:t>
      </w:r>
      <w:r w:rsidRPr="00672801">
        <w:rPr>
          <w:rFonts w:ascii="Times New Roman" w:hAnsi="Times New Roman" w:cs="Times New Roman"/>
        </w:rPr>
        <w:br/>
        <w:t>D. No operation is possible</w:t>
      </w:r>
    </w:p>
    <w:p>
      <w:pPr>
        <w:spacing w:after="80"/>
      </w:pPr>
      <w:r>
        <w:rPr>
          <w:b/>
        </w:rPr>
        <w:t>Answer:</w:t>
      </w:r>
      <w:r>
        <w:t xml:space="preserve"> A. Equal shapes allow element-wise addition.</w:t>
      </w:r>
    </w:p>
    <w:p w14:paraId="01132275" w14:textId="3294DEE5" w:rsidR="00672801" w:rsidRPr="00672801" w:rsidRDefault="00672801" w:rsidP="00672801">
      <w:pPr>
        <w:rPr>
          <w:rFonts w:ascii="Times New Roman" w:hAnsi="Times New Roman" w:cs="Times New Roman"/>
        </w:rPr>
      </w:pPr>
    </w:p>
    <w:p w14:paraId="561D9D2C" w14:textId="27E7FC30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15</w:t>
      </w:r>
      <w:r w:rsidRPr="00672801">
        <w:rPr>
          <w:rFonts w:ascii="Times New Roman" w:hAnsi="Times New Roman" w:cs="Times New Roman"/>
          <w:b/>
          <w:bCs/>
        </w:rPr>
        <w:t>. Broadcasting</w:t>
      </w:r>
    </w:p>
    <w:p w14:paraId="4923837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14:paraId="72765EEA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14:paraId="4224212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14:paraId="7F19CA6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(768,)</w:t>
      </w:r>
    </w:p>
    <w:p w14:paraId="1B76084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can happen when b is added to X?</w:t>
      </w:r>
    </w:p>
    <w:p w14:paraId="1A28CDE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Addition is impossible because the shapes are different</w:t>
      </w:r>
      <w:r w:rsidRPr="00672801">
        <w:rPr>
          <w:rFonts w:ascii="Times New Roman" w:hAnsi="Times New Roman" w:cs="Times New Roman"/>
        </w:rPr>
        <w:br/>
        <w:t>B. b can be broadcast across the first two dimensions</w:t>
      </w:r>
      <w:r w:rsidRPr="00672801">
        <w:rPr>
          <w:rFonts w:ascii="Times New Roman" w:hAnsi="Times New Roman" w:cs="Times New Roman"/>
        </w:rPr>
        <w:br/>
        <w:t>C. X is automatically reduced to (768,)</w:t>
      </w:r>
      <w:r w:rsidRPr="00672801">
        <w:rPr>
          <w:rFonts w:ascii="Times New Roman" w:hAnsi="Times New Roman" w:cs="Times New Roman"/>
        </w:rPr>
        <w:br/>
        <w:t>D. The batch dimension disappears</w:t>
      </w:r>
    </w:p>
    <w:p>
      <w:pPr>
        <w:spacing w:after="80"/>
      </w:pPr>
      <w:r>
        <w:rPr>
          <w:b/>
        </w:rPr>
        <w:t>Answer:</w:t>
      </w:r>
      <w:r>
        <w:t xml:space="preserve"> B. The length-768 vector aligns with the last axis and broadcasts over batch and token axes.</w:t>
      </w:r>
    </w:p>
    <w:p w14:paraId="2A711581" w14:textId="72BEFE53" w:rsidR="00672801" w:rsidRPr="00672801" w:rsidRDefault="00672801" w:rsidP="00672801">
      <w:pPr>
        <w:rPr>
          <w:rFonts w:ascii="Times New Roman" w:hAnsi="Times New Roman" w:cs="Times New Roman"/>
        </w:rPr>
      </w:pPr>
    </w:p>
    <w:p w14:paraId="4F52BADF" w14:textId="626BF42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16</w:t>
      </w:r>
      <w:r w:rsidRPr="00672801">
        <w:rPr>
          <w:rFonts w:ascii="Times New Roman" w:hAnsi="Times New Roman" w:cs="Times New Roman"/>
          <w:b/>
          <w:bCs/>
        </w:rPr>
        <w:t>. Concatenation</w:t>
      </w:r>
    </w:p>
    <w:p w14:paraId="33D7E20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You have two feature tensors:</w:t>
      </w:r>
    </w:p>
    <w:p w14:paraId="7C06879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A.shape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128)</w:t>
      </w:r>
    </w:p>
    <w:p w14:paraId="218CD1C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B.shape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(32, 100, 256)</w:t>
      </w:r>
    </w:p>
    <w:p w14:paraId="32576C39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You concatenate them along the </w:t>
      </w:r>
      <w:r w:rsidRPr="00672801">
        <w:rPr>
          <w:rFonts w:ascii="Times New Roman" w:hAnsi="Times New Roman" w:cs="Times New Roman"/>
          <w:b/>
          <w:bCs/>
        </w:rPr>
        <w:t>feature dimension</w:t>
      </w:r>
      <w:r w:rsidRPr="00672801">
        <w:rPr>
          <w:rFonts w:ascii="Times New Roman" w:hAnsi="Times New Roman" w:cs="Times New Roman"/>
        </w:rPr>
        <w:t>.</w:t>
      </w:r>
    </w:p>
    <w:p w14:paraId="5EDF866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resulting shape?</w:t>
      </w:r>
    </w:p>
    <w:p w14:paraId="4033B9A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(32, 100, 384)</w:t>
      </w:r>
      <w:r w:rsidRPr="00672801">
        <w:rPr>
          <w:rFonts w:ascii="Times New Roman" w:hAnsi="Times New Roman" w:cs="Times New Roman"/>
        </w:rPr>
        <w:br/>
        <w:t>B. (32, 200, 384)</w:t>
      </w:r>
      <w:r w:rsidRPr="00672801">
        <w:rPr>
          <w:rFonts w:ascii="Times New Roman" w:hAnsi="Times New Roman" w:cs="Times New Roman"/>
        </w:rPr>
        <w:br/>
      </w:r>
      <w:r w:rsidRPr="00672801">
        <w:rPr>
          <w:rFonts w:ascii="Times New Roman" w:hAnsi="Times New Roman" w:cs="Times New Roman"/>
        </w:rPr>
        <w:lastRenderedPageBreak/>
        <w:t>C. (64, 100, 384)</w:t>
      </w:r>
      <w:r w:rsidRPr="00672801">
        <w:rPr>
          <w:rFonts w:ascii="Times New Roman" w:hAnsi="Times New Roman" w:cs="Times New Roman"/>
        </w:rPr>
        <w:br/>
        <w:t>D. (32, 100, 256)</w:t>
      </w:r>
    </w:p>
    <w:p>
      <w:pPr>
        <w:spacing w:after="80"/>
      </w:pPr>
      <w:r>
        <w:rPr>
          <w:b/>
        </w:rPr>
        <w:t>Answer:</w:t>
      </w:r>
      <w:r>
        <w:t xml:space="preserve"> A. Concatenating feature widths gives (32, 100, 128 + 256) = (32, 100, 384).</w:t>
      </w:r>
    </w:p>
    <w:p w14:paraId="1B669AF5" w14:textId="3C1034F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4A536792" w14:textId="31447D0C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17</w:t>
      </w:r>
      <w:r w:rsidRPr="00672801">
        <w:rPr>
          <w:rFonts w:ascii="Times New Roman" w:hAnsi="Times New Roman" w:cs="Times New Roman"/>
          <w:b/>
          <w:bCs/>
        </w:rPr>
        <w:t>. Reshaping</w:t>
      </w:r>
    </w:p>
    <w:p w14:paraId="7CB919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409304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14:paraId="4F8D801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many total elements does it contain?</w:t>
      </w:r>
    </w:p>
    <w:p w14:paraId="0277AE9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15</w:t>
      </w:r>
      <w:r w:rsidRPr="00672801">
        <w:rPr>
          <w:rFonts w:ascii="Times New Roman" w:hAnsi="Times New Roman" w:cs="Times New Roman"/>
        </w:rPr>
        <w:br/>
        <w:t>B. 60</w:t>
      </w:r>
      <w:r w:rsidRPr="00672801">
        <w:rPr>
          <w:rFonts w:ascii="Times New Roman" w:hAnsi="Times New Roman" w:cs="Times New Roman"/>
        </w:rPr>
        <w:br/>
        <w:t>C. 120</w:t>
      </w:r>
      <w:r w:rsidRPr="00672801">
        <w:rPr>
          <w:rFonts w:ascii="Times New Roman" w:hAnsi="Times New Roman" w:cs="Times New Roman"/>
        </w:rPr>
        <w:br/>
        <w:t>D. 24</w:t>
      </w:r>
    </w:p>
    <w:p>
      <w:pPr>
        <w:spacing w:after="80"/>
      </w:pPr>
      <w:r>
        <w:rPr>
          <w:b/>
        </w:rPr>
        <w:t>Answer:</w:t>
      </w:r>
      <w:r>
        <w:t xml:space="preserve"> C. 4 × 5 × 6 = 120 elements.</w:t>
      </w:r>
    </w:p>
    <w:p w14:paraId="4471FEEB" w14:textId="1437CF16" w:rsidR="00672801" w:rsidRPr="00672801" w:rsidRDefault="00672801" w:rsidP="00672801">
      <w:pPr>
        <w:rPr>
          <w:rFonts w:ascii="Times New Roman" w:hAnsi="Times New Roman" w:cs="Times New Roman"/>
        </w:rPr>
      </w:pPr>
    </w:p>
    <w:p w14:paraId="644D6752" w14:textId="1CAA3EE9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18</w:t>
      </w:r>
      <w:r w:rsidRPr="00672801">
        <w:rPr>
          <w:rFonts w:ascii="Times New Roman" w:hAnsi="Times New Roman" w:cs="Times New Roman"/>
          <w:b/>
          <w:bCs/>
        </w:rPr>
        <w:t>. Valid Reshape</w:t>
      </w:r>
    </w:p>
    <w:p w14:paraId="08819F7E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FD04B0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14:paraId="24DC77A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reshape is valid </w:t>
      </w:r>
      <w:r w:rsidRPr="00672801">
        <w:rPr>
          <w:rFonts w:ascii="Times New Roman" w:hAnsi="Times New Roman" w:cs="Times New Roman"/>
          <w:b/>
          <w:bCs/>
        </w:rPr>
        <w:t>without changing the number of elements</w:t>
      </w:r>
      <w:r w:rsidRPr="00672801">
        <w:rPr>
          <w:rFonts w:ascii="Times New Roman" w:hAnsi="Times New Roman" w:cs="Times New Roman"/>
        </w:rPr>
        <w:t>?</w:t>
      </w:r>
    </w:p>
    <w:p w14:paraId="38E84A85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(4, 10)</w:t>
      </w:r>
      <w:r w:rsidRPr="00672801">
        <w:rPr>
          <w:rFonts w:ascii="Times New Roman" w:hAnsi="Times New Roman" w:cs="Times New Roman"/>
        </w:rPr>
        <w:br/>
        <w:t>B. (2, 30)</w:t>
      </w:r>
      <w:r w:rsidRPr="00672801">
        <w:rPr>
          <w:rFonts w:ascii="Times New Roman" w:hAnsi="Times New Roman" w:cs="Times New Roman"/>
        </w:rPr>
        <w:br/>
        <w:t>C. (3, 20, 2)</w:t>
      </w:r>
      <w:r w:rsidRPr="00672801">
        <w:rPr>
          <w:rFonts w:ascii="Times New Roman" w:hAnsi="Times New Roman" w:cs="Times New Roman"/>
        </w:rPr>
        <w:br/>
        <w:t>D. Both B and C</w:t>
      </w:r>
    </w:p>
    <w:p>
      <w:pPr>
        <w:spacing w:after="80"/>
      </w:pPr>
      <w:r>
        <w:rPr>
          <w:b/>
        </w:rPr>
        <w:t>Answer:</w:t>
      </w:r>
      <w:r>
        <w:t xml:space="preserve"> D. Both (2, 30) and (3, 20, 2) contain 120 elements.</w:t>
      </w:r>
    </w:p>
    <w:p w14:paraId="427F90E8" w14:textId="242FA8F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32E6DDC9" w14:textId="15A0932C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19</w:t>
      </w:r>
      <w:r w:rsidRPr="00672801">
        <w:rPr>
          <w:rFonts w:ascii="Times New Roman" w:hAnsi="Times New Roman" w:cs="Times New Roman"/>
          <w:b/>
          <w:bCs/>
        </w:rPr>
        <w:t>. Reshape vs Transpose</w:t>
      </w:r>
    </w:p>
    <w:p w14:paraId="5DD7492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changes a tensor from:</w:t>
      </w:r>
    </w:p>
    <w:p w14:paraId="271D3A0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(32, 224, 224, 3)</w:t>
      </w:r>
    </w:p>
    <w:p w14:paraId="2748CE0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to:</w:t>
      </w:r>
    </w:p>
    <w:p w14:paraId="2F13C89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(32, 3, 224, 224)</w:t>
      </w:r>
    </w:p>
    <w:p w14:paraId="2502321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conceptually appropriate?</w:t>
      </w:r>
    </w:p>
    <w:p w14:paraId="6048D79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Reshape</w:t>
      </w:r>
      <w:r w:rsidRPr="00672801">
        <w:rPr>
          <w:rFonts w:ascii="Times New Roman" w:hAnsi="Times New Roman" w:cs="Times New Roman"/>
        </w:rPr>
        <w:br/>
        <w:t>B. Transpose/permute axes</w:t>
      </w:r>
      <w:r w:rsidRPr="00672801">
        <w:rPr>
          <w:rFonts w:ascii="Times New Roman" w:hAnsi="Times New Roman" w:cs="Times New Roman"/>
        </w:rPr>
        <w:br/>
        <w:t>C. Flatten</w:t>
      </w:r>
      <w:r w:rsidRPr="00672801">
        <w:rPr>
          <w:rFonts w:ascii="Times New Roman" w:hAnsi="Times New Roman" w:cs="Times New Roman"/>
        </w:rPr>
        <w:br/>
        <w:t>D. Aggregation</w:t>
      </w:r>
    </w:p>
    <w:p>
      <w:pPr>
        <w:spacing w:after="80"/>
      </w:pPr>
      <w:r>
        <w:rPr>
          <w:b/>
        </w:rPr>
        <w:t>Answer:</w:t>
      </w:r>
      <w:r>
        <w:t xml:space="preserve"> B. The same axes must be permuted from BHWC to BCHW; reshaping alone would scramble their interpretation.</w:t>
      </w:r>
    </w:p>
    <w:p w14:paraId="658405B6" w14:textId="537109E1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4DBFDFF" w14:textId="3FB3CB5E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20</w:t>
      </w:r>
      <w:r w:rsidRPr="00672801">
        <w:rPr>
          <w:rFonts w:ascii="Times New Roman" w:hAnsi="Times New Roman" w:cs="Times New Roman"/>
          <w:b/>
          <w:bCs/>
        </w:rPr>
        <w:t>. Why Does This Matter?</w:t>
      </w:r>
    </w:p>
    <w:p w14:paraId="56ABE22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deep-learning model expects:</w:t>
      </w:r>
    </w:p>
    <w:p w14:paraId="1B109737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(batch, channels, height, width)</w:t>
      </w:r>
    </w:p>
    <w:p w14:paraId="6685DBA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but the image data is stored as:</w:t>
      </w:r>
    </w:p>
    <w:p w14:paraId="3848FBE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(batch, height, width, channels)</w:t>
      </w:r>
    </w:p>
    <w:p w14:paraId="62F56D8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main issue?</w:t>
      </w:r>
    </w:p>
    <w:p w14:paraId="7C783B0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numerical values are necessarily wrong</w:t>
      </w:r>
      <w:r w:rsidRPr="00672801">
        <w:rPr>
          <w:rFonts w:ascii="Times New Roman" w:hAnsi="Times New Roman" w:cs="Times New Roman"/>
        </w:rPr>
        <w:br/>
        <w:t>B. The model may interpret the dimensions incorrectly</w:t>
      </w:r>
      <w:r w:rsidRPr="00672801">
        <w:rPr>
          <w:rFonts w:ascii="Times New Roman" w:hAnsi="Times New Roman" w:cs="Times New Roman"/>
        </w:rPr>
        <w:br/>
        <w:t>C. The image has too many pixels</w:t>
      </w:r>
      <w:r w:rsidRPr="00672801">
        <w:rPr>
          <w:rFonts w:ascii="Times New Roman" w:hAnsi="Times New Roman" w:cs="Times New Roman"/>
        </w:rPr>
        <w:br/>
        <w:t>D. The batch size becomes zero</w:t>
      </w:r>
    </w:p>
    <w:p>
      <w:pPr>
        <w:spacing w:after="80"/>
      </w:pPr>
      <w:r>
        <w:rPr>
          <w:b/>
        </w:rPr>
        <w:t>Answer:</w:t>
      </w:r>
      <w:r>
        <w:t xml:space="preserve"> B. The model can interpret height/width as channels unless the axes are reordered to its expected layout.</w:t>
      </w:r>
    </w:p>
    <w:p w14:paraId="2B7E1520" w14:textId="5F91ADA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EFD377B" w14:textId="0090488B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21</w:t>
      </w:r>
      <w:r w:rsidRPr="00672801">
        <w:rPr>
          <w:rFonts w:ascii="Times New Roman" w:hAnsi="Times New Roman" w:cs="Times New Roman"/>
          <w:b/>
          <w:bCs/>
        </w:rPr>
        <w:t>. Flattening</w:t>
      </w:r>
    </w:p>
    <w:p w14:paraId="73462EC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RGB image has shape:</w:t>
      </w:r>
    </w:p>
    <w:p w14:paraId="667D012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(224, 224, 3)</w:t>
      </w:r>
    </w:p>
    <w:p w14:paraId="64A2EB72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flattened into a 1D tensor, how many elements will it contain?</w:t>
      </w:r>
    </w:p>
    <w:p w14:paraId="592F54E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224</w:t>
      </w:r>
      <w:r w:rsidRPr="00672801">
        <w:rPr>
          <w:rFonts w:ascii="Times New Roman" w:hAnsi="Times New Roman" w:cs="Times New Roman"/>
        </w:rPr>
        <w:br/>
        <w:t>B. 448</w:t>
      </w:r>
      <w:r w:rsidRPr="00672801">
        <w:rPr>
          <w:rFonts w:ascii="Times New Roman" w:hAnsi="Times New Roman" w:cs="Times New Roman"/>
        </w:rPr>
        <w:br/>
        <w:t>C. 150,528</w:t>
      </w:r>
      <w:r w:rsidRPr="00672801">
        <w:rPr>
          <w:rFonts w:ascii="Times New Roman" w:hAnsi="Times New Roman" w:cs="Times New Roman"/>
        </w:rPr>
        <w:br/>
        <w:t>D. 50,176</w:t>
      </w:r>
    </w:p>
    <w:p>
      <w:pPr>
        <w:spacing w:after="80"/>
      </w:pPr>
      <w:r>
        <w:rPr>
          <w:b/>
        </w:rPr>
        <w:t>Answer:</w:t>
      </w:r>
      <w:r>
        <w:t xml:space="preserve"> C. 224 × 224 × 3 = 150,528 elements.</w:t>
      </w:r>
    </w:p>
    <w:p w14:paraId="07D9B9C7" w14:textId="5C9220BB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 </w:t>
      </w:r>
    </w:p>
    <w:p w14:paraId="46B8CB2E" w14:textId="0DEC98F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22</w:t>
      </w:r>
      <w:r w:rsidRPr="00672801">
        <w:rPr>
          <w:rFonts w:ascii="Times New Roman" w:hAnsi="Times New Roman" w:cs="Times New Roman"/>
          <w:b/>
          <w:bCs/>
        </w:rPr>
        <w:t>. Tensor vs Matrix</w:t>
      </w:r>
    </w:p>
    <w:p w14:paraId="3A576CE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statement is most accurate?</w:t>
      </w:r>
    </w:p>
    <w:p w14:paraId="46FA389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 tensor is always a 3D object</w:t>
      </w:r>
      <w:r w:rsidRPr="00672801">
        <w:rPr>
          <w:rFonts w:ascii="Times New Roman" w:hAnsi="Times New Roman" w:cs="Times New Roman"/>
        </w:rPr>
        <w:br/>
        <w:t>B. A matrix is a special case of a tensor</w:t>
      </w:r>
      <w:r w:rsidRPr="00672801">
        <w:rPr>
          <w:rFonts w:ascii="Times New Roman" w:hAnsi="Times New Roman" w:cs="Times New Roman"/>
        </w:rPr>
        <w:br/>
        <w:t>C. A tensor cannot contain numerical values</w:t>
      </w:r>
      <w:r w:rsidRPr="00672801">
        <w:rPr>
          <w:rFonts w:ascii="Times New Roman" w:hAnsi="Times New Roman" w:cs="Times New Roman"/>
        </w:rPr>
        <w:br/>
        <w:t>D. A matrix and tensor are completely unrelated concepts</w:t>
      </w:r>
    </w:p>
    <w:p>
      <w:pPr>
        <w:spacing w:after="80"/>
      </w:pPr>
      <w:r>
        <w:rPr>
          <w:b/>
        </w:rPr>
        <w:t>Answer:</w:t>
      </w:r>
      <w:r>
        <w:t xml:space="preserve"> B. A matrix is a rank-2 tensor, hence a special case of a tensor.</w:t>
      </w:r>
    </w:p>
    <w:p w14:paraId="085A65DB" w14:textId="719DF462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F024A58" w14:textId="2F7374E8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23</w:t>
      </w:r>
      <w:r w:rsidRPr="00672801">
        <w:rPr>
          <w:rFonts w:ascii="Times New Roman" w:hAnsi="Times New Roman" w:cs="Times New Roman"/>
          <w:b/>
          <w:bCs/>
        </w:rPr>
        <w:t>. Neural Network Activations</w:t>
      </w:r>
    </w:p>
    <w:p w14:paraId="65EAC5E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neural network processes a batch of 64 samples. Each sample produces a feature vector of length 128.</w:t>
      </w:r>
    </w:p>
    <w:p w14:paraId="7AB6B74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likely shape of the activation tensor?</w:t>
      </w:r>
    </w:p>
    <w:p w14:paraId="4EA338B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(128,)</w:t>
      </w:r>
      <w:r w:rsidRPr="00672801">
        <w:rPr>
          <w:rFonts w:ascii="Times New Roman" w:hAnsi="Times New Roman" w:cs="Times New Roman"/>
        </w:rPr>
        <w:br/>
        <w:t>B. (64,)</w:t>
      </w:r>
      <w:r w:rsidRPr="00672801">
        <w:rPr>
          <w:rFonts w:ascii="Times New Roman" w:hAnsi="Times New Roman" w:cs="Times New Roman"/>
        </w:rPr>
        <w:br/>
        <w:t>C. (64, 128)</w:t>
      </w:r>
      <w:r w:rsidRPr="00672801">
        <w:rPr>
          <w:rFonts w:ascii="Times New Roman" w:hAnsi="Times New Roman" w:cs="Times New Roman"/>
        </w:rPr>
        <w:br/>
        <w:t>D. (128, 128)</w:t>
      </w:r>
    </w:p>
    <w:p>
      <w:pPr>
        <w:spacing w:after="80"/>
      </w:pPr>
      <w:r>
        <w:rPr>
          <w:b/>
        </w:rPr>
        <w:t>Answer:</w:t>
      </w:r>
      <w:r>
        <w:t xml:space="preserve"> C. One 128-feature vector per sample gives (64, 128).</w:t>
      </w:r>
    </w:p>
    <w:p w14:paraId="66C4081E" w14:textId="088BADFA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9784ADB" w14:textId="22674C4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24</w:t>
      </w:r>
      <w:r w:rsidRPr="00672801">
        <w:rPr>
          <w:rFonts w:ascii="Times New Roman" w:hAnsi="Times New Roman" w:cs="Times New Roman"/>
          <w:b/>
          <w:bCs/>
        </w:rPr>
        <w:t>. Convolutional Layer</w:t>
      </w:r>
    </w:p>
    <w:p w14:paraId="66DC72D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CNN receives:</w:t>
      </w:r>
    </w:p>
    <w:p w14:paraId="322FC182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(16, 3, 224, 224)</w:t>
      </w:r>
    </w:p>
    <w:p w14:paraId="6D1F72AA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 produces:</w:t>
      </w:r>
    </w:p>
    <w:p w14:paraId="6A7EC6D0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proofErr w:type="gramStart"/>
      <w:r w:rsidRPr="00672801">
        <w:rPr>
          <w:rFonts w:ascii="Times New Roman" w:hAnsi="Times New Roman" w:cs="Times New Roman"/>
        </w:rPr>
        <w:t>Y.shape</w:t>
      </w:r>
      <w:proofErr w:type="spellEnd"/>
      <w:proofErr w:type="gramEnd"/>
      <w:r w:rsidRPr="00672801">
        <w:rPr>
          <w:rFonts w:ascii="Times New Roman" w:hAnsi="Times New Roman" w:cs="Times New Roman"/>
        </w:rPr>
        <w:t xml:space="preserve"> = (16, 64, 112, 112)</w:t>
      </w:r>
    </w:p>
    <w:p w14:paraId="1C9DF880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What has most likely changed?</w:t>
      </w:r>
    </w:p>
    <w:p w14:paraId="7352FF4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Batch size only</w:t>
      </w:r>
      <w:r w:rsidRPr="00672801">
        <w:rPr>
          <w:rFonts w:ascii="Times New Roman" w:hAnsi="Times New Roman" w:cs="Times New Roman"/>
        </w:rPr>
        <w:br/>
        <w:t>B. Number of channels and spatial resolution</w:t>
      </w:r>
      <w:r w:rsidRPr="00672801">
        <w:rPr>
          <w:rFonts w:ascii="Times New Roman" w:hAnsi="Times New Roman" w:cs="Times New Roman"/>
        </w:rPr>
        <w:br/>
        <w:t>C. Only the number of samples</w:t>
      </w:r>
      <w:r w:rsidRPr="00672801">
        <w:rPr>
          <w:rFonts w:ascii="Times New Roman" w:hAnsi="Times New Roman" w:cs="Times New Roman"/>
        </w:rPr>
        <w:br/>
        <w:t>D. Vocabulary size</w:t>
      </w:r>
    </w:p>
    <w:p>
      <w:pPr>
        <w:spacing w:after="80"/>
      </w:pPr>
      <w:r>
        <w:rPr>
          <w:b/>
        </w:rPr>
        <w:t>Answer:</w:t>
      </w:r>
      <w:r>
        <w:t xml:space="preserve"> B. Channels increase from 3 to 64 while each spatial dimension halves.</w:t>
      </w:r>
    </w:p>
    <w:p w14:paraId="5218D44F" w14:textId="0617F153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D95C27A" w14:textId="6C77A4AD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25</w:t>
      </w:r>
      <w:r w:rsidRPr="00672801">
        <w:rPr>
          <w:rFonts w:ascii="Times New Roman" w:hAnsi="Times New Roman" w:cs="Times New Roman"/>
          <w:b/>
          <w:bCs/>
        </w:rPr>
        <w:t>. Tensor as Data Organization</w:t>
      </w:r>
    </w:p>
    <w:p w14:paraId="15528BC1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Why are tensors particularly useful in deep learning?</w:t>
      </w:r>
    </w:p>
    <w:p w14:paraId="1AC81EE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They provide a structured way to represent multidimensional data and enable efficient numerical operations</w:t>
      </w:r>
      <w:r w:rsidRPr="00672801">
        <w:rPr>
          <w:rFonts w:ascii="Times New Roman" w:hAnsi="Times New Roman" w:cs="Times New Roman"/>
        </w:rPr>
        <w:br/>
        <w:t>B. They eliminate the need for mathematics</w:t>
      </w:r>
      <w:r w:rsidRPr="00672801">
        <w:rPr>
          <w:rFonts w:ascii="Times New Roman" w:hAnsi="Times New Roman" w:cs="Times New Roman"/>
        </w:rPr>
        <w:br/>
        <w:t>C. They automatically understand the meaning of every dimension</w:t>
      </w:r>
      <w:r w:rsidRPr="00672801">
        <w:rPr>
          <w:rFonts w:ascii="Times New Roman" w:hAnsi="Times New Roman" w:cs="Times New Roman"/>
        </w:rPr>
        <w:br/>
        <w:t>D. They are only required for images</w:t>
      </w:r>
    </w:p>
    <w:p>
      <w:pPr>
        <w:spacing w:after="80"/>
      </w:pPr>
      <w:r>
        <w:rPr>
          <w:b/>
        </w:rPr>
        <w:t>Answer:</w:t>
      </w:r>
      <w:r>
        <w:t xml:space="preserve"> A. Tensors organize multidimensional data and support efficient numerical operations.</w:t>
      </w:r>
    </w:p>
    <w:p w14:paraId="0A55D803" w14:textId="36C01DFF" w:rsidR="00672801" w:rsidRPr="00672801" w:rsidRDefault="00672801" w:rsidP="00672801">
      <w:pPr>
        <w:rPr>
          <w:rFonts w:ascii="Times New Roman" w:hAnsi="Times New Roman" w:cs="Times New Roman"/>
        </w:rPr>
      </w:pPr>
    </w:p>
    <w:p w14:paraId="1A4CB3FF" w14:textId="6C6CFEF6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26</w:t>
      </w:r>
      <w:r w:rsidRPr="00672801">
        <w:rPr>
          <w:rFonts w:ascii="Times New Roman" w:hAnsi="Times New Roman" w:cs="Times New Roman"/>
          <w:b/>
          <w:bCs/>
        </w:rPr>
        <w:t>. Rank vs Size</w:t>
      </w:r>
    </w:p>
    <w:p w14:paraId="0BA20D5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14:paraId="62E76673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(1000, 224, 224, 3)</w:t>
      </w:r>
    </w:p>
    <w:p w14:paraId="6252366C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says:</w:t>
      </w:r>
    </w:p>
    <w:p w14:paraId="06FEB59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"This is a rank-1000 tensor because the first dimension is 1000."</w:t>
      </w:r>
    </w:p>
    <w:p w14:paraId="7489FC7B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Is the statement correct?</w:t>
      </w:r>
    </w:p>
    <w:p w14:paraId="6CA80094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Yes</w:t>
      </w:r>
      <w:r w:rsidRPr="00672801">
        <w:rPr>
          <w:rFonts w:ascii="Times New Roman" w:hAnsi="Times New Roman" w:cs="Times New Roman"/>
        </w:rPr>
        <w:br/>
        <w:t xml:space="preserve">B. No, </w:t>
      </w:r>
      <w:proofErr w:type="spellStart"/>
      <w:r w:rsidRPr="00672801">
        <w:rPr>
          <w:rFonts w:ascii="Times New Roman" w:hAnsi="Times New Roman" w:cs="Times New Roman"/>
        </w:rPr>
        <w:t>its</w:t>
      </w:r>
      <w:proofErr w:type="spellEnd"/>
      <w:r w:rsidRPr="00672801">
        <w:rPr>
          <w:rFonts w:ascii="Times New Roman" w:hAnsi="Times New Roman" w:cs="Times New Roman"/>
        </w:rPr>
        <w:t xml:space="preserve"> rank is 4; 1000 is the size of its first axis</w:t>
      </w:r>
      <w:r w:rsidRPr="00672801">
        <w:rPr>
          <w:rFonts w:ascii="Times New Roman" w:hAnsi="Times New Roman" w:cs="Times New Roman"/>
        </w:rPr>
        <w:br/>
        <w:t>C. Yes, because rank equals the largest dimension</w:t>
      </w:r>
      <w:r w:rsidRPr="00672801">
        <w:rPr>
          <w:rFonts w:ascii="Times New Roman" w:hAnsi="Times New Roman" w:cs="Times New Roman"/>
        </w:rPr>
        <w:br/>
        <w:t>D. No, because tensors cannot have rank 4</w:t>
      </w:r>
    </w:p>
    <w:p>
      <w:pPr>
        <w:spacing w:after="80"/>
      </w:pPr>
      <w:r>
        <w:rPr>
          <w:b/>
        </w:rPr>
        <w:t>Answer:</w:t>
      </w:r>
      <w:r>
        <w:t xml:space="preserve"> B. Rank is the number of axes (4); 1000 is the size of the first axis.</w:t>
      </w:r>
    </w:p>
    <w:p w14:paraId="042B1E63" w14:textId="53B54604" w:rsidR="00672801" w:rsidRPr="00672801" w:rsidRDefault="00672801" w:rsidP="00672801">
      <w:pPr>
        <w:rPr>
          <w:rFonts w:ascii="Times New Roman" w:hAnsi="Times New Roman" w:cs="Times New Roman"/>
        </w:rPr>
      </w:pPr>
    </w:p>
    <w:p w14:paraId="05396FBF" w14:textId="656634C4"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27</w:t>
      </w:r>
      <w:r w:rsidRPr="00672801">
        <w:rPr>
          <w:rFonts w:ascii="Times New Roman" w:hAnsi="Times New Roman" w:cs="Times New Roman"/>
          <w:b/>
          <w:bCs/>
        </w:rPr>
        <w:t>. Challenge</w:t>
      </w:r>
    </w:p>
    <w:p w14:paraId="07809336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14:paraId="6A9C2128" w14:textId="77777777"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(8, 30, 12, 64)</w:t>
      </w:r>
    </w:p>
    <w:p w14:paraId="02B0F19F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interpretation is </w:t>
      </w:r>
      <w:r w:rsidRPr="00672801">
        <w:rPr>
          <w:rFonts w:ascii="Times New Roman" w:hAnsi="Times New Roman" w:cs="Times New Roman"/>
          <w:b/>
          <w:bCs/>
        </w:rPr>
        <w:t>most reasonable</w:t>
      </w:r>
      <w:r w:rsidRPr="00672801">
        <w:rPr>
          <w:rFonts w:ascii="Times New Roman" w:hAnsi="Times New Roman" w:cs="Times New Roman"/>
        </w:rPr>
        <w:t xml:space="preserve"> for a sequence-based engineering application?</w:t>
      </w:r>
    </w:p>
    <w:p w14:paraId="59321E6D" w14:textId="77777777"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A. 8 samples, </w:t>
      </w:r>
      <w:proofErr w:type="gramStart"/>
      <w:r w:rsidRPr="00672801">
        <w:rPr>
          <w:rFonts w:ascii="Times New Roman" w:hAnsi="Times New Roman" w:cs="Times New Roman"/>
        </w:rPr>
        <w:t>30 time</w:t>
      </w:r>
      <w:proofErr w:type="gramEnd"/>
      <w:r w:rsidRPr="00672801">
        <w:rPr>
          <w:rFonts w:ascii="Times New Roman" w:hAnsi="Times New Roman" w:cs="Times New Roman"/>
        </w:rPr>
        <w:t xml:space="preserve"> steps, 12 sensors, 64 features per sensor</w:t>
      </w:r>
      <w:r w:rsidRPr="00672801">
        <w:rPr>
          <w:rFonts w:ascii="Times New Roman" w:hAnsi="Times New Roman" w:cs="Times New Roman"/>
        </w:rPr>
        <w:br/>
        <w:t xml:space="preserve">B. 8 sensors, 30 samples, 12 features, </w:t>
      </w:r>
      <w:proofErr w:type="gramStart"/>
      <w:r w:rsidRPr="00672801">
        <w:rPr>
          <w:rFonts w:ascii="Times New Roman" w:hAnsi="Times New Roman" w:cs="Times New Roman"/>
        </w:rPr>
        <w:t>64 time</w:t>
      </w:r>
      <w:proofErr w:type="gramEnd"/>
      <w:r w:rsidRPr="00672801">
        <w:rPr>
          <w:rFonts w:ascii="Times New Roman" w:hAnsi="Times New Roman" w:cs="Times New Roman"/>
        </w:rPr>
        <w:t xml:space="preserve"> steps</w:t>
      </w:r>
      <w:r w:rsidRPr="00672801">
        <w:rPr>
          <w:rFonts w:ascii="Times New Roman" w:hAnsi="Times New Roman" w:cs="Times New Roman"/>
        </w:rPr>
        <w:br/>
        <w:t>C. 8 features, 30 sensors, 12 samples, 64 batches</w:t>
      </w:r>
      <w:r w:rsidRPr="00672801">
        <w:rPr>
          <w:rFonts w:ascii="Times New Roman" w:hAnsi="Times New Roman" w:cs="Times New Roman"/>
        </w:rPr>
        <w:br/>
        <w:t>D. The shape alone tells us the exact semantic meaning of every dimension</w:t>
      </w:r>
    </w:p>
    <w:p>
      <w:pPr>
        <w:spacing w:after="80"/>
      </w:pPr>
      <w:r>
        <w:rPr>
          <w:b/>
        </w:rPr>
        <w:t>Answer:</w:t>
      </w:r>
      <w:r>
        <w:t xml:space="preserve"> A. This is a plausible interpretation, though shape alone cannot prove what each axis means.</w:t>
      </w:r>
    </w:p>
    <w:p w14:paraId="1B526C9E" w14:textId="77777777" w:rsidR="00A7487D" w:rsidRPr="00672801" w:rsidRDefault="00A7487D">
      <w:pPr>
        <w:rPr>
          <w:rFonts w:ascii="Times New Roman" w:hAnsi="Times New Roman" w:cs="Times New Roman"/>
        </w:rPr>
      </w:pPr>
    </w:p>
    <w:sectPr w:rsidR="00A7487D" w:rsidRPr="0067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01"/>
    <w:rsid w:val="00672801"/>
    <w:rsid w:val="00700088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BBDE"/>
  <w15:chartTrackingRefBased/>
  <w15:docId w15:val="{51214DDF-35A9-4840-B1CC-D24F57FD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2026-08-17T04:11:00Z</dcterms:created>
  <dcterms:modified xsi:type="dcterms:W3CDTF">2026-08-17T04:14:00Z</dcterms:modified>
</cp:coreProperties>
</file>