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521D" w14:textId="5CB24C95" w:rsidR="00667FEC" w:rsidRPr="00215A17" w:rsidRDefault="000121FF" w:rsidP="001325F2">
      <w:pPr>
        <w:spacing w:line="276" w:lineRule="auto"/>
        <w:jc w:val="center"/>
        <w:rPr>
          <w:b/>
          <w:bCs/>
        </w:rPr>
      </w:pPr>
      <w:r w:rsidRPr="00215A17">
        <w:rPr>
          <w:b/>
          <w:bCs/>
        </w:rPr>
        <w:t xml:space="preserve">Software </w:t>
      </w:r>
      <w:r>
        <w:rPr>
          <w:b/>
          <w:bCs/>
        </w:rPr>
        <w:t>R</w:t>
      </w:r>
      <w:r w:rsidRPr="00215A17">
        <w:rPr>
          <w:b/>
          <w:bCs/>
        </w:rPr>
        <w:t>equirement</w:t>
      </w:r>
    </w:p>
    <w:p w14:paraId="454AED48" w14:textId="64DD979F" w:rsidR="00667FEC" w:rsidRPr="00215A17" w:rsidRDefault="000121FF" w:rsidP="001325F2">
      <w:pPr>
        <w:spacing w:line="276" w:lineRule="auto"/>
        <w:jc w:val="center"/>
        <w:rPr>
          <w:b/>
          <w:bCs/>
        </w:rPr>
      </w:pPr>
      <w:r w:rsidRPr="00215A17">
        <w:rPr>
          <w:b/>
          <w:bCs/>
        </w:rPr>
        <w:t>Specification</w:t>
      </w:r>
    </w:p>
    <w:p w14:paraId="7DCD97CF" w14:textId="77777777" w:rsidR="00667FEC" w:rsidRPr="00BC4E0E" w:rsidRDefault="00667FEC" w:rsidP="001325F2">
      <w:pPr>
        <w:spacing w:line="276" w:lineRule="auto"/>
        <w:jc w:val="center"/>
      </w:pPr>
    </w:p>
    <w:p w14:paraId="16EC1C86" w14:textId="77777777" w:rsidR="00667FEC" w:rsidRPr="00BC4E0E" w:rsidRDefault="00667FEC" w:rsidP="00667FEC">
      <w:pPr>
        <w:jc w:val="center"/>
      </w:pPr>
      <w:r w:rsidRPr="00BC4E0E">
        <w:t>ON</w:t>
      </w:r>
    </w:p>
    <w:p w14:paraId="37888627" w14:textId="77777777" w:rsidR="00667FEC" w:rsidRPr="00BC4E0E" w:rsidRDefault="00667FEC" w:rsidP="00667FEC">
      <w:pPr>
        <w:jc w:val="center"/>
      </w:pPr>
    </w:p>
    <w:p w14:paraId="5561DF00" w14:textId="11D84D7F" w:rsidR="06639205" w:rsidRPr="00BC4E0E" w:rsidRDefault="06639205" w:rsidP="02391815">
      <w:pPr>
        <w:jc w:val="center"/>
      </w:pPr>
      <w:r w:rsidRPr="00BC4E0E">
        <w:rPr>
          <w:b/>
          <w:bCs/>
        </w:rPr>
        <w:t>Football Analysis</w:t>
      </w:r>
    </w:p>
    <w:p w14:paraId="15C4E584" w14:textId="77777777" w:rsidR="00667FEC" w:rsidRPr="00BC4E0E" w:rsidRDefault="00667FEC" w:rsidP="00667FEC">
      <w:pPr>
        <w:rPr>
          <w:b/>
          <w:bCs/>
        </w:rPr>
      </w:pPr>
    </w:p>
    <w:p w14:paraId="1CF9219A" w14:textId="77777777" w:rsidR="00667FEC" w:rsidRDefault="00667FEC" w:rsidP="00667FEC">
      <w:pPr>
        <w:jc w:val="center"/>
      </w:pPr>
      <w:r w:rsidRPr="00BC4E0E">
        <w:t>BY</w:t>
      </w:r>
    </w:p>
    <w:p w14:paraId="229D66BF" w14:textId="77777777" w:rsidR="00BC4E0E" w:rsidRPr="00BC4E0E" w:rsidRDefault="00BC4E0E" w:rsidP="00667FEC">
      <w:pPr>
        <w:jc w:val="center"/>
      </w:pPr>
    </w:p>
    <w:p w14:paraId="173C707D" w14:textId="77777777" w:rsidR="00667FEC" w:rsidRPr="00BC4E0E" w:rsidRDefault="00667FEC" w:rsidP="00667FEC">
      <w:pPr>
        <w:jc w:val="center"/>
      </w:pPr>
    </w:p>
    <w:p w14:paraId="7B70C3EA" w14:textId="5653C1EC" w:rsidR="00442A95" w:rsidRPr="00A941FB" w:rsidRDefault="00BC4E0E" w:rsidP="00442A95">
      <w:pPr>
        <w:spacing w:line="360" w:lineRule="auto"/>
        <w:jc w:val="center"/>
        <w:rPr>
          <w:b/>
          <w:bCs/>
        </w:rPr>
      </w:pPr>
      <w:r w:rsidRPr="00A941FB">
        <w:rPr>
          <w:b/>
          <w:bCs/>
        </w:rPr>
        <w:t>Rishi Ram</w:t>
      </w:r>
    </w:p>
    <w:p w14:paraId="44BCA65F" w14:textId="66435792" w:rsidR="00442A95" w:rsidRPr="00A941FB" w:rsidRDefault="00BC4E0E" w:rsidP="00442A95">
      <w:pPr>
        <w:spacing w:line="360" w:lineRule="auto"/>
        <w:jc w:val="center"/>
        <w:rPr>
          <w:b/>
          <w:bCs/>
        </w:rPr>
      </w:pPr>
      <w:r w:rsidRPr="00A941FB">
        <w:rPr>
          <w:b/>
          <w:bCs/>
        </w:rPr>
        <w:t>&amp;</w:t>
      </w:r>
    </w:p>
    <w:p w14:paraId="0B54C28C" w14:textId="77777777" w:rsidR="00BC4E0E" w:rsidRPr="00A941FB" w:rsidRDefault="00BC4E0E" w:rsidP="00442A95">
      <w:pPr>
        <w:spacing w:line="360" w:lineRule="auto"/>
        <w:jc w:val="center"/>
        <w:rPr>
          <w:b/>
          <w:bCs/>
        </w:rPr>
      </w:pPr>
      <w:r w:rsidRPr="00A941FB">
        <w:rPr>
          <w:b/>
          <w:bCs/>
        </w:rPr>
        <w:t>Rejoy Varghese</w:t>
      </w:r>
    </w:p>
    <w:p w14:paraId="4DE09A3A" w14:textId="77777777" w:rsidR="00667FEC" w:rsidRPr="00BC4E0E" w:rsidRDefault="00667FEC" w:rsidP="00667FEC">
      <w:pPr>
        <w:jc w:val="center"/>
      </w:pPr>
    </w:p>
    <w:p w14:paraId="3121E0E1" w14:textId="77777777" w:rsidR="00667FEC" w:rsidRPr="00BC4E0E" w:rsidRDefault="00667FEC" w:rsidP="00667FEC">
      <w:pPr>
        <w:jc w:val="center"/>
      </w:pPr>
    </w:p>
    <w:p w14:paraId="3C897485" w14:textId="77777777" w:rsidR="00667FEC" w:rsidRPr="00BC4E0E" w:rsidRDefault="00667FEC" w:rsidP="003014D3">
      <w:pPr>
        <w:spacing w:line="360" w:lineRule="auto"/>
        <w:jc w:val="center"/>
      </w:pPr>
      <w:r w:rsidRPr="00BC4E0E">
        <w:t>MCA-II, SEM-III</w:t>
      </w:r>
    </w:p>
    <w:p w14:paraId="0047D6CE" w14:textId="77777777" w:rsidR="00667FEC" w:rsidRPr="00BC4E0E" w:rsidRDefault="00667FEC" w:rsidP="003014D3">
      <w:pPr>
        <w:spacing w:line="360" w:lineRule="auto"/>
        <w:jc w:val="center"/>
      </w:pPr>
      <w:r w:rsidRPr="00BC4E0E">
        <w:t>2023-25</w:t>
      </w:r>
    </w:p>
    <w:p w14:paraId="5F08510F" w14:textId="77777777" w:rsidR="00667FEC" w:rsidRDefault="00667FEC" w:rsidP="00667FEC">
      <w:pPr>
        <w:jc w:val="center"/>
      </w:pPr>
    </w:p>
    <w:p w14:paraId="6F62611F" w14:textId="77777777" w:rsidR="00442A95" w:rsidRPr="00BC4E0E" w:rsidRDefault="00442A95" w:rsidP="00667FEC">
      <w:pPr>
        <w:jc w:val="center"/>
      </w:pPr>
    </w:p>
    <w:p w14:paraId="16597CCF" w14:textId="4331DB6C" w:rsidR="00667FEC" w:rsidRPr="00BC4E0E" w:rsidRDefault="00667FEC" w:rsidP="00122741">
      <w:pPr>
        <w:spacing w:line="360" w:lineRule="auto"/>
        <w:jc w:val="center"/>
      </w:pPr>
      <w:r w:rsidRPr="00BC4E0E">
        <w:t>To</w:t>
      </w:r>
    </w:p>
    <w:p w14:paraId="6116DCFA" w14:textId="77777777" w:rsidR="00667FEC" w:rsidRPr="00BC4E0E" w:rsidRDefault="00667FEC" w:rsidP="00122741">
      <w:pPr>
        <w:spacing w:line="360" w:lineRule="auto"/>
        <w:jc w:val="center"/>
      </w:pPr>
      <w:r w:rsidRPr="00BC4E0E">
        <w:t>Savitribai Phule Pune University</w:t>
      </w:r>
    </w:p>
    <w:p w14:paraId="4528565C" w14:textId="77777777" w:rsidR="00667FEC" w:rsidRPr="00BC4E0E" w:rsidRDefault="00667FEC" w:rsidP="00122741">
      <w:pPr>
        <w:spacing w:line="360" w:lineRule="auto"/>
        <w:jc w:val="center"/>
      </w:pPr>
      <w:r w:rsidRPr="00BC4E0E">
        <w:t>Pune-411041</w:t>
      </w:r>
    </w:p>
    <w:p w14:paraId="6F9FDA37" w14:textId="77777777" w:rsidR="00667FEC" w:rsidRPr="00BC4E0E" w:rsidRDefault="00667FEC" w:rsidP="00667FEC">
      <w:pPr>
        <w:jc w:val="center"/>
      </w:pPr>
    </w:p>
    <w:p w14:paraId="3785E4B5" w14:textId="77777777" w:rsidR="00667FEC" w:rsidRPr="00BC4E0E" w:rsidRDefault="00667FEC" w:rsidP="00667FEC">
      <w:pPr>
        <w:jc w:val="center"/>
      </w:pPr>
    </w:p>
    <w:p w14:paraId="26A3D311" w14:textId="77777777" w:rsidR="00667FEC" w:rsidRPr="00BC4E0E" w:rsidRDefault="00667FEC" w:rsidP="00122741">
      <w:pPr>
        <w:spacing w:line="360" w:lineRule="auto"/>
        <w:jc w:val="center"/>
      </w:pPr>
      <w:r w:rsidRPr="00BC4E0E">
        <w:t>In Partial Fulfillment of the Degree of</w:t>
      </w:r>
    </w:p>
    <w:p w14:paraId="75E4E872" w14:textId="77777777" w:rsidR="00667FEC" w:rsidRPr="00BC4E0E" w:rsidRDefault="00667FEC" w:rsidP="00122741">
      <w:pPr>
        <w:spacing w:line="360" w:lineRule="auto"/>
        <w:jc w:val="center"/>
      </w:pPr>
      <w:r w:rsidRPr="00BC4E0E">
        <w:t>Master in Computer Application (M.C.A.)</w:t>
      </w:r>
    </w:p>
    <w:p w14:paraId="69B6633C" w14:textId="77777777" w:rsidR="00667FEC" w:rsidRPr="00BC4E0E" w:rsidRDefault="00667FEC" w:rsidP="00667FEC">
      <w:pPr>
        <w:jc w:val="center"/>
      </w:pPr>
    </w:p>
    <w:p w14:paraId="1509DE86" w14:textId="77777777" w:rsidR="00667FEC" w:rsidRDefault="00667FEC" w:rsidP="00667FEC">
      <w:pPr>
        <w:jc w:val="center"/>
      </w:pPr>
    </w:p>
    <w:p w14:paraId="4A7915DE" w14:textId="77777777" w:rsidR="00DF0F13" w:rsidRDefault="00DF0F13" w:rsidP="00667FEC">
      <w:pPr>
        <w:jc w:val="center"/>
      </w:pPr>
    </w:p>
    <w:p w14:paraId="5C936852" w14:textId="77777777" w:rsidR="00DF0F13" w:rsidRPr="00BC4E0E" w:rsidRDefault="00DF0F13" w:rsidP="00667FEC">
      <w:pPr>
        <w:jc w:val="center"/>
      </w:pPr>
    </w:p>
    <w:p w14:paraId="36AA7978" w14:textId="77777777" w:rsidR="00667FEC" w:rsidRPr="00BC4E0E" w:rsidRDefault="00667FEC" w:rsidP="00667FEC">
      <w:pPr>
        <w:jc w:val="center"/>
      </w:pPr>
      <w:r w:rsidRPr="00BC4E0E">
        <w:t>Under The Guidance Of</w:t>
      </w:r>
    </w:p>
    <w:p w14:paraId="4502D2AD" w14:textId="77777777" w:rsidR="00667FEC" w:rsidRPr="00BC4E0E" w:rsidRDefault="00667FEC" w:rsidP="00667FEC">
      <w:pPr>
        <w:jc w:val="center"/>
        <w:rPr>
          <w:b/>
          <w:bCs/>
        </w:rPr>
      </w:pPr>
      <w:r w:rsidRPr="00BC4E0E">
        <w:rPr>
          <w:b/>
          <w:bCs/>
        </w:rPr>
        <w:t>Prof. Neha Dhakol</w:t>
      </w:r>
    </w:p>
    <w:p w14:paraId="185907C6" w14:textId="77777777" w:rsidR="00667FEC" w:rsidRPr="00BC4E0E" w:rsidRDefault="00667FEC" w:rsidP="00667FEC">
      <w:pPr>
        <w:jc w:val="center"/>
        <w:rPr>
          <w:b/>
          <w:bCs/>
        </w:rPr>
      </w:pPr>
    </w:p>
    <w:p w14:paraId="2A8BF100" w14:textId="77777777" w:rsidR="00667FEC" w:rsidRPr="00BC4E0E" w:rsidRDefault="00667FEC" w:rsidP="00667FEC">
      <w:pPr>
        <w:jc w:val="center"/>
        <w:rPr>
          <w:b/>
          <w:bCs/>
        </w:rPr>
      </w:pPr>
    </w:p>
    <w:p w14:paraId="55A95E12" w14:textId="77777777" w:rsidR="00667FEC" w:rsidRPr="00BC4E0E" w:rsidRDefault="00667FEC" w:rsidP="00667FEC">
      <w:pPr>
        <w:rPr>
          <w:b/>
          <w:bCs/>
        </w:rPr>
      </w:pPr>
    </w:p>
    <w:p w14:paraId="5D8AC6E8" w14:textId="77777777" w:rsidR="00667FEC" w:rsidRPr="00BC4E0E" w:rsidRDefault="00667FEC" w:rsidP="00667FEC">
      <w:pPr>
        <w:jc w:val="center"/>
        <w:rPr>
          <w:b/>
          <w:bCs/>
        </w:rPr>
      </w:pPr>
    </w:p>
    <w:p w14:paraId="628705BD" w14:textId="77777777" w:rsidR="00667FEC" w:rsidRPr="00BC4E0E" w:rsidRDefault="00667FEC" w:rsidP="00667FEC">
      <w:pPr>
        <w:jc w:val="center"/>
        <w:rPr>
          <w:b/>
          <w:bCs/>
        </w:rPr>
      </w:pPr>
    </w:p>
    <w:p w14:paraId="5CF1B66B" w14:textId="77777777" w:rsidR="00667FEC" w:rsidRPr="00BC4E0E" w:rsidRDefault="00667FEC" w:rsidP="00667FEC">
      <w:pPr>
        <w:jc w:val="center"/>
        <w:rPr>
          <w:b/>
          <w:bCs/>
        </w:rPr>
      </w:pPr>
    </w:p>
    <w:p w14:paraId="77B97C5E" w14:textId="77777777" w:rsidR="00667FEC" w:rsidRPr="00BC4E0E" w:rsidRDefault="00667FEC" w:rsidP="00667FEC">
      <w:pPr>
        <w:jc w:val="center"/>
        <w:rPr>
          <w:b/>
          <w:bCs/>
        </w:rPr>
      </w:pPr>
    </w:p>
    <w:p w14:paraId="2FFDA17A" w14:textId="77777777" w:rsidR="00667FEC" w:rsidRPr="00BC4E0E" w:rsidRDefault="00667FEC" w:rsidP="00DF0F13">
      <w:pPr>
        <w:spacing w:line="360" w:lineRule="auto"/>
        <w:jc w:val="center"/>
        <w:rPr>
          <w:b/>
          <w:bCs/>
        </w:rPr>
      </w:pPr>
      <w:r w:rsidRPr="00BC4E0E">
        <w:rPr>
          <w:b/>
          <w:bCs/>
        </w:rPr>
        <w:t>Suryadatta Group of Institutes, Pune</w:t>
      </w:r>
    </w:p>
    <w:p w14:paraId="2DE2A304" w14:textId="43DCE1F7" w:rsidR="00EE7F04" w:rsidRPr="00BC4E0E" w:rsidRDefault="00667FEC" w:rsidP="00DF0F13">
      <w:pPr>
        <w:spacing w:line="360" w:lineRule="auto"/>
        <w:jc w:val="center"/>
        <w:rPr>
          <w:b/>
          <w:bCs/>
        </w:rPr>
      </w:pPr>
      <w:r w:rsidRPr="00BC4E0E">
        <w:rPr>
          <w:b/>
          <w:bCs/>
        </w:rPr>
        <w:t>Suryadatta Institute of Management and Mass Communication (SIMMC)</w:t>
      </w:r>
    </w:p>
    <w:p w14:paraId="2630B054" w14:textId="77777777" w:rsidR="00876C5B" w:rsidRDefault="00876C5B">
      <w:pPr>
        <w:spacing w:after="160" w:line="278" w:lineRule="auto"/>
        <w:rPr>
          <w:b/>
          <w:sz w:val="36"/>
        </w:rPr>
      </w:pPr>
      <w:r>
        <w:rPr>
          <w:b/>
          <w:sz w:val="36"/>
        </w:rPr>
        <w:br w:type="page"/>
      </w:r>
    </w:p>
    <w:p w14:paraId="55CA3E22" w14:textId="1D8C3096" w:rsidR="00EE7F04" w:rsidRPr="00E41241" w:rsidRDefault="00EE7F04" w:rsidP="00EE7F04">
      <w:pPr>
        <w:pStyle w:val="BodyText"/>
        <w:jc w:val="center"/>
        <w:rPr>
          <w:b/>
          <w:sz w:val="28"/>
          <w:szCs w:val="28"/>
        </w:rPr>
      </w:pPr>
      <w:r w:rsidRPr="00E41241">
        <w:rPr>
          <w:b/>
          <w:sz w:val="28"/>
          <w:szCs w:val="28"/>
        </w:rPr>
        <w:lastRenderedPageBreak/>
        <w:t>INDEX</w:t>
      </w:r>
    </w:p>
    <w:p w14:paraId="14803600" w14:textId="01B70911" w:rsidR="00786306" w:rsidRDefault="00786306">
      <w:pPr>
        <w:spacing w:after="160" w:line="278" w:lineRule="auto"/>
        <w:rPr>
          <w:b/>
          <w:bCs/>
          <w:sz w:val="32"/>
        </w:rPr>
      </w:pPr>
    </w:p>
    <w:tbl>
      <w:tblPr>
        <w:tblStyle w:val="TableGrid"/>
        <w:tblW w:w="0" w:type="auto"/>
        <w:tblLook w:val="04A0" w:firstRow="1" w:lastRow="0" w:firstColumn="1" w:lastColumn="0" w:noHBand="0" w:noVBand="1"/>
      </w:tblPr>
      <w:tblGrid>
        <w:gridCol w:w="629"/>
        <w:gridCol w:w="7595"/>
        <w:gridCol w:w="792"/>
      </w:tblGrid>
      <w:tr w:rsidR="00CF3DA6" w14:paraId="209CE476" w14:textId="77777777" w:rsidTr="00293B64">
        <w:tc>
          <w:tcPr>
            <w:tcW w:w="629" w:type="dxa"/>
          </w:tcPr>
          <w:p w14:paraId="627FBE78" w14:textId="77777777" w:rsidR="00CF3DA6" w:rsidRPr="00293B64" w:rsidRDefault="00CF3DA6" w:rsidP="00293B64">
            <w:pPr>
              <w:spacing w:line="278" w:lineRule="auto"/>
              <w:rPr>
                <w:b/>
                <w:bCs/>
                <w:sz w:val="24"/>
                <w:szCs w:val="24"/>
              </w:rPr>
            </w:pPr>
            <w:r w:rsidRPr="00293B64">
              <w:rPr>
                <w:b/>
                <w:bCs/>
                <w:sz w:val="24"/>
                <w:szCs w:val="24"/>
              </w:rPr>
              <w:t>Sr.</w:t>
            </w:r>
          </w:p>
          <w:p w14:paraId="387DBD00" w14:textId="5AC1C41E" w:rsidR="00CF3DA6" w:rsidRPr="00293B64" w:rsidRDefault="00CF3DA6" w:rsidP="00293B64">
            <w:pPr>
              <w:spacing w:line="278" w:lineRule="auto"/>
              <w:rPr>
                <w:b/>
                <w:bCs/>
                <w:sz w:val="24"/>
                <w:szCs w:val="24"/>
              </w:rPr>
            </w:pPr>
            <w:r w:rsidRPr="00293B64">
              <w:rPr>
                <w:b/>
                <w:bCs/>
                <w:sz w:val="24"/>
                <w:szCs w:val="24"/>
              </w:rPr>
              <w:t>No.</w:t>
            </w:r>
          </w:p>
        </w:tc>
        <w:tc>
          <w:tcPr>
            <w:tcW w:w="7595" w:type="dxa"/>
          </w:tcPr>
          <w:p w14:paraId="4AC87966" w14:textId="25D4A932" w:rsidR="00CF3DA6" w:rsidRPr="00293B64" w:rsidRDefault="00CF3DA6" w:rsidP="00293B64">
            <w:pPr>
              <w:spacing w:line="278" w:lineRule="auto"/>
              <w:rPr>
                <w:b/>
                <w:bCs/>
                <w:sz w:val="24"/>
                <w:szCs w:val="24"/>
              </w:rPr>
            </w:pPr>
            <w:r w:rsidRPr="00293B64">
              <w:rPr>
                <w:b/>
                <w:bCs/>
                <w:sz w:val="24"/>
                <w:szCs w:val="24"/>
              </w:rPr>
              <w:t>Contents</w:t>
            </w:r>
          </w:p>
        </w:tc>
        <w:tc>
          <w:tcPr>
            <w:tcW w:w="792" w:type="dxa"/>
          </w:tcPr>
          <w:p w14:paraId="07E61413" w14:textId="2216CD7C" w:rsidR="00CF3DA6" w:rsidRPr="00293B64" w:rsidRDefault="00CF3DA6" w:rsidP="00293B64">
            <w:pPr>
              <w:spacing w:line="278" w:lineRule="auto"/>
              <w:rPr>
                <w:b/>
                <w:bCs/>
                <w:sz w:val="24"/>
                <w:szCs w:val="24"/>
              </w:rPr>
            </w:pPr>
            <w:r w:rsidRPr="00293B64">
              <w:rPr>
                <w:b/>
                <w:bCs/>
                <w:sz w:val="24"/>
                <w:szCs w:val="24"/>
              </w:rPr>
              <w:t>Page No.</w:t>
            </w:r>
          </w:p>
        </w:tc>
      </w:tr>
      <w:tr w:rsidR="00CF3DA6" w14:paraId="1D32EBC8" w14:textId="77777777" w:rsidTr="00293B64">
        <w:tc>
          <w:tcPr>
            <w:tcW w:w="629" w:type="dxa"/>
          </w:tcPr>
          <w:p w14:paraId="3DF54840" w14:textId="197DC0E9" w:rsidR="00CF3DA6" w:rsidRPr="00293B64" w:rsidRDefault="00CF3DA6" w:rsidP="00293B64">
            <w:pPr>
              <w:spacing w:line="278" w:lineRule="auto"/>
              <w:rPr>
                <w:b/>
                <w:bCs/>
                <w:sz w:val="24"/>
                <w:szCs w:val="24"/>
              </w:rPr>
            </w:pPr>
            <w:r w:rsidRPr="00293B64">
              <w:rPr>
                <w:b/>
                <w:bCs/>
                <w:sz w:val="24"/>
                <w:szCs w:val="24"/>
              </w:rPr>
              <w:t>1</w:t>
            </w:r>
            <w:r w:rsidR="00293B64">
              <w:rPr>
                <w:b/>
                <w:bCs/>
                <w:sz w:val="24"/>
                <w:szCs w:val="24"/>
              </w:rPr>
              <w:t>.</w:t>
            </w:r>
          </w:p>
        </w:tc>
        <w:tc>
          <w:tcPr>
            <w:tcW w:w="7595" w:type="dxa"/>
          </w:tcPr>
          <w:p w14:paraId="05E1A0BC" w14:textId="4F2B9427" w:rsidR="00CF3DA6" w:rsidRPr="00293B64" w:rsidRDefault="00CF3DA6" w:rsidP="00293B64">
            <w:pPr>
              <w:spacing w:line="278" w:lineRule="auto"/>
              <w:rPr>
                <w:b/>
                <w:bCs/>
                <w:sz w:val="24"/>
                <w:szCs w:val="24"/>
              </w:rPr>
            </w:pPr>
            <w:r w:rsidRPr="00293B64">
              <w:rPr>
                <w:b/>
                <w:bCs/>
                <w:sz w:val="24"/>
                <w:szCs w:val="24"/>
              </w:rPr>
              <w:t>Introduction</w:t>
            </w:r>
          </w:p>
        </w:tc>
        <w:tc>
          <w:tcPr>
            <w:tcW w:w="792" w:type="dxa"/>
          </w:tcPr>
          <w:p w14:paraId="3BE00BD6" w14:textId="5CEDED1D" w:rsidR="00CF3DA6" w:rsidRPr="00293B64" w:rsidRDefault="00676895" w:rsidP="00293B64">
            <w:pPr>
              <w:spacing w:line="278" w:lineRule="auto"/>
              <w:rPr>
                <w:b/>
                <w:bCs/>
                <w:sz w:val="24"/>
                <w:szCs w:val="24"/>
              </w:rPr>
            </w:pPr>
            <w:r>
              <w:rPr>
                <w:b/>
                <w:bCs/>
                <w:sz w:val="24"/>
                <w:szCs w:val="24"/>
              </w:rPr>
              <w:t>3</w:t>
            </w:r>
          </w:p>
        </w:tc>
      </w:tr>
      <w:tr w:rsidR="00CF3DA6" w14:paraId="72753B3E" w14:textId="77777777" w:rsidTr="00293B64">
        <w:trPr>
          <w:trHeight w:val="288"/>
        </w:trPr>
        <w:tc>
          <w:tcPr>
            <w:tcW w:w="629" w:type="dxa"/>
          </w:tcPr>
          <w:p w14:paraId="458C25BB" w14:textId="77777777" w:rsidR="00CF3DA6" w:rsidRPr="00293B64" w:rsidRDefault="00CF3DA6" w:rsidP="00293B64">
            <w:pPr>
              <w:spacing w:line="278" w:lineRule="auto"/>
              <w:rPr>
                <w:b/>
                <w:bCs/>
                <w:sz w:val="24"/>
                <w:szCs w:val="24"/>
              </w:rPr>
            </w:pPr>
          </w:p>
        </w:tc>
        <w:tc>
          <w:tcPr>
            <w:tcW w:w="7595" w:type="dxa"/>
          </w:tcPr>
          <w:p w14:paraId="2C905B1D" w14:textId="08A2509A" w:rsidR="00CF3DA6" w:rsidRPr="00293B64" w:rsidRDefault="00CF3DA6" w:rsidP="00293B64">
            <w:pPr>
              <w:rPr>
                <w:sz w:val="24"/>
                <w:szCs w:val="24"/>
              </w:rPr>
            </w:pPr>
            <w:r w:rsidRPr="00293B64">
              <w:rPr>
                <w:sz w:val="24"/>
                <w:szCs w:val="24"/>
              </w:rPr>
              <w:t>1.1.Purpose</w:t>
            </w:r>
          </w:p>
        </w:tc>
        <w:tc>
          <w:tcPr>
            <w:tcW w:w="792" w:type="dxa"/>
          </w:tcPr>
          <w:p w14:paraId="39043BC1" w14:textId="77777777" w:rsidR="00CF3DA6" w:rsidRPr="00293B64" w:rsidRDefault="00CF3DA6" w:rsidP="00293B64">
            <w:pPr>
              <w:spacing w:line="278" w:lineRule="auto"/>
              <w:rPr>
                <w:b/>
                <w:bCs/>
                <w:sz w:val="24"/>
                <w:szCs w:val="24"/>
              </w:rPr>
            </w:pPr>
          </w:p>
        </w:tc>
      </w:tr>
      <w:tr w:rsidR="00CF3DA6" w14:paraId="3C2634AE" w14:textId="77777777" w:rsidTr="00293B64">
        <w:tc>
          <w:tcPr>
            <w:tcW w:w="629" w:type="dxa"/>
          </w:tcPr>
          <w:p w14:paraId="166EBB74" w14:textId="77777777" w:rsidR="00CF3DA6" w:rsidRPr="00293B64" w:rsidRDefault="00CF3DA6" w:rsidP="00293B64">
            <w:pPr>
              <w:spacing w:line="278" w:lineRule="auto"/>
              <w:rPr>
                <w:b/>
                <w:bCs/>
                <w:sz w:val="24"/>
                <w:szCs w:val="24"/>
              </w:rPr>
            </w:pPr>
          </w:p>
        </w:tc>
        <w:tc>
          <w:tcPr>
            <w:tcW w:w="7595" w:type="dxa"/>
          </w:tcPr>
          <w:p w14:paraId="311A036B" w14:textId="55FAEBCD" w:rsidR="00CF3DA6" w:rsidRPr="00293B64" w:rsidRDefault="00CF3DA6" w:rsidP="00293B64">
            <w:pPr>
              <w:rPr>
                <w:sz w:val="24"/>
                <w:szCs w:val="24"/>
              </w:rPr>
            </w:pPr>
            <w:r w:rsidRPr="00293B64">
              <w:rPr>
                <w:sz w:val="24"/>
                <w:szCs w:val="24"/>
              </w:rPr>
              <w:t xml:space="preserve">1.2.Scope    </w:t>
            </w:r>
          </w:p>
        </w:tc>
        <w:tc>
          <w:tcPr>
            <w:tcW w:w="792" w:type="dxa"/>
          </w:tcPr>
          <w:p w14:paraId="4E01F524" w14:textId="77777777" w:rsidR="00CF3DA6" w:rsidRPr="00293B64" w:rsidRDefault="00CF3DA6" w:rsidP="00293B64">
            <w:pPr>
              <w:spacing w:line="278" w:lineRule="auto"/>
              <w:rPr>
                <w:b/>
                <w:bCs/>
                <w:sz w:val="24"/>
                <w:szCs w:val="24"/>
              </w:rPr>
            </w:pPr>
          </w:p>
        </w:tc>
      </w:tr>
      <w:tr w:rsidR="00CF3DA6" w14:paraId="37E7D95B" w14:textId="77777777" w:rsidTr="00293B64">
        <w:tc>
          <w:tcPr>
            <w:tcW w:w="629" w:type="dxa"/>
          </w:tcPr>
          <w:p w14:paraId="20BFBF72" w14:textId="77777777" w:rsidR="00CF3DA6" w:rsidRPr="00293B64" w:rsidRDefault="00CF3DA6" w:rsidP="00293B64">
            <w:pPr>
              <w:spacing w:line="278" w:lineRule="auto"/>
              <w:rPr>
                <w:b/>
                <w:bCs/>
                <w:sz w:val="24"/>
                <w:szCs w:val="24"/>
              </w:rPr>
            </w:pPr>
          </w:p>
        </w:tc>
        <w:tc>
          <w:tcPr>
            <w:tcW w:w="7595" w:type="dxa"/>
          </w:tcPr>
          <w:p w14:paraId="77202FC8" w14:textId="0D2F763D" w:rsidR="00CF3DA6" w:rsidRPr="00293B64" w:rsidRDefault="00CF3DA6" w:rsidP="00293B64">
            <w:pPr>
              <w:rPr>
                <w:sz w:val="24"/>
                <w:szCs w:val="24"/>
              </w:rPr>
            </w:pPr>
            <w:r w:rsidRPr="00293B64">
              <w:rPr>
                <w:sz w:val="24"/>
                <w:szCs w:val="24"/>
              </w:rPr>
              <w:t>1.3.Definitions, acronyms &amp; abbreviations</w:t>
            </w:r>
          </w:p>
        </w:tc>
        <w:tc>
          <w:tcPr>
            <w:tcW w:w="792" w:type="dxa"/>
          </w:tcPr>
          <w:p w14:paraId="28D614C7" w14:textId="77777777" w:rsidR="00CF3DA6" w:rsidRPr="00293B64" w:rsidRDefault="00CF3DA6" w:rsidP="00293B64">
            <w:pPr>
              <w:spacing w:line="278" w:lineRule="auto"/>
              <w:rPr>
                <w:b/>
                <w:bCs/>
                <w:sz w:val="24"/>
                <w:szCs w:val="24"/>
              </w:rPr>
            </w:pPr>
          </w:p>
        </w:tc>
      </w:tr>
      <w:tr w:rsidR="00CF3DA6" w14:paraId="7C8D4847" w14:textId="77777777" w:rsidTr="00293B64">
        <w:tc>
          <w:tcPr>
            <w:tcW w:w="629" w:type="dxa"/>
          </w:tcPr>
          <w:p w14:paraId="548A4156" w14:textId="77777777" w:rsidR="00CF3DA6" w:rsidRPr="00293B64" w:rsidRDefault="00CF3DA6" w:rsidP="00293B64">
            <w:pPr>
              <w:spacing w:line="278" w:lineRule="auto"/>
              <w:rPr>
                <w:b/>
                <w:bCs/>
                <w:sz w:val="24"/>
                <w:szCs w:val="24"/>
              </w:rPr>
            </w:pPr>
          </w:p>
        </w:tc>
        <w:tc>
          <w:tcPr>
            <w:tcW w:w="7595" w:type="dxa"/>
          </w:tcPr>
          <w:p w14:paraId="56F972CE" w14:textId="431D1350" w:rsidR="00CF3DA6" w:rsidRPr="00293B64" w:rsidRDefault="00CF3DA6" w:rsidP="00293B64">
            <w:pPr>
              <w:rPr>
                <w:sz w:val="24"/>
                <w:szCs w:val="24"/>
              </w:rPr>
            </w:pPr>
            <w:r w:rsidRPr="00293B64">
              <w:rPr>
                <w:sz w:val="24"/>
                <w:szCs w:val="24"/>
              </w:rPr>
              <w:t>1.4.References</w:t>
            </w:r>
          </w:p>
        </w:tc>
        <w:tc>
          <w:tcPr>
            <w:tcW w:w="792" w:type="dxa"/>
          </w:tcPr>
          <w:p w14:paraId="3AB63EA0" w14:textId="77777777" w:rsidR="00CF3DA6" w:rsidRPr="00293B64" w:rsidRDefault="00CF3DA6" w:rsidP="00293B64">
            <w:pPr>
              <w:spacing w:line="278" w:lineRule="auto"/>
              <w:rPr>
                <w:b/>
                <w:bCs/>
                <w:sz w:val="24"/>
                <w:szCs w:val="24"/>
              </w:rPr>
            </w:pPr>
          </w:p>
        </w:tc>
      </w:tr>
      <w:tr w:rsidR="00CF3DA6" w14:paraId="51936B0C" w14:textId="77777777" w:rsidTr="00293B64">
        <w:tc>
          <w:tcPr>
            <w:tcW w:w="629" w:type="dxa"/>
          </w:tcPr>
          <w:p w14:paraId="531AC8EC" w14:textId="77777777" w:rsidR="00CF3DA6" w:rsidRPr="00293B64" w:rsidRDefault="00CF3DA6" w:rsidP="00293B64">
            <w:pPr>
              <w:spacing w:line="278" w:lineRule="auto"/>
              <w:rPr>
                <w:b/>
                <w:bCs/>
                <w:sz w:val="24"/>
                <w:szCs w:val="24"/>
              </w:rPr>
            </w:pPr>
          </w:p>
        </w:tc>
        <w:tc>
          <w:tcPr>
            <w:tcW w:w="7595" w:type="dxa"/>
          </w:tcPr>
          <w:p w14:paraId="459AECC3" w14:textId="4D7ABCED" w:rsidR="00CF3DA6" w:rsidRPr="00293B64" w:rsidRDefault="00CF3DA6" w:rsidP="00293B64">
            <w:pPr>
              <w:spacing w:line="278" w:lineRule="auto"/>
              <w:rPr>
                <w:b/>
                <w:bCs/>
                <w:sz w:val="24"/>
                <w:szCs w:val="24"/>
              </w:rPr>
            </w:pPr>
            <w:r w:rsidRPr="00293B64">
              <w:rPr>
                <w:sz w:val="24"/>
                <w:szCs w:val="24"/>
              </w:rPr>
              <w:t>1.5.Overview</w:t>
            </w:r>
          </w:p>
        </w:tc>
        <w:tc>
          <w:tcPr>
            <w:tcW w:w="792" w:type="dxa"/>
          </w:tcPr>
          <w:p w14:paraId="6379C550" w14:textId="77777777" w:rsidR="00CF3DA6" w:rsidRPr="00293B64" w:rsidRDefault="00CF3DA6" w:rsidP="00293B64">
            <w:pPr>
              <w:spacing w:line="278" w:lineRule="auto"/>
              <w:rPr>
                <w:b/>
                <w:bCs/>
                <w:sz w:val="24"/>
                <w:szCs w:val="24"/>
              </w:rPr>
            </w:pPr>
          </w:p>
        </w:tc>
      </w:tr>
      <w:tr w:rsidR="00CF3DA6" w14:paraId="373D68C9" w14:textId="77777777" w:rsidTr="00293B64">
        <w:tc>
          <w:tcPr>
            <w:tcW w:w="629" w:type="dxa"/>
          </w:tcPr>
          <w:p w14:paraId="1F7E9529" w14:textId="085E7341" w:rsidR="00CF3DA6" w:rsidRPr="00293B64" w:rsidRDefault="00CF3DA6" w:rsidP="00293B64">
            <w:pPr>
              <w:spacing w:line="278" w:lineRule="auto"/>
              <w:rPr>
                <w:b/>
                <w:bCs/>
                <w:sz w:val="24"/>
                <w:szCs w:val="24"/>
              </w:rPr>
            </w:pPr>
            <w:r w:rsidRPr="00293B64">
              <w:rPr>
                <w:b/>
                <w:bCs/>
                <w:sz w:val="24"/>
                <w:szCs w:val="24"/>
              </w:rPr>
              <w:t>2</w:t>
            </w:r>
            <w:r w:rsidR="00293B64">
              <w:rPr>
                <w:b/>
                <w:bCs/>
                <w:sz w:val="24"/>
                <w:szCs w:val="24"/>
              </w:rPr>
              <w:t>.</w:t>
            </w:r>
          </w:p>
        </w:tc>
        <w:tc>
          <w:tcPr>
            <w:tcW w:w="7595" w:type="dxa"/>
            <w:tcBorders>
              <w:bottom w:val="single" w:sz="4" w:space="0" w:color="auto"/>
            </w:tcBorders>
          </w:tcPr>
          <w:p w14:paraId="562D0BA7" w14:textId="157D41CF" w:rsidR="00CF3DA6" w:rsidRPr="00293B64" w:rsidRDefault="00CF3DA6" w:rsidP="00293B64">
            <w:pPr>
              <w:spacing w:line="278" w:lineRule="auto"/>
              <w:rPr>
                <w:b/>
                <w:bCs/>
                <w:sz w:val="24"/>
                <w:szCs w:val="24"/>
              </w:rPr>
            </w:pPr>
            <w:r w:rsidRPr="00293B64">
              <w:rPr>
                <w:b/>
                <w:bCs/>
                <w:sz w:val="24"/>
                <w:szCs w:val="24"/>
              </w:rPr>
              <w:t>Overall Description</w:t>
            </w:r>
          </w:p>
        </w:tc>
        <w:tc>
          <w:tcPr>
            <w:tcW w:w="792" w:type="dxa"/>
          </w:tcPr>
          <w:p w14:paraId="1924E3A1" w14:textId="6CCEF581" w:rsidR="00CF3DA6" w:rsidRPr="00293B64" w:rsidRDefault="00AA797D" w:rsidP="00293B64">
            <w:pPr>
              <w:spacing w:line="278" w:lineRule="auto"/>
              <w:rPr>
                <w:b/>
                <w:bCs/>
                <w:sz w:val="24"/>
                <w:szCs w:val="24"/>
              </w:rPr>
            </w:pPr>
            <w:r>
              <w:rPr>
                <w:b/>
                <w:bCs/>
                <w:sz w:val="24"/>
                <w:szCs w:val="24"/>
              </w:rPr>
              <w:t>8</w:t>
            </w:r>
          </w:p>
        </w:tc>
      </w:tr>
      <w:tr w:rsidR="00CF3DA6" w14:paraId="779FC40B" w14:textId="77777777" w:rsidTr="00293B64">
        <w:tc>
          <w:tcPr>
            <w:tcW w:w="629" w:type="dxa"/>
          </w:tcPr>
          <w:p w14:paraId="6248194B" w14:textId="77777777" w:rsidR="00CF3DA6" w:rsidRPr="00293B64" w:rsidRDefault="00CF3DA6" w:rsidP="00293B64">
            <w:pPr>
              <w:spacing w:line="278" w:lineRule="auto"/>
              <w:rPr>
                <w:b/>
                <w:bCs/>
                <w:sz w:val="24"/>
                <w:szCs w:val="24"/>
              </w:rPr>
            </w:pPr>
          </w:p>
        </w:tc>
        <w:tc>
          <w:tcPr>
            <w:tcW w:w="7595" w:type="dxa"/>
            <w:tcBorders>
              <w:bottom w:val="nil"/>
            </w:tcBorders>
          </w:tcPr>
          <w:p w14:paraId="02FF35C1" w14:textId="7110EFCA" w:rsidR="00CF3DA6" w:rsidRPr="00293B64" w:rsidRDefault="00CF3DA6" w:rsidP="00293B64">
            <w:pPr>
              <w:rPr>
                <w:sz w:val="24"/>
                <w:szCs w:val="24"/>
              </w:rPr>
            </w:pPr>
            <w:r w:rsidRPr="00293B64">
              <w:rPr>
                <w:sz w:val="24"/>
                <w:szCs w:val="24"/>
              </w:rPr>
              <w:t xml:space="preserve">2.1.Product perspective       </w:t>
            </w:r>
          </w:p>
        </w:tc>
        <w:tc>
          <w:tcPr>
            <w:tcW w:w="792" w:type="dxa"/>
          </w:tcPr>
          <w:p w14:paraId="13BDE8FC" w14:textId="77777777" w:rsidR="00CF3DA6" w:rsidRPr="00293B64" w:rsidRDefault="00CF3DA6" w:rsidP="00293B64">
            <w:pPr>
              <w:spacing w:line="278" w:lineRule="auto"/>
              <w:rPr>
                <w:b/>
                <w:bCs/>
                <w:sz w:val="24"/>
                <w:szCs w:val="24"/>
              </w:rPr>
            </w:pPr>
          </w:p>
        </w:tc>
      </w:tr>
      <w:tr w:rsidR="00293B64" w14:paraId="4523F453" w14:textId="77777777" w:rsidTr="003E2E4D">
        <w:trPr>
          <w:trHeight w:val="333"/>
        </w:trPr>
        <w:tc>
          <w:tcPr>
            <w:tcW w:w="629" w:type="dxa"/>
          </w:tcPr>
          <w:p w14:paraId="18A31910" w14:textId="77777777" w:rsidR="00293B64" w:rsidRPr="00293B64" w:rsidRDefault="00293B64" w:rsidP="00293B64">
            <w:pPr>
              <w:spacing w:line="278" w:lineRule="auto"/>
              <w:rPr>
                <w:b/>
                <w:bCs/>
                <w:sz w:val="24"/>
                <w:szCs w:val="24"/>
              </w:rPr>
            </w:pPr>
          </w:p>
        </w:tc>
        <w:tc>
          <w:tcPr>
            <w:tcW w:w="7595" w:type="dxa"/>
            <w:tcBorders>
              <w:bottom w:val="nil"/>
            </w:tcBorders>
          </w:tcPr>
          <w:p w14:paraId="44053854" w14:textId="24F5C041" w:rsidR="00293B64" w:rsidRPr="00293B64" w:rsidRDefault="00293B64" w:rsidP="00293B64">
            <w:pPr>
              <w:rPr>
                <w:sz w:val="24"/>
                <w:szCs w:val="24"/>
              </w:rPr>
            </w:pPr>
            <w:r w:rsidRPr="00293B64">
              <w:rPr>
                <w:sz w:val="24"/>
                <w:szCs w:val="24"/>
              </w:rPr>
              <w:t xml:space="preserve">  2.1.1. System interfaces</w:t>
            </w:r>
          </w:p>
        </w:tc>
        <w:tc>
          <w:tcPr>
            <w:tcW w:w="792" w:type="dxa"/>
          </w:tcPr>
          <w:p w14:paraId="174ECD3A" w14:textId="77777777" w:rsidR="00293B64" w:rsidRPr="00293B64" w:rsidRDefault="00293B64" w:rsidP="00293B64">
            <w:pPr>
              <w:spacing w:line="278" w:lineRule="auto"/>
              <w:rPr>
                <w:b/>
                <w:bCs/>
                <w:sz w:val="24"/>
                <w:szCs w:val="24"/>
              </w:rPr>
            </w:pPr>
          </w:p>
        </w:tc>
      </w:tr>
      <w:tr w:rsidR="00CF3DA6" w14:paraId="7C5C73C0" w14:textId="77777777" w:rsidTr="00293B64">
        <w:tc>
          <w:tcPr>
            <w:tcW w:w="629" w:type="dxa"/>
          </w:tcPr>
          <w:p w14:paraId="408ACEA5" w14:textId="77777777" w:rsidR="00CF3DA6" w:rsidRPr="00293B64" w:rsidRDefault="00CF3DA6" w:rsidP="00293B64">
            <w:pPr>
              <w:spacing w:line="278" w:lineRule="auto"/>
              <w:rPr>
                <w:b/>
                <w:bCs/>
                <w:sz w:val="24"/>
                <w:szCs w:val="24"/>
              </w:rPr>
            </w:pPr>
          </w:p>
        </w:tc>
        <w:tc>
          <w:tcPr>
            <w:tcW w:w="7595" w:type="dxa"/>
          </w:tcPr>
          <w:p w14:paraId="2826716D" w14:textId="7EBBE277" w:rsidR="00CF3DA6" w:rsidRPr="00293B64" w:rsidRDefault="00293B64" w:rsidP="00293B64">
            <w:pPr>
              <w:rPr>
                <w:sz w:val="24"/>
                <w:szCs w:val="24"/>
              </w:rPr>
            </w:pPr>
            <w:r w:rsidRPr="00293B64">
              <w:rPr>
                <w:sz w:val="24"/>
                <w:szCs w:val="24"/>
              </w:rPr>
              <w:t xml:space="preserve">  </w:t>
            </w:r>
            <w:r w:rsidR="00CF3DA6" w:rsidRPr="00293B64">
              <w:rPr>
                <w:sz w:val="24"/>
                <w:szCs w:val="24"/>
              </w:rPr>
              <w:t>2.1.2. User interface</w:t>
            </w:r>
            <w:r w:rsidRPr="00293B64">
              <w:rPr>
                <w:sz w:val="24"/>
                <w:szCs w:val="24"/>
              </w:rPr>
              <w:t>s</w:t>
            </w:r>
          </w:p>
        </w:tc>
        <w:tc>
          <w:tcPr>
            <w:tcW w:w="792" w:type="dxa"/>
          </w:tcPr>
          <w:p w14:paraId="65DA2223" w14:textId="77777777" w:rsidR="00CF3DA6" w:rsidRPr="00293B64" w:rsidRDefault="00CF3DA6" w:rsidP="00293B64">
            <w:pPr>
              <w:spacing w:line="278" w:lineRule="auto"/>
              <w:rPr>
                <w:b/>
                <w:bCs/>
                <w:sz w:val="24"/>
                <w:szCs w:val="24"/>
              </w:rPr>
            </w:pPr>
          </w:p>
        </w:tc>
      </w:tr>
      <w:tr w:rsidR="00CF3DA6" w14:paraId="4E0A5068" w14:textId="77777777" w:rsidTr="00293B64">
        <w:tc>
          <w:tcPr>
            <w:tcW w:w="629" w:type="dxa"/>
          </w:tcPr>
          <w:p w14:paraId="6329E5B0" w14:textId="77777777" w:rsidR="00CF3DA6" w:rsidRPr="00293B64" w:rsidRDefault="00CF3DA6" w:rsidP="00293B64">
            <w:pPr>
              <w:spacing w:line="278" w:lineRule="auto"/>
              <w:rPr>
                <w:b/>
                <w:bCs/>
                <w:sz w:val="24"/>
                <w:szCs w:val="24"/>
              </w:rPr>
            </w:pPr>
          </w:p>
        </w:tc>
        <w:tc>
          <w:tcPr>
            <w:tcW w:w="7595" w:type="dxa"/>
          </w:tcPr>
          <w:p w14:paraId="595D76EA" w14:textId="601F090C" w:rsidR="00CF3DA6" w:rsidRPr="00293B64" w:rsidRDefault="00293B64" w:rsidP="00293B64">
            <w:pPr>
              <w:rPr>
                <w:sz w:val="24"/>
                <w:szCs w:val="24"/>
              </w:rPr>
            </w:pPr>
            <w:r w:rsidRPr="00293B64">
              <w:rPr>
                <w:sz w:val="24"/>
                <w:szCs w:val="24"/>
              </w:rPr>
              <w:t xml:space="preserve">  </w:t>
            </w:r>
            <w:r w:rsidR="00CF3DA6" w:rsidRPr="00293B64">
              <w:rPr>
                <w:sz w:val="24"/>
                <w:szCs w:val="24"/>
              </w:rPr>
              <w:t>2.1.3. Hardware interfaces</w:t>
            </w:r>
          </w:p>
        </w:tc>
        <w:tc>
          <w:tcPr>
            <w:tcW w:w="792" w:type="dxa"/>
          </w:tcPr>
          <w:p w14:paraId="71A7D103" w14:textId="77777777" w:rsidR="00CF3DA6" w:rsidRPr="00293B64" w:rsidRDefault="00CF3DA6" w:rsidP="00293B64">
            <w:pPr>
              <w:spacing w:line="278" w:lineRule="auto"/>
              <w:rPr>
                <w:b/>
                <w:bCs/>
                <w:sz w:val="24"/>
                <w:szCs w:val="24"/>
              </w:rPr>
            </w:pPr>
          </w:p>
        </w:tc>
      </w:tr>
      <w:tr w:rsidR="00CF3DA6" w14:paraId="7841348D" w14:textId="77777777" w:rsidTr="00293B64">
        <w:tc>
          <w:tcPr>
            <w:tcW w:w="629" w:type="dxa"/>
          </w:tcPr>
          <w:p w14:paraId="4B5FD101" w14:textId="77777777" w:rsidR="00CF3DA6" w:rsidRPr="00293B64" w:rsidRDefault="00CF3DA6" w:rsidP="00293B64">
            <w:pPr>
              <w:spacing w:line="278" w:lineRule="auto"/>
              <w:rPr>
                <w:b/>
                <w:bCs/>
                <w:sz w:val="24"/>
                <w:szCs w:val="24"/>
              </w:rPr>
            </w:pPr>
          </w:p>
        </w:tc>
        <w:tc>
          <w:tcPr>
            <w:tcW w:w="7595" w:type="dxa"/>
          </w:tcPr>
          <w:p w14:paraId="35E1E257" w14:textId="37105E0D" w:rsidR="00CF3DA6" w:rsidRPr="00293B64" w:rsidRDefault="00293B64" w:rsidP="00293B64">
            <w:pPr>
              <w:rPr>
                <w:sz w:val="24"/>
                <w:szCs w:val="24"/>
              </w:rPr>
            </w:pPr>
            <w:r w:rsidRPr="00293B64">
              <w:rPr>
                <w:sz w:val="24"/>
                <w:szCs w:val="24"/>
              </w:rPr>
              <w:t xml:space="preserve">  </w:t>
            </w:r>
            <w:r w:rsidR="00CF3DA6" w:rsidRPr="00293B64">
              <w:rPr>
                <w:sz w:val="24"/>
                <w:szCs w:val="24"/>
              </w:rPr>
              <w:t>2.1.4. Software interfaces</w:t>
            </w:r>
          </w:p>
        </w:tc>
        <w:tc>
          <w:tcPr>
            <w:tcW w:w="792" w:type="dxa"/>
          </w:tcPr>
          <w:p w14:paraId="35B4E851" w14:textId="77777777" w:rsidR="00CF3DA6" w:rsidRPr="00293B64" w:rsidRDefault="00CF3DA6" w:rsidP="00293B64">
            <w:pPr>
              <w:spacing w:line="278" w:lineRule="auto"/>
              <w:rPr>
                <w:b/>
                <w:bCs/>
                <w:sz w:val="24"/>
                <w:szCs w:val="24"/>
              </w:rPr>
            </w:pPr>
          </w:p>
        </w:tc>
      </w:tr>
      <w:tr w:rsidR="00CF3DA6" w14:paraId="2A6CE146" w14:textId="77777777" w:rsidTr="00293B64">
        <w:tc>
          <w:tcPr>
            <w:tcW w:w="629" w:type="dxa"/>
          </w:tcPr>
          <w:p w14:paraId="251C32C7" w14:textId="77777777" w:rsidR="00CF3DA6" w:rsidRPr="00293B64" w:rsidRDefault="00CF3DA6" w:rsidP="00293B64">
            <w:pPr>
              <w:spacing w:line="278" w:lineRule="auto"/>
              <w:rPr>
                <w:b/>
                <w:bCs/>
                <w:sz w:val="24"/>
                <w:szCs w:val="24"/>
              </w:rPr>
            </w:pPr>
          </w:p>
        </w:tc>
        <w:tc>
          <w:tcPr>
            <w:tcW w:w="7595" w:type="dxa"/>
          </w:tcPr>
          <w:p w14:paraId="45D4B6D0" w14:textId="13A8BFE5" w:rsidR="00CF3DA6" w:rsidRPr="00293B64" w:rsidRDefault="00293B64" w:rsidP="00293B64">
            <w:pPr>
              <w:rPr>
                <w:sz w:val="24"/>
                <w:szCs w:val="24"/>
              </w:rPr>
            </w:pPr>
            <w:r w:rsidRPr="00293B64">
              <w:rPr>
                <w:sz w:val="24"/>
                <w:szCs w:val="24"/>
              </w:rPr>
              <w:t xml:space="preserve">  </w:t>
            </w:r>
            <w:r w:rsidR="00CF3DA6" w:rsidRPr="00293B64">
              <w:rPr>
                <w:sz w:val="24"/>
                <w:szCs w:val="24"/>
              </w:rPr>
              <w:t>2.1.5. Communications interfaces</w:t>
            </w:r>
          </w:p>
        </w:tc>
        <w:tc>
          <w:tcPr>
            <w:tcW w:w="792" w:type="dxa"/>
          </w:tcPr>
          <w:p w14:paraId="0C761E16" w14:textId="77777777" w:rsidR="00CF3DA6" w:rsidRPr="00293B64" w:rsidRDefault="00CF3DA6" w:rsidP="00293B64">
            <w:pPr>
              <w:spacing w:line="278" w:lineRule="auto"/>
              <w:rPr>
                <w:b/>
                <w:bCs/>
                <w:sz w:val="24"/>
                <w:szCs w:val="24"/>
              </w:rPr>
            </w:pPr>
          </w:p>
        </w:tc>
      </w:tr>
      <w:tr w:rsidR="00CF3DA6" w14:paraId="28B2F961" w14:textId="77777777" w:rsidTr="00293B64">
        <w:tc>
          <w:tcPr>
            <w:tcW w:w="629" w:type="dxa"/>
          </w:tcPr>
          <w:p w14:paraId="7BBC1607" w14:textId="77777777" w:rsidR="00CF3DA6" w:rsidRPr="00293B64" w:rsidRDefault="00CF3DA6" w:rsidP="00293B64">
            <w:pPr>
              <w:spacing w:line="278" w:lineRule="auto"/>
              <w:rPr>
                <w:b/>
                <w:bCs/>
                <w:sz w:val="24"/>
                <w:szCs w:val="24"/>
              </w:rPr>
            </w:pPr>
          </w:p>
        </w:tc>
        <w:tc>
          <w:tcPr>
            <w:tcW w:w="7595" w:type="dxa"/>
          </w:tcPr>
          <w:p w14:paraId="79A60C64" w14:textId="7C7BEF78" w:rsidR="00CF3DA6" w:rsidRPr="00293B64" w:rsidRDefault="00293B64" w:rsidP="00293B64">
            <w:pPr>
              <w:rPr>
                <w:sz w:val="24"/>
                <w:szCs w:val="24"/>
              </w:rPr>
            </w:pPr>
            <w:r w:rsidRPr="00293B64">
              <w:rPr>
                <w:sz w:val="24"/>
                <w:szCs w:val="24"/>
              </w:rPr>
              <w:t xml:space="preserve">  </w:t>
            </w:r>
            <w:r w:rsidR="00CF3DA6" w:rsidRPr="00293B64">
              <w:rPr>
                <w:sz w:val="24"/>
                <w:szCs w:val="24"/>
              </w:rPr>
              <w:t>2.1.6. Memory constraints</w:t>
            </w:r>
          </w:p>
        </w:tc>
        <w:tc>
          <w:tcPr>
            <w:tcW w:w="792" w:type="dxa"/>
          </w:tcPr>
          <w:p w14:paraId="72365049" w14:textId="77777777" w:rsidR="00CF3DA6" w:rsidRPr="00293B64" w:rsidRDefault="00CF3DA6" w:rsidP="00293B64">
            <w:pPr>
              <w:spacing w:line="278" w:lineRule="auto"/>
              <w:rPr>
                <w:b/>
                <w:bCs/>
                <w:sz w:val="24"/>
                <w:szCs w:val="24"/>
              </w:rPr>
            </w:pPr>
          </w:p>
        </w:tc>
      </w:tr>
      <w:tr w:rsidR="00CF3DA6" w14:paraId="4F5661EF" w14:textId="77777777" w:rsidTr="00293B64">
        <w:tc>
          <w:tcPr>
            <w:tcW w:w="629" w:type="dxa"/>
          </w:tcPr>
          <w:p w14:paraId="35D0EF9D" w14:textId="77777777" w:rsidR="00CF3DA6" w:rsidRPr="00293B64" w:rsidRDefault="00CF3DA6" w:rsidP="00293B64">
            <w:pPr>
              <w:spacing w:line="278" w:lineRule="auto"/>
              <w:rPr>
                <w:b/>
                <w:bCs/>
                <w:sz w:val="24"/>
                <w:szCs w:val="24"/>
              </w:rPr>
            </w:pPr>
          </w:p>
        </w:tc>
        <w:tc>
          <w:tcPr>
            <w:tcW w:w="7595" w:type="dxa"/>
          </w:tcPr>
          <w:p w14:paraId="2B853261" w14:textId="1C001ED4" w:rsidR="00CF3DA6" w:rsidRPr="00293B64" w:rsidRDefault="00293B64" w:rsidP="00293B64">
            <w:pPr>
              <w:rPr>
                <w:sz w:val="24"/>
                <w:szCs w:val="24"/>
              </w:rPr>
            </w:pPr>
            <w:r w:rsidRPr="00293B64">
              <w:rPr>
                <w:sz w:val="24"/>
                <w:szCs w:val="24"/>
              </w:rPr>
              <w:t xml:space="preserve">  </w:t>
            </w:r>
            <w:r w:rsidR="00CF3DA6" w:rsidRPr="00293B64">
              <w:rPr>
                <w:sz w:val="24"/>
                <w:szCs w:val="24"/>
              </w:rPr>
              <w:t>2.1.7. Operations</w:t>
            </w:r>
          </w:p>
        </w:tc>
        <w:tc>
          <w:tcPr>
            <w:tcW w:w="792" w:type="dxa"/>
          </w:tcPr>
          <w:p w14:paraId="2FEA6CA2" w14:textId="77777777" w:rsidR="00CF3DA6" w:rsidRPr="00293B64" w:rsidRDefault="00CF3DA6" w:rsidP="00293B64">
            <w:pPr>
              <w:spacing w:line="278" w:lineRule="auto"/>
              <w:rPr>
                <w:b/>
                <w:bCs/>
                <w:sz w:val="24"/>
                <w:szCs w:val="24"/>
              </w:rPr>
            </w:pPr>
          </w:p>
        </w:tc>
      </w:tr>
      <w:tr w:rsidR="00CF3DA6" w14:paraId="2A127C28" w14:textId="77777777" w:rsidTr="00293B64">
        <w:tc>
          <w:tcPr>
            <w:tcW w:w="629" w:type="dxa"/>
          </w:tcPr>
          <w:p w14:paraId="2DE4712F" w14:textId="77777777" w:rsidR="00CF3DA6" w:rsidRPr="00293B64" w:rsidRDefault="00CF3DA6" w:rsidP="00293B64">
            <w:pPr>
              <w:spacing w:line="278" w:lineRule="auto"/>
              <w:rPr>
                <w:b/>
                <w:bCs/>
                <w:sz w:val="24"/>
                <w:szCs w:val="24"/>
              </w:rPr>
            </w:pPr>
          </w:p>
        </w:tc>
        <w:tc>
          <w:tcPr>
            <w:tcW w:w="7595" w:type="dxa"/>
          </w:tcPr>
          <w:p w14:paraId="2FD6E3D4" w14:textId="095A6DAE" w:rsidR="00CF3DA6" w:rsidRPr="00293B64" w:rsidRDefault="00293B64" w:rsidP="00293B64">
            <w:pPr>
              <w:rPr>
                <w:sz w:val="24"/>
                <w:szCs w:val="24"/>
              </w:rPr>
            </w:pPr>
            <w:r w:rsidRPr="00293B64">
              <w:rPr>
                <w:sz w:val="24"/>
                <w:szCs w:val="24"/>
              </w:rPr>
              <w:t xml:space="preserve">  </w:t>
            </w:r>
            <w:r w:rsidR="00CF3DA6" w:rsidRPr="00293B64">
              <w:rPr>
                <w:sz w:val="24"/>
                <w:szCs w:val="24"/>
              </w:rPr>
              <w:t>2.1.8. Site adaptation requirements</w:t>
            </w:r>
          </w:p>
        </w:tc>
        <w:tc>
          <w:tcPr>
            <w:tcW w:w="792" w:type="dxa"/>
          </w:tcPr>
          <w:p w14:paraId="61EF07FE" w14:textId="77777777" w:rsidR="00CF3DA6" w:rsidRPr="00293B64" w:rsidRDefault="00CF3DA6" w:rsidP="00293B64">
            <w:pPr>
              <w:spacing w:line="278" w:lineRule="auto"/>
              <w:rPr>
                <w:b/>
                <w:bCs/>
                <w:sz w:val="24"/>
                <w:szCs w:val="24"/>
              </w:rPr>
            </w:pPr>
          </w:p>
        </w:tc>
      </w:tr>
      <w:tr w:rsidR="00CF3DA6" w14:paraId="47566874" w14:textId="77777777" w:rsidTr="00293B64">
        <w:tc>
          <w:tcPr>
            <w:tcW w:w="629" w:type="dxa"/>
          </w:tcPr>
          <w:p w14:paraId="09D0FB54" w14:textId="77777777" w:rsidR="00CF3DA6" w:rsidRPr="00293B64" w:rsidRDefault="00CF3DA6" w:rsidP="00293B64">
            <w:pPr>
              <w:spacing w:line="278" w:lineRule="auto"/>
              <w:rPr>
                <w:b/>
                <w:bCs/>
                <w:sz w:val="24"/>
                <w:szCs w:val="24"/>
              </w:rPr>
            </w:pPr>
          </w:p>
        </w:tc>
        <w:tc>
          <w:tcPr>
            <w:tcW w:w="7595" w:type="dxa"/>
          </w:tcPr>
          <w:p w14:paraId="31466C8E" w14:textId="7E5EE62E" w:rsidR="00CF3DA6" w:rsidRPr="00293B64" w:rsidRDefault="00CF3DA6" w:rsidP="00293B64">
            <w:pPr>
              <w:rPr>
                <w:sz w:val="24"/>
                <w:szCs w:val="24"/>
              </w:rPr>
            </w:pPr>
            <w:r w:rsidRPr="00293B64">
              <w:rPr>
                <w:sz w:val="24"/>
                <w:szCs w:val="24"/>
              </w:rPr>
              <w:t>2.2.Product functions</w:t>
            </w:r>
          </w:p>
        </w:tc>
        <w:tc>
          <w:tcPr>
            <w:tcW w:w="792" w:type="dxa"/>
          </w:tcPr>
          <w:p w14:paraId="75BF4F69" w14:textId="77777777" w:rsidR="00CF3DA6" w:rsidRPr="00293B64" w:rsidRDefault="00CF3DA6" w:rsidP="00293B64">
            <w:pPr>
              <w:spacing w:line="278" w:lineRule="auto"/>
              <w:rPr>
                <w:b/>
                <w:bCs/>
                <w:sz w:val="24"/>
                <w:szCs w:val="24"/>
              </w:rPr>
            </w:pPr>
          </w:p>
        </w:tc>
      </w:tr>
      <w:tr w:rsidR="00CF3DA6" w14:paraId="12073ADC" w14:textId="77777777" w:rsidTr="00293B64">
        <w:tc>
          <w:tcPr>
            <w:tcW w:w="629" w:type="dxa"/>
          </w:tcPr>
          <w:p w14:paraId="41D99B59" w14:textId="77777777" w:rsidR="00CF3DA6" w:rsidRPr="00293B64" w:rsidRDefault="00CF3DA6" w:rsidP="00293B64">
            <w:pPr>
              <w:spacing w:line="278" w:lineRule="auto"/>
              <w:rPr>
                <w:b/>
                <w:bCs/>
                <w:sz w:val="24"/>
                <w:szCs w:val="24"/>
              </w:rPr>
            </w:pPr>
          </w:p>
        </w:tc>
        <w:tc>
          <w:tcPr>
            <w:tcW w:w="7595" w:type="dxa"/>
          </w:tcPr>
          <w:p w14:paraId="54297EDF" w14:textId="19B1729E" w:rsidR="00CF3DA6" w:rsidRPr="00293B64" w:rsidRDefault="00CF3DA6" w:rsidP="00293B64">
            <w:pPr>
              <w:rPr>
                <w:sz w:val="24"/>
                <w:szCs w:val="24"/>
              </w:rPr>
            </w:pPr>
            <w:r w:rsidRPr="00293B64">
              <w:rPr>
                <w:sz w:val="24"/>
                <w:szCs w:val="24"/>
              </w:rPr>
              <w:t>2.3.User characteristics</w:t>
            </w:r>
          </w:p>
        </w:tc>
        <w:tc>
          <w:tcPr>
            <w:tcW w:w="792" w:type="dxa"/>
          </w:tcPr>
          <w:p w14:paraId="56F50D2C" w14:textId="77777777" w:rsidR="00CF3DA6" w:rsidRPr="00293B64" w:rsidRDefault="00CF3DA6" w:rsidP="00293B64">
            <w:pPr>
              <w:spacing w:line="278" w:lineRule="auto"/>
              <w:rPr>
                <w:b/>
                <w:bCs/>
                <w:sz w:val="24"/>
                <w:szCs w:val="24"/>
              </w:rPr>
            </w:pPr>
          </w:p>
        </w:tc>
      </w:tr>
      <w:tr w:rsidR="00CF3DA6" w14:paraId="183860A3" w14:textId="77777777" w:rsidTr="00293B64">
        <w:tc>
          <w:tcPr>
            <w:tcW w:w="629" w:type="dxa"/>
          </w:tcPr>
          <w:p w14:paraId="1EB1D3DC" w14:textId="77777777" w:rsidR="00CF3DA6" w:rsidRPr="00293B64" w:rsidRDefault="00CF3DA6" w:rsidP="00293B64">
            <w:pPr>
              <w:spacing w:line="278" w:lineRule="auto"/>
              <w:rPr>
                <w:b/>
                <w:bCs/>
                <w:sz w:val="24"/>
                <w:szCs w:val="24"/>
              </w:rPr>
            </w:pPr>
          </w:p>
        </w:tc>
        <w:tc>
          <w:tcPr>
            <w:tcW w:w="7595" w:type="dxa"/>
          </w:tcPr>
          <w:p w14:paraId="27197385" w14:textId="4786CD46" w:rsidR="00CF3DA6" w:rsidRPr="00293B64" w:rsidRDefault="00CF3DA6" w:rsidP="00293B64">
            <w:pPr>
              <w:rPr>
                <w:sz w:val="24"/>
                <w:szCs w:val="24"/>
              </w:rPr>
            </w:pPr>
            <w:r w:rsidRPr="00293B64">
              <w:rPr>
                <w:sz w:val="24"/>
                <w:szCs w:val="24"/>
              </w:rPr>
              <w:t>2.4.Constraints</w:t>
            </w:r>
          </w:p>
        </w:tc>
        <w:tc>
          <w:tcPr>
            <w:tcW w:w="792" w:type="dxa"/>
          </w:tcPr>
          <w:p w14:paraId="16716B91" w14:textId="77777777" w:rsidR="00CF3DA6" w:rsidRPr="00293B64" w:rsidRDefault="00CF3DA6" w:rsidP="00293B64">
            <w:pPr>
              <w:spacing w:line="278" w:lineRule="auto"/>
              <w:rPr>
                <w:b/>
                <w:bCs/>
                <w:sz w:val="24"/>
                <w:szCs w:val="24"/>
              </w:rPr>
            </w:pPr>
          </w:p>
        </w:tc>
      </w:tr>
      <w:tr w:rsidR="00293B64" w14:paraId="49206122" w14:textId="77777777" w:rsidTr="00293B64">
        <w:tc>
          <w:tcPr>
            <w:tcW w:w="629" w:type="dxa"/>
          </w:tcPr>
          <w:p w14:paraId="1F24B521" w14:textId="2A783877" w:rsidR="00293B64" w:rsidRPr="00293B64" w:rsidRDefault="00293B64" w:rsidP="00293B64">
            <w:pPr>
              <w:spacing w:line="278" w:lineRule="auto"/>
              <w:rPr>
                <w:b/>
                <w:bCs/>
                <w:sz w:val="24"/>
                <w:szCs w:val="24"/>
              </w:rPr>
            </w:pPr>
            <w:r w:rsidRPr="00293B64">
              <w:rPr>
                <w:b/>
                <w:bCs/>
                <w:sz w:val="24"/>
                <w:szCs w:val="24"/>
              </w:rPr>
              <w:t>3</w:t>
            </w:r>
            <w:r>
              <w:rPr>
                <w:b/>
                <w:bCs/>
                <w:sz w:val="24"/>
                <w:szCs w:val="24"/>
              </w:rPr>
              <w:t>.</w:t>
            </w:r>
          </w:p>
        </w:tc>
        <w:tc>
          <w:tcPr>
            <w:tcW w:w="7595" w:type="dxa"/>
          </w:tcPr>
          <w:p w14:paraId="5E4563D7" w14:textId="3AE1597A" w:rsidR="00293B64" w:rsidRPr="00293B64" w:rsidRDefault="00293B64" w:rsidP="00293B64">
            <w:pPr>
              <w:rPr>
                <w:b/>
                <w:sz w:val="24"/>
                <w:szCs w:val="24"/>
              </w:rPr>
            </w:pPr>
            <w:r w:rsidRPr="00293B64">
              <w:rPr>
                <w:b/>
                <w:sz w:val="24"/>
                <w:szCs w:val="24"/>
              </w:rPr>
              <w:t xml:space="preserve">Specific Requirements </w:t>
            </w:r>
            <w:r w:rsidRPr="00293B64">
              <w:rPr>
                <w:b/>
                <w:sz w:val="24"/>
                <w:szCs w:val="24"/>
              </w:rPr>
              <w:tab/>
            </w:r>
            <w:r w:rsidRPr="00293B64">
              <w:rPr>
                <w:b/>
                <w:sz w:val="24"/>
                <w:szCs w:val="24"/>
              </w:rPr>
              <w:tab/>
            </w:r>
            <w:r w:rsidRPr="00293B64">
              <w:rPr>
                <w:b/>
                <w:sz w:val="24"/>
                <w:szCs w:val="24"/>
              </w:rPr>
              <w:tab/>
            </w:r>
            <w:r w:rsidRPr="00293B64">
              <w:rPr>
                <w:b/>
                <w:sz w:val="24"/>
                <w:szCs w:val="24"/>
              </w:rPr>
              <w:tab/>
            </w:r>
            <w:r w:rsidRPr="00293B64">
              <w:rPr>
                <w:b/>
                <w:sz w:val="24"/>
                <w:szCs w:val="24"/>
              </w:rPr>
              <w:tab/>
            </w:r>
            <w:r w:rsidRPr="00293B64">
              <w:rPr>
                <w:b/>
                <w:sz w:val="24"/>
                <w:szCs w:val="24"/>
              </w:rPr>
              <w:tab/>
            </w:r>
            <w:r w:rsidRPr="00293B64">
              <w:rPr>
                <w:b/>
                <w:sz w:val="24"/>
                <w:szCs w:val="24"/>
              </w:rPr>
              <w:tab/>
            </w:r>
          </w:p>
        </w:tc>
        <w:tc>
          <w:tcPr>
            <w:tcW w:w="792" w:type="dxa"/>
          </w:tcPr>
          <w:p w14:paraId="2714196E" w14:textId="4267AE6A" w:rsidR="00293B64" w:rsidRPr="00293B64" w:rsidRDefault="00676895" w:rsidP="00293B64">
            <w:pPr>
              <w:spacing w:line="278" w:lineRule="auto"/>
              <w:rPr>
                <w:b/>
                <w:bCs/>
                <w:sz w:val="24"/>
                <w:szCs w:val="24"/>
              </w:rPr>
            </w:pPr>
            <w:r>
              <w:rPr>
                <w:b/>
                <w:bCs/>
                <w:sz w:val="24"/>
                <w:szCs w:val="24"/>
              </w:rPr>
              <w:t>1</w:t>
            </w:r>
            <w:r w:rsidR="00AA797D">
              <w:rPr>
                <w:b/>
                <w:bCs/>
                <w:sz w:val="24"/>
                <w:szCs w:val="24"/>
              </w:rPr>
              <w:t>5</w:t>
            </w:r>
          </w:p>
        </w:tc>
      </w:tr>
      <w:tr w:rsidR="00293B64" w14:paraId="69DF10A6" w14:textId="77777777" w:rsidTr="00293B64">
        <w:tc>
          <w:tcPr>
            <w:tcW w:w="629" w:type="dxa"/>
          </w:tcPr>
          <w:p w14:paraId="3858516E" w14:textId="77777777" w:rsidR="00293B64" w:rsidRPr="00293B64" w:rsidRDefault="00293B64" w:rsidP="00293B64">
            <w:pPr>
              <w:spacing w:line="278" w:lineRule="auto"/>
              <w:rPr>
                <w:b/>
                <w:bCs/>
                <w:sz w:val="24"/>
                <w:szCs w:val="24"/>
              </w:rPr>
            </w:pPr>
          </w:p>
        </w:tc>
        <w:tc>
          <w:tcPr>
            <w:tcW w:w="7595" w:type="dxa"/>
          </w:tcPr>
          <w:p w14:paraId="2F38CDE4" w14:textId="6142FD4F" w:rsidR="00293B64" w:rsidRPr="00293B64" w:rsidRDefault="00293B64" w:rsidP="00293B64">
            <w:pPr>
              <w:rPr>
                <w:sz w:val="24"/>
                <w:szCs w:val="24"/>
              </w:rPr>
            </w:pPr>
            <w:r w:rsidRPr="00293B64">
              <w:rPr>
                <w:sz w:val="24"/>
                <w:szCs w:val="24"/>
              </w:rPr>
              <w:t xml:space="preserve">3.1 External interface requirements </w:t>
            </w:r>
          </w:p>
        </w:tc>
        <w:tc>
          <w:tcPr>
            <w:tcW w:w="792" w:type="dxa"/>
          </w:tcPr>
          <w:p w14:paraId="313F7101" w14:textId="77777777" w:rsidR="00293B64" w:rsidRPr="00293B64" w:rsidRDefault="00293B64" w:rsidP="00293B64">
            <w:pPr>
              <w:spacing w:line="278" w:lineRule="auto"/>
              <w:rPr>
                <w:b/>
                <w:bCs/>
                <w:sz w:val="24"/>
                <w:szCs w:val="24"/>
              </w:rPr>
            </w:pPr>
          </w:p>
        </w:tc>
      </w:tr>
      <w:tr w:rsidR="00293B64" w14:paraId="43FB5919" w14:textId="77777777" w:rsidTr="00293B64">
        <w:tc>
          <w:tcPr>
            <w:tcW w:w="629" w:type="dxa"/>
          </w:tcPr>
          <w:p w14:paraId="375005F2" w14:textId="77777777" w:rsidR="00293B64" w:rsidRPr="00293B64" w:rsidRDefault="00293B64" w:rsidP="00293B64">
            <w:pPr>
              <w:spacing w:line="278" w:lineRule="auto"/>
              <w:rPr>
                <w:b/>
                <w:bCs/>
                <w:sz w:val="24"/>
                <w:szCs w:val="24"/>
              </w:rPr>
            </w:pPr>
          </w:p>
        </w:tc>
        <w:tc>
          <w:tcPr>
            <w:tcW w:w="7595" w:type="dxa"/>
          </w:tcPr>
          <w:p w14:paraId="1400D38F" w14:textId="27232F99" w:rsidR="00293B64" w:rsidRPr="00293B64" w:rsidRDefault="00293B64" w:rsidP="00293B64">
            <w:pPr>
              <w:tabs>
                <w:tab w:val="right" w:pos="540"/>
              </w:tabs>
              <w:rPr>
                <w:sz w:val="24"/>
                <w:szCs w:val="24"/>
              </w:rPr>
            </w:pPr>
            <w:r w:rsidRPr="00293B64">
              <w:rPr>
                <w:sz w:val="24"/>
                <w:szCs w:val="24"/>
              </w:rPr>
              <w:t xml:space="preserve">  3.1.1 User interfaces </w:t>
            </w:r>
          </w:p>
        </w:tc>
        <w:tc>
          <w:tcPr>
            <w:tcW w:w="792" w:type="dxa"/>
          </w:tcPr>
          <w:p w14:paraId="7EC0C2BA" w14:textId="77777777" w:rsidR="00293B64" w:rsidRPr="00293B64" w:rsidRDefault="00293B64" w:rsidP="00293B64">
            <w:pPr>
              <w:spacing w:line="278" w:lineRule="auto"/>
              <w:rPr>
                <w:b/>
                <w:bCs/>
                <w:sz w:val="24"/>
                <w:szCs w:val="24"/>
              </w:rPr>
            </w:pPr>
          </w:p>
        </w:tc>
      </w:tr>
      <w:tr w:rsidR="00293B64" w14:paraId="7E8BDAD4" w14:textId="77777777" w:rsidTr="00293B64">
        <w:tc>
          <w:tcPr>
            <w:tcW w:w="629" w:type="dxa"/>
          </w:tcPr>
          <w:p w14:paraId="57D28BB9" w14:textId="77777777" w:rsidR="00293B64" w:rsidRPr="00293B64" w:rsidRDefault="00293B64" w:rsidP="00293B64">
            <w:pPr>
              <w:spacing w:line="278" w:lineRule="auto"/>
              <w:rPr>
                <w:b/>
                <w:bCs/>
                <w:sz w:val="24"/>
                <w:szCs w:val="24"/>
              </w:rPr>
            </w:pPr>
          </w:p>
        </w:tc>
        <w:tc>
          <w:tcPr>
            <w:tcW w:w="7595" w:type="dxa"/>
          </w:tcPr>
          <w:p w14:paraId="43472DBB" w14:textId="3B64DA9B" w:rsidR="00293B64" w:rsidRPr="00293B64" w:rsidRDefault="00293B64" w:rsidP="00293B64">
            <w:pPr>
              <w:tabs>
                <w:tab w:val="right" w:pos="540"/>
              </w:tabs>
              <w:rPr>
                <w:sz w:val="24"/>
                <w:szCs w:val="24"/>
              </w:rPr>
            </w:pPr>
            <w:r w:rsidRPr="00293B64">
              <w:rPr>
                <w:sz w:val="24"/>
                <w:szCs w:val="24"/>
              </w:rPr>
              <w:t xml:space="preserve">  3.1.2 Hardware interfaces  </w:t>
            </w:r>
          </w:p>
        </w:tc>
        <w:tc>
          <w:tcPr>
            <w:tcW w:w="792" w:type="dxa"/>
          </w:tcPr>
          <w:p w14:paraId="1CB24849" w14:textId="77777777" w:rsidR="00293B64" w:rsidRPr="00293B64" w:rsidRDefault="00293B64" w:rsidP="00293B64">
            <w:pPr>
              <w:spacing w:line="278" w:lineRule="auto"/>
              <w:rPr>
                <w:b/>
                <w:bCs/>
                <w:sz w:val="24"/>
                <w:szCs w:val="24"/>
              </w:rPr>
            </w:pPr>
          </w:p>
        </w:tc>
      </w:tr>
      <w:tr w:rsidR="00293B64" w14:paraId="2A721FC7" w14:textId="77777777" w:rsidTr="00293B64">
        <w:tc>
          <w:tcPr>
            <w:tcW w:w="629" w:type="dxa"/>
          </w:tcPr>
          <w:p w14:paraId="163B21B7" w14:textId="77777777" w:rsidR="00293B64" w:rsidRPr="00293B64" w:rsidRDefault="00293B64" w:rsidP="00293B64">
            <w:pPr>
              <w:spacing w:line="278" w:lineRule="auto"/>
              <w:rPr>
                <w:b/>
                <w:bCs/>
                <w:sz w:val="24"/>
                <w:szCs w:val="24"/>
              </w:rPr>
            </w:pPr>
          </w:p>
        </w:tc>
        <w:tc>
          <w:tcPr>
            <w:tcW w:w="7595" w:type="dxa"/>
          </w:tcPr>
          <w:p w14:paraId="75893082" w14:textId="45B13C58" w:rsidR="00293B64" w:rsidRPr="00293B64" w:rsidRDefault="00293B64" w:rsidP="00293B64">
            <w:pPr>
              <w:tabs>
                <w:tab w:val="right" w:pos="540"/>
              </w:tabs>
              <w:rPr>
                <w:b/>
                <w:bCs/>
                <w:sz w:val="24"/>
                <w:szCs w:val="24"/>
              </w:rPr>
            </w:pPr>
            <w:r w:rsidRPr="00293B64">
              <w:rPr>
                <w:sz w:val="24"/>
                <w:szCs w:val="24"/>
              </w:rPr>
              <w:t xml:space="preserve">  3.1.3 Software interfaces   </w:t>
            </w:r>
          </w:p>
        </w:tc>
        <w:tc>
          <w:tcPr>
            <w:tcW w:w="792" w:type="dxa"/>
          </w:tcPr>
          <w:p w14:paraId="2B16F2EC" w14:textId="77777777" w:rsidR="00293B64" w:rsidRPr="00293B64" w:rsidRDefault="00293B64" w:rsidP="00293B64">
            <w:pPr>
              <w:spacing w:line="278" w:lineRule="auto"/>
              <w:rPr>
                <w:b/>
                <w:bCs/>
                <w:sz w:val="24"/>
                <w:szCs w:val="24"/>
              </w:rPr>
            </w:pPr>
          </w:p>
        </w:tc>
      </w:tr>
      <w:tr w:rsidR="00293B64" w14:paraId="1DDD3A4D" w14:textId="77777777" w:rsidTr="00293B64">
        <w:tc>
          <w:tcPr>
            <w:tcW w:w="629" w:type="dxa"/>
          </w:tcPr>
          <w:p w14:paraId="522E57EF" w14:textId="77777777" w:rsidR="00293B64" w:rsidRPr="00293B64" w:rsidRDefault="00293B64" w:rsidP="00293B64">
            <w:pPr>
              <w:spacing w:line="278" w:lineRule="auto"/>
              <w:rPr>
                <w:b/>
                <w:bCs/>
                <w:sz w:val="24"/>
                <w:szCs w:val="24"/>
              </w:rPr>
            </w:pPr>
          </w:p>
        </w:tc>
        <w:tc>
          <w:tcPr>
            <w:tcW w:w="7595" w:type="dxa"/>
          </w:tcPr>
          <w:p w14:paraId="56F05AF1" w14:textId="621473F4" w:rsidR="00293B64" w:rsidRPr="00293B64" w:rsidRDefault="00293B64" w:rsidP="00293B64">
            <w:pPr>
              <w:tabs>
                <w:tab w:val="right" w:pos="540"/>
              </w:tabs>
              <w:rPr>
                <w:b/>
                <w:bCs/>
                <w:sz w:val="24"/>
                <w:szCs w:val="24"/>
              </w:rPr>
            </w:pPr>
            <w:r w:rsidRPr="00293B64">
              <w:rPr>
                <w:sz w:val="24"/>
                <w:szCs w:val="24"/>
              </w:rPr>
              <w:t xml:space="preserve">  3.1.4 Communication interfaces  </w:t>
            </w:r>
          </w:p>
        </w:tc>
        <w:tc>
          <w:tcPr>
            <w:tcW w:w="792" w:type="dxa"/>
          </w:tcPr>
          <w:p w14:paraId="5DDDB7B3" w14:textId="77777777" w:rsidR="00293B64" w:rsidRPr="00293B64" w:rsidRDefault="00293B64" w:rsidP="00293B64">
            <w:pPr>
              <w:spacing w:line="278" w:lineRule="auto"/>
              <w:rPr>
                <w:b/>
                <w:bCs/>
                <w:sz w:val="24"/>
                <w:szCs w:val="24"/>
              </w:rPr>
            </w:pPr>
          </w:p>
        </w:tc>
      </w:tr>
      <w:tr w:rsidR="00293B64" w14:paraId="10FD302D" w14:textId="77777777" w:rsidTr="00293B64">
        <w:tc>
          <w:tcPr>
            <w:tcW w:w="629" w:type="dxa"/>
          </w:tcPr>
          <w:p w14:paraId="53DEFBFC" w14:textId="77777777" w:rsidR="00293B64" w:rsidRPr="00293B64" w:rsidRDefault="00293B64" w:rsidP="00293B64">
            <w:pPr>
              <w:spacing w:line="278" w:lineRule="auto"/>
              <w:rPr>
                <w:b/>
                <w:bCs/>
                <w:sz w:val="24"/>
                <w:szCs w:val="24"/>
              </w:rPr>
            </w:pPr>
          </w:p>
        </w:tc>
        <w:tc>
          <w:tcPr>
            <w:tcW w:w="7595" w:type="dxa"/>
          </w:tcPr>
          <w:p w14:paraId="2C75DB13" w14:textId="486B93DD" w:rsidR="00293B64" w:rsidRPr="00293B64" w:rsidRDefault="00293B64" w:rsidP="00293B64">
            <w:pPr>
              <w:rPr>
                <w:b/>
                <w:bCs/>
                <w:sz w:val="24"/>
                <w:szCs w:val="24"/>
              </w:rPr>
            </w:pPr>
            <w:r w:rsidRPr="00293B64">
              <w:rPr>
                <w:sz w:val="24"/>
                <w:szCs w:val="24"/>
              </w:rPr>
              <w:t xml:space="preserve">3.2 Specific requirements </w:t>
            </w:r>
          </w:p>
        </w:tc>
        <w:tc>
          <w:tcPr>
            <w:tcW w:w="792" w:type="dxa"/>
          </w:tcPr>
          <w:p w14:paraId="40622A4A" w14:textId="77777777" w:rsidR="00293B64" w:rsidRPr="00293B64" w:rsidRDefault="00293B64" w:rsidP="00293B64">
            <w:pPr>
              <w:spacing w:line="278" w:lineRule="auto"/>
              <w:rPr>
                <w:b/>
                <w:bCs/>
                <w:sz w:val="24"/>
                <w:szCs w:val="24"/>
              </w:rPr>
            </w:pPr>
          </w:p>
        </w:tc>
      </w:tr>
      <w:tr w:rsidR="00293B64" w14:paraId="0A7B3BE5" w14:textId="77777777" w:rsidTr="00293B64">
        <w:tc>
          <w:tcPr>
            <w:tcW w:w="629" w:type="dxa"/>
          </w:tcPr>
          <w:p w14:paraId="4D6C568D" w14:textId="77777777" w:rsidR="00293B64" w:rsidRPr="00293B64" w:rsidRDefault="00293B64" w:rsidP="00293B64">
            <w:pPr>
              <w:spacing w:line="278" w:lineRule="auto"/>
              <w:rPr>
                <w:b/>
                <w:bCs/>
                <w:sz w:val="24"/>
                <w:szCs w:val="24"/>
              </w:rPr>
            </w:pPr>
          </w:p>
        </w:tc>
        <w:tc>
          <w:tcPr>
            <w:tcW w:w="7595" w:type="dxa"/>
          </w:tcPr>
          <w:p w14:paraId="50413970" w14:textId="4BEC6F03" w:rsidR="00293B64" w:rsidRPr="00293B64" w:rsidRDefault="00293B64" w:rsidP="00293B64">
            <w:pPr>
              <w:rPr>
                <w:sz w:val="24"/>
                <w:szCs w:val="24"/>
              </w:rPr>
            </w:pPr>
            <w:r w:rsidRPr="00293B64">
              <w:rPr>
                <w:sz w:val="24"/>
                <w:szCs w:val="24"/>
              </w:rPr>
              <w:t xml:space="preserve">3.3 Performance requirements </w:t>
            </w:r>
          </w:p>
        </w:tc>
        <w:tc>
          <w:tcPr>
            <w:tcW w:w="792" w:type="dxa"/>
          </w:tcPr>
          <w:p w14:paraId="71454BD6" w14:textId="77777777" w:rsidR="00293B64" w:rsidRPr="00293B64" w:rsidRDefault="00293B64" w:rsidP="00293B64">
            <w:pPr>
              <w:spacing w:line="278" w:lineRule="auto"/>
              <w:rPr>
                <w:b/>
                <w:bCs/>
                <w:sz w:val="24"/>
                <w:szCs w:val="24"/>
              </w:rPr>
            </w:pPr>
          </w:p>
        </w:tc>
      </w:tr>
      <w:tr w:rsidR="00293B64" w14:paraId="6EAFD3FC" w14:textId="77777777" w:rsidTr="00293B64">
        <w:tc>
          <w:tcPr>
            <w:tcW w:w="629" w:type="dxa"/>
          </w:tcPr>
          <w:p w14:paraId="4EC5DFBB" w14:textId="77777777" w:rsidR="00293B64" w:rsidRPr="00293B64" w:rsidRDefault="00293B64" w:rsidP="00293B64">
            <w:pPr>
              <w:spacing w:line="278" w:lineRule="auto"/>
              <w:rPr>
                <w:b/>
                <w:bCs/>
                <w:sz w:val="24"/>
                <w:szCs w:val="24"/>
              </w:rPr>
            </w:pPr>
          </w:p>
        </w:tc>
        <w:tc>
          <w:tcPr>
            <w:tcW w:w="7595" w:type="dxa"/>
          </w:tcPr>
          <w:p w14:paraId="1824DD88" w14:textId="343E39CF" w:rsidR="00293B64" w:rsidRPr="00293B64" w:rsidRDefault="00293B64" w:rsidP="00293B64">
            <w:pPr>
              <w:tabs>
                <w:tab w:val="right" w:pos="540"/>
              </w:tabs>
              <w:rPr>
                <w:sz w:val="24"/>
                <w:szCs w:val="24"/>
              </w:rPr>
            </w:pPr>
            <w:r w:rsidRPr="00293B64">
              <w:rPr>
                <w:sz w:val="24"/>
                <w:szCs w:val="24"/>
              </w:rPr>
              <w:t>3.4 Design constraints</w:t>
            </w:r>
          </w:p>
        </w:tc>
        <w:tc>
          <w:tcPr>
            <w:tcW w:w="792" w:type="dxa"/>
          </w:tcPr>
          <w:p w14:paraId="595360A7" w14:textId="77777777" w:rsidR="00293B64" w:rsidRPr="00293B64" w:rsidRDefault="00293B64" w:rsidP="00293B64">
            <w:pPr>
              <w:spacing w:line="278" w:lineRule="auto"/>
              <w:rPr>
                <w:b/>
                <w:bCs/>
                <w:sz w:val="24"/>
                <w:szCs w:val="24"/>
              </w:rPr>
            </w:pPr>
          </w:p>
        </w:tc>
      </w:tr>
      <w:tr w:rsidR="00293B64" w14:paraId="1EE17B94" w14:textId="77777777" w:rsidTr="00293B64">
        <w:tc>
          <w:tcPr>
            <w:tcW w:w="629" w:type="dxa"/>
          </w:tcPr>
          <w:p w14:paraId="5A0C56AB" w14:textId="611AFB61" w:rsidR="00293B64" w:rsidRPr="00293B64" w:rsidRDefault="00293B64" w:rsidP="00293B64">
            <w:pPr>
              <w:spacing w:line="278" w:lineRule="auto"/>
              <w:rPr>
                <w:b/>
                <w:bCs/>
                <w:sz w:val="24"/>
                <w:szCs w:val="24"/>
              </w:rPr>
            </w:pPr>
            <w:r w:rsidRPr="00293B64">
              <w:rPr>
                <w:b/>
                <w:bCs/>
                <w:sz w:val="24"/>
                <w:szCs w:val="24"/>
              </w:rPr>
              <w:t>4</w:t>
            </w:r>
            <w:r>
              <w:rPr>
                <w:b/>
                <w:bCs/>
                <w:sz w:val="24"/>
                <w:szCs w:val="24"/>
              </w:rPr>
              <w:t>.</w:t>
            </w:r>
          </w:p>
        </w:tc>
        <w:tc>
          <w:tcPr>
            <w:tcW w:w="7595" w:type="dxa"/>
          </w:tcPr>
          <w:p w14:paraId="2665C12E" w14:textId="2FB99A3D" w:rsidR="00293B64" w:rsidRPr="00293B64" w:rsidRDefault="00293B64" w:rsidP="00293B64">
            <w:pPr>
              <w:rPr>
                <w:b/>
                <w:bCs/>
                <w:sz w:val="24"/>
                <w:szCs w:val="24"/>
              </w:rPr>
            </w:pPr>
            <w:r w:rsidRPr="00293B64">
              <w:rPr>
                <w:b/>
                <w:bCs/>
                <w:sz w:val="24"/>
                <w:szCs w:val="24"/>
              </w:rPr>
              <w:t>Supporting information</w:t>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p>
        </w:tc>
        <w:tc>
          <w:tcPr>
            <w:tcW w:w="792" w:type="dxa"/>
          </w:tcPr>
          <w:p w14:paraId="28B0BA22" w14:textId="5766EE53" w:rsidR="00293B64" w:rsidRPr="00293B64" w:rsidRDefault="00AA797D" w:rsidP="00293B64">
            <w:pPr>
              <w:spacing w:line="278" w:lineRule="auto"/>
              <w:rPr>
                <w:b/>
                <w:bCs/>
                <w:sz w:val="24"/>
                <w:szCs w:val="24"/>
              </w:rPr>
            </w:pPr>
            <w:r>
              <w:rPr>
                <w:b/>
                <w:bCs/>
                <w:sz w:val="24"/>
                <w:szCs w:val="24"/>
              </w:rPr>
              <w:t>19</w:t>
            </w:r>
          </w:p>
        </w:tc>
      </w:tr>
      <w:tr w:rsidR="00293B64" w14:paraId="4B728944" w14:textId="77777777" w:rsidTr="00293B64">
        <w:tc>
          <w:tcPr>
            <w:tcW w:w="629" w:type="dxa"/>
          </w:tcPr>
          <w:p w14:paraId="0C86C40E" w14:textId="77777777" w:rsidR="00293B64" w:rsidRPr="00293B64" w:rsidRDefault="00293B64" w:rsidP="00293B64">
            <w:pPr>
              <w:spacing w:line="278" w:lineRule="auto"/>
              <w:rPr>
                <w:b/>
                <w:bCs/>
                <w:sz w:val="24"/>
                <w:szCs w:val="24"/>
              </w:rPr>
            </w:pPr>
          </w:p>
        </w:tc>
        <w:tc>
          <w:tcPr>
            <w:tcW w:w="7595" w:type="dxa"/>
          </w:tcPr>
          <w:p w14:paraId="291C0522" w14:textId="51155817" w:rsidR="00293B64" w:rsidRPr="00293B64" w:rsidRDefault="00293B64" w:rsidP="00293B64">
            <w:pPr>
              <w:rPr>
                <w:sz w:val="24"/>
                <w:szCs w:val="24"/>
              </w:rPr>
            </w:pPr>
            <w:r w:rsidRPr="00293B64">
              <w:rPr>
                <w:sz w:val="24"/>
                <w:szCs w:val="24"/>
              </w:rPr>
              <w:t>4.1 Table of contents and index</w:t>
            </w:r>
          </w:p>
        </w:tc>
        <w:tc>
          <w:tcPr>
            <w:tcW w:w="792" w:type="dxa"/>
          </w:tcPr>
          <w:p w14:paraId="32FDBE19" w14:textId="77777777" w:rsidR="00293B64" w:rsidRPr="00293B64" w:rsidRDefault="00293B64" w:rsidP="00293B64">
            <w:pPr>
              <w:spacing w:line="278" w:lineRule="auto"/>
              <w:rPr>
                <w:b/>
                <w:bCs/>
                <w:sz w:val="24"/>
                <w:szCs w:val="24"/>
              </w:rPr>
            </w:pPr>
          </w:p>
        </w:tc>
      </w:tr>
      <w:tr w:rsidR="00293B64" w14:paraId="2A54883D" w14:textId="77777777" w:rsidTr="00293B64">
        <w:tc>
          <w:tcPr>
            <w:tcW w:w="629" w:type="dxa"/>
          </w:tcPr>
          <w:p w14:paraId="445A4173" w14:textId="77777777" w:rsidR="00293B64" w:rsidRPr="00293B64" w:rsidRDefault="00293B64" w:rsidP="00293B64">
            <w:pPr>
              <w:spacing w:line="278" w:lineRule="auto"/>
              <w:rPr>
                <w:b/>
                <w:bCs/>
                <w:sz w:val="24"/>
                <w:szCs w:val="24"/>
              </w:rPr>
            </w:pPr>
          </w:p>
        </w:tc>
        <w:tc>
          <w:tcPr>
            <w:tcW w:w="7595" w:type="dxa"/>
          </w:tcPr>
          <w:p w14:paraId="558DA820" w14:textId="766D1040" w:rsidR="00293B64" w:rsidRPr="00293B64" w:rsidRDefault="00293B64" w:rsidP="00293B64">
            <w:pPr>
              <w:rPr>
                <w:sz w:val="24"/>
                <w:szCs w:val="24"/>
              </w:rPr>
            </w:pPr>
            <w:r w:rsidRPr="00293B64">
              <w:rPr>
                <w:sz w:val="24"/>
                <w:szCs w:val="24"/>
              </w:rPr>
              <w:t>4.2 Appendixes</w:t>
            </w:r>
          </w:p>
        </w:tc>
        <w:tc>
          <w:tcPr>
            <w:tcW w:w="792" w:type="dxa"/>
          </w:tcPr>
          <w:p w14:paraId="3677BB2D" w14:textId="77777777" w:rsidR="00293B64" w:rsidRPr="00293B64" w:rsidRDefault="00293B64" w:rsidP="00293B64">
            <w:pPr>
              <w:spacing w:line="278" w:lineRule="auto"/>
              <w:rPr>
                <w:b/>
                <w:bCs/>
                <w:sz w:val="24"/>
                <w:szCs w:val="24"/>
              </w:rPr>
            </w:pPr>
          </w:p>
        </w:tc>
      </w:tr>
    </w:tbl>
    <w:p w14:paraId="4C8D2074" w14:textId="77777777" w:rsidR="00CF3DA6" w:rsidRDefault="00CF3DA6">
      <w:pPr>
        <w:spacing w:after="160" w:line="278" w:lineRule="auto"/>
        <w:rPr>
          <w:b/>
          <w:bCs/>
          <w:sz w:val="28"/>
          <w:szCs w:val="28"/>
        </w:rPr>
      </w:pPr>
      <w:r>
        <w:rPr>
          <w:b/>
          <w:bCs/>
          <w:sz w:val="28"/>
          <w:szCs w:val="28"/>
        </w:rPr>
        <w:br w:type="page"/>
      </w:r>
    </w:p>
    <w:p w14:paraId="7BBB5114" w14:textId="6DCF3C7F" w:rsidR="00EC0232" w:rsidRDefault="001E5FA5" w:rsidP="00C1282D">
      <w:pPr>
        <w:jc w:val="center"/>
        <w:rPr>
          <w:b/>
          <w:bCs/>
          <w:sz w:val="28"/>
          <w:szCs w:val="28"/>
        </w:rPr>
      </w:pPr>
      <w:r w:rsidRPr="001E5FA5">
        <w:rPr>
          <w:b/>
          <w:bCs/>
          <w:sz w:val="28"/>
          <w:szCs w:val="28"/>
        </w:rPr>
        <w:lastRenderedPageBreak/>
        <w:t>INTRODUCTION</w:t>
      </w:r>
    </w:p>
    <w:p w14:paraId="0534DDA8" w14:textId="77777777" w:rsidR="00C1282D" w:rsidRPr="00C1282D" w:rsidRDefault="00C1282D" w:rsidP="00C1282D">
      <w:pPr>
        <w:rPr>
          <w:b/>
          <w:bCs/>
          <w:sz w:val="28"/>
          <w:szCs w:val="28"/>
        </w:rPr>
      </w:pPr>
    </w:p>
    <w:p w14:paraId="014CFF15" w14:textId="488F6AD5" w:rsidR="538F49B6" w:rsidRDefault="538F49B6" w:rsidP="00E04997">
      <w:pPr>
        <w:spacing w:before="240" w:after="240"/>
        <w:jc w:val="both"/>
      </w:pPr>
      <w:r>
        <w:t>Football, often celebrated as "the beautiful game," has evolved beyond just athletic skill and passion to become a sport increasingly driven by data and analytics. In recent years, professional teams around the world have recognized the value of data-driven insights to enhance performance, optimize strategies, and maintain a competitive edge. This shift has led to the rise of sports analytics, where data science and artificial intelligence (AI) are applied to quantify and understand complex aspects of the game. The Football Analysis project is built on this foundation, aiming to provide a comprehensive, analytics-based approach to evaluating players, predicting match outcomes, and enhancing tactical decision-making. By analyzing a wide array of performance metrics, this system bridges the gap between traditional football scouting and modern data-driven insights.</w:t>
      </w:r>
    </w:p>
    <w:p w14:paraId="7D8D6C6D" w14:textId="44C90791" w:rsidR="538F49B6" w:rsidRDefault="538F49B6" w:rsidP="00E04997">
      <w:pPr>
        <w:spacing w:before="240" w:after="240"/>
        <w:jc w:val="both"/>
      </w:pPr>
      <w:r>
        <w:t>Traditional methods of football analysis, while effective in certain contexts, often rely heavily on subjective judgment and are limited by time-consuming processes. Scouts, coaches, and analysts typically depend on video reviews and basic statistical measures like goals and assists, which fail to capture the dynamic, multifaceted nature of a match. While these methods offer valuable insights, they do not provide the level of precision and depth necessary for optimal decision-making in today’s highly competitive football environment. The Football Analysis project addresses these limitations by integrating advanced metrics, such as Expected Goals (xG) and Expected Assists (xA), as well as player heatmaps, passing networks, and predictive modeling, which allow teams to evaluate performance with greater objectivity and context.</w:t>
      </w:r>
    </w:p>
    <w:p w14:paraId="396A7FBA" w14:textId="6993709B" w:rsidR="538F49B6" w:rsidRDefault="538F49B6" w:rsidP="00E04997">
      <w:pPr>
        <w:spacing w:before="240" w:after="240"/>
        <w:jc w:val="both"/>
      </w:pPr>
      <w:r>
        <w:t>This project’s primary goal is to create a robust system that can be used by coaches, analysts, and team managers to make more informed decisions across multiple areas of football management. By combining data processing, machine learning, and visualization, the system transforms raw data into actionable insights that can improve player selection, predict game outcomes, and refine tactical strategies. With capabilities like real-time data analysis, predictive modeling, and interactive visualizations, this platform empowers teams to make faster, evidence-based decisions. The Football Analysis project not only supports immediate game-related decisions but also enables long-term team planning, allowing clubs to harness the full potential of data-driven sports analytics.</w:t>
      </w:r>
    </w:p>
    <w:p w14:paraId="6D1AC20E" w14:textId="0BAD48F2" w:rsidR="02391815" w:rsidRDefault="02391815" w:rsidP="00E04997">
      <w:pPr>
        <w:spacing w:before="240" w:after="240"/>
        <w:jc w:val="both"/>
      </w:pPr>
    </w:p>
    <w:p w14:paraId="4A30BDE2" w14:textId="77777777" w:rsidR="00EC0232" w:rsidRDefault="00EC0232" w:rsidP="00E04997">
      <w:pPr>
        <w:jc w:val="both"/>
      </w:pPr>
    </w:p>
    <w:p w14:paraId="4CE15CE9" w14:textId="77777777" w:rsidR="001E5FA5" w:rsidRDefault="001E5FA5" w:rsidP="00E04997">
      <w:pPr>
        <w:jc w:val="both"/>
      </w:pPr>
    </w:p>
    <w:p w14:paraId="61A32942" w14:textId="0A169F0C" w:rsidR="6529E5A1" w:rsidRDefault="6529E5A1" w:rsidP="00E04997">
      <w:pPr>
        <w:jc w:val="both"/>
      </w:pPr>
    </w:p>
    <w:p w14:paraId="32E31E75" w14:textId="4A5F4C39" w:rsidR="6529E5A1" w:rsidRDefault="6529E5A1" w:rsidP="00E04997">
      <w:pPr>
        <w:jc w:val="both"/>
      </w:pPr>
    </w:p>
    <w:p w14:paraId="3BB39258" w14:textId="5FAF1D66" w:rsidR="6529E5A1" w:rsidRDefault="6529E5A1" w:rsidP="00E04997">
      <w:pPr>
        <w:jc w:val="both"/>
      </w:pPr>
    </w:p>
    <w:p w14:paraId="6E047EB8" w14:textId="635CE0FB" w:rsidR="6529E5A1" w:rsidRDefault="6529E5A1" w:rsidP="00E04997">
      <w:pPr>
        <w:jc w:val="both"/>
      </w:pPr>
    </w:p>
    <w:p w14:paraId="047D9CE8" w14:textId="6CD09FD1" w:rsidR="6529E5A1" w:rsidRDefault="6529E5A1" w:rsidP="00E04997">
      <w:pPr>
        <w:jc w:val="both"/>
      </w:pPr>
    </w:p>
    <w:p w14:paraId="734F284D" w14:textId="5D494FE2" w:rsidR="6529E5A1" w:rsidRDefault="6529E5A1" w:rsidP="00E04997">
      <w:pPr>
        <w:jc w:val="both"/>
      </w:pPr>
    </w:p>
    <w:p w14:paraId="7297F14B" w14:textId="361A9DB9" w:rsidR="6529E5A1" w:rsidRDefault="6529E5A1" w:rsidP="00E04997">
      <w:pPr>
        <w:jc w:val="both"/>
      </w:pPr>
    </w:p>
    <w:p w14:paraId="3F897FBB" w14:textId="3D4E84C5" w:rsidR="6529E5A1" w:rsidRDefault="6529E5A1" w:rsidP="00E04997">
      <w:pPr>
        <w:jc w:val="both"/>
      </w:pPr>
    </w:p>
    <w:p w14:paraId="22A88591" w14:textId="77777777" w:rsidR="00E04997" w:rsidRDefault="00E04997">
      <w:pPr>
        <w:spacing w:after="160" w:line="278" w:lineRule="auto"/>
      </w:pPr>
      <w:r>
        <w:br w:type="page"/>
      </w:r>
    </w:p>
    <w:p w14:paraId="50C681A8" w14:textId="718F5478" w:rsidR="00786306" w:rsidRPr="00786306" w:rsidRDefault="00786306" w:rsidP="00E04997">
      <w:pPr>
        <w:jc w:val="both"/>
      </w:pPr>
      <w:r w:rsidRPr="00786306">
        <w:lastRenderedPageBreak/>
        <w:t xml:space="preserve">1.1 Purpose  </w:t>
      </w:r>
    </w:p>
    <w:p w14:paraId="7729574A" w14:textId="77777777" w:rsidR="001E5FA5" w:rsidRDefault="001E5FA5" w:rsidP="00E04997">
      <w:pPr>
        <w:ind w:left="90"/>
        <w:jc w:val="both"/>
      </w:pPr>
    </w:p>
    <w:p w14:paraId="17E514FA" w14:textId="56988CCB" w:rsidR="00786306" w:rsidRPr="00786306" w:rsidRDefault="23B13999" w:rsidP="00E04997">
      <w:pPr>
        <w:spacing w:before="240" w:after="240"/>
        <w:jc w:val="both"/>
      </w:pPr>
      <w:r w:rsidRPr="02391815">
        <w:t>The purpose of this Software Requirements Specification (SRS) document is to deliver a detailed description of the requirements and functionalities of the Football Analysis project. This SRS serves as a blueprint for the development team, stakeholders, and end-users, providing them with a clear understanding of the system's goals, capabilities, and constraints. The Football Analysis project aims to create an advanced analytics platform that leverages historical and real-time football data to evaluate player and team performance, predict match outcomes, and generate actionable insights for tactical and strategic planning. This document outlines the expected system behaviors, technical interfaces, and dependencies needed to achieve these objectives.</w:t>
      </w:r>
    </w:p>
    <w:p w14:paraId="78500B88" w14:textId="2DFE0769" w:rsidR="00786306" w:rsidRPr="00786306" w:rsidRDefault="23B13999" w:rsidP="00E04997">
      <w:pPr>
        <w:spacing w:before="240" w:after="240"/>
        <w:jc w:val="both"/>
      </w:pPr>
      <w:r w:rsidRPr="02391815">
        <w:t>By establishing a comprehensive and structured framework for the project, this SRS ensures that all parties involved share a unified vision for the platform’s development and operational use. It defines both functional and non-functional requirements, specifying the features required to support various use cases, such as player scouting, performance evaluation, and match preparation. Additionally, the document includes design constraints to guide system development and ensure that the final platform is user-friendly, scalable, and adaptable to future enhancements. The ultimate goal is to build a sophisticated data analytics system that empowers coaches, analysts, and managers with insights that can drive informed, data-backed decision-making in the fast-paced, competitive environment of football.</w:t>
      </w:r>
    </w:p>
    <w:p w14:paraId="6A68F52D" w14:textId="46EB95B0" w:rsidR="00786306" w:rsidRPr="00786306" w:rsidRDefault="00786306" w:rsidP="00E04997">
      <w:pPr>
        <w:ind w:left="90"/>
        <w:jc w:val="both"/>
      </w:pPr>
    </w:p>
    <w:p w14:paraId="5792B5CF" w14:textId="77777777" w:rsidR="00786306" w:rsidRPr="00786306" w:rsidRDefault="00786306" w:rsidP="00E04997">
      <w:pPr>
        <w:ind w:left="90"/>
        <w:jc w:val="both"/>
      </w:pPr>
    </w:p>
    <w:p w14:paraId="432ADF4A" w14:textId="7C0D9F28" w:rsidR="02391815" w:rsidRDefault="02391815" w:rsidP="00E04997">
      <w:pPr>
        <w:jc w:val="both"/>
      </w:pPr>
      <w:r>
        <w:br w:type="page"/>
      </w:r>
    </w:p>
    <w:p w14:paraId="3255A6B5" w14:textId="2AEB8EE7" w:rsidR="00786306" w:rsidRPr="00786306" w:rsidRDefault="00786306" w:rsidP="00E04997">
      <w:pPr>
        <w:spacing w:after="160" w:line="278" w:lineRule="auto"/>
        <w:jc w:val="both"/>
      </w:pPr>
      <w:r>
        <w:lastRenderedPageBreak/>
        <w:t>1.2</w:t>
      </w:r>
      <w:r w:rsidR="3D716C84">
        <w:t xml:space="preserve"> </w:t>
      </w:r>
      <w:r>
        <w:t xml:space="preserve">Scope  </w:t>
      </w:r>
    </w:p>
    <w:p w14:paraId="03440F3E" w14:textId="77777777" w:rsidR="001E5FA5" w:rsidRDefault="001E5FA5" w:rsidP="00E04997">
      <w:pPr>
        <w:ind w:left="90"/>
        <w:jc w:val="both"/>
      </w:pPr>
    </w:p>
    <w:p w14:paraId="291F8B5F" w14:textId="36FC7B3F" w:rsidR="26EAFCB2" w:rsidRDefault="26EAFCB2" w:rsidP="00E04997">
      <w:pPr>
        <w:spacing w:before="240" w:after="240"/>
        <w:jc w:val="both"/>
      </w:pPr>
      <w:r w:rsidRPr="02391815">
        <w:t>The Football Analysis project is envisioned as a comprehensive analytical tool that will provide coaches, analysts, and team managers with actionable insights derived from historical and real-time data. The system integrates machine learning algorithms and data visualization tools to analyze performance metrics, identify tactical tendencies, and predict outcomes, helping teams make informed decisions in multiple domains, such as team selection, match strategy, and player development. This system will enable clubs to optimize performance, improve resource allocation, and enhance their competitive advantage by grounding decisions in objective, data-driven analysis.</w:t>
      </w:r>
    </w:p>
    <w:p w14:paraId="2D881DF7" w14:textId="054272C6" w:rsidR="26EAFCB2" w:rsidRDefault="26EAFCB2" w:rsidP="00E04997">
      <w:pPr>
        <w:spacing w:before="240" w:after="240"/>
        <w:jc w:val="both"/>
      </w:pPr>
      <w:r w:rsidRPr="02391815">
        <w:t>The system’s core functions include:</w:t>
      </w:r>
    </w:p>
    <w:p w14:paraId="74EBDCF6" w14:textId="76E0D20E" w:rsidR="26EAFCB2" w:rsidRDefault="26EAFCB2" w:rsidP="00E04997">
      <w:pPr>
        <w:pStyle w:val="ListParagraph"/>
        <w:numPr>
          <w:ilvl w:val="0"/>
          <w:numId w:val="11"/>
        </w:numPr>
        <w:jc w:val="both"/>
      </w:pPr>
      <w:r w:rsidRPr="02391815">
        <w:rPr>
          <w:b/>
          <w:bCs/>
        </w:rPr>
        <w:t>Data Collection</w:t>
      </w:r>
      <w:r w:rsidRPr="02391815">
        <w:t>: Aggregates data from reliable sources, including historical performance records, real-time game statistics, and contextual match information, creating a centralized, accessible data repository for analysis.</w:t>
      </w:r>
    </w:p>
    <w:p w14:paraId="34354A1B" w14:textId="0949AF8A" w:rsidR="26EAFCB2" w:rsidRDefault="26EAFCB2" w:rsidP="00E04997">
      <w:pPr>
        <w:pStyle w:val="ListParagraph"/>
        <w:numPr>
          <w:ilvl w:val="0"/>
          <w:numId w:val="11"/>
        </w:numPr>
        <w:jc w:val="both"/>
      </w:pPr>
      <w:r w:rsidRPr="02391815">
        <w:rPr>
          <w:b/>
          <w:bCs/>
        </w:rPr>
        <w:t>Performance Evaluation</w:t>
      </w:r>
      <w:r w:rsidRPr="02391815">
        <w:t>: Evaluates players and teams based on a comprehensive set of metrics, combining traditional statistics (goals, assists, etc.) with advanced metrics (Expected Goals, Expected Assists) to provide a balanced, in-depth assessment of contributions on both offensive and defensive fronts.</w:t>
      </w:r>
    </w:p>
    <w:p w14:paraId="77DDFCC9" w14:textId="468422F4" w:rsidR="26EAFCB2" w:rsidRDefault="26EAFCB2" w:rsidP="00E04997">
      <w:pPr>
        <w:pStyle w:val="ListParagraph"/>
        <w:numPr>
          <w:ilvl w:val="0"/>
          <w:numId w:val="11"/>
        </w:numPr>
        <w:jc w:val="both"/>
      </w:pPr>
      <w:r w:rsidRPr="02391815">
        <w:rPr>
          <w:b/>
          <w:bCs/>
        </w:rPr>
        <w:t>Predictive Modeling</w:t>
      </w:r>
      <w:r w:rsidRPr="02391815">
        <w:t>: Utilizes machine learning models to forecast key performance indicators and match results, providing data-backed projections that inform strategic planning and in-game tactical decisions.</w:t>
      </w:r>
    </w:p>
    <w:p w14:paraId="342CAD70" w14:textId="3DF13057" w:rsidR="26EAFCB2" w:rsidRDefault="26EAFCB2" w:rsidP="00E04997">
      <w:pPr>
        <w:pStyle w:val="ListParagraph"/>
        <w:numPr>
          <w:ilvl w:val="0"/>
          <w:numId w:val="11"/>
        </w:numPr>
        <w:jc w:val="both"/>
      </w:pPr>
      <w:r w:rsidRPr="02391815">
        <w:rPr>
          <w:b/>
          <w:bCs/>
        </w:rPr>
        <w:t>Visualization</w:t>
      </w:r>
      <w:r w:rsidRPr="02391815">
        <w:t>: Presents complex data insights through clear, intuitive visuals, including heatmaps, scatter plots, and network diagrams, aiding coaches and analysts in making data-driven decisions efficiently.</w:t>
      </w:r>
    </w:p>
    <w:p w14:paraId="3A449BE6" w14:textId="191DD57B" w:rsidR="26EAFCB2" w:rsidRDefault="26EAFCB2" w:rsidP="00E04997">
      <w:pPr>
        <w:spacing w:before="240" w:after="240"/>
        <w:jc w:val="both"/>
      </w:pPr>
      <w:r w:rsidRPr="02391815">
        <w:t>This multi-functional approach ensures that the Football Analysis system offers a versatile suite of tools that can be used across different levels of football management. By focusing on predictive accuracy, performance insights, and tactical adaptability, the project aims to transform how football clubs harness data to make impactful, strategic decisions.</w:t>
      </w:r>
    </w:p>
    <w:p w14:paraId="3E2E4B46" w14:textId="5940EF72" w:rsidR="02391815" w:rsidRDefault="02391815" w:rsidP="00E04997">
      <w:pPr>
        <w:pStyle w:val="ListParagraph"/>
        <w:spacing w:before="240" w:after="240"/>
        <w:jc w:val="both"/>
      </w:pPr>
    </w:p>
    <w:p w14:paraId="067EEB52" w14:textId="1EF1043E" w:rsidR="693D939C" w:rsidRDefault="693D939C" w:rsidP="00E04997">
      <w:pPr>
        <w:spacing w:before="240" w:after="240"/>
        <w:jc w:val="both"/>
      </w:pPr>
    </w:p>
    <w:p w14:paraId="5A99B73D" w14:textId="576B8DCF" w:rsidR="6529E5A1" w:rsidRDefault="765FF05D" w:rsidP="00E04997">
      <w:pPr>
        <w:pStyle w:val="ListParagraph"/>
        <w:widowControl w:val="0"/>
        <w:spacing w:before="240" w:after="240"/>
        <w:jc w:val="both"/>
      </w:pPr>
      <w:r w:rsidRPr="693D939C">
        <w:t xml:space="preserve"> </w:t>
      </w:r>
    </w:p>
    <w:p w14:paraId="77C3C0BF" w14:textId="77777777" w:rsidR="00786306" w:rsidRPr="00786306" w:rsidRDefault="00786306" w:rsidP="00E04997">
      <w:pPr>
        <w:ind w:left="90"/>
        <w:jc w:val="both"/>
      </w:pPr>
    </w:p>
    <w:p w14:paraId="7559497F" w14:textId="77777777" w:rsidR="00786306" w:rsidRPr="00786306" w:rsidRDefault="00786306" w:rsidP="00E04997">
      <w:pPr>
        <w:ind w:left="90"/>
        <w:jc w:val="both"/>
      </w:pPr>
    </w:p>
    <w:p w14:paraId="7A332276" w14:textId="77777777" w:rsidR="001E5FA5" w:rsidRDefault="001E5FA5" w:rsidP="00E04997">
      <w:pPr>
        <w:spacing w:after="160" w:line="278" w:lineRule="auto"/>
        <w:jc w:val="both"/>
      </w:pPr>
      <w:r>
        <w:br w:type="page"/>
      </w:r>
    </w:p>
    <w:p w14:paraId="7D658D43" w14:textId="400E2877" w:rsidR="00786306" w:rsidRPr="00786306" w:rsidRDefault="00786306" w:rsidP="00E04997">
      <w:pPr>
        <w:jc w:val="both"/>
      </w:pPr>
      <w:r w:rsidRPr="00786306">
        <w:lastRenderedPageBreak/>
        <w:t xml:space="preserve">1.3 Definitions, Acronyms &amp; Abbreviations  </w:t>
      </w:r>
    </w:p>
    <w:p w14:paraId="388E242A" w14:textId="77777777" w:rsidR="001E5FA5" w:rsidRDefault="001E5FA5" w:rsidP="00E04997">
      <w:pPr>
        <w:ind w:left="90"/>
        <w:jc w:val="both"/>
      </w:pPr>
    </w:p>
    <w:p w14:paraId="583ADC61" w14:textId="3EF6B85D" w:rsidR="2E96BD41" w:rsidRDefault="2E96BD41" w:rsidP="00E04997">
      <w:pPr>
        <w:ind w:left="90"/>
        <w:jc w:val="both"/>
      </w:pPr>
      <w:r w:rsidRPr="02391815">
        <w:t>This section lists the key definitions, acronyms, and abbreviations used throughout this SRS document, providing readers with a reference for understanding specialized terms:</w:t>
      </w:r>
    </w:p>
    <w:p w14:paraId="3C4C271E" w14:textId="76D8F585" w:rsidR="02391815" w:rsidRDefault="02391815" w:rsidP="00E04997">
      <w:pPr>
        <w:ind w:left="90"/>
        <w:jc w:val="both"/>
      </w:pPr>
    </w:p>
    <w:p w14:paraId="67F92E36" w14:textId="0FF352B3" w:rsidR="2E96BD41" w:rsidRDefault="2E96BD41" w:rsidP="00E04997">
      <w:pPr>
        <w:pStyle w:val="ListParagraph"/>
        <w:numPr>
          <w:ilvl w:val="0"/>
          <w:numId w:val="58"/>
        </w:numPr>
        <w:jc w:val="both"/>
      </w:pPr>
      <w:r>
        <w:t>xG (Expected Goals): A statistical metric that evaluates the likelihood of a shot resulting in a goal, calculated based on factors such as shot location, angle, and situation. xG provides insight into the quality of scoring opportunities created by players or teams.</w:t>
      </w:r>
    </w:p>
    <w:p w14:paraId="7422C228" w14:textId="44BDD884" w:rsidR="02391815" w:rsidRDefault="02391815" w:rsidP="00E04997">
      <w:pPr>
        <w:pStyle w:val="ListParagraph"/>
        <w:ind w:left="502"/>
        <w:jc w:val="both"/>
      </w:pPr>
    </w:p>
    <w:p w14:paraId="41312382" w14:textId="4E834AC2" w:rsidR="2E96BD41" w:rsidRDefault="2E96BD41" w:rsidP="00E04997">
      <w:pPr>
        <w:pStyle w:val="ListParagraph"/>
        <w:numPr>
          <w:ilvl w:val="0"/>
          <w:numId w:val="58"/>
        </w:numPr>
        <w:jc w:val="both"/>
      </w:pPr>
      <w:r>
        <w:t>xA (Expected Assists): A measure that estimates the likelihood of a pass resulting in a goal, considering the position of the passer, the receiver, and the defense. xA is used to quantify a player’s playmaking ability, indicating their effectiveness in setting up goal-scoring chances.</w:t>
      </w:r>
    </w:p>
    <w:p w14:paraId="63B0B2A4" w14:textId="33FE11EA" w:rsidR="02391815" w:rsidRDefault="02391815" w:rsidP="00E04997">
      <w:pPr>
        <w:pStyle w:val="ListParagraph"/>
        <w:ind w:left="502"/>
        <w:jc w:val="both"/>
      </w:pPr>
    </w:p>
    <w:p w14:paraId="33DEE373" w14:textId="1566989F" w:rsidR="2E96BD41" w:rsidRDefault="2E96BD41" w:rsidP="00E04997">
      <w:pPr>
        <w:pStyle w:val="ListParagraph"/>
        <w:numPr>
          <w:ilvl w:val="0"/>
          <w:numId w:val="58"/>
        </w:numPr>
        <w:jc w:val="both"/>
      </w:pPr>
      <w:r>
        <w:t>ML (Machine Learning): A branch of artificial intelligence focused on building systems that learn from data to make predictions or decisions. In this project, ML algorithms are used for predictive modeling, clustering, and classification of football data.</w:t>
      </w:r>
    </w:p>
    <w:p w14:paraId="181FA6BA" w14:textId="1CD9B382" w:rsidR="02391815" w:rsidRDefault="02391815" w:rsidP="00E04997">
      <w:pPr>
        <w:pStyle w:val="ListParagraph"/>
        <w:ind w:left="502"/>
        <w:jc w:val="both"/>
      </w:pPr>
    </w:p>
    <w:p w14:paraId="42787079" w14:textId="325A4C8C" w:rsidR="2E96BD41" w:rsidRDefault="2E96BD41" w:rsidP="00E04997">
      <w:pPr>
        <w:pStyle w:val="ListParagraph"/>
        <w:numPr>
          <w:ilvl w:val="0"/>
          <w:numId w:val="58"/>
        </w:numPr>
        <w:jc w:val="both"/>
      </w:pPr>
      <w:r>
        <w:t>API (Application Programming Interface): A protocol that allows different software systems to communicate and share data. APIs are essential for importing real-time and historical data from external sources into the Football Analysis platform.</w:t>
      </w:r>
    </w:p>
    <w:p w14:paraId="6070F88D" w14:textId="51B06A3D" w:rsidR="02391815" w:rsidRDefault="02391815" w:rsidP="00E04997">
      <w:pPr>
        <w:pStyle w:val="ListParagraph"/>
        <w:ind w:left="502"/>
        <w:jc w:val="both"/>
      </w:pPr>
    </w:p>
    <w:p w14:paraId="29DE8A82" w14:textId="6C5FC855" w:rsidR="2E96BD41" w:rsidRDefault="2E96BD41" w:rsidP="00E04997">
      <w:pPr>
        <w:pStyle w:val="ListParagraph"/>
        <w:numPr>
          <w:ilvl w:val="0"/>
          <w:numId w:val="58"/>
        </w:numPr>
        <w:jc w:val="both"/>
      </w:pPr>
      <w:r>
        <w:t>ETL (Extract, Transform, Load): A data integration process that extracts data from multiple sources, transforms it into a standardized format, and loads it into a centralized database for analysis.</w:t>
      </w:r>
    </w:p>
    <w:p w14:paraId="7F77D736" w14:textId="2A5B7536" w:rsidR="02391815" w:rsidRDefault="02391815" w:rsidP="00E04997">
      <w:pPr>
        <w:pStyle w:val="ListParagraph"/>
        <w:ind w:left="502"/>
        <w:jc w:val="both"/>
      </w:pPr>
    </w:p>
    <w:p w14:paraId="0E490C09" w14:textId="498CB008" w:rsidR="2E96BD41" w:rsidRDefault="2E96BD41" w:rsidP="00E04997">
      <w:pPr>
        <w:pStyle w:val="ListParagraph"/>
        <w:numPr>
          <w:ilvl w:val="0"/>
          <w:numId w:val="58"/>
        </w:numPr>
        <w:jc w:val="both"/>
      </w:pPr>
      <w:r>
        <w:t>These terms are foundational to understanding the technical functionalities and goals of the Football Analysis project, as they represent the core methodologies and metrics applied throughout the system.</w:t>
      </w:r>
    </w:p>
    <w:p w14:paraId="7B66E35E" w14:textId="7A28C086" w:rsidR="02391815" w:rsidRDefault="02391815" w:rsidP="00E04997">
      <w:pPr>
        <w:pStyle w:val="ListParagraph"/>
        <w:ind w:left="502"/>
        <w:jc w:val="both"/>
      </w:pPr>
    </w:p>
    <w:p w14:paraId="19429652" w14:textId="2ECAD5E5" w:rsidR="6529E5A1" w:rsidRDefault="6529E5A1" w:rsidP="00E04997">
      <w:pPr>
        <w:pStyle w:val="ListParagraph"/>
        <w:spacing w:after="240"/>
        <w:ind w:left="502"/>
        <w:jc w:val="both"/>
      </w:pPr>
    </w:p>
    <w:p w14:paraId="28ACF68D" w14:textId="77777777" w:rsidR="00786306" w:rsidRDefault="00786306" w:rsidP="00E04997">
      <w:pPr>
        <w:ind w:left="90"/>
        <w:jc w:val="both"/>
      </w:pPr>
    </w:p>
    <w:p w14:paraId="0F799C69" w14:textId="77777777" w:rsidR="00F55844" w:rsidRPr="00786306" w:rsidRDefault="00F55844" w:rsidP="00E04997">
      <w:pPr>
        <w:ind w:left="90"/>
        <w:jc w:val="both"/>
      </w:pPr>
    </w:p>
    <w:p w14:paraId="46A31141" w14:textId="0E025F02" w:rsidR="02391815" w:rsidRDefault="02391815" w:rsidP="00E04997">
      <w:pPr>
        <w:jc w:val="both"/>
      </w:pPr>
      <w:r>
        <w:br w:type="page"/>
      </w:r>
    </w:p>
    <w:p w14:paraId="0E7B5552" w14:textId="68FE6BED" w:rsidR="00786306" w:rsidRDefault="00786306" w:rsidP="00E04997">
      <w:pPr>
        <w:jc w:val="both"/>
      </w:pPr>
      <w:r w:rsidRPr="00786306">
        <w:lastRenderedPageBreak/>
        <w:t xml:space="preserve">1.4 References  </w:t>
      </w:r>
    </w:p>
    <w:p w14:paraId="249DA82C" w14:textId="77777777" w:rsidR="00F55844" w:rsidRPr="00786306" w:rsidRDefault="00F55844" w:rsidP="00E04997">
      <w:pPr>
        <w:jc w:val="both"/>
      </w:pPr>
    </w:p>
    <w:p w14:paraId="4D673CCE" w14:textId="16653926" w:rsidR="243B6615" w:rsidRDefault="243B6615" w:rsidP="00E04997">
      <w:pPr>
        <w:spacing w:before="240" w:after="240"/>
        <w:jc w:val="both"/>
      </w:pPr>
      <w:r w:rsidRPr="02391815">
        <w:t>The following resources have informed the development and requirements outlined in this SRS document, providing foundational knowledge and technical guidance for creating an effective analytics platform:</w:t>
      </w:r>
    </w:p>
    <w:p w14:paraId="071AA92A" w14:textId="25DCD48A" w:rsidR="243B6615" w:rsidRDefault="243B6615" w:rsidP="00E04997">
      <w:pPr>
        <w:pStyle w:val="ListParagraph"/>
        <w:numPr>
          <w:ilvl w:val="0"/>
          <w:numId w:val="10"/>
        </w:numPr>
        <w:jc w:val="both"/>
      </w:pPr>
      <w:r w:rsidRPr="02391815">
        <w:rPr>
          <w:b/>
          <w:bCs/>
        </w:rPr>
        <w:t>Kaggle Datasets for Football Statistics</w:t>
      </w:r>
      <w:r w:rsidRPr="02391815">
        <w:t>: Provides historical and current datasets on football matches, teams, and players, which are used for model training, testing, and real-time analysis.</w:t>
      </w:r>
    </w:p>
    <w:p w14:paraId="2B455E6E" w14:textId="5AFDE4EB" w:rsidR="243B6615" w:rsidRDefault="243B6615" w:rsidP="00E04997">
      <w:pPr>
        <w:pStyle w:val="ListParagraph"/>
        <w:numPr>
          <w:ilvl w:val="0"/>
          <w:numId w:val="10"/>
        </w:numPr>
        <w:jc w:val="both"/>
      </w:pPr>
      <w:r w:rsidRPr="02391815">
        <w:rPr>
          <w:b/>
          <w:bCs/>
        </w:rPr>
        <w:t>“Hands-On Machine Learning with Scikit-Learn, Keras, and TensorFlow” by Aurélien Géron</w:t>
      </w:r>
      <w:r w:rsidRPr="02391815">
        <w:t>: A practical resource on implementing machine learning algorithms, covering essential topics such as model selection, feature engineering, and evaluation metrics, all critical for accurate predictive analytics.</w:t>
      </w:r>
    </w:p>
    <w:p w14:paraId="4FEEF1BF" w14:textId="118DC667" w:rsidR="243B6615" w:rsidRDefault="243B6615" w:rsidP="00E04997">
      <w:pPr>
        <w:pStyle w:val="ListParagraph"/>
        <w:numPr>
          <w:ilvl w:val="0"/>
          <w:numId w:val="10"/>
        </w:numPr>
        <w:jc w:val="both"/>
      </w:pPr>
      <w:r w:rsidRPr="02391815">
        <w:rPr>
          <w:b/>
          <w:bCs/>
        </w:rPr>
        <w:t>FIFA Official Statistics and Rules Documentation</w:t>
      </w:r>
      <w:r w:rsidRPr="02391815">
        <w:t>: Includes official football rules, game structure, and player performance metrics, ensuring the project’s alignment with industry standards and norms.</w:t>
      </w:r>
    </w:p>
    <w:p w14:paraId="05306405" w14:textId="4AD83791" w:rsidR="243B6615" w:rsidRDefault="243B6615" w:rsidP="00E04997">
      <w:pPr>
        <w:pStyle w:val="ListParagraph"/>
        <w:numPr>
          <w:ilvl w:val="0"/>
          <w:numId w:val="10"/>
        </w:numPr>
        <w:jc w:val="both"/>
      </w:pPr>
      <w:r w:rsidRPr="02391815">
        <w:rPr>
          <w:b/>
          <w:bCs/>
        </w:rPr>
        <w:t>Python Software Documentation for pandas, Scikit-learn, and Seaborn libraries</w:t>
      </w:r>
      <w:r w:rsidRPr="02391815">
        <w:t>: Documentation on data manipulation, machine learning, and visualization libraries essential to the project’s core functionalities, supporting efficient data handling, model building, and insight visualization.</w:t>
      </w:r>
    </w:p>
    <w:p w14:paraId="019B8EE5" w14:textId="6D95EEFF" w:rsidR="243B6615" w:rsidRDefault="243B6615" w:rsidP="00E04997">
      <w:pPr>
        <w:spacing w:before="240" w:after="240"/>
        <w:jc w:val="both"/>
      </w:pPr>
      <w:r w:rsidRPr="02391815">
        <w:t>These references serve as foundational resources that shape the design, development, and operational guidelines for the Football Analysis system, ensuring that it is both accurate and aligned with best practices in data science and sports analytics.</w:t>
      </w:r>
    </w:p>
    <w:p w14:paraId="67816A77" w14:textId="78176561" w:rsidR="02391815" w:rsidRDefault="02391815" w:rsidP="00E04997">
      <w:pPr>
        <w:ind w:left="90"/>
        <w:jc w:val="both"/>
      </w:pPr>
    </w:p>
    <w:p w14:paraId="01E1FA2F" w14:textId="77777777" w:rsidR="00F55844" w:rsidRPr="00786306" w:rsidRDefault="00F55844" w:rsidP="00E04997">
      <w:pPr>
        <w:ind w:left="90"/>
        <w:jc w:val="both"/>
      </w:pPr>
    </w:p>
    <w:p w14:paraId="260DE6D0" w14:textId="037F43C2" w:rsidR="00786306" w:rsidRDefault="00786306" w:rsidP="00E04997">
      <w:pPr>
        <w:jc w:val="both"/>
      </w:pPr>
      <w:r w:rsidRPr="00786306">
        <w:t xml:space="preserve">1.5 Overview  </w:t>
      </w:r>
    </w:p>
    <w:p w14:paraId="505D8AA0" w14:textId="77777777" w:rsidR="00F55844" w:rsidRPr="00786306" w:rsidRDefault="00F55844" w:rsidP="00E04997">
      <w:pPr>
        <w:jc w:val="both"/>
      </w:pPr>
    </w:p>
    <w:p w14:paraId="1E442BE4" w14:textId="34496EAC" w:rsidR="0F027896" w:rsidRDefault="0F027896" w:rsidP="00E04997">
      <w:pPr>
        <w:spacing w:before="240" w:after="240"/>
        <w:jc w:val="both"/>
      </w:pPr>
      <w:r w:rsidRPr="02391815">
        <w:t>This SRS document presents a detailed framework for developing the Football Analysis system, outlining the system’s structure, capabilities, and operational requirements. By covering functional and non-functional requirements, this document provides an in-depth look at how the system will operate and interact with its users, laying the groundwork for a data analytics solution tailored to the specific needs of football performance evaluation and prediction.</w:t>
      </w:r>
    </w:p>
    <w:p w14:paraId="71C1C614" w14:textId="36266A2A" w:rsidR="0F027896" w:rsidRDefault="0F027896" w:rsidP="00E04997">
      <w:pPr>
        <w:spacing w:before="240" w:after="240"/>
        <w:jc w:val="both"/>
      </w:pPr>
      <w:r w:rsidRPr="02391815">
        <w:t>The document includes an overview of system modules—such as data collection, predictive modeling, and visualization—each serving a distinct role in transforming raw data into actionable insights. Functional requirements specify the tasks the system must perform to meet user expectations, while non-functional requirements focus on performance benchmarks, scalability, and user experience. Design constraints are also discussed to guide development, ensuring that the final system is optimized for speed, efficiency, and adaptability. By defining these elements, the SRS establishes a roadmap for creating a reliable, high-performance system that will empower teams, coaches, and analysts to make better, data-informed decisions.</w:t>
      </w:r>
    </w:p>
    <w:p w14:paraId="3B48FB01" w14:textId="1FD21B32" w:rsidR="02391815" w:rsidRDefault="02391815" w:rsidP="00E04997">
      <w:pPr>
        <w:ind w:left="90"/>
        <w:jc w:val="both"/>
      </w:pPr>
    </w:p>
    <w:p w14:paraId="7D6E4C01" w14:textId="5227AB35" w:rsidR="693D939C" w:rsidRDefault="693D939C" w:rsidP="00E04997">
      <w:pPr>
        <w:ind w:left="90"/>
        <w:jc w:val="both"/>
      </w:pPr>
    </w:p>
    <w:p w14:paraId="46B60F2D" w14:textId="0848C553" w:rsidR="00786306" w:rsidRPr="001E5FA5" w:rsidRDefault="00786306" w:rsidP="00E04997">
      <w:pPr>
        <w:spacing w:after="160" w:line="278" w:lineRule="auto"/>
        <w:jc w:val="center"/>
        <w:rPr>
          <w:b/>
          <w:bCs/>
          <w:sz w:val="28"/>
          <w:szCs w:val="28"/>
        </w:rPr>
      </w:pPr>
      <w:r>
        <w:br w:type="page"/>
      </w:r>
      <w:r w:rsidR="001E5FA5" w:rsidRPr="001E5FA5">
        <w:rPr>
          <w:b/>
          <w:bCs/>
          <w:sz w:val="28"/>
          <w:szCs w:val="28"/>
        </w:rPr>
        <w:lastRenderedPageBreak/>
        <w:t>OVERALL DESCRIPTION</w:t>
      </w:r>
    </w:p>
    <w:p w14:paraId="51711A8C" w14:textId="77777777" w:rsidR="00786306" w:rsidRPr="00786306" w:rsidRDefault="00786306" w:rsidP="00E04997">
      <w:pPr>
        <w:ind w:left="90"/>
        <w:jc w:val="both"/>
      </w:pPr>
    </w:p>
    <w:p w14:paraId="107DC769" w14:textId="77777777" w:rsidR="001E5FA5" w:rsidRDefault="00786306" w:rsidP="00E04997">
      <w:pPr>
        <w:ind w:left="90"/>
        <w:jc w:val="both"/>
      </w:pPr>
      <w:r w:rsidRPr="00786306">
        <w:t xml:space="preserve"> </w:t>
      </w:r>
    </w:p>
    <w:p w14:paraId="7B144798" w14:textId="4F29C52A" w:rsidR="00786306" w:rsidRPr="00786306" w:rsidRDefault="00786306" w:rsidP="00E04997">
      <w:pPr>
        <w:ind w:left="90"/>
        <w:jc w:val="both"/>
      </w:pPr>
      <w:r w:rsidRPr="00786306">
        <w:t xml:space="preserve">2.1 Product Perspective  </w:t>
      </w:r>
    </w:p>
    <w:p w14:paraId="7329883E" w14:textId="77777777" w:rsidR="001E5FA5" w:rsidRDefault="001E5FA5" w:rsidP="00E04997">
      <w:pPr>
        <w:ind w:left="90"/>
        <w:jc w:val="both"/>
      </w:pPr>
    </w:p>
    <w:p w14:paraId="19B4DEA2" w14:textId="4194B4FC" w:rsidR="049C8B0A" w:rsidRDefault="049C8B0A" w:rsidP="00E04997">
      <w:pPr>
        <w:spacing w:before="240" w:after="240"/>
        <w:jc w:val="both"/>
      </w:pPr>
      <w:r w:rsidRPr="02391815">
        <w:t>The Football Analysis project is an independent analytics platform designed to integrate with football data repositories and provide insights for tactical decision-making. The system combines traditional data analysis techniques with machine learning to transform raw data into actionable insights.</w:t>
      </w:r>
    </w:p>
    <w:p w14:paraId="5ACC2D41" w14:textId="25353617" w:rsidR="00786306" w:rsidRDefault="00786306" w:rsidP="00E04997">
      <w:pPr>
        <w:ind w:left="90"/>
        <w:jc w:val="both"/>
      </w:pPr>
    </w:p>
    <w:p w14:paraId="368C96DF" w14:textId="77777777" w:rsidR="00F55844" w:rsidRPr="00786306" w:rsidRDefault="00F55844" w:rsidP="00E04997">
      <w:pPr>
        <w:ind w:left="90"/>
        <w:jc w:val="both"/>
      </w:pPr>
    </w:p>
    <w:p w14:paraId="65F0F745" w14:textId="1B5CB0EE" w:rsidR="00786306" w:rsidRDefault="00786306" w:rsidP="00E04997">
      <w:pPr>
        <w:ind w:left="90"/>
        <w:jc w:val="both"/>
      </w:pPr>
      <w:r w:rsidRPr="00786306">
        <w:t xml:space="preserve">2.1.1 System Interfaces  </w:t>
      </w:r>
    </w:p>
    <w:p w14:paraId="5FE3D182" w14:textId="77777777" w:rsidR="00F55844" w:rsidRPr="00786306" w:rsidRDefault="00F55844" w:rsidP="00E04997">
      <w:pPr>
        <w:ind w:left="90"/>
        <w:jc w:val="both"/>
      </w:pPr>
    </w:p>
    <w:p w14:paraId="05165357" w14:textId="4D15D00A" w:rsidR="34BD96C8" w:rsidRDefault="34BD96C8" w:rsidP="00E04997">
      <w:pPr>
        <w:pStyle w:val="ListParagraph"/>
        <w:numPr>
          <w:ilvl w:val="0"/>
          <w:numId w:val="65"/>
        </w:numPr>
        <w:jc w:val="both"/>
      </w:pPr>
      <w:r w:rsidRPr="02391815">
        <w:t>Data Input: Data imported from sources like Kaggle or through APIs, standardized and integrated into the system database.</w:t>
      </w:r>
    </w:p>
    <w:p w14:paraId="6064F92A" w14:textId="46DE597B" w:rsidR="02391815" w:rsidRDefault="02391815" w:rsidP="00E04997">
      <w:pPr>
        <w:pStyle w:val="ListParagraph"/>
        <w:ind w:left="502"/>
        <w:jc w:val="both"/>
      </w:pPr>
    </w:p>
    <w:p w14:paraId="38C271CB" w14:textId="513972D7" w:rsidR="34BD96C8" w:rsidRDefault="34BD96C8" w:rsidP="00E04997">
      <w:pPr>
        <w:pStyle w:val="ListParagraph"/>
        <w:numPr>
          <w:ilvl w:val="0"/>
          <w:numId w:val="65"/>
        </w:numPr>
        <w:jc w:val="both"/>
      </w:pPr>
      <w:r>
        <w:t>Data Output: Real-time predictions, analytics reports, and visualizations available via a user interface.</w:t>
      </w:r>
    </w:p>
    <w:p w14:paraId="20B8170C" w14:textId="44A16728" w:rsidR="02391815" w:rsidRDefault="02391815" w:rsidP="00E04997">
      <w:pPr>
        <w:pStyle w:val="ListParagraph"/>
        <w:ind w:left="502"/>
        <w:jc w:val="both"/>
      </w:pPr>
    </w:p>
    <w:p w14:paraId="41E101B7" w14:textId="02E4A71E" w:rsidR="6529E5A1" w:rsidRDefault="6529E5A1" w:rsidP="00E04997">
      <w:pPr>
        <w:ind w:left="90"/>
        <w:jc w:val="both"/>
      </w:pPr>
    </w:p>
    <w:p w14:paraId="0915031D" w14:textId="0EDCA416" w:rsidR="6529E5A1" w:rsidRDefault="6529E5A1" w:rsidP="00E04997">
      <w:pPr>
        <w:ind w:left="90"/>
        <w:jc w:val="both"/>
      </w:pPr>
    </w:p>
    <w:p w14:paraId="46850B35" w14:textId="0F5BF806" w:rsidR="00786306" w:rsidRDefault="00786306" w:rsidP="00E04997">
      <w:pPr>
        <w:ind w:left="90"/>
        <w:jc w:val="both"/>
      </w:pPr>
      <w:r>
        <w:t>2.1.2 User Interfaces</w:t>
      </w:r>
      <w:r w:rsidR="7593E78F">
        <w:t>:</w:t>
      </w:r>
    </w:p>
    <w:p w14:paraId="6951D08D" w14:textId="112B4E6E" w:rsidR="00786306" w:rsidRDefault="15F64B2F" w:rsidP="00E04997">
      <w:pPr>
        <w:spacing w:before="240" w:after="240"/>
        <w:jc w:val="both"/>
      </w:pPr>
      <w:r w:rsidRPr="02391815">
        <w:t>The system interface includes:</w:t>
      </w:r>
    </w:p>
    <w:p w14:paraId="5C6C1402" w14:textId="56132721" w:rsidR="00786306" w:rsidRDefault="15F64B2F" w:rsidP="00E04997">
      <w:pPr>
        <w:pStyle w:val="ListParagraph"/>
        <w:numPr>
          <w:ilvl w:val="0"/>
          <w:numId w:val="9"/>
        </w:numPr>
        <w:jc w:val="both"/>
      </w:pPr>
      <w:r w:rsidRPr="02391815">
        <w:rPr>
          <w:b/>
          <w:bCs/>
        </w:rPr>
        <w:t>Dashboard</w:t>
      </w:r>
      <w:r w:rsidRPr="02391815">
        <w:t>: Displays key performance indicators, player and team stats, and visualization tools.</w:t>
      </w:r>
    </w:p>
    <w:p w14:paraId="1E35AA0C" w14:textId="0E764C7C" w:rsidR="00786306" w:rsidRDefault="15F64B2F" w:rsidP="00E04997">
      <w:pPr>
        <w:pStyle w:val="ListParagraph"/>
        <w:numPr>
          <w:ilvl w:val="0"/>
          <w:numId w:val="9"/>
        </w:numPr>
        <w:jc w:val="both"/>
      </w:pPr>
      <w:r w:rsidRPr="02391815">
        <w:rPr>
          <w:b/>
          <w:bCs/>
        </w:rPr>
        <w:t>Data Management Interface</w:t>
      </w:r>
      <w:r w:rsidRPr="02391815">
        <w:t>: Allows users to upload new data, view processed data, and manage data records.</w:t>
      </w:r>
    </w:p>
    <w:p w14:paraId="5EBBAC36" w14:textId="16633894" w:rsidR="00786306" w:rsidRDefault="15F64B2F" w:rsidP="00E04997">
      <w:pPr>
        <w:pStyle w:val="ListParagraph"/>
        <w:numPr>
          <w:ilvl w:val="0"/>
          <w:numId w:val="9"/>
        </w:numPr>
        <w:jc w:val="both"/>
      </w:pPr>
      <w:r w:rsidRPr="02391815">
        <w:rPr>
          <w:b/>
          <w:bCs/>
        </w:rPr>
        <w:t>Predictive Analysis Interface</w:t>
      </w:r>
      <w:r w:rsidRPr="02391815">
        <w:t>: Users can enter specific player or team queries to obtain forecasts and performance metrics.</w:t>
      </w:r>
    </w:p>
    <w:p w14:paraId="02FBD933" w14:textId="1D045E4F" w:rsidR="00786306" w:rsidRDefault="00786306" w:rsidP="00E04997">
      <w:pPr>
        <w:ind w:left="502"/>
        <w:jc w:val="both"/>
      </w:pPr>
    </w:p>
    <w:p w14:paraId="5F584921" w14:textId="77777777" w:rsidR="00F55844" w:rsidRPr="00786306" w:rsidRDefault="00F55844" w:rsidP="00E04997">
      <w:pPr>
        <w:ind w:left="90"/>
        <w:jc w:val="both"/>
      </w:pPr>
    </w:p>
    <w:p w14:paraId="6E2A84FC" w14:textId="77777777" w:rsidR="00F55844" w:rsidRDefault="00786306" w:rsidP="00E04997">
      <w:pPr>
        <w:ind w:left="90"/>
        <w:jc w:val="both"/>
      </w:pPr>
      <w:r w:rsidRPr="00786306">
        <w:t>2.1.3 Hardware Interfaces</w:t>
      </w:r>
    </w:p>
    <w:p w14:paraId="12C8207E" w14:textId="16A25F30" w:rsidR="00786306" w:rsidRPr="00786306" w:rsidRDefault="00786306" w:rsidP="00E04997">
      <w:pPr>
        <w:ind w:left="90"/>
        <w:jc w:val="both"/>
      </w:pPr>
      <w:r>
        <w:t xml:space="preserve"> </w:t>
      </w:r>
    </w:p>
    <w:p w14:paraId="3BE0E563" w14:textId="534839B2" w:rsidR="0BC6FFB6" w:rsidRDefault="0BC6FFB6" w:rsidP="00E04997">
      <w:pPr>
        <w:pStyle w:val="ListParagraph"/>
        <w:widowControl w:val="0"/>
        <w:numPr>
          <w:ilvl w:val="0"/>
          <w:numId w:val="70"/>
        </w:numPr>
        <w:jc w:val="both"/>
      </w:pPr>
      <w:r>
        <w:t>Processing Hardware: The system is designed for computers with an Intel Core i3 or higher processor, 4GB RAM, and a minimum of 256GB storage.</w:t>
      </w:r>
    </w:p>
    <w:p w14:paraId="3ADC140C" w14:textId="31FFBA38" w:rsidR="02391815" w:rsidRDefault="02391815" w:rsidP="00E04997">
      <w:pPr>
        <w:pStyle w:val="ListParagraph"/>
        <w:widowControl w:val="0"/>
        <w:ind w:left="502"/>
        <w:jc w:val="both"/>
      </w:pPr>
    </w:p>
    <w:p w14:paraId="4FC90289" w14:textId="30923CD9" w:rsidR="0BC6FFB6" w:rsidRDefault="0BC6FFB6" w:rsidP="00E04997">
      <w:pPr>
        <w:pStyle w:val="ListParagraph"/>
        <w:numPr>
          <w:ilvl w:val="0"/>
          <w:numId w:val="70"/>
        </w:numPr>
        <w:jc w:val="both"/>
      </w:pPr>
      <w:r>
        <w:t>External Devices: Input peripherals (keyboard, mouse) for data input and system navigation.</w:t>
      </w:r>
    </w:p>
    <w:p w14:paraId="0CF9C460" w14:textId="4B2D96E8" w:rsidR="02391815" w:rsidRDefault="02391815" w:rsidP="00E04997">
      <w:pPr>
        <w:pStyle w:val="ListParagraph"/>
        <w:widowControl w:val="0"/>
        <w:ind w:left="502"/>
        <w:jc w:val="both"/>
      </w:pPr>
    </w:p>
    <w:p w14:paraId="442D9A48" w14:textId="77777777" w:rsidR="008E4332" w:rsidRPr="00786306" w:rsidRDefault="008E4332" w:rsidP="00E04997">
      <w:pPr>
        <w:ind w:left="90"/>
        <w:jc w:val="both"/>
      </w:pPr>
    </w:p>
    <w:p w14:paraId="4F18A190" w14:textId="60FAF6F8" w:rsidR="008E4332" w:rsidRDefault="008E4332" w:rsidP="00E04997">
      <w:pPr>
        <w:spacing w:after="160" w:line="278" w:lineRule="auto"/>
        <w:jc w:val="both"/>
      </w:pPr>
    </w:p>
    <w:p w14:paraId="361044E3" w14:textId="5C5C2355" w:rsidR="02391815" w:rsidRDefault="02391815" w:rsidP="00E04997">
      <w:pPr>
        <w:jc w:val="both"/>
      </w:pPr>
      <w:r>
        <w:br w:type="page"/>
      </w:r>
    </w:p>
    <w:p w14:paraId="2F279B9C" w14:textId="5A963268" w:rsidR="00786306" w:rsidRDefault="00786306" w:rsidP="00E04997">
      <w:pPr>
        <w:ind w:left="90"/>
        <w:jc w:val="both"/>
      </w:pPr>
      <w:r w:rsidRPr="00786306">
        <w:lastRenderedPageBreak/>
        <w:t xml:space="preserve">2.1.4 Software Interfaces  </w:t>
      </w:r>
    </w:p>
    <w:p w14:paraId="60266353" w14:textId="77777777" w:rsidR="00F55844" w:rsidRPr="00786306" w:rsidRDefault="00F55844" w:rsidP="00E04997">
      <w:pPr>
        <w:ind w:left="90"/>
        <w:jc w:val="both"/>
      </w:pPr>
    </w:p>
    <w:p w14:paraId="34020B8B" w14:textId="02CE45AD" w:rsidR="44E721FE" w:rsidRDefault="44E721FE" w:rsidP="00E04997">
      <w:pPr>
        <w:pStyle w:val="ListParagraph"/>
        <w:numPr>
          <w:ilvl w:val="0"/>
          <w:numId w:val="11"/>
        </w:numPr>
        <w:jc w:val="both"/>
      </w:pPr>
      <w:r w:rsidRPr="02391815">
        <w:rPr>
          <w:b/>
          <w:bCs/>
        </w:rPr>
        <w:t>Operating System</w:t>
      </w:r>
      <w:r w:rsidRPr="02391815">
        <w:t>: Windows 10 or higher.</w:t>
      </w:r>
    </w:p>
    <w:p w14:paraId="60796E6A" w14:textId="5655DA48" w:rsidR="44E721FE" w:rsidRDefault="44E721FE" w:rsidP="00E04997">
      <w:pPr>
        <w:pStyle w:val="ListParagraph"/>
        <w:numPr>
          <w:ilvl w:val="0"/>
          <w:numId w:val="11"/>
        </w:numPr>
        <w:jc w:val="both"/>
      </w:pPr>
      <w:r w:rsidRPr="02391815">
        <w:rPr>
          <w:b/>
          <w:bCs/>
        </w:rPr>
        <w:t>Libraries and Tools</w:t>
      </w:r>
      <w:r w:rsidRPr="02391815">
        <w:t>: Python libraries (pandas, Scikit-learn, Seaborn, Matplotlib).</w:t>
      </w:r>
    </w:p>
    <w:p w14:paraId="15BE4BBF" w14:textId="5BF87E45" w:rsidR="44E721FE" w:rsidRDefault="44E721FE" w:rsidP="00E04997">
      <w:pPr>
        <w:pStyle w:val="ListParagraph"/>
        <w:numPr>
          <w:ilvl w:val="0"/>
          <w:numId w:val="11"/>
        </w:numPr>
        <w:jc w:val="both"/>
      </w:pPr>
      <w:r w:rsidRPr="02391815">
        <w:rPr>
          <w:b/>
          <w:bCs/>
        </w:rPr>
        <w:t>APIs</w:t>
      </w:r>
      <w:r w:rsidRPr="02391815">
        <w:t>: Integration with data sources via RESTful APIs for real-time data updates and historical data import.</w:t>
      </w:r>
    </w:p>
    <w:p w14:paraId="6475E734" w14:textId="2204CC42" w:rsidR="02391815" w:rsidRDefault="02391815" w:rsidP="00E04997">
      <w:pPr>
        <w:ind w:left="90"/>
        <w:jc w:val="both"/>
      </w:pPr>
    </w:p>
    <w:p w14:paraId="0FE80D61" w14:textId="77777777" w:rsidR="008E4332" w:rsidRPr="00786306" w:rsidRDefault="008E4332" w:rsidP="00E04997">
      <w:pPr>
        <w:ind w:left="90"/>
        <w:jc w:val="both"/>
      </w:pPr>
    </w:p>
    <w:p w14:paraId="6B58698F" w14:textId="77777777" w:rsidR="00F55844" w:rsidRDefault="00786306" w:rsidP="00E04997">
      <w:pPr>
        <w:ind w:left="90"/>
        <w:jc w:val="both"/>
      </w:pPr>
      <w:r w:rsidRPr="00786306">
        <w:t xml:space="preserve">2.1.5 Communication Interfaces </w:t>
      </w:r>
    </w:p>
    <w:p w14:paraId="6A40B417" w14:textId="3BBD61A9" w:rsidR="00786306" w:rsidRPr="00786306" w:rsidRDefault="00786306" w:rsidP="00E04997">
      <w:pPr>
        <w:ind w:left="90"/>
        <w:jc w:val="both"/>
      </w:pPr>
      <w:r>
        <w:t xml:space="preserve"> </w:t>
      </w:r>
    </w:p>
    <w:p w14:paraId="5299E751" w14:textId="348B2A07" w:rsidR="00786306" w:rsidRDefault="3FF2A3E7" w:rsidP="00E04997">
      <w:pPr>
        <w:pStyle w:val="ListParagraph"/>
        <w:numPr>
          <w:ilvl w:val="0"/>
          <w:numId w:val="72"/>
        </w:numPr>
        <w:jc w:val="both"/>
      </w:pPr>
      <w:r>
        <w:t>The system requires internet connectivity for data retrieval through APIs and cloud-based data storage. Local networks can be used for data processing if connectivity is not available.</w:t>
      </w:r>
    </w:p>
    <w:p w14:paraId="5E441D25" w14:textId="5B5DD3F3" w:rsidR="00786306" w:rsidRDefault="00786306" w:rsidP="00E04997">
      <w:pPr>
        <w:pStyle w:val="ListParagraph"/>
        <w:ind w:left="360"/>
        <w:jc w:val="both"/>
      </w:pPr>
    </w:p>
    <w:p w14:paraId="55E78D5F" w14:textId="7E633297" w:rsidR="00786306" w:rsidRDefault="00786306" w:rsidP="00E04997">
      <w:pPr>
        <w:pStyle w:val="ListParagraph"/>
        <w:ind w:left="360"/>
        <w:jc w:val="both"/>
      </w:pPr>
    </w:p>
    <w:p w14:paraId="07B575C6" w14:textId="7827BAC9" w:rsidR="00786306" w:rsidRDefault="3FF2A3E7" w:rsidP="00E04997">
      <w:pPr>
        <w:jc w:val="both"/>
      </w:pPr>
      <w:r>
        <w:t>2.1.6 Memory Constraints</w:t>
      </w:r>
    </w:p>
    <w:p w14:paraId="43C312E7" w14:textId="18F64617" w:rsidR="00786306" w:rsidRDefault="00786306" w:rsidP="00E04997">
      <w:pPr>
        <w:jc w:val="both"/>
      </w:pPr>
    </w:p>
    <w:p w14:paraId="2EE6C122" w14:textId="098ED33B" w:rsidR="00786306" w:rsidRDefault="3FF2A3E7" w:rsidP="00E04997">
      <w:pPr>
        <w:jc w:val="both"/>
      </w:pPr>
      <w:r>
        <w:t>The system requires a minimum of 4GB RAM for effective data handling, but 8GB RAM is recommended to manage larger datasets and machine learning computations.</w:t>
      </w:r>
    </w:p>
    <w:p w14:paraId="388B6B12" w14:textId="40295EEE" w:rsidR="00786306" w:rsidRDefault="00786306" w:rsidP="00E04997">
      <w:pPr>
        <w:jc w:val="both"/>
      </w:pPr>
    </w:p>
    <w:p w14:paraId="5DCB11E5" w14:textId="227150A8" w:rsidR="00786306" w:rsidRDefault="00786306" w:rsidP="00E04997">
      <w:pPr>
        <w:jc w:val="both"/>
      </w:pPr>
    </w:p>
    <w:p w14:paraId="50648D7F" w14:textId="48CA3F3F" w:rsidR="00786306" w:rsidRDefault="3FF2A3E7" w:rsidP="00E04997">
      <w:pPr>
        <w:jc w:val="both"/>
      </w:pPr>
      <w:r>
        <w:t>2.1.7 Operations</w:t>
      </w:r>
    </w:p>
    <w:p w14:paraId="1CEDA026" w14:textId="5E29C478" w:rsidR="00786306" w:rsidRDefault="00786306" w:rsidP="00E04997">
      <w:pPr>
        <w:jc w:val="both"/>
      </w:pPr>
    </w:p>
    <w:p w14:paraId="45602990" w14:textId="5D717F2F" w:rsidR="00786306" w:rsidRDefault="3FF2A3E7" w:rsidP="00E04997">
      <w:pPr>
        <w:jc w:val="both"/>
      </w:pPr>
      <w:r>
        <w:t>The system operates in two modes:</w:t>
      </w:r>
    </w:p>
    <w:p w14:paraId="35B6E3F7" w14:textId="5475932F" w:rsidR="00786306" w:rsidRDefault="3FF2A3E7" w:rsidP="00E04997">
      <w:pPr>
        <w:pStyle w:val="ListParagraph"/>
        <w:numPr>
          <w:ilvl w:val="0"/>
          <w:numId w:val="72"/>
        </w:numPr>
        <w:jc w:val="both"/>
      </w:pPr>
      <w:r>
        <w:t>Analysis Mode: Processes data, runs machine learning models, and generates insights.</w:t>
      </w:r>
    </w:p>
    <w:p w14:paraId="687A5AEE" w14:textId="25B5C7EE" w:rsidR="00786306" w:rsidRDefault="3FF2A3E7" w:rsidP="00E04997">
      <w:pPr>
        <w:pStyle w:val="ListParagraph"/>
        <w:numPr>
          <w:ilvl w:val="0"/>
          <w:numId w:val="72"/>
        </w:numPr>
        <w:jc w:val="both"/>
      </w:pPr>
      <w:r>
        <w:t>Real-Time Mode: Updates with new data from active matches or recent games, providing dynamic predictive analysis.</w:t>
      </w:r>
    </w:p>
    <w:p w14:paraId="5B98A66A" w14:textId="6A5D6371" w:rsidR="00786306" w:rsidRDefault="00786306" w:rsidP="00E04997">
      <w:pPr>
        <w:jc w:val="both"/>
      </w:pPr>
    </w:p>
    <w:p w14:paraId="53856FF1" w14:textId="05A220B9" w:rsidR="00786306" w:rsidRDefault="00786306" w:rsidP="00E04997">
      <w:pPr>
        <w:jc w:val="both"/>
      </w:pPr>
    </w:p>
    <w:p w14:paraId="24549559" w14:textId="5DC6B9DC" w:rsidR="00786306" w:rsidRDefault="3FF2A3E7" w:rsidP="00E04997">
      <w:pPr>
        <w:jc w:val="both"/>
      </w:pPr>
      <w:r>
        <w:t>2.1.8 Site Adaptation Requirements</w:t>
      </w:r>
    </w:p>
    <w:p w14:paraId="232531AA" w14:textId="33D93FB0" w:rsidR="00786306" w:rsidRDefault="00786306" w:rsidP="00E04997">
      <w:pPr>
        <w:jc w:val="both"/>
      </w:pPr>
    </w:p>
    <w:p w14:paraId="21F3871B" w14:textId="74E163AD" w:rsidR="00786306" w:rsidRDefault="3FF2A3E7" w:rsidP="00E04997">
      <w:pPr>
        <w:pStyle w:val="ListParagraph"/>
        <w:ind w:left="360"/>
        <w:jc w:val="both"/>
      </w:pPr>
      <w:r>
        <w:t>The system is flexible enough to be deployed in any environment, including local computers, cloud servers, or organizational networks. It can also adapt to different football leagues or competitions by updating the input datasets.</w:t>
      </w:r>
    </w:p>
    <w:p w14:paraId="67AF5782" w14:textId="50E4B3C0" w:rsidR="00786306" w:rsidRDefault="00786306" w:rsidP="00E04997">
      <w:pPr>
        <w:pStyle w:val="ListParagraph"/>
        <w:ind w:left="360"/>
        <w:jc w:val="both"/>
      </w:pPr>
    </w:p>
    <w:p w14:paraId="28C4CD6D" w14:textId="30571FE2" w:rsidR="00786306" w:rsidRDefault="00786306" w:rsidP="00E04997">
      <w:pPr>
        <w:pStyle w:val="ListParagraph"/>
        <w:ind w:left="360"/>
        <w:jc w:val="both"/>
      </w:pPr>
    </w:p>
    <w:p w14:paraId="0E70F652" w14:textId="4524FAB6" w:rsidR="00786306" w:rsidRDefault="00786306" w:rsidP="00E04997">
      <w:pPr>
        <w:jc w:val="both"/>
      </w:pPr>
      <w:r>
        <w:br w:type="page"/>
      </w:r>
    </w:p>
    <w:p w14:paraId="3FF9C32E" w14:textId="1ED82493" w:rsidR="00786306" w:rsidRDefault="3FF2A3E7" w:rsidP="00E04997">
      <w:pPr>
        <w:jc w:val="both"/>
      </w:pPr>
      <w:r>
        <w:lastRenderedPageBreak/>
        <w:t>2.2 Product Functions</w:t>
      </w:r>
    </w:p>
    <w:p w14:paraId="687725D7" w14:textId="0047F6AF" w:rsidR="00786306" w:rsidRDefault="00786306" w:rsidP="00E04997">
      <w:pPr>
        <w:jc w:val="both"/>
      </w:pPr>
    </w:p>
    <w:p w14:paraId="3A5C0357" w14:textId="2A242C73" w:rsidR="00786306" w:rsidRDefault="3FF2A3E7" w:rsidP="00E04997">
      <w:pPr>
        <w:jc w:val="both"/>
      </w:pPr>
      <w:r>
        <w:t>The system’s main functions include:</w:t>
      </w:r>
    </w:p>
    <w:p w14:paraId="63898D4C" w14:textId="2B0302F8" w:rsidR="00786306" w:rsidRDefault="00786306" w:rsidP="00E04997">
      <w:pPr>
        <w:jc w:val="both"/>
      </w:pPr>
    </w:p>
    <w:p w14:paraId="12FA32EC" w14:textId="28DAE9FA" w:rsidR="00786306" w:rsidRDefault="3FF2A3E7" w:rsidP="00E04997">
      <w:pPr>
        <w:pStyle w:val="ListParagraph"/>
        <w:numPr>
          <w:ilvl w:val="0"/>
          <w:numId w:val="8"/>
        </w:numPr>
        <w:jc w:val="both"/>
      </w:pPr>
      <w:r>
        <w:t>Data Collection and Preprocessing: Collects and cleans data for analysis.</w:t>
      </w:r>
    </w:p>
    <w:p w14:paraId="717C69F9" w14:textId="46E4A9A8" w:rsidR="00786306" w:rsidRDefault="3FF2A3E7" w:rsidP="00E04997">
      <w:pPr>
        <w:pStyle w:val="ListParagraph"/>
        <w:numPr>
          <w:ilvl w:val="0"/>
          <w:numId w:val="8"/>
        </w:numPr>
        <w:jc w:val="both"/>
      </w:pPr>
      <w:r>
        <w:t>Player and Team Performance Analysis: Uses both basic and advanced metrics.</w:t>
      </w:r>
    </w:p>
    <w:p w14:paraId="4BAE554F" w14:textId="1830B1C1" w:rsidR="00786306" w:rsidRDefault="3FF2A3E7" w:rsidP="00E04997">
      <w:pPr>
        <w:pStyle w:val="ListParagraph"/>
        <w:numPr>
          <w:ilvl w:val="0"/>
          <w:numId w:val="8"/>
        </w:numPr>
        <w:jc w:val="both"/>
      </w:pPr>
      <w:r>
        <w:t>Predictive Modeling: Forecasts player performance and match results.</w:t>
      </w:r>
    </w:p>
    <w:p w14:paraId="27ACD28F" w14:textId="10DA3399" w:rsidR="00786306" w:rsidRDefault="3FF2A3E7" w:rsidP="00E04997">
      <w:pPr>
        <w:pStyle w:val="ListParagraph"/>
        <w:numPr>
          <w:ilvl w:val="0"/>
          <w:numId w:val="8"/>
        </w:numPr>
        <w:jc w:val="both"/>
      </w:pPr>
      <w:r>
        <w:t>Tactical Analysis: Evaluates formations, defensive setups, and transition play.</w:t>
      </w:r>
    </w:p>
    <w:p w14:paraId="55C3A065" w14:textId="5970917C" w:rsidR="00786306" w:rsidRDefault="3FF2A3E7" w:rsidP="00E04997">
      <w:pPr>
        <w:pStyle w:val="ListParagraph"/>
        <w:numPr>
          <w:ilvl w:val="0"/>
          <w:numId w:val="8"/>
        </w:numPr>
        <w:jc w:val="both"/>
      </w:pPr>
      <w:r>
        <w:t>Data Visualization: Graphs, charts, and other visuals for intuitive data comprehension</w:t>
      </w:r>
    </w:p>
    <w:p w14:paraId="3FB5470B" w14:textId="367D2636" w:rsidR="00786306" w:rsidRDefault="00786306" w:rsidP="00E04997">
      <w:pPr>
        <w:ind w:left="360"/>
        <w:jc w:val="both"/>
      </w:pPr>
      <w:r>
        <w:t xml:space="preserve">  </w:t>
      </w:r>
    </w:p>
    <w:p w14:paraId="72F8890A" w14:textId="77777777" w:rsidR="00F55844" w:rsidRPr="00786306" w:rsidRDefault="00F55844" w:rsidP="00E04997">
      <w:pPr>
        <w:ind w:left="90"/>
        <w:jc w:val="both"/>
      </w:pPr>
    </w:p>
    <w:p w14:paraId="28733781" w14:textId="77777777" w:rsidR="00786306" w:rsidRDefault="00786306" w:rsidP="00E04997">
      <w:pPr>
        <w:ind w:left="90"/>
        <w:jc w:val="both"/>
      </w:pPr>
      <w:r w:rsidRPr="00786306">
        <w:t xml:space="preserve"> 2.3 User Characteristics  </w:t>
      </w:r>
    </w:p>
    <w:p w14:paraId="31D83E16" w14:textId="77777777" w:rsidR="00F55844" w:rsidRPr="00786306" w:rsidRDefault="00F55844" w:rsidP="00E04997">
      <w:pPr>
        <w:ind w:left="90"/>
        <w:jc w:val="both"/>
      </w:pPr>
    </w:p>
    <w:p w14:paraId="7FBFF95A" w14:textId="25826790" w:rsidR="693D939C" w:rsidRDefault="73E0FE8E" w:rsidP="00E04997">
      <w:pPr>
        <w:spacing w:before="240" w:after="240"/>
        <w:ind w:left="90"/>
        <w:jc w:val="both"/>
      </w:pPr>
      <w:r w:rsidRPr="02391815">
        <w:t>The Football Analysis system is designed with several user groups in mind, each with unique needs and expectations from the platform. Understanding these characteristics is essential to ensure that the system delivers value to all stakeholders:</w:t>
      </w:r>
    </w:p>
    <w:p w14:paraId="5DFE46FB" w14:textId="6639FC92" w:rsidR="693D939C" w:rsidRDefault="73E0FE8E" w:rsidP="00E04997">
      <w:pPr>
        <w:pStyle w:val="ListParagraph"/>
        <w:numPr>
          <w:ilvl w:val="0"/>
          <w:numId w:val="76"/>
        </w:numPr>
        <w:jc w:val="both"/>
      </w:pPr>
      <w:r>
        <w:t>Coaches and Team Managers: Coaches and team managers play a crucial role in real-time decision-making and long-term team development. They require insights that can support both in-game tactical adjustments and broader strategic planning. For example, during matches, coaches may rely on predictive insights regarding player stamina or defensive weaknesses in the opposition, allowing them to make timely substitutions or tactical changes. In a pre-season context, team managers can use player performance projections to plan team composition, assess new players, and strategize on how best to approach the season. These users benefit from easy-to-interpret data visuals, such as heatmaps and passing networks, that simplify complex data into actionable information.</w:t>
      </w:r>
    </w:p>
    <w:p w14:paraId="50BE18C4" w14:textId="7935C835" w:rsidR="693D939C" w:rsidRDefault="693D939C" w:rsidP="00E04997">
      <w:pPr>
        <w:jc w:val="both"/>
      </w:pPr>
    </w:p>
    <w:p w14:paraId="3C21A7E0" w14:textId="6EF73D5B" w:rsidR="693D939C" w:rsidRDefault="73E0FE8E" w:rsidP="00E04997">
      <w:pPr>
        <w:pStyle w:val="ListParagraph"/>
        <w:numPr>
          <w:ilvl w:val="0"/>
          <w:numId w:val="76"/>
        </w:numPr>
        <w:jc w:val="both"/>
      </w:pPr>
      <w:r>
        <w:t>Data Analysts: Data analysts within the football industry are responsible for extracting deeper insights from the vast datasets available on player and team performance. This group requires extensive data manipulation tools, allowing them to filter, compare, and analyze large volumes of data across multiple metrics. They work with both structured and unstructured data, using sophisticated analytical techniques to uncover patterns, predict trends, and validate predictions from the system. Analysts also need access to customizable models and predictive algorithms, as well as visualization tools that support data exploration and presentations for coaching staff or management.</w:t>
      </w:r>
    </w:p>
    <w:p w14:paraId="1FF7DA97" w14:textId="2DDDFC8E" w:rsidR="693D939C" w:rsidRDefault="693D939C" w:rsidP="00E04997">
      <w:pPr>
        <w:jc w:val="both"/>
      </w:pPr>
    </w:p>
    <w:p w14:paraId="24B53689" w14:textId="52138DFF" w:rsidR="693D939C" w:rsidRDefault="73E0FE8E" w:rsidP="00E04997">
      <w:pPr>
        <w:pStyle w:val="ListParagraph"/>
        <w:numPr>
          <w:ilvl w:val="0"/>
          <w:numId w:val="76"/>
        </w:numPr>
        <w:jc w:val="both"/>
      </w:pPr>
      <w:r>
        <w:t>Scouts and Recruitment Teams: Scouts and recruitment teams are responsible for identifying talent and assessing the potential impact of prospective players. They need data on players’ historical performance, strengths, and weaknesses to make informed recruitment decisions. This user group benefits from metrics that quantify a player’s consistency, adaptability, and performance across different positions or game situations. Scouts use the system to track player statistics over time, compare candidates, and create scouting reports that highlight a player's potential fit within the team’s tactical framework. For them, the system's ability to filter and rank players based on key performance indicators (KPIs) is crucial for efficient decision-making.</w:t>
      </w:r>
    </w:p>
    <w:p w14:paraId="46D61107" w14:textId="3C4C86B9" w:rsidR="693D939C" w:rsidRDefault="693D939C" w:rsidP="00E04997">
      <w:pPr>
        <w:pStyle w:val="ListParagraph"/>
        <w:spacing w:before="240" w:after="240"/>
        <w:ind w:left="502"/>
        <w:jc w:val="both"/>
      </w:pPr>
    </w:p>
    <w:p w14:paraId="165E0D78" w14:textId="77777777" w:rsidR="00786306" w:rsidRDefault="00786306" w:rsidP="00E04997">
      <w:pPr>
        <w:ind w:left="90"/>
        <w:jc w:val="both"/>
      </w:pPr>
    </w:p>
    <w:p w14:paraId="5CF4E022" w14:textId="77777777" w:rsidR="00F55844" w:rsidRPr="00786306" w:rsidRDefault="00F55844" w:rsidP="00E04997">
      <w:pPr>
        <w:ind w:left="90"/>
        <w:jc w:val="both"/>
      </w:pPr>
    </w:p>
    <w:p w14:paraId="31377436" w14:textId="77777777" w:rsidR="00786306" w:rsidRDefault="00786306" w:rsidP="00E04997">
      <w:pPr>
        <w:ind w:left="90"/>
        <w:jc w:val="both"/>
      </w:pPr>
      <w:r w:rsidRPr="00786306">
        <w:lastRenderedPageBreak/>
        <w:t xml:space="preserve"> 2.4 Constraints  </w:t>
      </w:r>
    </w:p>
    <w:p w14:paraId="7FEC962F" w14:textId="77777777" w:rsidR="00F55844" w:rsidRPr="00786306" w:rsidRDefault="00F55844" w:rsidP="00E04997">
      <w:pPr>
        <w:ind w:left="90"/>
        <w:jc w:val="both"/>
      </w:pPr>
    </w:p>
    <w:p w14:paraId="17071793" w14:textId="7D57C049" w:rsidR="6529E5A1" w:rsidRDefault="072E40FD" w:rsidP="00E04997">
      <w:pPr>
        <w:ind w:left="90"/>
        <w:jc w:val="both"/>
      </w:pPr>
      <w:r w:rsidRPr="02391815">
        <w:t>The Football Analysis system faces several constraints that affect its design, functionality, and operational capacity. Recognizing these constraints helps to guide the development process and manage user expectations:</w:t>
      </w:r>
    </w:p>
    <w:p w14:paraId="402E9EFE" w14:textId="70B605BC" w:rsidR="6529E5A1" w:rsidRDefault="6529E5A1" w:rsidP="00E04997">
      <w:pPr>
        <w:ind w:left="90"/>
        <w:jc w:val="both"/>
      </w:pPr>
    </w:p>
    <w:p w14:paraId="4D6425C3" w14:textId="5811E5C9" w:rsidR="6529E5A1" w:rsidRDefault="072E40FD" w:rsidP="00E04997">
      <w:pPr>
        <w:pStyle w:val="ListParagraph"/>
        <w:numPr>
          <w:ilvl w:val="0"/>
          <w:numId w:val="78"/>
        </w:numPr>
        <w:spacing w:before="240" w:after="240"/>
        <w:jc w:val="both"/>
      </w:pPr>
      <w:r w:rsidRPr="02391815">
        <w:rPr>
          <w:b/>
          <w:bCs/>
        </w:rPr>
        <w:t>Data Availability</w:t>
      </w:r>
      <w:r w:rsidRPr="02391815">
        <w:t>: The accuracy and reliability of the system are heavily dependent on the availability and quality of football datasets. Comprehensive, detailed data on player and team performance may not always be accessible for all leagues, matches, or seasons. Additionally, variations in data sources can lead to inconsistencies in data format and accuracy, potentially impacting analysis quality. This constraint requires the system to have robust data handling protocols that can process incomplete datasets and adjust predictions when data is limited.</w:t>
      </w:r>
    </w:p>
    <w:p w14:paraId="27957D59" w14:textId="366F12FA" w:rsidR="6529E5A1" w:rsidRDefault="6529E5A1" w:rsidP="00E04997">
      <w:pPr>
        <w:spacing w:before="240" w:after="240"/>
        <w:jc w:val="both"/>
      </w:pPr>
    </w:p>
    <w:p w14:paraId="2FF68ED9" w14:textId="030AC108" w:rsidR="6529E5A1" w:rsidRDefault="072E40FD" w:rsidP="00E04997">
      <w:pPr>
        <w:pStyle w:val="ListParagraph"/>
        <w:numPr>
          <w:ilvl w:val="0"/>
          <w:numId w:val="78"/>
        </w:numPr>
        <w:spacing w:before="240" w:after="240"/>
        <w:jc w:val="both"/>
      </w:pPr>
      <w:r w:rsidRPr="02391815">
        <w:rPr>
          <w:b/>
          <w:bCs/>
        </w:rPr>
        <w:t>Processing Limitations</w:t>
      </w:r>
      <w:r w:rsidRPr="02391815">
        <w:t>: Machine learning models, particularly those involving large datasets, are computationally intensive and may require high-performance hardware. Processing limitations can affect model training and prediction speed, particularly when handling real-time data or large-scale historical data. While the system is designed to operate on standard hardware setups, advanced functionalities and model training may require additional resources, such as GPUs, to ensure optimal performance. System scalability, therefore, becomes an essential design consideration to accommodate increased data volume as the platform expands.</w:t>
      </w:r>
    </w:p>
    <w:p w14:paraId="3B433FBA" w14:textId="08DE9D47" w:rsidR="6529E5A1" w:rsidRDefault="6529E5A1" w:rsidP="00E04997">
      <w:pPr>
        <w:spacing w:before="240" w:after="240"/>
        <w:jc w:val="both"/>
      </w:pPr>
    </w:p>
    <w:p w14:paraId="62B8D775" w14:textId="25610B6A" w:rsidR="6529E5A1" w:rsidRDefault="072E40FD" w:rsidP="00E04997">
      <w:pPr>
        <w:pStyle w:val="ListParagraph"/>
        <w:numPr>
          <w:ilvl w:val="0"/>
          <w:numId w:val="78"/>
        </w:numPr>
        <w:spacing w:before="240" w:after="240"/>
        <w:jc w:val="both"/>
      </w:pPr>
      <w:r w:rsidRPr="02391815">
        <w:rPr>
          <w:b/>
          <w:bCs/>
        </w:rPr>
        <w:t>Data Privacy and Compliance</w:t>
      </w:r>
      <w:r w:rsidRPr="02391815">
        <w:t>: Since the system may handle sensitive information, including player statistics and possibly personal data, it must comply with data protection regulations such as GDPR (General Data Protection Regulation). This constraint involves implementing security measures like data encryption, secure API connections, and access control to ensure that sensitive data is protected against unauthorized access. The system must also incorporate role-based permissions, ensuring that each user only accesses data within their authorization level. Additionally, data retention policies must be implemented to ensure compliance with data privacy regulations regarding storage duration and usage limitations.</w:t>
      </w:r>
    </w:p>
    <w:p w14:paraId="1BF2B2D9" w14:textId="39CBF198" w:rsidR="6529E5A1" w:rsidRDefault="6529E5A1" w:rsidP="00E04997">
      <w:pPr>
        <w:pStyle w:val="ListParagraph"/>
        <w:ind w:left="502"/>
        <w:jc w:val="both"/>
      </w:pPr>
    </w:p>
    <w:p w14:paraId="0677CD2D" w14:textId="77777777" w:rsidR="00786306" w:rsidRDefault="00786306" w:rsidP="00E04997">
      <w:pPr>
        <w:ind w:left="90"/>
        <w:jc w:val="both"/>
      </w:pPr>
    </w:p>
    <w:p w14:paraId="71E88A4C" w14:textId="77777777" w:rsidR="00F55844" w:rsidRPr="00786306" w:rsidRDefault="00F55844" w:rsidP="00E04997">
      <w:pPr>
        <w:ind w:left="90"/>
        <w:jc w:val="both"/>
      </w:pPr>
    </w:p>
    <w:p w14:paraId="2D1AC4DC" w14:textId="7FAD2231" w:rsidR="02391815" w:rsidRDefault="02391815" w:rsidP="00E04997">
      <w:pPr>
        <w:jc w:val="both"/>
      </w:pPr>
      <w:r>
        <w:br w:type="page"/>
      </w:r>
    </w:p>
    <w:p w14:paraId="3D06DC83" w14:textId="206F1D98" w:rsidR="00786306" w:rsidRDefault="00786306" w:rsidP="00E04997">
      <w:pPr>
        <w:ind w:left="90"/>
        <w:jc w:val="both"/>
      </w:pPr>
      <w:r>
        <w:lastRenderedPageBreak/>
        <w:t xml:space="preserve">2.5 Assumptions and Dependencies  </w:t>
      </w:r>
    </w:p>
    <w:p w14:paraId="22A98B7C" w14:textId="77777777" w:rsidR="00F55844" w:rsidRPr="00786306" w:rsidRDefault="00F55844" w:rsidP="00E04997">
      <w:pPr>
        <w:ind w:left="90"/>
        <w:jc w:val="both"/>
      </w:pPr>
    </w:p>
    <w:p w14:paraId="29E801DD" w14:textId="34142492" w:rsidR="008E4332" w:rsidRDefault="1D55A8FA" w:rsidP="00E04997">
      <w:pPr>
        <w:spacing w:after="160" w:line="278" w:lineRule="auto"/>
        <w:ind w:left="90"/>
        <w:jc w:val="both"/>
      </w:pPr>
      <w:r>
        <w:t>The development and functionality of the Football Analysis system are based on several assumptions and dependencies that influence its design, performance, and overall reliability. Identifying these assumptions helps clarify the conditions under which the system is expected to operate effectively, while the dependencies highlight external factors essential for the system’s successful operation.</w:t>
      </w:r>
    </w:p>
    <w:p w14:paraId="7B82111D" w14:textId="189C174F" w:rsidR="008E4332" w:rsidRDefault="008E4332" w:rsidP="00E04997">
      <w:pPr>
        <w:spacing w:after="160" w:line="278" w:lineRule="auto"/>
        <w:ind w:left="90"/>
        <w:jc w:val="both"/>
      </w:pPr>
    </w:p>
    <w:p w14:paraId="14691220" w14:textId="28664F49" w:rsidR="008E4332" w:rsidRDefault="008E4332" w:rsidP="00E04997">
      <w:pPr>
        <w:spacing w:after="160" w:line="278" w:lineRule="auto"/>
        <w:ind w:left="90"/>
        <w:jc w:val="both"/>
      </w:pPr>
    </w:p>
    <w:p w14:paraId="43D46BF9" w14:textId="5ECFA047" w:rsidR="008E4332" w:rsidRDefault="1D55A8FA" w:rsidP="00E04997">
      <w:pPr>
        <w:spacing w:after="160" w:line="278" w:lineRule="auto"/>
        <w:jc w:val="both"/>
      </w:pPr>
      <w:r>
        <w:t>Assumptions</w:t>
      </w:r>
    </w:p>
    <w:p w14:paraId="14BD06C8" w14:textId="475B53FA" w:rsidR="008E4332" w:rsidRDefault="008E4332" w:rsidP="00E04997">
      <w:pPr>
        <w:spacing w:after="160" w:line="278" w:lineRule="auto"/>
        <w:jc w:val="both"/>
      </w:pPr>
    </w:p>
    <w:p w14:paraId="3D896BC4" w14:textId="0FA66455" w:rsidR="008E4332" w:rsidRDefault="1D55A8FA" w:rsidP="00E04997">
      <w:pPr>
        <w:pStyle w:val="ListParagraph"/>
        <w:numPr>
          <w:ilvl w:val="0"/>
          <w:numId w:val="80"/>
        </w:numPr>
        <w:spacing w:after="160" w:line="278" w:lineRule="auto"/>
        <w:jc w:val="both"/>
      </w:pPr>
      <w:r>
        <w:t>Availability of Reliable and Timely Data: It is assumed that the system will have consistent access to accurate, high-quality data from external sources such as Kaggle, FIFA databases, or other sports analytics providers. This data includes player statistics, match outcomes, and team performance metrics, which are essential for training models, generating insights, and making real-time predictions. The system’s accuracy depends heavily on the quality of this data, and it is assumed that data providers will offer regular updates to maintain up-to-date information on recent matches and player performance.</w:t>
      </w:r>
    </w:p>
    <w:p w14:paraId="477C7FD6" w14:textId="5C95FA63" w:rsidR="008E4332" w:rsidRDefault="008E4332" w:rsidP="00E04997">
      <w:pPr>
        <w:pStyle w:val="ListParagraph"/>
        <w:spacing w:after="160" w:line="278" w:lineRule="auto"/>
        <w:ind w:left="502"/>
        <w:jc w:val="both"/>
      </w:pPr>
    </w:p>
    <w:p w14:paraId="7E6D0B1E" w14:textId="38DBAD77" w:rsidR="008E4332" w:rsidRDefault="1D55A8FA" w:rsidP="00E04997">
      <w:pPr>
        <w:pStyle w:val="ListParagraph"/>
        <w:numPr>
          <w:ilvl w:val="0"/>
          <w:numId w:val="80"/>
        </w:numPr>
        <w:spacing w:after="160" w:line="278" w:lineRule="auto"/>
        <w:jc w:val="both"/>
      </w:pPr>
      <w:r>
        <w:t>User Proficiency with Data and Analytics: The system assumes that end-users, such as data analysts and coaches, possess a fundamental understanding of data interpretation and sports analytics. This knowledge is expected to enable users to understand and apply complex metrics like xG, xA, and player heatmaps. It is also assumed that users will have basic familiarity with the system’s interface and its functionalities, reducing the need for extensive training. For more technical users, such as data scientists, it is assumed they will have a strong understanding of advanced analytics tools to modify models and interpret detailed analysis.</w:t>
      </w:r>
    </w:p>
    <w:p w14:paraId="0EF8120F" w14:textId="1B2B48E9" w:rsidR="008E4332" w:rsidRDefault="008E4332" w:rsidP="00E04997">
      <w:pPr>
        <w:spacing w:after="160" w:line="278" w:lineRule="auto"/>
        <w:jc w:val="both"/>
      </w:pPr>
    </w:p>
    <w:p w14:paraId="700200B7" w14:textId="046339C5" w:rsidR="008E4332" w:rsidRDefault="1D55A8FA" w:rsidP="00E04997">
      <w:pPr>
        <w:pStyle w:val="ListParagraph"/>
        <w:numPr>
          <w:ilvl w:val="0"/>
          <w:numId w:val="80"/>
        </w:numPr>
        <w:spacing w:after="160" w:line="278" w:lineRule="auto"/>
        <w:jc w:val="both"/>
      </w:pPr>
      <w:r>
        <w:t>Stable Internet Connection for Real-Time Data Retrieval: Since the Football Analysis system relies on real-time data for certain functionalities, such as in-game analysis and live player performance tracking, it is assumed that users will have access to a stable and secure internet connection. A reliable connection is necessary for data synchronization, fetching updates from external sources, and communicating with cloud-based components if applicable. In case of poor connectivity, certain real-time features may experience delays or reduced functionality.</w:t>
      </w:r>
    </w:p>
    <w:p w14:paraId="15E672DF" w14:textId="10E1FD27" w:rsidR="008E4332" w:rsidRDefault="008E4332" w:rsidP="00E04997">
      <w:pPr>
        <w:spacing w:after="160" w:line="278" w:lineRule="auto"/>
        <w:jc w:val="both"/>
      </w:pPr>
    </w:p>
    <w:p w14:paraId="07A0835B" w14:textId="77777777" w:rsidR="00D553F7" w:rsidRDefault="00D553F7">
      <w:pPr>
        <w:spacing w:after="160" w:line="278" w:lineRule="auto"/>
      </w:pPr>
      <w:r>
        <w:br w:type="page"/>
      </w:r>
    </w:p>
    <w:p w14:paraId="0FC1A02C" w14:textId="15876E56" w:rsidR="008E4332" w:rsidRDefault="1D55A8FA" w:rsidP="00E04997">
      <w:pPr>
        <w:pStyle w:val="ListParagraph"/>
        <w:numPr>
          <w:ilvl w:val="0"/>
          <w:numId w:val="80"/>
        </w:numPr>
        <w:spacing w:after="160" w:line="278" w:lineRule="auto"/>
        <w:jc w:val="both"/>
      </w:pPr>
      <w:r>
        <w:lastRenderedPageBreak/>
        <w:t>Adoption of Standard Data Formats: It is assumed that data from external sources will adhere to standardized formats, which simplifies the process of data integration and minimizes the need for extensive reformatting. This assumption ensures that data can be seamlessly ingested into the system without significant preprocessing and that integration across different sources remains consistent. Formats like CSV, JSON, or API-compliant data structures are expected for easy parsing and integration.</w:t>
      </w:r>
    </w:p>
    <w:p w14:paraId="1A827938" w14:textId="116DFFF9" w:rsidR="008E4332" w:rsidRDefault="008E4332" w:rsidP="00E04997">
      <w:pPr>
        <w:spacing w:after="160" w:line="278" w:lineRule="auto"/>
        <w:jc w:val="both"/>
      </w:pPr>
    </w:p>
    <w:p w14:paraId="15A030E9" w14:textId="2B6A3117" w:rsidR="008E4332" w:rsidRDefault="1D55A8FA" w:rsidP="00E04997">
      <w:pPr>
        <w:pStyle w:val="ListParagraph"/>
        <w:numPr>
          <w:ilvl w:val="0"/>
          <w:numId w:val="80"/>
        </w:numPr>
        <w:spacing w:after="160" w:line="278" w:lineRule="auto"/>
        <w:jc w:val="both"/>
      </w:pPr>
      <w:r>
        <w:t>Compatibility with Regular Software Updates: The system is designed under the assumption that periodic updates to dependencies, such as Python libraries (e.g., pandas, Scikit-learn) and visualization tools, will be compatible with the platform. Regular updates are anticipated to improve functionality, security, and performance without causing major disruptions or incompatibility issues. The development team assumes that these updates will not drastically change the APIs or core functionalities of the libraries used, ensuring ongoing system stability.</w:t>
      </w:r>
    </w:p>
    <w:p w14:paraId="32668907" w14:textId="4710994D" w:rsidR="008E4332" w:rsidRDefault="008E4332" w:rsidP="00E04997">
      <w:pPr>
        <w:spacing w:after="160" w:line="278" w:lineRule="auto"/>
        <w:jc w:val="both"/>
      </w:pPr>
    </w:p>
    <w:p w14:paraId="339FD3A7" w14:textId="77777777" w:rsidR="00D553F7" w:rsidRDefault="00D553F7">
      <w:pPr>
        <w:spacing w:after="160" w:line="278" w:lineRule="auto"/>
      </w:pPr>
      <w:r>
        <w:br w:type="page"/>
      </w:r>
    </w:p>
    <w:p w14:paraId="60BBA5B0" w14:textId="719D1E49" w:rsidR="008E4332" w:rsidRDefault="1D55A8FA" w:rsidP="00E04997">
      <w:pPr>
        <w:spacing w:after="160" w:line="278" w:lineRule="auto"/>
        <w:jc w:val="both"/>
      </w:pPr>
      <w:r>
        <w:lastRenderedPageBreak/>
        <w:t>Dependencies</w:t>
      </w:r>
    </w:p>
    <w:p w14:paraId="7C20D7B4" w14:textId="3D0B7802" w:rsidR="008E4332" w:rsidRDefault="1D55A8FA" w:rsidP="00E04997">
      <w:pPr>
        <w:pStyle w:val="ListParagraph"/>
        <w:numPr>
          <w:ilvl w:val="0"/>
          <w:numId w:val="80"/>
        </w:numPr>
        <w:spacing w:after="160" w:line="278" w:lineRule="auto"/>
        <w:jc w:val="both"/>
      </w:pPr>
      <w:r w:rsidRPr="02391815">
        <w:rPr>
          <w:b/>
          <w:bCs/>
        </w:rPr>
        <w:t>Data Providers and Third-Party APIs</w:t>
      </w:r>
      <w:r w:rsidRPr="02391815">
        <w:t>: The Football Analysis system depends on data providers such as Kaggle, Opta, or official league sources to supply reliable, real-time, and historical football data. These providers typically offer APIs or downloadable datasets that are essential for system operations, especially in data retrieval and updates. Any changes in the availability, format, or accessibility of these external datasets could impact the system’s performance and accuracy, highlighting a significant dependency on these data sources.</w:t>
      </w:r>
    </w:p>
    <w:p w14:paraId="1050F327" w14:textId="0879A0A5" w:rsidR="008E4332" w:rsidRDefault="008E4332" w:rsidP="00E04997">
      <w:pPr>
        <w:spacing w:after="160" w:line="278" w:lineRule="auto"/>
        <w:jc w:val="both"/>
      </w:pPr>
    </w:p>
    <w:p w14:paraId="151A2AD9" w14:textId="245E051E" w:rsidR="008E4332" w:rsidRDefault="1D55A8FA" w:rsidP="00E04997">
      <w:pPr>
        <w:pStyle w:val="ListParagraph"/>
        <w:numPr>
          <w:ilvl w:val="0"/>
          <w:numId w:val="80"/>
        </w:numPr>
        <w:spacing w:before="240" w:after="240" w:line="278" w:lineRule="auto"/>
        <w:jc w:val="both"/>
      </w:pPr>
      <w:r w:rsidRPr="02391815">
        <w:rPr>
          <w:b/>
          <w:bCs/>
        </w:rPr>
        <w:t>Machine Learning and Visualization Libraries</w:t>
      </w:r>
      <w:r w:rsidRPr="02391815">
        <w:t>: The system relies heavily on machine learning and data visualization libraries such as Scikit-learn, pandas, NumPy, Matplotlib, and Seaborn. These libraries provide the essential tools for data manipulation, model training, and insight visualization. Any deprecation of key functions or major version changes in these libraries could require significant updates to the codebase, potentially affecting functionality. The system’s adaptability and scalability depend on the continued support and stability of these third-party libraries.</w:t>
      </w:r>
    </w:p>
    <w:p w14:paraId="61530A31" w14:textId="4EDDBB76" w:rsidR="008E4332" w:rsidRDefault="008E4332" w:rsidP="00E04997">
      <w:pPr>
        <w:spacing w:before="240" w:after="240" w:line="278" w:lineRule="auto"/>
        <w:jc w:val="both"/>
      </w:pPr>
    </w:p>
    <w:p w14:paraId="0DFD1739" w14:textId="51E6E21C" w:rsidR="008E4332" w:rsidRDefault="1D55A8FA" w:rsidP="00E04997">
      <w:pPr>
        <w:pStyle w:val="ListParagraph"/>
        <w:numPr>
          <w:ilvl w:val="0"/>
          <w:numId w:val="80"/>
        </w:numPr>
        <w:spacing w:before="240" w:after="240" w:line="278" w:lineRule="auto"/>
        <w:jc w:val="both"/>
      </w:pPr>
      <w:r w:rsidRPr="02391815">
        <w:rPr>
          <w:b/>
          <w:bCs/>
        </w:rPr>
        <w:t>Cloud Services or Database Infrastructure</w:t>
      </w:r>
      <w:r w:rsidRPr="02391815">
        <w:t>: If deployed on cloud infrastructure, the Football Analysis system relies on cloud service providers (e.g., AWS, Google Cloud) for database storage, computation power, and scalability. Cloud infrastructure enables seamless data storage and real-time processing but also introduces a dependency on cloud provider reliability and cost structure. Alternatively, if the system is hosted locally, it will depend on robust database management software such as PostgreSQL or MongoDB, which are essential for storing and retrieving large datasets quickly and securely.</w:t>
      </w:r>
    </w:p>
    <w:p w14:paraId="44C3271D" w14:textId="5BA5E9AE" w:rsidR="008E4332" w:rsidRDefault="008E4332" w:rsidP="00E04997">
      <w:pPr>
        <w:spacing w:before="240" w:after="240" w:line="278" w:lineRule="auto"/>
        <w:jc w:val="both"/>
      </w:pPr>
    </w:p>
    <w:p w14:paraId="1821EEDF" w14:textId="6FD0D6C3" w:rsidR="008E4332" w:rsidRDefault="1D55A8FA" w:rsidP="00E04997">
      <w:pPr>
        <w:pStyle w:val="ListParagraph"/>
        <w:numPr>
          <w:ilvl w:val="0"/>
          <w:numId w:val="80"/>
        </w:numPr>
        <w:spacing w:before="240" w:after="240" w:line="278" w:lineRule="auto"/>
        <w:jc w:val="both"/>
      </w:pPr>
      <w:r w:rsidRPr="02391815">
        <w:rPr>
          <w:b/>
          <w:bCs/>
        </w:rPr>
        <w:t>User Hardware and Software Requirements</w:t>
      </w:r>
      <w:r w:rsidRPr="02391815">
        <w:t>: The system assumes that end-users will have access to adequate hardware that meets the minimum system requirements, such as sufficient RAM, processing power, and disk storage, to handle data-intensive tasks and visualizations. This includes compatibility with the latest operating systems, such as Windows 10 or above. Additionally, it depends on the availability of up-to-date web browsers and the ability of users’ devices to run the platform’s frontend effectively.</w:t>
      </w:r>
    </w:p>
    <w:p w14:paraId="7F61C79C" w14:textId="063A4BB7" w:rsidR="008E4332" w:rsidRDefault="008E4332" w:rsidP="00E04997">
      <w:pPr>
        <w:spacing w:before="240" w:after="240" w:line="278" w:lineRule="auto"/>
        <w:jc w:val="both"/>
      </w:pPr>
    </w:p>
    <w:p w14:paraId="05BDD7F0" w14:textId="67C2FC98" w:rsidR="63ACE840" w:rsidRDefault="1D55A8FA" w:rsidP="00E04997">
      <w:pPr>
        <w:pStyle w:val="ListParagraph"/>
        <w:numPr>
          <w:ilvl w:val="0"/>
          <w:numId w:val="80"/>
        </w:numPr>
        <w:spacing w:before="240" w:after="240" w:line="278" w:lineRule="auto"/>
        <w:jc w:val="both"/>
      </w:pPr>
      <w:r w:rsidRPr="63ACE840">
        <w:rPr>
          <w:b/>
          <w:bCs/>
        </w:rPr>
        <w:t>Data Privacy and Security Compliance Standards</w:t>
      </w:r>
      <w:r w:rsidRPr="63ACE840">
        <w:t>: Compliance with data protection regulations, such as GDPR, is a critical dependency, especially if the system is deployed in regions with strict data privacy requirements. This dependency affects system design, as data encryption, secure access controls, and data retention policies must align with regulatory standards.</w:t>
      </w:r>
    </w:p>
    <w:p w14:paraId="053FB6E7" w14:textId="0B1E130E" w:rsidR="00786306" w:rsidRPr="001E5FA5" w:rsidRDefault="001E5FA5" w:rsidP="00E04997">
      <w:pPr>
        <w:ind w:left="90"/>
        <w:jc w:val="center"/>
        <w:rPr>
          <w:b/>
          <w:bCs/>
          <w:sz w:val="28"/>
          <w:szCs w:val="28"/>
        </w:rPr>
      </w:pPr>
      <w:r w:rsidRPr="001E5FA5">
        <w:rPr>
          <w:b/>
          <w:bCs/>
          <w:sz w:val="28"/>
          <w:szCs w:val="28"/>
        </w:rPr>
        <w:lastRenderedPageBreak/>
        <w:t>SPECIFIC REQUIREMENTS</w:t>
      </w:r>
    </w:p>
    <w:p w14:paraId="78587C34" w14:textId="77777777" w:rsidR="00786306" w:rsidRPr="00786306" w:rsidRDefault="00786306" w:rsidP="00E04997">
      <w:pPr>
        <w:ind w:left="90"/>
        <w:jc w:val="both"/>
      </w:pPr>
    </w:p>
    <w:p w14:paraId="44EFD55F" w14:textId="67989692" w:rsidR="693D939C" w:rsidRDefault="693D939C" w:rsidP="00E04997">
      <w:pPr>
        <w:jc w:val="both"/>
      </w:pPr>
    </w:p>
    <w:p w14:paraId="2B28D08C" w14:textId="58AB6D9B" w:rsidR="693D939C" w:rsidRDefault="683A643E" w:rsidP="00E04997">
      <w:pPr>
        <w:jc w:val="both"/>
      </w:pPr>
      <w:r>
        <w:t>3.1 External Interface Requirements</w:t>
      </w:r>
    </w:p>
    <w:p w14:paraId="6C654CB4" w14:textId="1F7AD03C" w:rsidR="693D939C" w:rsidRDefault="683A643E" w:rsidP="00E04997">
      <w:pPr>
        <w:pStyle w:val="ListParagraph"/>
        <w:ind w:left="644"/>
        <w:jc w:val="both"/>
      </w:pPr>
      <w:r>
        <w:t>External interface requirements define how the Football Analysis system interacts with users, hardware, software, and communication protocols. These requirements ensure that all system interactions are seamless, secure, and efficient.</w:t>
      </w:r>
    </w:p>
    <w:p w14:paraId="463F0154" w14:textId="40CCF53A" w:rsidR="693D939C" w:rsidRDefault="693D939C" w:rsidP="00E04997">
      <w:pPr>
        <w:jc w:val="both"/>
      </w:pPr>
    </w:p>
    <w:p w14:paraId="064BABE5" w14:textId="764CE8E9" w:rsidR="693D939C" w:rsidRDefault="683A643E" w:rsidP="00E04997">
      <w:pPr>
        <w:jc w:val="both"/>
      </w:pPr>
      <w:r>
        <w:t>3.1.1 User Interfaces</w:t>
      </w:r>
    </w:p>
    <w:p w14:paraId="1A035F0D" w14:textId="0F00862F" w:rsidR="693D939C" w:rsidRDefault="683A643E" w:rsidP="00E04997">
      <w:pPr>
        <w:pStyle w:val="ListParagraph"/>
        <w:numPr>
          <w:ilvl w:val="0"/>
          <w:numId w:val="100"/>
        </w:numPr>
        <w:jc w:val="both"/>
      </w:pPr>
      <w:r>
        <w:t>Dashboard Interface: The primary user interface for the system is a centralized dashboard that displays key insights, metrics, and visualizations. The dashboard is organized to allow easy navigation across different modules, including player performance metrics, team statistics, and match predictions. The layout is user-friendly, featuring widgets for quick access to recent data and custom filters for personalized views.</w:t>
      </w:r>
    </w:p>
    <w:p w14:paraId="6B4A0DBE" w14:textId="5417D760" w:rsidR="693D939C" w:rsidRDefault="693D939C" w:rsidP="00E04997">
      <w:pPr>
        <w:jc w:val="both"/>
      </w:pPr>
    </w:p>
    <w:p w14:paraId="7B767401" w14:textId="415D5D78" w:rsidR="693D939C" w:rsidRDefault="683A643E" w:rsidP="00E04997">
      <w:pPr>
        <w:pStyle w:val="ListParagraph"/>
        <w:numPr>
          <w:ilvl w:val="0"/>
          <w:numId w:val="100"/>
        </w:numPr>
        <w:jc w:val="both"/>
      </w:pPr>
      <w:r>
        <w:t>Data Input and Management Forms: The system includes data input forms that allow analysts to upload new data, adjust data fields, or remove outdated information as needed. This functionality is essential for maintaining a relevant, up-to-date dataset and allows administrators to manually input player information or match results when automated data sources are unavailable.</w:t>
      </w:r>
    </w:p>
    <w:p w14:paraId="43E97A51" w14:textId="784BD14D" w:rsidR="693D939C" w:rsidRDefault="683A643E" w:rsidP="00E04997">
      <w:pPr>
        <w:pStyle w:val="ListParagraph"/>
        <w:numPr>
          <w:ilvl w:val="0"/>
          <w:numId w:val="100"/>
        </w:numPr>
        <w:jc w:val="both"/>
      </w:pPr>
      <w:r>
        <w:t>Interactive Reports and Data Visualization: User interfaces also include a section for interactive data visualization, where users can view heatmaps, passing networks, and scatter plots. These visualizations provide detailed insights into player movements, team formations, and other tactical aspects. Users can adjust variables within the interface to customize the visuals based on match context, player position, or specific tactical goals.</w:t>
      </w:r>
    </w:p>
    <w:p w14:paraId="54EA72B2" w14:textId="18C86EC4" w:rsidR="693D939C" w:rsidRDefault="683A643E" w:rsidP="00E04997">
      <w:pPr>
        <w:pStyle w:val="ListParagraph"/>
        <w:numPr>
          <w:ilvl w:val="0"/>
          <w:numId w:val="100"/>
        </w:numPr>
        <w:jc w:val="both"/>
      </w:pPr>
      <w:r>
        <w:t>Search and Filter Functions: The user interface incorporates search and filter options, enabling users to quickly find specific players, teams, or statistics. Filters are available for various categories, such as position, recent performance, game type (league, friendly, or tournament), and custom date ranges.</w:t>
      </w:r>
    </w:p>
    <w:p w14:paraId="5835A25C" w14:textId="517FAF0E" w:rsidR="693D939C" w:rsidRDefault="683A643E" w:rsidP="00E04997">
      <w:pPr>
        <w:pStyle w:val="ListParagraph"/>
        <w:numPr>
          <w:ilvl w:val="0"/>
          <w:numId w:val="100"/>
        </w:numPr>
        <w:jc w:val="both"/>
      </w:pPr>
      <w:r>
        <w:t>Responsive Design: The interface is designed to be responsive, ensuring that users can access the system across devices (desktop, tablet, mobile) without losing functionality or ease of use. Mobile access is especially useful for coaches and analysts who may need insights on the go or during live matches.</w:t>
      </w:r>
    </w:p>
    <w:p w14:paraId="612A5B64" w14:textId="6BB4AAC7" w:rsidR="693D939C" w:rsidRDefault="693D939C" w:rsidP="00E04997">
      <w:pPr>
        <w:jc w:val="both"/>
      </w:pPr>
    </w:p>
    <w:p w14:paraId="65B516FB" w14:textId="22A72B3C" w:rsidR="693D939C" w:rsidRDefault="693D939C" w:rsidP="00E04997">
      <w:pPr>
        <w:jc w:val="both"/>
      </w:pPr>
      <w:r>
        <w:br w:type="page"/>
      </w:r>
    </w:p>
    <w:p w14:paraId="4E60AD7A" w14:textId="7B4EE521" w:rsidR="693D939C" w:rsidRDefault="683A643E" w:rsidP="00E04997">
      <w:pPr>
        <w:jc w:val="both"/>
      </w:pPr>
      <w:r>
        <w:lastRenderedPageBreak/>
        <w:t>3.1.2 Hardware Interfaces</w:t>
      </w:r>
    </w:p>
    <w:p w14:paraId="6F065EC7" w14:textId="6124CFC9" w:rsidR="693D939C" w:rsidRDefault="683A643E" w:rsidP="00E04997">
      <w:pPr>
        <w:pStyle w:val="ListParagraph"/>
        <w:numPr>
          <w:ilvl w:val="0"/>
          <w:numId w:val="100"/>
        </w:numPr>
        <w:jc w:val="both"/>
      </w:pPr>
      <w:r>
        <w:t>Minimum System Requirements: The system should be compatible with hardware that meets or exceeds the following specifications: Intel Core i3 processor, 4GB RAM (recommended 8GB for optimal performance), and a minimum of 256GB HDD or SSD storage.</w:t>
      </w:r>
    </w:p>
    <w:p w14:paraId="265AECE6" w14:textId="17548567" w:rsidR="693D939C" w:rsidRDefault="683A643E" w:rsidP="00E04997">
      <w:pPr>
        <w:pStyle w:val="ListParagraph"/>
        <w:numPr>
          <w:ilvl w:val="0"/>
          <w:numId w:val="100"/>
        </w:numPr>
        <w:jc w:val="both"/>
      </w:pPr>
      <w:r>
        <w:t>Peripheral Compatibility: The system must support standard input devices such as keyboards and mice for data entry and navigation. The user experience should remain consistent across devices and hardware configurations.</w:t>
      </w:r>
    </w:p>
    <w:p w14:paraId="7A6938F1" w14:textId="64340D43" w:rsidR="693D939C" w:rsidRDefault="683A643E" w:rsidP="00E04997">
      <w:pPr>
        <w:pStyle w:val="ListParagraph"/>
        <w:numPr>
          <w:ilvl w:val="0"/>
          <w:numId w:val="100"/>
        </w:numPr>
        <w:jc w:val="both"/>
      </w:pPr>
      <w:r>
        <w:t>External Storage and Backup Devices: The system should allow data backup onto external devices or cloud-based storage options. This requirement is essential for safeguarding data and ensuring continuity in case of system failures or updates.</w:t>
      </w:r>
    </w:p>
    <w:p w14:paraId="22945FC7" w14:textId="43855BFA" w:rsidR="693D939C" w:rsidRDefault="693D939C" w:rsidP="00E04997">
      <w:pPr>
        <w:jc w:val="both"/>
      </w:pPr>
    </w:p>
    <w:p w14:paraId="71609880" w14:textId="65E890D6" w:rsidR="693D939C" w:rsidRDefault="683A643E" w:rsidP="00E04997">
      <w:pPr>
        <w:jc w:val="both"/>
      </w:pPr>
      <w:r>
        <w:t>3.1.3 Software Interfaces</w:t>
      </w:r>
    </w:p>
    <w:p w14:paraId="5B310FDC" w14:textId="64E22B69" w:rsidR="693D939C" w:rsidRDefault="683A643E" w:rsidP="00E04997">
      <w:pPr>
        <w:pStyle w:val="ListParagraph"/>
        <w:numPr>
          <w:ilvl w:val="0"/>
          <w:numId w:val="100"/>
        </w:numPr>
        <w:jc w:val="both"/>
      </w:pPr>
      <w:r>
        <w:t>Operating System Compatibility: The Football Analysis system is compatible with Windows 10 or higher. For MacOS and Linux users, a web-based version or virtualization solutions are recommended.</w:t>
      </w:r>
    </w:p>
    <w:p w14:paraId="17C98506" w14:textId="56BD2961" w:rsidR="693D939C" w:rsidRDefault="683A643E" w:rsidP="00E04997">
      <w:pPr>
        <w:pStyle w:val="ListParagraph"/>
        <w:numPr>
          <w:ilvl w:val="0"/>
          <w:numId w:val="100"/>
        </w:numPr>
        <w:jc w:val="both"/>
      </w:pPr>
      <w:r>
        <w:t>Python Libraries: Key Python libraries include:</w:t>
      </w:r>
    </w:p>
    <w:p w14:paraId="415E4A51" w14:textId="1268EA9D" w:rsidR="693D939C" w:rsidRDefault="683A643E" w:rsidP="00E04997">
      <w:pPr>
        <w:pStyle w:val="ListParagraph"/>
        <w:numPr>
          <w:ilvl w:val="0"/>
          <w:numId w:val="100"/>
        </w:numPr>
        <w:jc w:val="both"/>
      </w:pPr>
      <w:r>
        <w:t>pandas and NumPy for data processing and manipulation.</w:t>
      </w:r>
    </w:p>
    <w:p w14:paraId="0C689B91" w14:textId="0E0C5F5B" w:rsidR="693D939C" w:rsidRDefault="683A643E" w:rsidP="00E04997">
      <w:pPr>
        <w:pStyle w:val="ListParagraph"/>
        <w:numPr>
          <w:ilvl w:val="0"/>
          <w:numId w:val="100"/>
        </w:numPr>
        <w:jc w:val="both"/>
      </w:pPr>
      <w:r>
        <w:t>Scikit-learn for implementing machine learning models, including clustering, regression, and classification.</w:t>
      </w:r>
    </w:p>
    <w:p w14:paraId="3C8C8D94" w14:textId="20530B87" w:rsidR="693D939C" w:rsidRDefault="683A643E" w:rsidP="00E04997">
      <w:pPr>
        <w:pStyle w:val="ListParagraph"/>
        <w:numPr>
          <w:ilvl w:val="0"/>
          <w:numId w:val="100"/>
        </w:numPr>
        <w:jc w:val="both"/>
      </w:pPr>
      <w:r>
        <w:t>Seaborn and Matplotlib for data visualization, allowing the creation of graphs, charts, and heatmaps to enhance data readability.</w:t>
      </w:r>
    </w:p>
    <w:p w14:paraId="1B0E6989" w14:textId="3E5DE56B" w:rsidR="693D939C" w:rsidRDefault="683A643E" w:rsidP="00E04997">
      <w:pPr>
        <w:pStyle w:val="ListParagraph"/>
        <w:numPr>
          <w:ilvl w:val="0"/>
          <w:numId w:val="100"/>
        </w:numPr>
        <w:jc w:val="both"/>
      </w:pPr>
      <w:r>
        <w:t>Database Management Software: PostgreSQL or MongoDB is required for efficient data storage and retrieval. The database should support fast query execution, indexing, and transaction management for large datasets.</w:t>
      </w:r>
    </w:p>
    <w:p w14:paraId="5DA641E2" w14:textId="17B85D93" w:rsidR="693D939C" w:rsidRDefault="683A643E" w:rsidP="00E04997">
      <w:pPr>
        <w:pStyle w:val="ListParagraph"/>
        <w:numPr>
          <w:ilvl w:val="0"/>
          <w:numId w:val="100"/>
        </w:numPr>
        <w:jc w:val="both"/>
      </w:pPr>
      <w:r>
        <w:t>Integration with Third-Party Tools: The system should allow integration with third-party analytics tools, such as Tableau or Power BI, enabling users to further customize data visualizations and create dynamic reports.</w:t>
      </w:r>
    </w:p>
    <w:p w14:paraId="28758257" w14:textId="263E7E77" w:rsidR="693D939C" w:rsidRDefault="693D939C" w:rsidP="00E04997">
      <w:pPr>
        <w:jc w:val="both"/>
      </w:pPr>
    </w:p>
    <w:p w14:paraId="5EE438B8" w14:textId="50A07848" w:rsidR="693D939C" w:rsidRDefault="683A643E" w:rsidP="00E04997">
      <w:pPr>
        <w:jc w:val="both"/>
      </w:pPr>
      <w:r>
        <w:t>3.1.4 Communication Interfaces</w:t>
      </w:r>
    </w:p>
    <w:p w14:paraId="05BD085D" w14:textId="420685A5" w:rsidR="693D939C" w:rsidRDefault="683A643E" w:rsidP="00E04997">
      <w:pPr>
        <w:pStyle w:val="ListParagraph"/>
        <w:numPr>
          <w:ilvl w:val="0"/>
          <w:numId w:val="100"/>
        </w:numPr>
        <w:jc w:val="both"/>
      </w:pPr>
      <w:r>
        <w:t>Internet Connection for Data Synchronization: The system requires a stable internet connection to retrieve real-time data, update historical data records, and support cloud-based processing if applicable. Communication protocols should be secure, using HTTPS and encrypted API requests.</w:t>
      </w:r>
    </w:p>
    <w:p w14:paraId="713E18DB" w14:textId="629AADC6" w:rsidR="693D939C" w:rsidRDefault="683A643E" w:rsidP="00E04997">
      <w:pPr>
        <w:pStyle w:val="ListParagraph"/>
        <w:numPr>
          <w:ilvl w:val="0"/>
          <w:numId w:val="100"/>
        </w:numPr>
        <w:jc w:val="both"/>
      </w:pPr>
      <w:r>
        <w:t>API Communication for Data Collection: The system relies on RESTful APIs to connect with external data providers for player and match statistics. APIs must follow secure standards, ensuring that data requests and responses are encrypted and compliant with data protection regulations.</w:t>
      </w:r>
    </w:p>
    <w:p w14:paraId="32D1487A" w14:textId="65AB24B9" w:rsidR="693D939C" w:rsidRDefault="683A643E" w:rsidP="00E04997">
      <w:pPr>
        <w:pStyle w:val="ListParagraph"/>
        <w:numPr>
          <w:ilvl w:val="0"/>
          <w:numId w:val="100"/>
        </w:numPr>
        <w:jc w:val="both"/>
      </w:pPr>
      <w:r>
        <w:t>Local Network Connectivity: For team-based organizations with multiple users accessing the system, local network connectivity allows efficient data sharing and access control, supporting collaborative analysis within a secure network environment.</w:t>
      </w:r>
    </w:p>
    <w:p w14:paraId="008C6962" w14:textId="37B42E17" w:rsidR="693D939C" w:rsidRDefault="693D939C" w:rsidP="00E04997">
      <w:pPr>
        <w:pStyle w:val="ListParagraph"/>
        <w:ind w:left="1004"/>
        <w:jc w:val="both"/>
      </w:pPr>
    </w:p>
    <w:p w14:paraId="76F7F080" w14:textId="77777777" w:rsidR="002544DF" w:rsidRDefault="002544DF" w:rsidP="00E04997">
      <w:pPr>
        <w:ind w:left="90"/>
        <w:jc w:val="both"/>
      </w:pPr>
    </w:p>
    <w:p w14:paraId="142BC7D5" w14:textId="4B5AADDD" w:rsidR="693D939C" w:rsidRDefault="693D939C" w:rsidP="00E04997">
      <w:pPr>
        <w:ind w:left="90"/>
        <w:jc w:val="both"/>
      </w:pPr>
    </w:p>
    <w:p w14:paraId="302917E8" w14:textId="57CEF748" w:rsidR="693D939C" w:rsidRDefault="693D939C" w:rsidP="00E04997">
      <w:pPr>
        <w:ind w:left="90"/>
        <w:jc w:val="both"/>
      </w:pPr>
    </w:p>
    <w:p w14:paraId="7D20A11F" w14:textId="23A539E9" w:rsidR="693D939C" w:rsidRDefault="693D939C" w:rsidP="00E04997">
      <w:pPr>
        <w:ind w:left="90"/>
        <w:jc w:val="both"/>
      </w:pPr>
    </w:p>
    <w:p w14:paraId="70065BCF" w14:textId="525C5940" w:rsidR="693D939C" w:rsidRDefault="693D939C" w:rsidP="00E04997">
      <w:pPr>
        <w:ind w:left="90"/>
        <w:jc w:val="both"/>
      </w:pPr>
    </w:p>
    <w:p w14:paraId="34035535" w14:textId="48ACD38A" w:rsidR="693D939C" w:rsidRDefault="693D939C" w:rsidP="00E04997">
      <w:pPr>
        <w:jc w:val="both"/>
      </w:pPr>
      <w:r>
        <w:br w:type="page"/>
      </w:r>
    </w:p>
    <w:p w14:paraId="2E0C0296" w14:textId="2DE0BCE8" w:rsidR="693D939C" w:rsidRDefault="693D939C" w:rsidP="00E04997">
      <w:pPr>
        <w:ind w:left="90"/>
        <w:jc w:val="both"/>
      </w:pPr>
    </w:p>
    <w:p w14:paraId="2F3390E0" w14:textId="6CB30EDB" w:rsidR="002544DF" w:rsidRDefault="002544DF" w:rsidP="00E04997">
      <w:pPr>
        <w:spacing w:before="240" w:after="240"/>
        <w:jc w:val="both"/>
      </w:pPr>
      <w:r>
        <w:t xml:space="preserve"> 3.2 Specific </w:t>
      </w:r>
      <w:r w:rsidR="068E3E11">
        <w:t xml:space="preserve">Requirements </w:t>
      </w:r>
    </w:p>
    <w:p w14:paraId="1EE8238B" w14:textId="2E443864" w:rsidR="002544DF" w:rsidRDefault="068E3E11" w:rsidP="00E04997">
      <w:pPr>
        <w:spacing w:before="240" w:after="240"/>
        <w:jc w:val="both"/>
      </w:pPr>
      <w:r>
        <w:t>Specific requirements outline the core functionalities that the Football Analysis system must deliver. These functions support end-users in achieving detailed performance analysis, tactical planning, and predictive modeling.</w:t>
      </w:r>
    </w:p>
    <w:p w14:paraId="10F65A47" w14:textId="6F92C2EE" w:rsidR="002544DF" w:rsidRDefault="068E3E11" w:rsidP="00E04997">
      <w:pPr>
        <w:pStyle w:val="ListParagraph"/>
        <w:numPr>
          <w:ilvl w:val="0"/>
          <w:numId w:val="6"/>
        </w:numPr>
        <w:spacing w:before="240" w:after="240"/>
        <w:jc w:val="both"/>
      </w:pPr>
      <w:r w:rsidRPr="63ACE840">
        <w:rPr>
          <w:b/>
          <w:bCs/>
        </w:rPr>
        <w:t>Data Ingestion and Processing</w:t>
      </w:r>
      <w:r w:rsidRPr="63ACE840">
        <w:t>:</w:t>
      </w:r>
    </w:p>
    <w:p w14:paraId="3859422D" w14:textId="1818FABA" w:rsidR="002544DF" w:rsidRDefault="068E3E11" w:rsidP="00E04997">
      <w:pPr>
        <w:pStyle w:val="ListParagraph"/>
        <w:numPr>
          <w:ilvl w:val="1"/>
          <w:numId w:val="6"/>
        </w:numPr>
        <w:jc w:val="both"/>
      </w:pPr>
      <w:r w:rsidRPr="63ACE840">
        <w:t>The system should support batch data import from CSV files, APIs, and databases, automatically formatting and cleaning data upon import.</w:t>
      </w:r>
    </w:p>
    <w:p w14:paraId="26CE3A60" w14:textId="08B2A66E" w:rsidR="002544DF" w:rsidRDefault="068E3E11" w:rsidP="00E04997">
      <w:pPr>
        <w:pStyle w:val="ListParagraph"/>
        <w:numPr>
          <w:ilvl w:val="1"/>
          <w:numId w:val="6"/>
        </w:numPr>
        <w:jc w:val="both"/>
      </w:pPr>
      <w:r w:rsidRPr="63ACE840">
        <w:t>Data preprocessing steps include handling missing values, data normalization, and feature engineering. Preprocessing pipelines should be automated to streamline the process of making data analysis-ready.</w:t>
      </w:r>
    </w:p>
    <w:p w14:paraId="29E3F34C" w14:textId="77777777" w:rsidR="00F23B8E" w:rsidRPr="00F23B8E" w:rsidRDefault="00F23B8E" w:rsidP="00F23B8E">
      <w:pPr>
        <w:pStyle w:val="ListParagraph"/>
        <w:spacing w:before="240" w:after="240"/>
        <w:ind w:left="502"/>
        <w:jc w:val="both"/>
      </w:pPr>
    </w:p>
    <w:p w14:paraId="316F9E38" w14:textId="731FE6BE" w:rsidR="002544DF" w:rsidRDefault="068E3E11" w:rsidP="00E04997">
      <w:pPr>
        <w:pStyle w:val="ListParagraph"/>
        <w:numPr>
          <w:ilvl w:val="0"/>
          <w:numId w:val="6"/>
        </w:numPr>
        <w:spacing w:before="240" w:after="240"/>
        <w:jc w:val="both"/>
      </w:pPr>
      <w:r w:rsidRPr="63ACE840">
        <w:rPr>
          <w:b/>
          <w:bCs/>
        </w:rPr>
        <w:t>Player and Team Performance Metrics</w:t>
      </w:r>
      <w:r w:rsidRPr="63ACE840">
        <w:t>:</w:t>
      </w:r>
    </w:p>
    <w:p w14:paraId="67F1F243" w14:textId="429BAE23" w:rsidR="002544DF" w:rsidRDefault="068E3E11" w:rsidP="00E04997">
      <w:pPr>
        <w:pStyle w:val="ListParagraph"/>
        <w:numPr>
          <w:ilvl w:val="1"/>
          <w:numId w:val="6"/>
        </w:numPr>
        <w:jc w:val="both"/>
      </w:pPr>
      <w:r w:rsidRPr="63ACE840">
        <w:t>The system must calculate both basic (e.g., goals, assists) and advanced metrics (e.g., xG, xA, pass completion rates) for individual players and teams. Metrics should cover both offensive and defensive performance aspects, providing a comprehensive view of contributions across multiple dimensions.</w:t>
      </w:r>
    </w:p>
    <w:p w14:paraId="7C4C8EF1" w14:textId="5EE8C2B1" w:rsidR="002544DF" w:rsidRDefault="068E3E11" w:rsidP="00E04997">
      <w:pPr>
        <w:pStyle w:val="ListParagraph"/>
        <w:numPr>
          <w:ilvl w:val="1"/>
          <w:numId w:val="6"/>
        </w:numPr>
        <w:jc w:val="both"/>
      </w:pPr>
      <w:r w:rsidRPr="63ACE840">
        <w:t>Metrics should be adjustable based on factors like game type, position, and playing conditions, ensuring flexibility for in-depth analysis.</w:t>
      </w:r>
    </w:p>
    <w:p w14:paraId="6028BB20" w14:textId="77777777" w:rsidR="00F23B8E" w:rsidRPr="00F23B8E" w:rsidRDefault="00F23B8E" w:rsidP="00F23B8E">
      <w:pPr>
        <w:pStyle w:val="ListParagraph"/>
        <w:spacing w:before="240" w:after="240"/>
        <w:ind w:left="502"/>
        <w:jc w:val="both"/>
      </w:pPr>
    </w:p>
    <w:p w14:paraId="48A39083" w14:textId="62513345" w:rsidR="002544DF" w:rsidRDefault="068E3E11" w:rsidP="00E04997">
      <w:pPr>
        <w:pStyle w:val="ListParagraph"/>
        <w:numPr>
          <w:ilvl w:val="0"/>
          <w:numId w:val="6"/>
        </w:numPr>
        <w:spacing w:before="240" w:after="240"/>
        <w:jc w:val="both"/>
      </w:pPr>
      <w:r w:rsidRPr="63ACE840">
        <w:rPr>
          <w:b/>
          <w:bCs/>
        </w:rPr>
        <w:t>Predictive Modeling</w:t>
      </w:r>
      <w:r w:rsidRPr="63ACE840">
        <w:t>:</w:t>
      </w:r>
    </w:p>
    <w:p w14:paraId="22CD6C0D" w14:textId="73B6D305" w:rsidR="002544DF" w:rsidRDefault="068E3E11" w:rsidP="00E04997">
      <w:pPr>
        <w:pStyle w:val="ListParagraph"/>
        <w:numPr>
          <w:ilvl w:val="1"/>
          <w:numId w:val="6"/>
        </w:numPr>
        <w:jc w:val="both"/>
      </w:pPr>
      <w:r w:rsidRPr="63ACE840">
        <w:rPr>
          <w:b/>
          <w:bCs/>
        </w:rPr>
        <w:t>Match Outcome Prediction</w:t>
      </w:r>
      <w:r w:rsidRPr="63ACE840">
        <w:t>: The system should predict match results (win, loss, draw) based on team form, player availability, and other historical data. The prediction model should achieve a minimum accuracy threshold of 75% on test data.</w:t>
      </w:r>
    </w:p>
    <w:p w14:paraId="2F1FE9A6" w14:textId="01694C54" w:rsidR="002544DF" w:rsidRDefault="068E3E11" w:rsidP="00E04997">
      <w:pPr>
        <w:pStyle w:val="ListParagraph"/>
        <w:numPr>
          <w:ilvl w:val="1"/>
          <w:numId w:val="6"/>
        </w:numPr>
        <w:jc w:val="both"/>
      </w:pPr>
      <w:r w:rsidRPr="63ACE840">
        <w:rPr>
          <w:b/>
          <w:bCs/>
        </w:rPr>
        <w:t>Player Performance Forecasting</w:t>
      </w:r>
      <w:r w:rsidRPr="63ACE840">
        <w:t>: Regression models should estimate individual player metrics, such as goals, assists, and successful tackles, using past performance and current game conditions.</w:t>
      </w:r>
    </w:p>
    <w:p w14:paraId="5F5E2FEE" w14:textId="27C2C2CF" w:rsidR="002544DF" w:rsidRDefault="068E3E11" w:rsidP="00E04997">
      <w:pPr>
        <w:pStyle w:val="ListParagraph"/>
        <w:numPr>
          <w:ilvl w:val="1"/>
          <w:numId w:val="6"/>
        </w:numPr>
        <w:jc w:val="both"/>
      </w:pPr>
      <w:r w:rsidRPr="63ACE840">
        <w:rPr>
          <w:b/>
          <w:bCs/>
        </w:rPr>
        <w:t>Clustering for Tactical Analysis</w:t>
      </w:r>
      <w:r w:rsidRPr="63ACE840">
        <w:t>: The system should use clustering algorithms to identify typical play styles, categorizing teams based on metrics like possession, passing style, and formation.</w:t>
      </w:r>
    </w:p>
    <w:p w14:paraId="297F0355" w14:textId="77777777" w:rsidR="00F23B8E" w:rsidRPr="00F23B8E" w:rsidRDefault="00F23B8E" w:rsidP="00F23B8E">
      <w:pPr>
        <w:pStyle w:val="ListParagraph"/>
        <w:spacing w:before="240" w:after="240"/>
        <w:ind w:left="502"/>
        <w:jc w:val="both"/>
      </w:pPr>
    </w:p>
    <w:p w14:paraId="32AF6F88" w14:textId="159FAB65" w:rsidR="002544DF" w:rsidRDefault="068E3E11" w:rsidP="00E04997">
      <w:pPr>
        <w:pStyle w:val="ListParagraph"/>
        <w:numPr>
          <w:ilvl w:val="0"/>
          <w:numId w:val="6"/>
        </w:numPr>
        <w:spacing w:before="240" w:after="240"/>
        <w:jc w:val="both"/>
      </w:pPr>
      <w:r w:rsidRPr="63ACE840">
        <w:rPr>
          <w:b/>
          <w:bCs/>
        </w:rPr>
        <w:t>Interactive Visualization and Reporting</w:t>
      </w:r>
      <w:r w:rsidRPr="63ACE840">
        <w:t>:</w:t>
      </w:r>
    </w:p>
    <w:p w14:paraId="5A76B949" w14:textId="0682DC99" w:rsidR="002544DF" w:rsidRDefault="068E3E11" w:rsidP="00E04997">
      <w:pPr>
        <w:pStyle w:val="ListParagraph"/>
        <w:numPr>
          <w:ilvl w:val="1"/>
          <w:numId w:val="6"/>
        </w:numPr>
        <w:jc w:val="both"/>
      </w:pPr>
      <w:r w:rsidRPr="63ACE840">
        <w:t>The system should generate interactive visuals, including player heatmaps, team passing networks, and trend graphs for key metrics.</w:t>
      </w:r>
    </w:p>
    <w:p w14:paraId="5B0017B7" w14:textId="71773E03" w:rsidR="002544DF" w:rsidRDefault="068E3E11" w:rsidP="00E04997">
      <w:pPr>
        <w:pStyle w:val="ListParagraph"/>
        <w:numPr>
          <w:ilvl w:val="1"/>
          <w:numId w:val="6"/>
        </w:numPr>
        <w:jc w:val="both"/>
      </w:pPr>
      <w:r w:rsidRPr="63ACE840">
        <w:t>Automated reporting features should produce scheduled summaries, such as weekly performance reports, post-match analyses, and tactical recommendations, which can be exported in PDF or Excel formats.</w:t>
      </w:r>
    </w:p>
    <w:p w14:paraId="5194F7F8" w14:textId="77777777" w:rsidR="00F23B8E" w:rsidRPr="00F23B8E" w:rsidRDefault="00F23B8E" w:rsidP="00F23B8E">
      <w:pPr>
        <w:pStyle w:val="ListParagraph"/>
        <w:spacing w:before="240" w:after="240"/>
        <w:ind w:left="502"/>
        <w:jc w:val="both"/>
      </w:pPr>
    </w:p>
    <w:p w14:paraId="76ED9210" w14:textId="77777777" w:rsidR="002544DF" w:rsidRDefault="002544DF" w:rsidP="00E04997">
      <w:pPr>
        <w:ind w:left="90"/>
        <w:jc w:val="both"/>
      </w:pPr>
    </w:p>
    <w:p w14:paraId="0D477097" w14:textId="77777777" w:rsidR="0063288A" w:rsidRDefault="002544DF" w:rsidP="00E04997">
      <w:pPr>
        <w:ind w:left="90"/>
        <w:jc w:val="both"/>
      </w:pPr>
      <w:r>
        <w:t xml:space="preserve"> </w:t>
      </w:r>
    </w:p>
    <w:p w14:paraId="7005C45C" w14:textId="77777777" w:rsidR="0063288A" w:rsidRDefault="0063288A">
      <w:pPr>
        <w:spacing w:after="160" w:line="278" w:lineRule="auto"/>
      </w:pPr>
      <w:r>
        <w:br w:type="page"/>
      </w:r>
    </w:p>
    <w:p w14:paraId="1309708B" w14:textId="08B70349" w:rsidR="002544DF" w:rsidRDefault="002544DF" w:rsidP="00E04997">
      <w:pPr>
        <w:ind w:left="90"/>
        <w:jc w:val="both"/>
      </w:pPr>
      <w:r>
        <w:lastRenderedPageBreak/>
        <w:t xml:space="preserve">3.3 Performance Requirements  </w:t>
      </w:r>
    </w:p>
    <w:p w14:paraId="53108EA1" w14:textId="726D9C3F" w:rsidR="6990F443" w:rsidRDefault="6990F443" w:rsidP="00E04997">
      <w:pPr>
        <w:pStyle w:val="ListParagraph"/>
        <w:numPr>
          <w:ilvl w:val="0"/>
          <w:numId w:val="104"/>
        </w:numPr>
        <w:jc w:val="both"/>
      </w:pPr>
      <w:r w:rsidRPr="63ACE840">
        <w:t>The system must meet specific performance benchmarks to ensure smooth, efficient operation under various conditions:</w:t>
      </w:r>
    </w:p>
    <w:p w14:paraId="66CE4EB3" w14:textId="12B93406" w:rsidR="6990F443" w:rsidRDefault="6990F443" w:rsidP="00E04997">
      <w:pPr>
        <w:pStyle w:val="ListParagraph"/>
        <w:numPr>
          <w:ilvl w:val="0"/>
          <w:numId w:val="104"/>
        </w:numPr>
        <w:jc w:val="both"/>
      </w:pPr>
      <w:r w:rsidRPr="63ACE840">
        <w:rPr>
          <w:b/>
          <w:bCs/>
        </w:rPr>
        <w:t>Data Processing Speed</w:t>
      </w:r>
      <w:r w:rsidRPr="63ACE840">
        <w:t>: Data ingestion and preprocessing should be completed within 2 seconds per 1,000 rows of data to maintain a responsive experience, even with large datasets.</w:t>
      </w:r>
    </w:p>
    <w:p w14:paraId="1DAC5375" w14:textId="26ED5E35" w:rsidR="6990F443" w:rsidRDefault="6990F443" w:rsidP="00E04997">
      <w:pPr>
        <w:pStyle w:val="ListParagraph"/>
        <w:numPr>
          <w:ilvl w:val="0"/>
          <w:numId w:val="104"/>
        </w:numPr>
        <w:jc w:val="both"/>
      </w:pPr>
      <w:r w:rsidRPr="63ACE840">
        <w:rPr>
          <w:b/>
          <w:bCs/>
        </w:rPr>
        <w:t>Prediction Accuracy</w:t>
      </w:r>
      <w:r w:rsidRPr="63ACE840">
        <w:t>: Machine learning models, such as those predicting match outcomes or player performance metrics, must achieve an accuracy rate of at least 75% in controlled testing environments.</w:t>
      </w:r>
    </w:p>
    <w:p w14:paraId="038236DF" w14:textId="66CBA68A" w:rsidR="6990F443" w:rsidRDefault="6990F443" w:rsidP="00E04997">
      <w:pPr>
        <w:pStyle w:val="ListParagraph"/>
        <w:numPr>
          <w:ilvl w:val="0"/>
          <w:numId w:val="104"/>
        </w:numPr>
        <w:jc w:val="both"/>
      </w:pPr>
      <w:r w:rsidRPr="63ACE840">
        <w:rPr>
          <w:b/>
          <w:bCs/>
        </w:rPr>
        <w:t>Visualization Load Time</w:t>
      </w:r>
      <w:r w:rsidRPr="63ACE840">
        <w:t>: Interactive graphs, charts, and dashboards should load within 2-3 seconds to maintain a seamless user experience, especially for live match analysis where quick access to insights is critical.</w:t>
      </w:r>
    </w:p>
    <w:p w14:paraId="1C07B627" w14:textId="6150A83B" w:rsidR="6990F443" w:rsidRDefault="6990F443" w:rsidP="00E04997">
      <w:pPr>
        <w:pStyle w:val="ListParagraph"/>
        <w:numPr>
          <w:ilvl w:val="0"/>
          <w:numId w:val="104"/>
        </w:numPr>
        <w:jc w:val="both"/>
      </w:pPr>
      <w:r w:rsidRPr="63ACE840">
        <w:rPr>
          <w:b/>
          <w:bCs/>
        </w:rPr>
        <w:t>Response Time for Queries</w:t>
      </w:r>
      <w:r w:rsidRPr="63ACE840">
        <w:t>: The system should respond to user queries within 1-2 seconds, allowing analysts to interactively explore data without delays. This speed is particularly important for complex queries involving large datasets or real-time updates.</w:t>
      </w:r>
    </w:p>
    <w:p w14:paraId="2C81ABE2" w14:textId="181D9D26" w:rsidR="63ACE840" w:rsidRDefault="63ACE840" w:rsidP="00E04997">
      <w:pPr>
        <w:pStyle w:val="ListParagraph"/>
        <w:ind w:left="644"/>
        <w:jc w:val="both"/>
      </w:pPr>
    </w:p>
    <w:p w14:paraId="0BCE9108" w14:textId="77777777" w:rsidR="002544DF" w:rsidRDefault="002544DF" w:rsidP="00E04997">
      <w:pPr>
        <w:ind w:left="90"/>
        <w:jc w:val="both"/>
      </w:pPr>
    </w:p>
    <w:p w14:paraId="0E9EA1C6" w14:textId="77777777" w:rsidR="002544DF" w:rsidRDefault="002544DF" w:rsidP="00E04997">
      <w:pPr>
        <w:ind w:left="90"/>
        <w:jc w:val="both"/>
      </w:pPr>
      <w:r>
        <w:t xml:space="preserve"> 3.4 Design Constraints  </w:t>
      </w:r>
    </w:p>
    <w:p w14:paraId="535E57FD" w14:textId="69196007" w:rsidR="401273A2" w:rsidRDefault="401273A2" w:rsidP="00E04997">
      <w:pPr>
        <w:spacing w:before="240" w:after="240"/>
        <w:jc w:val="both"/>
      </w:pPr>
      <w:r w:rsidRPr="63ACE840">
        <w:t>The design constraints ensure that the Football Analysis system adheres to the best practices of scalability, flexibility, and reliability while remaining within development limitations:</w:t>
      </w:r>
    </w:p>
    <w:p w14:paraId="22C533C5" w14:textId="4A7F90F1" w:rsidR="401273A2" w:rsidRDefault="401273A2" w:rsidP="00E04997">
      <w:pPr>
        <w:pStyle w:val="ListParagraph"/>
        <w:numPr>
          <w:ilvl w:val="0"/>
          <w:numId w:val="4"/>
        </w:numPr>
        <w:jc w:val="both"/>
      </w:pPr>
      <w:r w:rsidRPr="63ACE840">
        <w:rPr>
          <w:b/>
          <w:bCs/>
        </w:rPr>
        <w:t>Modularity</w:t>
      </w:r>
      <w:r w:rsidRPr="63ACE840">
        <w:t>: The system should be modular in design, allowing individual components (e.g., data processing, predictive modeling, visualization) to be updated or replaced independently. This modular approach supports future expansion and integration with other analytical tools or systems.</w:t>
      </w:r>
    </w:p>
    <w:p w14:paraId="004CAE81" w14:textId="32B29962" w:rsidR="401273A2" w:rsidRDefault="401273A2" w:rsidP="00E04997">
      <w:pPr>
        <w:pStyle w:val="ListParagraph"/>
        <w:numPr>
          <w:ilvl w:val="0"/>
          <w:numId w:val="4"/>
        </w:numPr>
        <w:jc w:val="both"/>
      </w:pPr>
      <w:r w:rsidRPr="63ACE840">
        <w:rPr>
          <w:b/>
          <w:bCs/>
        </w:rPr>
        <w:t>Scalability</w:t>
      </w:r>
      <w:r w:rsidRPr="63ACE840">
        <w:t>: The system must be scalable, handling increased data volumes and more complex analytical requirements over time. Scalable architecture will allow the platform to serve larger teams and accommodate additional leagues or datasets as the system grows.</w:t>
      </w:r>
    </w:p>
    <w:p w14:paraId="37E09B4C" w14:textId="5C70FA49" w:rsidR="401273A2" w:rsidRDefault="401273A2" w:rsidP="00E04997">
      <w:pPr>
        <w:pStyle w:val="ListParagraph"/>
        <w:numPr>
          <w:ilvl w:val="0"/>
          <w:numId w:val="4"/>
        </w:numPr>
        <w:jc w:val="both"/>
      </w:pPr>
      <w:r w:rsidRPr="63ACE840">
        <w:rPr>
          <w:b/>
          <w:bCs/>
        </w:rPr>
        <w:t>Compatibility with Multiple Data Sources</w:t>
      </w:r>
      <w:r w:rsidRPr="63ACE840">
        <w:t>: Since data will be sourced from multiple providers, the system should be compatible with various formats and schemas. It must also handle different data structures (e.g., JSON, CSV, SQL) and adapt to changes in external APIs.</w:t>
      </w:r>
    </w:p>
    <w:p w14:paraId="1734EEFF" w14:textId="2C9BFC4A" w:rsidR="401273A2" w:rsidRDefault="401273A2" w:rsidP="00E04997">
      <w:pPr>
        <w:pStyle w:val="ListParagraph"/>
        <w:numPr>
          <w:ilvl w:val="0"/>
          <w:numId w:val="4"/>
        </w:numPr>
        <w:jc w:val="both"/>
      </w:pPr>
      <w:r w:rsidRPr="63ACE840">
        <w:rPr>
          <w:b/>
          <w:bCs/>
        </w:rPr>
        <w:t>Data Security and Compliance</w:t>
      </w:r>
      <w:r w:rsidRPr="63ACE840">
        <w:t>: The system must comply with data protection regulations, such as GDPR, to protect player and team data. This includes implementing encryption, secure data storage, and access control mechanisms.</w:t>
      </w:r>
    </w:p>
    <w:p w14:paraId="5047E7F6" w14:textId="0FC0A295" w:rsidR="401273A2" w:rsidRDefault="401273A2" w:rsidP="00E04997">
      <w:pPr>
        <w:pStyle w:val="ListParagraph"/>
        <w:numPr>
          <w:ilvl w:val="0"/>
          <w:numId w:val="4"/>
        </w:numPr>
        <w:jc w:val="both"/>
      </w:pPr>
      <w:r w:rsidRPr="63ACE840">
        <w:rPr>
          <w:b/>
          <w:bCs/>
        </w:rPr>
        <w:t>User Experience and Interface Design</w:t>
      </w:r>
      <w:r w:rsidRPr="63ACE840">
        <w:t>: The user interface must be intuitive, with minimal learning curves for non-technical users like coaches and managers. Interfaces should be designed for easy navigation, allowing users to find relevant insights and interpret results quickly.</w:t>
      </w:r>
    </w:p>
    <w:p w14:paraId="7071F225" w14:textId="64968B22" w:rsidR="401273A2" w:rsidRDefault="401273A2" w:rsidP="00E04997">
      <w:pPr>
        <w:pStyle w:val="ListParagraph"/>
        <w:numPr>
          <w:ilvl w:val="0"/>
          <w:numId w:val="4"/>
        </w:numPr>
        <w:jc w:val="both"/>
      </w:pPr>
      <w:r w:rsidRPr="63ACE840">
        <w:rPr>
          <w:b/>
          <w:bCs/>
        </w:rPr>
        <w:t>Resource Efficiency</w:t>
      </w:r>
      <w:r w:rsidRPr="63ACE840">
        <w:t>: The system should be optimized to run efficiently on standard hardware configurations. This constraint ensures that teams with limited resources can still benefit from the system without requiring high-end computational infrastructure.</w:t>
      </w:r>
    </w:p>
    <w:p w14:paraId="36F14682" w14:textId="6023E161" w:rsidR="63ACE840" w:rsidRDefault="63ACE840" w:rsidP="00E04997">
      <w:pPr>
        <w:ind w:left="90"/>
        <w:jc w:val="both"/>
      </w:pPr>
    </w:p>
    <w:p w14:paraId="2D8F3114" w14:textId="77777777" w:rsidR="00786306" w:rsidRDefault="00786306" w:rsidP="00E04997">
      <w:pPr>
        <w:spacing w:after="160" w:line="278" w:lineRule="auto"/>
        <w:jc w:val="both"/>
      </w:pPr>
      <w:r>
        <w:br w:type="page"/>
      </w:r>
    </w:p>
    <w:p w14:paraId="19B9CD58" w14:textId="1B169A07" w:rsidR="00786306" w:rsidRPr="009675D9" w:rsidRDefault="009675D9" w:rsidP="00FF550D">
      <w:pPr>
        <w:ind w:left="90"/>
        <w:jc w:val="center"/>
        <w:rPr>
          <w:b/>
          <w:bCs/>
          <w:sz w:val="28"/>
          <w:szCs w:val="28"/>
        </w:rPr>
      </w:pPr>
      <w:r w:rsidRPr="009675D9">
        <w:rPr>
          <w:b/>
          <w:bCs/>
          <w:sz w:val="28"/>
          <w:szCs w:val="28"/>
        </w:rPr>
        <w:lastRenderedPageBreak/>
        <w:t>SUPPORTING INFORMATION</w:t>
      </w:r>
    </w:p>
    <w:p w14:paraId="08075F12" w14:textId="77777777" w:rsidR="00786306" w:rsidRPr="00786306" w:rsidRDefault="00786306" w:rsidP="00E04997">
      <w:pPr>
        <w:ind w:left="90"/>
        <w:jc w:val="both"/>
      </w:pPr>
    </w:p>
    <w:p w14:paraId="1DD6EE90" w14:textId="30F35A54" w:rsidR="00786306" w:rsidRPr="00786306" w:rsidRDefault="00786306" w:rsidP="00E04997">
      <w:pPr>
        <w:jc w:val="both"/>
      </w:pPr>
      <w:r>
        <w:t xml:space="preserve">4.1 Table of Contents and Index  </w:t>
      </w:r>
    </w:p>
    <w:p w14:paraId="6D2D965A" w14:textId="554CBA89" w:rsidR="4CB4794E" w:rsidRDefault="4CB4794E" w:rsidP="00E04997">
      <w:pPr>
        <w:spacing w:before="240" w:after="240"/>
        <w:jc w:val="both"/>
      </w:pPr>
      <w:r w:rsidRPr="63ACE840">
        <w:t xml:space="preserve">The </w:t>
      </w:r>
      <w:r w:rsidRPr="63ACE840">
        <w:rPr>
          <w:b/>
          <w:bCs/>
        </w:rPr>
        <w:t>Table of Contents</w:t>
      </w:r>
      <w:r w:rsidRPr="63ACE840">
        <w:t xml:space="preserve"> is an organized list of all sections and subsections within this SRS document. It enables readers to quickly locate specific sections, making it easier to reference and navigate through detailed requirements, descriptions, and system specifications. The table of contents includes headings and subheadings for every major section, including the introduction, overall description, specific requirements, and supporting information, each with page numbers.</w:t>
      </w:r>
    </w:p>
    <w:p w14:paraId="48FBEC6E" w14:textId="0FAB4E9F" w:rsidR="4CB4794E" w:rsidRDefault="4CB4794E" w:rsidP="00E04997">
      <w:pPr>
        <w:spacing w:before="240" w:after="240"/>
        <w:jc w:val="both"/>
      </w:pPr>
      <w:r w:rsidRPr="63ACE840">
        <w:t xml:space="preserve">An </w:t>
      </w:r>
      <w:r w:rsidRPr="63ACE840">
        <w:rPr>
          <w:b/>
          <w:bCs/>
        </w:rPr>
        <w:t>Index</w:t>
      </w:r>
      <w:r w:rsidRPr="63ACE840">
        <w:t xml:space="preserve"> is also provided at the end of this document, listing key terms, acronyms, and specialized topics in alphabetical order with corresponding page numbers. This index serves as a quick reference guide for readers looking to understand specific technical terms (e.g., xG, API, clustering), acronyms, or frequently used phrases throughout the document. By including an index, the SRS enhances readability, making complex information more accessible for stakeholders unfamiliar with certain terms or concepts used in sports analytics and machine learning.</w:t>
      </w:r>
    </w:p>
    <w:p w14:paraId="01700E34" w14:textId="38AF389A" w:rsidR="63ACE840" w:rsidRDefault="63ACE840" w:rsidP="00E04997">
      <w:pPr>
        <w:ind w:left="90"/>
        <w:jc w:val="both"/>
      </w:pPr>
    </w:p>
    <w:p w14:paraId="3095C189" w14:textId="7B5C22DA" w:rsidR="00E04997" w:rsidRDefault="00E04997" w:rsidP="00AA0800">
      <w:pPr>
        <w:jc w:val="both"/>
      </w:pPr>
    </w:p>
    <w:p w14:paraId="03C617B0" w14:textId="4A300DFF" w:rsidR="00786306" w:rsidRPr="00786306" w:rsidRDefault="00786306" w:rsidP="00E04997">
      <w:pPr>
        <w:ind w:left="90"/>
        <w:jc w:val="both"/>
      </w:pPr>
      <w:r>
        <w:t xml:space="preserve">4.2 Appendices  </w:t>
      </w:r>
    </w:p>
    <w:p w14:paraId="5B87071E" w14:textId="4AB60B81" w:rsidR="63FDDAFC" w:rsidRDefault="63FDDAFC" w:rsidP="00E04997">
      <w:pPr>
        <w:spacing w:before="240" w:after="240"/>
        <w:jc w:val="both"/>
      </w:pPr>
      <w:r w:rsidRPr="63ACE840">
        <w:t>The appendices provide additional, in-depth information that supports the main content of the SRS, covering technical references, data samples, architectural diagrams, and resources to assist both developers and end-users in understanding the system requirements and functions in detail. Each appendix is included to clarify or expand upon specific topics that may require further elaboration.</w:t>
      </w:r>
    </w:p>
    <w:p w14:paraId="53CB2D29" w14:textId="306B4809" w:rsidR="63FDDAFC" w:rsidRDefault="63FDDAFC" w:rsidP="00E04997">
      <w:pPr>
        <w:pStyle w:val="ListParagraph"/>
        <w:numPr>
          <w:ilvl w:val="0"/>
          <w:numId w:val="3"/>
        </w:numPr>
        <w:spacing w:before="240" w:after="240"/>
        <w:jc w:val="both"/>
        <w:rPr>
          <w:b/>
          <w:bCs/>
        </w:rPr>
      </w:pPr>
      <w:r w:rsidRPr="63ACE840">
        <w:rPr>
          <w:b/>
          <w:bCs/>
        </w:rPr>
        <w:t>Appendix A: Sample Data Structures</w:t>
      </w:r>
    </w:p>
    <w:p w14:paraId="27FED87D" w14:textId="6196867C" w:rsidR="63ACE840" w:rsidRDefault="63FDDAFC" w:rsidP="00E04997">
      <w:pPr>
        <w:numPr>
          <w:ilvl w:val="0"/>
          <w:numId w:val="3"/>
        </w:numPr>
        <w:spacing w:before="240" w:after="240"/>
        <w:jc w:val="both"/>
      </w:pPr>
      <w:r w:rsidRPr="63ACE840">
        <w:t>This appendix includes examples of data structures used in the Football Analysis system, such as player statistics, team metrics, and match outcomes. It provides samples of raw data and processed data formats (e.g., JSON, CSV) to demonstrate how data is structured within the system. This information helps developers understand the expected input formats, key fields, and data hierarchy, ensuring consistency and accuracy in data ingestion, storage, and processing.</w:t>
      </w:r>
    </w:p>
    <w:p w14:paraId="7101B444" w14:textId="337484D2" w:rsidR="63FDDAFC" w:rsidRDefault="63FDDAFC" w:rsidP="00E04997">
      <w:pPr>
        <w:pStyle w:val="ListParagraph"/>
        <w:numPr>
          <w:ilvl w:val="0"/>
          <w:numId w:val="3"/>
        </w:numPr>
        <w:spacing w:before="240" w:after="240"/>
        <w:jc w:val="both"/>
        <w:rPr>
          <w:b/>
          <w:bCs/>
        </w:rPr>
      </w:pPr>
      <w:r w:rsidRPr="63ACE840">
        <w:rPr>
          <w:b/>
          <w:bCs/>
        </w:rPr>
        <w:t>Appendix B: System Architecture Diagrams</w:t>
      </w:r>
    </w:p>
    <w:p w14:paraId="5A320E29" w14:textId="1859DA6A" w:rsidR="63FDDAFC" w:rsidRDefault="63FDDAFC" w:rsidP="00E04997">
      <w:pPr>
        <w:spacing w:before="240" w:after="240"/>
        <w:jc w:val="both"/>
      </w:pPr>
      <w:r w:rsidRPr="63ACE840">
        <w:t>Diagrams detailing the system architecture are provided to visually represent the data flow, modular components, and interaction between different layers (data processing, machine learning, and user interface). These diagrams include flowcharts, block diagrams, and entity-relationship diagrams that showcase how data travels from sources to end-users and how the system's core components interact. This appendix aids developers in visualizing the system’s structure, identifying dependencies, and understanding how each module functions within the overall architecture.</w:t>
      </w:r>
    </w:p>
    <w:p w14:paraId="01F8BB0C" w14:textId="77777777" w:rsidR="00AA0800" w:rsidRDefault="00AA0800">
      <w:pPr>
        <w:spacing w:after="160" w:line="278" w:lineRule="auto"/>
        <w:rPr>
          <w:b/>
          <w:bCs/>
        </w:rPr>
      </w:pPr>
      <w:r>
        <w:rPr>
          <w:b/>
          <w:bCs/>
        </w:rPr>
        <w:br w:type="page"/>
      </w:r>
    </w:p>
    <w:p w14:paraId="1CEB4D95" w14:textId="18B20F11" w:rsidR="63FDDAFC" w:rsidRDefault="63FDDAFC" w:rsidP="00E04997">
      <w:pPr>
        <w:pStyle w:val="ListParagraph"/>
        <w:numPr>
          <w:ilvl w:val="0"/>
          <w:numId w:val="3"/>
        </w:numPr>
        <w:spacing w:before="240" w:after="240"/>
        <w:jc w:val="both"/>
        <w:rPr>
          <w:b/>
          <w:bCs/>
        </w:rPr>
      </w:pPr>
      <w:r w:rsidRPr="63ACE840">
        <w:rPr>
          <w:b/>
          <w:bCs/>
        </w:rPr>
        <w:lastRenderedPageBreak/>
        <w:t>Appendix C: Glossary of Terms</w:t>
      </w:r>
    </w:p>
    <w:p w14:paraId="09BE8B5E" w14:textId="57DD4D9E" w:rsidR="63FDDAFC" w:rsidRDefault="63FDDAFC" w:rsidP="00E04997">
      <w:pPr>
        <w:spacing w:before="240" w:after="240"/>
        <w:jc w:val="both"/>
      </w:pPr>
      <w:r w:rsidRPr="63ACE840">
        <w:t>A glossary lists definitions for specialized terms and technical jargon used in the document, such as machine learning concepts (e.g., regression, clustering), football metrics (e.g., xG, xA), and software development terms (e.g., API, ETL). Each term is defined to provide context for readers who may not have a technical background, ensuring that all users, from developers to coaches, have a clear understanding of the terminology.</w:t>
      </w:r>
    </w:p>
    <w:p w14:paraId="32040860" w14:textId="36B58AF7" w:rsidR="63FDDAFC" w:rsidRDefault="63FDDAFC" w:rsidP="00E04997">
      <w:pPr>
        <w:pStyle w:val="ListParagraph"/>
        <w:numPr>
          <w:ilvl w:val="0"/>
          <w:numId w:val="3"/>
        </w:numPr>
        <w:spacing w:before="240" w:after="240"/>
        <w:jc w:val="both"/>
        <w:rPr>
          <w:b/>
          <w:bCs/>
        </w:rPr>
      </w:pPr>
      <w:r w:rsidRPr="63ACE840">
        <w:rPr>
          <w:b/>
          <w:bCs/>
        </w:rPr>
        <w:t>Appendix D: Data Flow and Processing Pipeline</w:t>
      </w:r>
    </w:p>
    <w:p w14:paraId="7FEFA472" w14:textId="19227E91" w:rsidR="63FDDAFC" w:rsidRDefault="63FDDAFC" w:rsidP="00E04997">
      <w:pPr>
        <w:spacing w:before="240" w:after="240"/>
        <w:jc w:val="both"/>
      </w:pPr>
      <w:r w:rsidRPr="63ACE840">
        <w:t>This appendix provides a detailed description of the data flow and ETL (Extract, Transform, Load) pipeline, explaining each step in data collection, preprocessing, and storage. It includes descriptions of processes like data cleansing, feature engineering, normalization, and storage protocols. This information is useful for data engineers and developers, offering guidance on how to maintain data quality and consistency throughout the system.</w:t>
      </w:r>
    </w:p>
    <w:p w14:paraId="22708340" w14:textId="4ED44663" w:rsidR="63FDDAFC" w:rsidRDefault="63FDDAFC" w:rsidP="00E04997">
      <w:pPr>
        <w:pStyle w:val="ListParagraph"/>
        <w:numPr>
          <w:ilvl w:val="0"/>
          <w:numId w:val="3"/>
        </w:numPr>
        <w:spacing w:before="240" w:after="240"/>
        <w:jc w:val="both"/>
        <w:rPr>
          <w:b/>
          <w:bCs/>
        </w:rPr>
      </w:pPr>
      <w:r w:rsidRPr="63ACE840">
        <w:rPr>
          <w:b/>
          <w:bCs/>
        </w:rPr>
        <w:t>Appendix E: Sample API Documentation</w:t>
      </w:r>
    </w:p>
    <w:p w14:paraId="39A6B095" w14:textId="5CD4626E" w:rsidR="63FDDAFC" w:rsidRDefault="63FDDAFC" w:rsidP="00E04997">
      <w:pPr>
        <w:spacing w:before="240" w:after="240"/>
        <w:jc w:val="both"/>
      </w:pPr>
      <w:r w:rsidRPr="63ACE840">
        <w:t>If the system integrates with external data sources or allows third-party data access, sample API documentation is included. This section provides details on API endpoints, data formats, authentication methods, and usage examples. By documenting these APIs, developers gain insight into how the system retrieves real-time data or integrates with external tools, ensuring smooth data exchange and compatibility with data providers.</w:t>
      </w:r>
    </w:p>
    <w:p w14:paraId="2DE7D688" w14:textId="4C9B1491" w:rsidR="63FDDAFC" w:rsidRDefault="63FDDAFC" w:rsidP="00E04997">
      <w:pPr>
        <w:pStyle w:val="ListParagraph"/>
        <w:numPr>
          <w:ilvl w:val="0"/>
          <w:numId w:val="3"/>
        </w:numPr>
        <w:spacing w:before="240" w:after="240"/>
        <w:jc w:val="both"/>
        <w:rPr>
          <w:b/>
          <w:bCs/>
        </w:rPr>
      </w:pPr>
      <w:r w:rsidRPr="63ACE840">
        <w:rPr>
          <w:b/>
          <w:bCs/>
        </w:rPr>
        <w:t>Appendix F: Model Evaluation Metrics and Performance Benchmarks</w:t>
      </w:r>
    </w:p>
    <w:p w14:paraId="3F0FF027" w14:textId="3B476073" w:rsidR="63FDDAFC" w:rsidRDefault="63FDDAFC" w:rsidP="00E04997">
      <w:pPr>
        <w:spacing w:before="240" w:after="240"/>
        <w:jc w:val="both"/>
      </w:pPr>
      <w:r w:rsidRPr="63ACE840">
        <w:t>This appendix lists evaluation metrics for machine learning models (e.g., accuracy, precision, recall, F1 score), including target benchmarks for each model type. It provides criteria for assessing model performance and ensuring that the system meets expected standards in predictive accuracy. This appendix is valuable for data scientists, allowing them to compare current model performance with predefined benchmarks and determine when retraining or tuning may be necessary.</w:t>
      </w:r>
    </w:p>
    <w:p w14:paraId="763CB912" w14:textId="77777777" w:rsidR="00423EF0" w:rsidRDefault="00423EF0">
      <w:pPr>
        <w:spacing w:after="160" w:line="278" w:lineRule="auto"/>
        <w:rPr>
          <w:b/>
          <w:bCs/>
        </w:rPr>
      </w:pPr>
      <w:r>
        <w:rPr>
          <w:b/>
          <w:bCs/>
          <w:i/>
          <w:iCs/>
        </w:rPr>
        <w:br w:type="page"/>
      </w:r>
    </w:p>
    <w:p w14:paraId="2345DDEB" w14:textId="432825BE" w:rsidR="63FDDAFC" w:rsidRDefault="63FDDAFC" w:rsidP="00E04997">
      <w:pPr>
        <w:pStyle w:val="Heading4"/>
        <w:spacing w:before="319" w:after="319"/>
        <w:jc w:val="both"/>
        <w:rPr>
          <w:rFonts w:ascii="Times New Roman" w:eastAsia="Times New Roman" w:hAnsi="Times New Roman" w:cs="Times New Roman"/>
          <w:b/>
          <w:bCs/>
          <w:i w:val="0"/>
          <w:iCs w:val="0"/>
          <w:color w:val="auto"/>
        </w:rPr>
      </w:pPr>
      <w:r w:rsidRPr="63ACE840">
        <w:rPr>
          <w:rFonts w:ascii="Times New Roman" w:eastAsia="Times New Roman" w:hAnsi="Times New Roman" w:cs="Times New Roman"/>
          <w:b/>
          <w:bCs/>
          <w:i w:val="0"/>
          <w:iCs w:val="0"/>
          <w:color w:val="auto"/>
        </w:rPr>
        <w:lastRenderedPageBreak/>
        <w:t>4.3 User Documentation and Training Resources</w:t>
      </w:r>
    </w:p>
    <w:p w14:paraId="4AA6E99B" w14:textId="1D293C4F" w:rsidR="63FDDAFC" w:rsidRDefault="63FDDAFC" w:rsidP="00E04997">
      <w:pPr>
        <w:spacing w:before="240" w:after="240"/>
        <w:jc w:val="both"/>
      </w:pPr>
      <w:r w:rsidRPr="63ACE840">
        <w:t>User documentation is a critical resource that assists various stakeholders in using the Football Analysis system effectively. This section outlines the user manuals, training materials, and troubleshooting guides available to support both technical and non-technical users.</w:t>
      </w:r>
    </w:p>
    <w:p w14:paraId="5AAD0572" w14:textId="43FEF51D" w:rsidR="63FDDAFC" w:rsidRDefault="63FDDAFC" w:rsidP="00E04997">
      <w:pPr>
        <w:pStyle w:val="ListParagraph"/>
        <w:numPr>
          <w:ilvl w:val="0"/>
          <w:numId w:val="2"/>
        </w:numPr>
        <w:spacing w:before="240" w:after="240"/>
        <w:jc w:val="both"/>
      </w:pPr>
      <w:r w:rsidRPr="63ACE840">
        <w:rPr>
          <w:b/>
          <w:bCs/>
        </w:rPr>
        <w:t>User Manuals</w:t>
      </w:r>
      <w:r w:rsidRPr="63ACE840">
        <w:t>: A detailed user manual is provided for each major user role (e.g., coach, analyst, scout, administrator). The manual includes step-by-step instructions for accessing the system, navigating the dashboard, running analyses, interpreting reports, and troubleshooting basic issues. It is designed to be user-friendly and includes visuals, screenshots, and FAQs to address common questions.</w:t>
      </w:r>
    </w:p>
    <w:p w14:paraId="10CCEC30" w14:textId="77777777" w:rsidR="00992572" w:rsidRDefault="00992572" w:rsidP="00992572">
      <w:pPr>
        <w:pStyle w:val="ListParagraph"/>
        <w:spacing w:before="240" w:after="240"/>
        <w:jc w:val="both"/>
      </w:pPr>
    </w:p>
    <w:p w14:paraId="499E2BE2" w14:textId="1AE1BC0A" w:rsidR="00992572" w:rsidRDefault="63FDDAFC" w:rsidP="00992572">
      <w:pPr>
        <w:pStyle w:val="ListParagraph"/>
        <w:numPr>
          <w:ilvl w:val="0"/>
          <w:numId w:val="2"/>
        </w:numPr>
        <w:spacing w:before="240" w:after="240"/>
        <w:jc w:val="both"/>
      </w:pPr>
      <w:r w:rsidRPr="63ACE840">
        <w:rPr>
          <w:b/>
          <w:bCs/>
        </w:rPr>
        <w:t>Administrator Guide</w:t>
      </w:r>
      <w:r w:rsidRPr="63ACE840">
        <w:t>: An additional administrator guide is provided to support system setup, maintenance, and user management. It includes information on configuring data sources, managing user access rights, setting up regular data updates, and handling system backups and recovery processes.</w:t>
      </w:r>
    </w:p>
    <w:p w14:paraId="2788E3F6" w14:textId="77777777" w:rsidR="00992572" w:rsidRDefault="00992572" w:rsidP="00992572">
      <w:pPr>
        <w:pStyle w:val="ListParagraph"/>
        <w:spacing w:before="240" w:after="240"/>
        <w:jc w:val="both"/>
      </w:pPr>
    </w:p>
    <w:p w14:paraId="165FC402" w14:textId="0CF94D66" w:rsidR="00992572" w:rsidRDefault="63FDDAFC" w:rsidP="00992572">
      <w:pPr>
        <w:pStyle w:val="ListParagraph"/>
        <w:numPr>
          <w:ilvl w:val="0"/>
          <w:numId w:val="2"/>
        </w:numPr>
        <w:spacing w:before="240" w:after="240"/>
        <w:jc w:val="both"/>
      </w:pPr>
      <w:r w:rsidRPr="63ACE840">
        <w:rPr>
          <w:b/>
          <w:bCs/>
        </w:rPr>
        <w:t>Training Resources</w:t>
      </w:r>
      <w:r w:rsidRPr="63ACE840">
        <w:t>: To facilitate the onboarding process, training resources such as video tutorials, workshops, and webinars are offered. These resources cover essential system functionalities, including data import, predictive analysis, visualization customization, and report generation. Training sessions can be customized to different user roles, ensuring that each user type receives relevant training on specific system features.</w:t>
      </w:r>
    </w:p>
    <w:p w14:paraId="78DB768C" w14:textId="77777777" w:rsidR="00992572" w:rsidRDefault="00992572" w:rsidP="00992572">
      <w:pPr>
        <w:pStyle w:val="ListParagraph"/>
        <w:spacing w:before="240" w:after="240"/>
        <w:jc w:val="both"/>
      </w:pPr>
    </w:p>
    <w:p w14:paraId="3C238CDB" w14:textId="3067B9CC" w:rsidR="63FDDAFC" w:rsidRDefault="63FDDAFC" w:rsidP="00E04997">
      <w:pPr>
        <w:pStyle w:val="ListParagraph"/>
        <w:numPr>
          <w:ilvl w:val="0"/>
          <w:numId w:val="2"/>
        </w:numPr>
        <w:spacing w:before="240" w:after="240"/>
        <w:jc w:val="both"/>
      </w:pPr>
      <w:r w:rsidRPr="63ACE840">
        <w:rPr>
          <w:b/>
          <w:bCs/>
        </w:rPr>
        <w:t>Troubleshooting and Technical Support</w:t>
      </w:r>
      <w:r w:rsidRPr="63ACE840">
        <w:t>: A troubleshooting guide is available to help users resolve common technical issues, such as data import errors, visualization loading delays, or login issues. For more complex problems, technical support contacts are provided, enabling users to reach out to the development team or system administrators for assistance.</w:t>
      </w:r>
    </w:p>
    <w:p w14:paraId="1D435766" w14:textId="77777777" w:rsidR="00E04997" w:rsidRDefault="00E04997">
      <w:pPr>
        <w:spacing w:after="160" w:line="278" w:lineRule="auto"/>
        <w:rPr>
          <w:b/>
          <w:bCs/>
        </w:rPr>
      </w:pPr>
      <w:r>
        <w:rPr>
          <w:b/>
          <w:bCs/>
          <w:i/>
          <w:iCs/>
        </w:rPr>
        <w:br w:type="page"/>
      </w:r>
    </w:p>
    <w:p w14:paraId="74F15C7F" w14:textId="1022AC94" w:rsidR="63FDDAFC" w:rsidRDefault="63FDDAFC" w:rsidP="00E04997">
      <w:pPr>
        <w:pStyle w:val="Heading4"/>
        <w:spacing w:before="319" w:after="319"/>
        <w:jc w:val="both"/>
        <w:rPr>
          <w:rFonts w:ascii="Times New Roman" w:eastAsia="Times New Roman" w:hAnsi="Times New Roman" w:cs="Times New Roman"/>
          <w:b/>
          <w:bCs/>
          <w:i w:val="0"/>
          <w:iCs w:val="0"/>
          <w:color w:val="auto"/>
        </w:rPr>
      </w:pPr>
      <w:r w:rsidRPr="63ACE840">
        <w:rPr>
          <w:rFonts w:ascii="Times New Roman" w:eastAsia="Times New Roman" w:hAnsi="Times New Roman" w:cs="Times New Roman"/>
          <w:b/>
          <w:bCs/>
          <w:i w:val="0"/>
          <w:iCs w:val="0"/>
          <w:color w:val="auto"/>
        </w:rPr>
        <w:lastRenderedPageBreak/>
        <w:t>4.4 Data Privacy and Security Compliance</w:t>
      </w:r>
    </w:p>
    <w:p w14:paraId="234C967E" w14:textId="1FC83206" w:rsidR="63FDDAFC" w:rsidRDefault="63FDDAFC" w:rsidP="00E04997">
      <w:pPr>
        <w:spacing w:before="240" w:after="240"/>
        <w:jc w:val="both"/>
      </w:pPr>
      <w:r w:rsidRPr="63ACE840">
        <w:t>This section outlines the system’s approach to data privacy and compliance with data protection regulations, such as GDPR, ensuring that all user data, player statistics, and team information are handled securely and in accordance with legal standards.</w:t>
      </w:r>
    </w:p>
    <w:p w14:paraId="1B86723E" w14:textId="65754F1A" w:rsidR="63FDDAFC" w:rsidRDefault="63FDDAFC" w:rsidP="00E04997">
      <w:pPr>
        <w:pStyle w:val="ListParagraph"/>
        <w:numPr>
          <w:ilvl w:val="0"/>
          <w:numId w:val="1"/>
        </w:numPr>
        <w:spacing w:before="240" w:after="240"/>
        <w:jc w:val="both"/>
      </w:pPr>
      <w:r w:rsidRPr="63ACE840">
        <w:rPr>
          <w:b/>
          <w:bCs/>
        </w:rPr>
        <w:t>Data Privacy Policies</w:t>
      </w:r>
      <w:r w:rsidRPr="63ACE840">
        <w:t>: Detailed policies are provided to outline how data is collected, stored, processed, and shared within the system. This includes data retention policies, specifying how long data is retained, criteria for deletion, and user rights regarding personal data access and correction.</w:t>
      </w:r>
    </w:p>
    <w:p w14:paraId="4E7AD1DA" w14:textId="77777777" w:rsidR="00992572" w:rsidRDefault="00992572" w:rsidP="00992572">
      <w:pPr>
        <w:pStyle w:val="ListParagraph"/>
        <w:spacing w:before="240" w:after="240"/>
        <w:jc w:val="both"/>
      </w:pPr>
    </w:p>
    <w:p w14:paraId="79334180" w14:textId="12053B87" w:rsidR="00992572" w:rsidRDefault="63FDDAFC" w:rsidP="00992572">
      <w:pPr>
        <w:pStyle w:val="ListParagraph"/>
        <w:numPr>
          <w:ilvl w:val="0"/>
          <w:numId w:val="1"/>
        </w:numPr>
        <w:spacing w:before="240" w:after="240"/>
        <w:jc w:val="both"/>
      </w:pPr>
      <w:r w:rsidRPr="63ACE840">
        <w:rPr>
          <w:b/>
          <w:bCs/>
        </w:rPr>
        <w:t>Access Control Mechanisms</w:t>
      </w:r>
      <w:r w:rsidRPr="63ACE840">
        <w:t>: Role-based access control (RBAC) is implemented to ensure that only authorized users can access specific data and functionalities. The system defines access levels based on user roles (e.g., coach, analyst, scout), with permissions configured to limit data exposure. For instance, sensitive player data or performance metrics may only be accessible to team managers or analysts with special permissions.</w:t>
      </w:r>
    </w:p>
    <w:p w14:paraId="3BC11444" w14:textId="77777777" w:rsidR="00992572" w:rsidRDefault="00992572" w:rsidP="00992572">
      <w:pPr>
        <w:pStyle w:val="ListParagraph"/>
        <w:spacing w:before="240" w:after="240"/>
        <w:jc w:val="both"/>
      </w:pPr>
    </w:p>
    <w:p w14:paraId="064F5EA4" w14:textId="0EC5BD75" w:rsidR="00992572" w:rsidRDefault="63FDDAFC" w:rsidP="00992572">
      <w:pPr>
        <w:pStyle w:val="ListParagraph"/>
        <w:numPr>
          <w:ilvl w:val="0"/>
          <w:numId w:val="1"/>
        </w:numPr>
        <w:spacing w:before="240" w:after="240"/>
        <w:jc w:val="both"/>
      </w:pPr>
      <w:r w:rsidRPr="63ACE840">
        <w:rPr>
          <w:b/>
          <w:bCs/>
        </w:rPr>
        <w:t>Encryption and Security Protocols</w:t>
      </w:r>
      <w:r w:rsidRPr="63ACE840">
        <w:t>: Data encryption is used to protect sensitive information both in transit and at rest. The system employs HTTPS for secure data transmission and encrypts sensitive fields within the database, such as personal identifiers and user credentials. Regular security audits are conducted to identify and mitigate potential vulnerabilities, ensuring compliance with industry best practices.</w:t>
      </w:r>
    </w:p>
    <w:p w14:paraId="6194034C" w14:textId="77777777" w:rsidR="00992572" w:rsidRDefault="00992572" w:rsidP="00992572">
      <w:pPr>
        <w:pStyle w:val="ListParagraph"/>
        <w:spacing w:before="240" w:after="240"/>
        <w:jc w:val="both"/>
      </w:pPr>
    </w:p>
    <w:p w14:paraId="02BFBF89" w14:textId="5F168980" w:rsidR="63FDDAFC" w:rsidRDefault="63FDDAFC" w:rsidP="00E04997">
      <w:pPr>
        <w:pStyle w:val="ListParagraph"/>
        <w:numPr>
          <w:ilvl w:val="0"/>
          <w:numId w:val="1"/>
        </w:numPr>
        <w:spacing w:before="240" w:after="240"/>
        <w:jc w:val="both"/>
      </w:pPr>
      <w:r w:rsidRPr="63ACE840">
        <w:rPr>
          <w:b/>
          <w:bCs/>
        </w:rPr>
        <w:t>Compliance Audits and Reporting</w:t>
      </w:r>
      <w:r w:rsidRPr="63ACE840">
        <w:t>: The system is designed to support periodic compliance audits, allowing organizations to review data handling practices, access logs, and adherence to privacy standards. These audits are documented, providing an audit trail that demonstrates compliance with regulatory requirements.</w:t>
      </w:r>
    </w:p>
    <w:p w14:paraId="6885C061" w14:textId="4F6D2286" w:rsidR="63ACE840" w:rsidRDefault="63ACE840" w:rsidP="00E04997">
      <w:pPr>
        <w:spacing w:before="240" w:after="240"/>
        <w:jc w:val="both"/>
      </w:pPr>
    </w:p>
    <w:p w14:paraId="5067F684" w14:textId="3C1770BC" w:rsidR="63ACE840" w:rsidRDefault="63ACE840" w:rsidP="00E04997">
      <w:pPr>
        <w:ind w:left="90"/>
        <w:jc w:val="both"/>
      </w:pPr>
    </w:p>
    <w:p w14:paraId="0A88604A" w14:textId="77777777" w:rsidR="00786306" w:rsidRDefault="00786306" w:rsidP="00E04997">
      <w:pPr>
        <w:ind w:left="90"/>
        <w:jc w:val="both"/>
      </w:pPr>
      <w:r w:rsidRPr="00786306">
        <w:t xml:space="preserve"> </w:t>
      </w:r>
    </w:p>
    <w:p w14:paraId="3AC57316" w14:textId="77F79341" w:rsidR="00667FEC" w:rsidRPr="00E04997" w:rsidRDefault="00667FEC" w:rsidP="00E04997">
      <w:pPr>
        <w:spacing w:after="160" w:line="278" w:lineRule="auto"/>
        <w:jc w:val="both"/>
      </w:pPr>
    </w:p>
    <w:sectPr w:rsidR="00667FEC" w:rsidRPr="00E0499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84349" w14:textId="77777777" w:rsidR="00C63934" w:rsidRDefault="00C63934" w:rsidP="00AA797D">
      <w:r>
        <w:separator/>
      </w:r>
    </w:p>
  </w:endnote>
  <w:endnote w:type="continuationSeparator" w:id="0">
    <w:p w14:paraId="0640E0A2" w14:textId="77777777" w:rsidR="00C63934" w:rsidRDefault="00C63934" w:rsidP="00AA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5212427"/>
      <w:docPartObj>
        <w:docPartGallery w:val="Page Numbers (Bottom of Page)"/>
        <w:docPartUnique/>
      </w:docPartObj>
    </w:sdtPr>
    <w:sdtEndPr>
      <w:rPr>
        <w:noProof/>
      </w:rPr>
    </w:sdtEndPr>
    <w:sdtContent>
      <w:p w14:paraId="00AFF016" w14:textId="108DDF94" w:rsidR="00AA797D" w:rsidRDefault="00AA7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FCB035" w14:textId="77777777" w:rsidR="00AA797D" w:rsidRDefault="00AA7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30A6C" w14:textId="77777777" w:rsidR="00C63934" w:rsidRDefault="00C63934" w:rsidP="00AA797D">
      <w:r>
        <w:separator/>
      </w:r>
    </w:p>
  </w:footnote>
  <w:footnote w:type="continuationSeparator" w:id="0">
    <w:p w14:paraId="44CCA446" w14:textId="77777777" w:rsidR="00C63934" w:rsidRDefault="00C63934" w:rsidP="00AA797D">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0AC"/>
    <w:multiLevelType w:val="hybridMultilevel"/>
    <w:tmpl w:val="8A681F9E"/>
    <w:lvl w:ilvl="0" w:tplc="40090001">
      <w:start w:val="1"/>
      <w:numFmt w:val="bullet"/>
      <w:lvlText w:val=""/>
      <w:lvlJc w:val="left"/>
      <w:pPr>
        <w:ind w:left="-4908" w:hanging="360"/>
      </w:pPr>
      <w:rPr>
        <w:rFonts w:ascii="Symbol" w:hAnsi="Symbol" w:hint="default"/>
      </w:rPr>
    </w:lvl>
    <w:lvl w:ilvl="1" w:tplc="40090003" w:tentative="1">
      <w:start w:val="1"/>
      <w:numFmt w:val="bullet"/>
      <w:lvlText w:val="o"/>
      <w:lvlJc w:val="left"/>
      <w:pPr>
        <w:ind w:left="-418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2028" w:hanging="360"/>
      </w:pPr>
      <w:rPr>
        <w:rFonts w:ascii="Courier New" w:hAnsi="Courier New" w:cs="Courier New" w:hint="default"/>
      </w:rPr>
    </w:lvl>
    <w:lvl w:ilvl="5" w:tplc="40090005" w:tentative="1">
      <w:start w:val="1"/>
      <w:numFmt w:val="bullet"/>
      <w:lvlText w:val=""/>
      <w:lvlJc w:val="left"/>
      <w:pPr>
        <w:ind w:left="-1308" w:hanging="360"/>
      </w:pPr>
      <w:rPr>
        <w:rFonts w:ascii="Wingdings" w:hAnsi="Wingdings" w:hint="default"/>
      </w:rPr>
    </w:lvl>
    <w:lvl w:ilvl="6" w:tplc="40090001" w:tentative="1">
      <w:start w:val="1"/>
      <w:numFmt w:val="bullet"/>
      <w:lvlText w:val=""/>
      <w:lvlJc w:val="left"/>
      <w:pPr>
        <w:ind w:left="-588" w:hanging="360"/>
      </w:pPr>
      <w:rPr>
        <w:rFonts w:ascii="Symbol" w:hAnsi="Symbol" w:hint="default"/>
      </w:rPr>
    </w:lvl>
    <w:lvl w:ilvl="7" w:tplc="40090003" w:tentative="1">
      <w:start w:val="1"/>
      <w:numFmt w:val="bullet"/>
      <w:lvlText w:val="o"/>
      <w:lvlJc w:val="left"/>
      <w:pPr>
        <w:ind w:left="132" w:hanging="360"/>
      </w:pPr>
      <w:rPr>
        <w:rFonts w:ascii="Courier New" w:hAnsi="Courier New" w:cs="Courier New" w:hint="default"/>
      </w:rPr>
    </w:lvl>
    <w:lvl w:ilvl="8" w:tplc="40090005" w:tentative="1">
      <w:start w:val="1"/>
      <w:numFmt w:val="bullet"/>
      <w:lvlText w:val=""/>
      <w:lvlJc w:val="left"/>
      <w:pPr>
        <w:ind w:left="852" w:hanging="360"/>
      </w:pPr>
      <w:rPr>
        <w:rFonts w:ascii="Wingdings" w:hAnsi="Wingdings" w:hint="default"/>
      </w:rPr>
    </w:lvl>
  </w:abstractNum>
  <w:abstractNum w:abstractNumId="1" w15:restartNumberingAfterBreak="0">
    <w:nsid w:val="021D3ED3"/>
    <w:multiLevelType w:val="hybridMultilevel"/>
    <w:tmpl w:val="C3E0FEC4"/>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2302" w:hanging="360"/>
      </w:pPr>
      <w:rPr>
        <w:rFonts w:ascii="Courier New" w:hAnsi="Courier New" w:cs="Courier New" w:hint="default"/>
      </w:rPr>
    </w:lvl>
    <w:lvl w:ilvl="2" w:tplc="0C000005" w:tentative="1">
      <w:start w:val="1"/>
      <w:numFmt w:val="bullet"/>
      <w:lvlText w:val=""/>
      <w:lvlJc w:val="left"/>
      <w:pPr>
        <w:ind w:left="3022" w:hanging="360"/>
      </w:pPr>
      <w:rPr>
        <w:rFonts w:ascii="Wingdings" w:hAnsi="Wingdings" w:hint="default"/>
      </w:rPr>
    </w:lvl>
    <w:lvl w:ilvl="3" w:tplc="0C000001" w:tentative="1">
      <w:start w:val="1"/>
      <w:numFmt w:val="bullet"/>
      <w:lvlText w:val=""/>
      <w:lvlJc w:val="left"/>
      <w:pPr>
        <w:ind w:left="3742" w:hanging="360"/>
      </w:pPr>
      <w:rPr>
        <w:rFonts w:ascii="Symbol" w:hAnsi="Symbol" w:hint="default"/>
      </w:rPr>
    </w:lvl>
    <w:lvl w:ilvl="4" w:tplc="0C000003" w:tentative="1">
      <w:start w:val="1"/>
      <w:numFmt w:val="bullet"/>
      <w:lvlText w:val="o"/>
      <w:lvlJc w:val="left"/>
      <w:pPr>
        <w:ind w:left="4462" w:hanging="360"/>
      </w:pPr>
      <w:rPr>
        <w:rFonts w:ascii="Courier New" w:hAnsi="Courier New" w:cs="Courier New" w:hint="default"/>
      </w:rPr>
    </w:lvl>
    <w:lvl w:ilvl="5" w:tplc="0C000005" w:tentative="1">
      <w:start w:val="1"/>
      <w:numFmt w:val="bullet"/>
      <w:lvlText w:val=""/>
      <w:lvlJc w:val="left"/>
      <w:pPr>
        <w:ind w:left="5182" w:hanging="360"/>
      </w:pPr>
      <w:rPr>
        <w:rFonts w:ascii="Wingdings" w:hAnsi="Wingdings" w:hint="default"/>
      </w:rPr>
    </w:lvl>
    <w:lvl w:ilvl="6" w:tplc="0C000001" w:tentative="1">
      <w:start w:val="1"/>
      <w:numFmt w:val="bullet"/>
      <w:lvlText w:val=""/>
      <w:lvlJc w:val="left"/>
      <w:pPr>
        <w:ind w:left="5902" w:hanging="360"/>
      </w:pPr>
      <w:rPr>
        <w:rFonts w:ascii="Symbol" w:hAnsi="Symbol" w:hint="default"/>
      </w:rPr>
    </w:lvl>
    <w:lvl w:ilvl="7" w:tplc="0C000003" w:tentative="1">
      <w:start w:val="1"/>
      <w:numFmt w:val="bullet"/>
      <w:lvlText w:val="o"/>
      <w:lvlJc w:val="left"/>
      <w:pPr>
        <w:ind w:left="6622" w:hanging="360"/>
      </w:pPr>
      <w:rPr>
        <w:rFonts w:ascii="Courier New" w:hAnsi="Courier New" w:cs="Courier New" w:hint="default"/>
      </w:rPr>
    </w:lvl>
    <w:lvl w:ilvl="8" w:tplc="0C000005" w:tentative="1">
      <w:start w:val="1"/>
      <w:numFmt w:val="bullet"/>
      <w:lvlText w:val=""/>
      <w:lvlJc w:val="left"/>
      <w:pPr>
        <w:ind w:left="7342" w:hanging="360"/>
      </w:pPr>
      <w:rPr>
        <w:rFonts w:ascii="Wingdings" w:hAnsi="Wingdings" w:hint="default"/>
      </w:rPr>
    </w:lvl>
  </w:abstractNum>
  <w:abstractNum w:abstractNumId="2" w15:restartNumberingAfterBreak="0">
    <w:nsid w:val="0426C970"/>
    <w:multiLevelType w:val="hybridMultilevel"/>
    <w:tmpl w:val="510462DC"/>
    <w:lvl w:ilvl="0" w:tplc="11741454">
      <w:start w:val="1"/>
      <w:numFmt w:val="bullet"/>
      <w:lvlText w:val=""/>
      <w:lvlJc w:val="left"/>
      <w:pPr>
        <w:ind w:left="720" w:hanging="360"/>
      </w:pPr>
      <w:rPr>
        <w:rFonts w:ascii="Symbol" w:hAnsi="Symbol" w:hint="default"/>
      </w:rPr>
    </w:lvl>
    <w:lvl w:ilvl="1" w:tplc="59C8D77A">
      <w:start w:val="1"/>
      <w:numFmt w:val="bullet"/>
      <w:lvlText w:val="o"/>
      <w:lvlJc w:val="left"/>
      <w:pPr>
        <w:ind w:left="1440" w:hanging="360"/>
      </w:pPr>
      <w:rPr>
        <w:rFonts w:ascii="Courier New" w:hAnsi="Courier New" w:hint="default"/>
      </w:rPr>
    </w:lvl>
    <w:lvl w:ilvl="2" w:tplc="FBDE3092">
      <w:start w:val="1"/>
      <w:numFmt w:val="bullet"/>
      <w:lvlText w:val=""/>
      <w:lvlJc w:val="left"/>
      <w:pPr>
        <w:ind w:left="2160" w:hanging="360"/>
      </w:pPr>
      <w:rPr>
        <w:rFonts w:ascii="Wingdings" w:hAnsi="Wingdings" w:hint="default"/>
      </w:rPr>
    </w:lvl>
    <w:lvl w:ilvl="3" w:tplc="B25AA110">
      <w:start w:val="1"/>
      <w:numFmt w:val="bullet"/>
      <w:lvlText w:val=""/>
      <w:lvlJc w:val="left"/>
      <w:pPr>
        <w:ind w:left="2880" w:hanging="360"/>
      </w:pPr>
      <w:rPr>
        <w:rFonts w:ascii="Symbol" w:hAnsi="Symbol" w:hint="default"/>
      </w:rPr>
    </w:lvl>
    <w:lvl w:ilvl="4" w:tplc="59E4180E">
      <w:start w:val="1"/>
      <w:numFmt w:val="bullet"/>
      <w:lvlText w:val="o"/>
      <w:lvlJc w:val="left"/>
      <w:pPr>
        <w:ind w:left="3600" w:hanging="360"/>
      </w:pPr>
      <w:rPr>
        <w:rFonts w:ascii="Courier New" w:hAnsi="Courier New" w:hint="default"/>
      </w:rPr>
    </w:lvl>
    <w:lvl w:ilvl="5" w:tplc="1E6428E6">
      <w:start w:val="1"/>
      <w:numFmt w:val="bullet"/>
      <w:lvlText w:val=""/>
      <w:lvlJc w:val="left"/>
      <w:pPr>
        <w:ind w:left="4320" w:hanging="360"/>
      </w:pPr>
      <w:rPr>
        <w:rFonts w:ascii="Wingdings" w:hAnsi="Wingdings" w:hint="default"/>
      </w:rPr>
    </w:lvl>
    <w:lvl w:ilvl="6" w:tplc="71F8CBC6">
      <w:start w:val="1"/>
      <w:numFmt w:val="bullet"/>
      <w:lvlText w:val=""/>
      <w:lvlJc w:val="left"/>
      <w:pPr>
        <w:ind w:left="5040" w:hanging="360"/>
      </w:pPr>
      <w:rPr>
        <w:rFonts w:ascii="Symbol" w:hAnsi="Symbol" w:hint="default"/>
      </w:rPr>
    </w:lvl>
    <w:lvl w:ilvl="7" w:tplc="04DE1C38">
      <w:start w:val="1"/>
      <w:numFmt w:val="bullet"/>
      <w:lvlText w:val="o"/>
      <w:lvlJc w:val="left"/>
      <w:pPr>
        <w:ind w:left="5760" w:hanging="360"/>
      </w:pPr>
      <w:rPr>
        <w:rFonts w:ascii="Courier New" w:hAnsi="Courier New" w:hint="default"/>
      </w:rPr>
    </w:lvl>
    <w:lvl w:ilvl="8" w:tplc="E0F83AD0">
      <w:start w:val="1"/>
      <w:numFmt w:val="bullet"/>
      <w:lvlText w:val=""/>
      <w:lvlJc w:val="left"/>
      <w:pPr>
        <w:ind w:left="6480" w:hanging="360"/>
      </w:pPr>
      <w:rPr>
        <w:rFonts w:ascii="Wingdings" w:hAnsi="Wingdings" w:hint="default"/>
      </w:rPr>
    </w:lvl>
  </w:abstractNum>
  <w:abstractNum w:abstractNumId="3" w15:restartNumberingAfterBreak="0">
    <w:nsid w:val="0529C391"/>
    <w:multiLevelType w:val="hybridMultilevel"/>
    <w:tmpl w:val="8F46166C"/>
    <w:lvl w:ilvl="0" w:tplc="74069914">
      <w:start w:val="1"/>
      <w:numFmt w:val="decimal"/>
      <w:lvlText w:val="%1."/>
      <w:lvlJc w:val="left"/>
      <w:pPr>
        <w:ind w:left="720" w:hanging="360"/>
      </w:pPr>
    </w:lvl>
    <w:lvl w:ilvl="1" w:tplc="FB68589E">
      <w:start w:val="1"/>
      <w:numFmt w:val="lowerLetter"/>
      <w:lvlText w:val="%2."/>
      <w:lvlJc w:val="left"/>
      <w:pPr>
        <w:ind w:left="1440" w:hanging="360"/>
      </w:pPr>
    </w:lvl>
    <w:lvl w:ilvl="2" w:tplc="22F8EB34">
      <w:start w:val="1"/>
      <w:numFmt w:val="lowerRoman"/>
      <w:lvlText w:val="%3."/>
      <w:lvlJc w:val="right"/>
      <w:pPr>
        <w:ind w:left="2160" w:hanging="180"/>
      </w:pPr>
    </w:lvl>
    <w:lvl w:ilvl="3" w:tplc="B4C69F2C">
      <w:start w:val="1"/>
      <w:numFmt w:val="decimal"/>
      <w:lvlText w:val="%4."/>
      <w:lvlJc w:val="left"/>
      <w:pPr>
        <w:ind w:left="2880" w:hanging="360"/>
      </w:pPr>
    </w:lvl>
    <w:lvl w:ilvl="4" w:tplc="D2CC9A9C">
      <w:start w:val="1"/>
      <w:numFmt w:val="lowerLetter"/>
      <w:lvlText w:val="%5."/>
      <w:lvlJc w:val="left"/>
      <w:pPr>
        <w:ind w:left="3600" w:hanging="360"/>
      </w:pPr>
    </w:lvl>
    <w:lvl w:ilvl="5" w:tplc="DB12F316">
      <w:start w:val="1"/>
      <w:numFmt w:val="lowerRoman"/>
      <w:lvlText w:val="%6."/>
      <w:lvlJc w:val="right"/>
      <w:pPr>
        <w:ind w:left="4320" w:hanging="180"/>
      </w:pPr>
    </w:lvl>
    <w:lvl w:ilvl="6" w:tplc="553082D0">
      <w:start w:val="1"/>
      <w:numFmt w:val="decimal"/>
      <w:lvlText w:val="%7."/>
      <w:lvlJc w:val="left"/>
      <w:pPr>
        <w:ind w:left="5040" w:hanging="360"/>
      </w:pPr>
    </w:lvl>
    <w:lvl w:ilvl="7" w:tplc="E8B29888">
      <w:start w:val="1"/>
      <w:numFmt w:val="lowerLetter"/>
      <w:lvlText w:val="%8."/>
      <w:lvlJc w:val="left"/>
      <w:pPr>
        <w:ind w:left="5760" w:hanging="360"/>
      </w:pPr>
    </w:lvl>
    <w:lvl w:ilvl="8" w:tplc="2BEEBCEA">
      <w:start w:val="1"/>
      <w:numFmt w:val="lowerRoman"/>
      <w:lvlText w:val="%9."/>
      <w:lvlJc w:val="right"/>
      <w:pPr>
        <w:ind w:left="6480" w:hanging="180"/>
      </w:pPr>
    </w:lvl>
  </w:abstractNum>
  <w:abstractNum w:abstractNumId="4" w15:restartNumberingAfterBreak="0">
    <w:nsid w:val="053814AB"/>
    <w:multiLevelType w:val="hybridMultilevel"/>
    <w:tmpl w:val="2BCEF364"/>
    <w:lvl w:ilvl="0" w:tplc="CDC81590">
      <w:start w:val="1"/>
      <w:numFmt w:val="bullet"/>
      <w:lvlText w:val=""/>
      <w:lvlJc w:val="left"/>
      <w:pPr>
        <w:ind w:left="720" w:hanging="360"/>
      </w:pPr>
      <w:rPr>
        <w:rFonts w:ascii="Symbol" w:hAnsi="Symbol" w:hint="default"/>
      </w:rPr>
    </w:lvl>
    <w:lvl w:ilvl="1" w:tplc="8DA69A78">
      <w:start w:val="1"/>
      <w:numFmt w:val="bullet"/>
      <w:lvlText w:val="o"/>
      <w:lvlJc w:val="left"/>
      <w:pPr>
        <w:ind w:left="1440" w:hanging="360"/>
      </w:pPr>
      <w:rPr>
        <w:rFonts w:ascii="Courier New" w:hAnsi="Courier New" w:hint="default"/>
      </w:rPr>
    </w:lvl>
    <w:lvl w:ilvl="2" w:tplc="82A692AC">
      <w:start w:val="1"/>
      <w:numFmt w:val="bullet"/>
      <w:lvlText w:val=""/>
      <w:lvlJc w:val="left"/>
      <w:pPr>
        <w:ind w:left="2160" w:hanging="360"/>
      </w:pPr>
      <w:rPr>
        <w:rFonts w:ascii="Wingdings" w:hAnsi="Wingdings" w:hint="default"/>
      </w:rPr>
    </w:lvl>
    <w:lvl w:ilvl="3" w:tplc="402088C6">
      <w:start w:val="1"/>
      <w:numFmt w:val="bullet"/>
      <w:lvlText w:val=""/>
      <w:lvlJc w:val="left"/>
      <w:pPr>
        <w:ind w:left="2880" w:hanging="360"/>
      </w:pPr>
      <w:rPr>
        <w:rFonts w:ascii="Symbol" w:hAnsi="Symbol" w:hint="default"/>
      </w:rPr>
    </w:lvl>
    <w:lvl w:ilvl="4" w:tplc="A4DC3E2A">
      <w:start w:val="1"/>
      <w:numFmt w:val="bullet"/>
      <w:lvlText w:val="o"/>
      <w:lvlJc w:val="left"/>
      <w:pPr>
        <w:ind w:left="3600" w:hanging="360"/>
      </w:pPr>
      <w:rPr>
        <w:rFonts w:ascii="Courier New" w:hAnsi="Courier New" w:hint="default"/>
      </w:rPr>
    </w:lvl>
    <w:lvl w:ilvl="5" w:tplc="1C5A3144">
      <w:start w:val="1"/>
      <w:numFmt w:val="bullet"/>
      <w:lvlText w:val=""/>
      <w:lvlJc w:val="left"/>
      <w:pPr>
        <w:ind w:left="4320" w:hanging="360"/>
      </w:pPr>
      <w:rPr>
        <w:rFonts w:ascii="Wingdings" w:hAnsi="Wingdings" w:hint="default"/>
      </w:rPr>
    </w:lvl>
    <w:lvl w:ilvl="6" w:tplc="64626C9A">
      <w:start w:val="1"/>
      <w:numFmt w:val="bullet"/>
      <w:lvlText w:val=""/>
      <w:lvlJc w:val="left"/>
      <w:pPr>
        <w:ind w:left="5040" w:hanging="360"/>
      </w:pPr>
      <w:rPr>
        <w:rFonts w:ascii="Symbol" w:hAnsi="Symbol" w:hint="default"/>
      </w:rPr>
    </w:lvl>
    <w:lvl w:ilvl="7" w:tplc="B46059E4">
      <w:start w:val="1"/>
      <w:numFmt w:val="bullet"/>
      <w:lvlText w:val="o"/>
      <w:lvlJc w:val="left"/>
      <w:pPr>
        <w:ind w:left="5760" w:hanging="360"/>
      </w:pPr>
      <w:rPr>
        <w:rFonts w:ascii="Courier New" w:hAnsi="Courier New" w:hint="default"/>
      </w:rPr>
    </w:lvl>
    <w:lvl w:ilvl="8" w:tplc="DBEEF57A">
      <w:start w:val="1"/>
      <w:numFmt w:val="bullet"/>
      <w:lvlText w:val=""/>
      <w:lvlJc w:val="left"/>
      <w:pPr>
        <w:ind w:left="6480" w:hanging="360"/>
      </w:pPr>
      <w:rPr>
        <w:rFonts w:ascii="Wingdings" w:hAnsi="Wingdings" w:hint="default"/>
      </w:rPr>
    </w:lvl>
  </w:abstractNum>
  <w:abstractNum w:abstractNumId="5" w15:restartNumberingAfterBreak="0">
    <w:nsid w:val="0A981586"/>
    <w:multiLevelType w:val="hybridMultilevel"/>
    <w:tmpl w:val="1528F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05E020"/>
    <w:multiLevelType w:val="hybridMultilevel"/>
    <w:tmpl w:val="14566F6A"/>
    <w:lvl w:ilvl="0" w:tplc="A1746F56">
      <w:start w:val="1"/>
      <w:numFmt w:val="bullet"/>
      <w:lvlText w:val=""/>
      <w:lvlJc w:val="left"/>
      <w:pPr>
        <w:ind w:left="720" w:hanging="360"/>
      </w:pPr>
      <w:rPr>
        <w:rFonts w:ascii="Symbol" w:hAnsi="Symbol" w:hint="default"/>
      </w:rPr>
    </w:lvl>
    <w:lvl w:ilvl="1" w:tplc="9E50EA88">
      <w:start w:val="1"/>
      <w:numFmt w:val="bullet"/>
      <w:lvlText w:val="o"/>
      <w:lvlJc w:val="left"/>
      <w:pPr>
        <w:ind w:left="1440" w:hanging="360"/>
      </w:pPr>
      <w:rPr>
        <w:rFonts w:ascii="Courier New" w:hAnsi="Courier New" w:hint="default"/>
      </w:rPr>
    </w:lvl>
    <w:lvl w:ilvl="2" w:tplc="1B42322C">
      <w:start w:val="1"/>
      <w:numFmt w:val="bullet"/>
      <w:lvlText w:val=""/>
      <w:lvlJc w:val="left"/>
      <w:pPr>
        <w:ind w:left="2160" w:hanging="360"/>
      </w:pPr>
      <w:rPr>
        <w:rFonts w:ascii="Wingdings" w:hAnsi="Wingdings" w:hint="default"/>
      </w:rPr>
    </w:lvl>
    <w:lvl w:ilvl="3" w:tplc="32B003BC">
      <w:start w:val="1"/>
      <w:numFmt w:val="bullet"/>
      <w:lvlText w:val=""/>
      <w:lvlJc w:val="left"/>
      <w:pPr>
        <w:ind w:left="2880" w:hanging="360"/>
      </w:pPr>
      <w:rPr>
        <w:rFonts w:ascii="Symbol" w:hAnsi="Symbol" w:hint="default"/>
      </w:rPr>
    </w:lvl>
    <w:lvl w:ilvl="4" w:tplc="7B40A836">
      <w:start w:val="1"/>
      <w:numFmt w:val="bullet"/>
      <w:lvlText w:val="o"/>
      <w:lvlJc w:val="left"/>
      <w:pPr>
        <w:ind w:left="3600" w:hanging="360"/>
      </w:pPr>
      <w:rPr>
        <w:rFonts w:ascii="Courier New" w:hAnsi="Courier New" w:hint="default"/>
      </w:rPr>
    </w:lvl>
    <w:lvl w:ilvl="5" w:tplc="9DDA2AEA">
      <w:start w:val="1"/>
      <w:numFmt w:val="bullet"/>
      <w:lvlText w:val=""/>
      <w:lvlJc w:val="left"/>
      <w:pPr>
        <w:ind w:left="4320" w:hanging="360"/>
      </w:pPr>
      <w:rPr>
        <w:rFonts w:ascii="Wingdings" w:hAnsi="Wingdings" w:hint="default"/>
      </w:rPr>
    </w:lvl>
    <w:lvl w:ilvl="6" w:tplc="C60E82F6">
      <w:start w:val="1"/>
      <w:numFmt w:val="bullet"/>
      <w:lvlText w:val=""/>
      <w:lvlJc w:val="left"/>
      <w:pPr>
        <w:ind w:left="5040" w:hanging="360"/>
      </w:pPr>
      <w:rPr>
        <w:rFonts w:ascii="Symbol" w:hAnsi="Symbol" w:hint="default"/>
      </w:rPr>
    </w:lvl>
    <w:lvl w:ilvl="7" w:tplc="9E4E9D62">
      <w:start w:val="1"/>
      <w:numFmt w:val="bullet"/>
      <w:lvlText w:val="o"/>
      <w:lvlJc w:val="left"/>
      <w:pPr>
        <w:ind w:left="5760" w:hanging="360"/>
      </w:pPr>
      <w:rPr>
        <w:rFonts w:ascii="Courier New" w:hAnsi="Courier New" w:hint="default"/>
      </w:rPr>
    </w:lvl>
    <w:lvl w:ilvl="8" w:tplc="485662A4">
      <w:start w:val="1"/>
      <w:numFmt w:val="bullet"/>
      <w:lvlText w:val=""/>
      <w:lvlJc w:val="left"/>
      <w:pPr>
        <w:ind w:left="6480" w:hanging="360"/>
      </w:pPr>
      <w:rPr>
        <w:rFonts w:ascii="Wingdings" w:hAnsi="Wingdings" w:hint="default"/>
      </w:rPr>
    </w:lvl>
  </w:abstractNum>
  <w:abstractNum w:abstractNumId="7" w15:restartNumberingAfterBreak="0">
    <w:nsid w:val="0B1973D3"/>
    <w:multiLevelType w:val="hybridMultilevel"/>
    <w:tmpl w:val="7504B338"/>
    <w:lvl w:ilvl="0" w:tplc="0C000001">
      <w:start w:val="1"/>
      <w:numFmt w:val="bullet"/>
      <w:lvlText w:val=""/>
      <w:lvlJc w:val="left"/>
      <w:pPr>
        <w:ind w:left="1004" w:hanging="360"/>
      </w:pPr>
      <w:rPr>
        <w:rFonts w:ascii="Symbol" w:hAnsi="Symbol" w:hint="default"/>
      </w:rPr>
    </w:lvl>
    <w:lvl w:ilvl="1" w:tplc="0C000003" w:tentative="1">
      <w:start w:val="1"/>
      <w:numFmt w:val="bullet"/>
      <w:lvlText w:val="o"/>
      <w:lvlJc w:val="left"/>
      <w:pPr>
        <w:ind w:left="1724" w:hanging="360"/>
      </w:pPr>
      <w:rPr>
        <w:rFonts w:ascii="Courier New" w:hAnsi="Courier New" w:cs="Courier New" w:hint="default"/>
      </w:rPr>
    </w:lvl>
    <w:lvl w:ilvl="2" w:tplc="0C000005" w:tentative="1">
      <w:start w:val="1"/>
      <w:numFmt w:val="bullet"/>
      <w:lvlText w:val=""/>
      <w:lvlJc w:val="left"/>
      <w:pPr>
        <w:ind w:left="2444" w:hanging="360"/>
      </w:pPr>
      <w:rPr>
        <w:rFonts w:ascii="Wingdings" w:hAnsi="Wingdings" w:hint="default"/>
      </w:rPr>
    </w:lvl>
    <w:lvl w:ilvl="3" w:tplc="0C000001" w:tentative="1">
      <w:start w:val="1"/>
      <w:numFmt w:val="bullet"/>
      <w:lvlText w:val=""/>
      <w:lvlJc w:val="left"/>
      <w:pPr>
        <w:ind w:left="3164" w:hanging="360"/>
      </w:pPr>
      <w:rPr>
        <w:rFonts w:ascii="Symbol" w:hAnsi="Symbol" w:hint="default"/>
      </w:rPr>
    </w:lvl>
    <w:lvl w:ilvl="4" w:tplc="0C000003" w:tentative="1">
      <w:start w:val="1"/>
      <w:numFmt w:val="bullet"/>
      <w:lvlText w:val="o"/>
      <w:lvlJc w:val="left"/>
      <w:pPr>
        <w:ind w:left="3884" w:hanging="360"/>
      </w:pPr>
      <w:rPr>
        <w:rFonts w:ascii="Courier New" w:hAnsi="Courier New" w:cs="Courier New" w:hint="default"/>
      </w:rPr>
    </w:lvl>
    <w:lvl w:ilvl="5" w:tplc="0C000005" w:tentative="1">
      <w:start w:val="1"/>
      <w:numFmt w:val="bullet"/>
      <w:lvlText w:val=""/>
      <w:lvlJc w:val="left"/>
      <w:pPr>
        <w:ind w:left="4604" w:hanging="360"/>
      </w:pPr>
      <w:rPr>
        <w:rFonts w:ascii="Wingdings" w:hAnsi="Wingdings" w:hint="default"/>
      </w:rPr>
    </w:lvl>
    <w:lvl w:ilvl="6" w:tplc="0C000001" w:tentative="1">
      <w:start w:val="1"/>
      <w:numFmt w:val="bullet"/>
      <w:lvlText w:val=""/>
      <w:lvlJc w:val="left"/>
      <w:pPr>
        <w:ind w:left="5324" w:hanging="360"/>
      </w:pPr>
      <w:rPr>
        <w:rFonts w:ascii="Symbol" w:hAnsi="Symbol" w:hint="default"/>
      </w:rPr>
    </w:lvl>
    <w:lvl w:ilvl="7" w:tplc="0C000003" w:tentative="1">
      <w:start w:val="1"/>
      <w:numFmt w:val="bullet"/>
      <w:lvlText w:val="o"/>
      <w:lvlJc w:val="left"/>
      <w:pPr>
        <w:ind w:left="6044" w:hanging="360"/>
      </w:pPr>
      <w:rPr>
        <w:rFonts w:ascii="Courier New" w:hAnsi="Courier New" w:cs="Courier New" w:hint="default"/>
      </w:rPr>
    </w:lvl>
    <w:lvl w:ilvl="8" w:tplc="0C000005" w:tentative="1">
      <w:start w:val="1"/>
      <w:numFmt w:val="bullet"/>
      <w:lvlText w:val=""/>
      <w:lvlJc w:val="left"/>
      <w:pPr>
        <w:ind w:left="6764" w:hanging="360"/>
      </w:pPr>
      <w:rPr>
        <w:rFonts w:ascii="Wingdings" w:hAnsi="Wingdings" w:hint="default"/>
      </w:rPr>
    </w:lvl>
  </w:abstractNum>
  <w:abstractNum w:abstractNumId="8" w15:restartNumberingAfterBreak="0">
    <w:nsid w:val="0B643796"/>
    <w:multiLevelType w:val="hybridMultilevel"/>
    <w:tmpl w:val="68748278"/>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9" w15:restartNumberingAfterBreak="0">
    <w:nsid w:val="0D38ED3E"/>
    <w:multiLevelType w:val="hybridMultilevel"/>
    <w:tmpl w:val="698A66DC"/>
    <w:lvl w:ilvl="0" w:tplc="9514CBDC">
      <w:start w:val="1"/>
      <w:numFmt w:val="bullet"/>
      <w:lvlText w:val=""/>
      <w:lvlJc w:val="left"/>
      <w:pPr>
        <w:ind w:left="720" w:hanging="360"/>
      </w:pPr>
      <w:rPr>
        <w:rFonts w:ascii="Symbol" w:hAnsi="Symbol" w:hint="default"/>
      </w:rPr>
    </w:lvl>
    <w:lvl w:ilvl="1" w:tplc="4AEE22FA">
      <w:start w:val="1"/>
      <w:numFmt w:val="bullet"/>
      <w:lvlText w:val="o"/>
      <w:lvlJc w:val="left"/>
      <w:pPr>
        <w:ind w:left="1440" w:hanging="360"/>
      </w:pPr>
      <w:rPr>
        <w:rFonts w:ascii="Courier New" w:hAnsi="Courier New" w:hint="default"/>
      </w:rPr>
    </w:lvl>
    <w:lvl w:ilvl="2" w:tplc="355A31F2">
      <w:start w:val="1"/>
      <w:numFmt w:val="bullet"/>
      <w:lvlText w:val=""/>
      <w:lvlJc w:val="left"/>
      <w:pPr>
        <w:ind w:left="2160" w:hanging="360"/>
      </w:pPr>
      <w:rPr>
        <w:rFonts w:ascii="Wingdings" w:hAnsi="Wingdings" w:hint="default"/>
      </w:rPr>
    </w:lvl>
    <w:lvl w:ilvl="3" w:tplc="93B29DC6">
      <w:start w:val="1"/>
      <w:numFmt w:val="bullet"/>
      <w:lvlText w:val=""/>
      <w:lvlJc w:val="left"/>
      <w:pPr>
        <w:ind w:left="2880" w:hanging="360"/>
      </w:pPr>
      <w:rPr>
        <w:rFonts w:ascii="Symbol" w:hAnsi="Symbol" w:hint="default"/>
      </w:rPr>
    </w:lvl>
    <w:lvl w:ilvl="4" w:tplc="4764563A">
      <w:start w:val="1"/>
      <w:numFmt w:val="bullet"/>
      <w:lvlText w:val="o"/>
      <w:lvlJc w:val="left"/>
      <w:pPr>
        <w:ind w:left="3600" w:hanging="360"/>
      </w:pPr>
      <w:rPr>
        <w:rFonts w:ascii="Courier New" w:hAnsi="Courier New" w:hint="default"/>
      </w:rPr>
    </w:lvl>
    <w:lvl w:ilvl="5" w:tplc="608659F4">
      <w:start w:val="1"/>
      <w:numFmt w:val="bullet"/>
      <w:lvlText w:val=""/>
      <w:lvlJc w:val="left"/>
      <w:pPr>
        <w:ind w:left="4320" w:hanging="360"/>
      </w:pPr>
      <w:rPr>
        <w:rFonts w:ascii="Wingdings" w:hAnsi="Wingdings" w:hint="default"/>
      </w:rPr>
    </w:lvl>
    <w:lvl w:ilvl="6" w:tplc="585E65F4">
      <w:start w:val="1"/>
      <w:numFmt w:val="bullet"/>
      <w:lvlText w:val=""/>
      <w:lvlJc w:val="left"/>
      <w:pPr>
        <w:ind w:left="5040" w:hanging="360"/>
      </w:pPr>
      <w:rPr>
        <w:rFonts w:ascii="Symbol" w:hAnsi="Symbol" w:hint="default"/>
      </w:rPr>
    </w:lvl>
    <w:lvl w:ilvl="7" w:tplc="9E8E471A">
      <w:start w:val="1"/>
      <w:numFmt w:val="bullet"/>
      <w:lvlText w:val="o"/>
      <w:lvlJc w:val="left"/>
      <w:pPr>
        <w:ind w:left="5760" w:hanging="360"/>
      </w:pPr>
      <w:rPr>
        <w:rFonts w:ascii="Courier New" w:hAnsi="Courier New" w:hint="default"/>
      </w:rPr>
    </w:lvl>
    <w:lvl w:ilvl="8" w:tplc="209AFE7C">
      <w:start w:val="1"/>
      <w:numFmt w:val="bullet"/>
      <w:lvlText w:val=""/>
      <w:lvlJc w:val="left"/>
      <w:pPr>
        <w:ind w:left="6480" w:hanging="360"/>
      </w:pPr>
      <w:rPr>
        <w:rFonts w:ascii="Wingdings" w:hAnsi="Wingdings" w:hint="default"/>
      </w:rPr>
    </w:lvl>
  </w:abstractNum>
  <w:abstractNum w:abstractNumId="10" w15:restartNumberingAfterBreak="0">
    <w:nsid w:val="0DE23FD7"/>
    <w:multiLevelType w:val="hybridMultilevel"/>
    <w:tmpl w:val="93884152"/>
    <w:lvl w:ilvl="0" w:tplc="0604188C">
      <w:start w:val="1"/>
      <w:numFmt w:val="bullet"/>
      <w:lvlText w:val="-"/>
      <w:lvlJc w:val="left"/>
      <w:pPr>
        <w:ind w:left="450" w:hanging="360"/>
      </w:pPr>
      <w:rPr>
        <w:rFonts w:ascii="Times New Roman" w:eastAsia="Times New Roman" w:hAnsi="Times New Roman" w:cs="Times New Roman" w:hint="default"/>
      </w:rPr>
    </w:lvl>
    <w:lvl w:ilvl="1" w:tplc="0C000003" w:tentative="1">
      <w:start w:val="1"/>
      <w:numFmt w:val="bullet"/>
      <w:lvlText w:val="o"/>
      <w:lvlJc w:val="left"/>
      <w:pPr>
        <w:ind w:left="1170" w:hanging="360"/>
      </w:pPr>
      <w:rPr>
        <w:rFonts w:ascii="Courier New" w:hAnsi="Courier New" w:cs="Courier New" w:hint="default"/>
      </w:rPr>
    </w:lvl>
    <w:lvl w:ilvl="2" w:tplc="0C000005" w:tentative="1">
      <w:start w:val="1"/>
      <w:numFmt w:val="bullet"/>
      <w:lvlText w:val=""/>
      <w:lvlJc w:val="left"/>
      <w:pPr>
        <w:ind w:left="1890" w:hanging="360"/>
      </w:pPr>
      <w:rPr>
        <w:rFonts w:ascii="Wingdings" w:hAnsi="Wingdings" w:hint="default"/>
      </w:rPr>
    </w:lvl>
    <w:lvl w:ilvl="3" w:tplc="0C000001" w:tentative="1">
      <w:start w:val="1"/>
      <w:numFmt w:val="bullet"/>
      <w:lvlText w:val=""/>
      <w:lvlJc w:val="left"/>
      <w:pPr>
        <w:ind w:left="2610" w:hanging="360"/>
      </w:pPr>
      <w:rPr>
        <w:rFonts w:ascii="Symbol" w:hAnsi="Symbol" w:hint="default"/>
      </w:rPr>
    </w:lvl>
    <w:lvl w:ilvl="4" w:tplc="0C000003" w:tentative="1">
      <w:start w:val="1"/>
      <w:numFmt w:val="bullet"/>
      <w:lvlText w:val="o"/>
      <w:lvlJc w:val="left"/>
      <w:pPr>
        <w:ind w:left="3330" w:hanging="360"/>
      </w:pPr>
      <w:rPr>
        <w:rFonts w:ascii="Courier New" w:hAnsi="Courier New" w:cs="Courier New" w:hint="default"/>
      </w:rPr>
    </w:lvl>
    <w:lvl w:ilvl="5" w:tplc="0C000005" w:tentative="1">
      <w:start w:val="1"/>
      <w:numFmt w:val="bullet"/>
      <w:lvlText w:val=""/>
      <w:lvlJc w:val="left"/>
      <w:pPr>
        <w:ind w:left="4050" w:hanging="360"/>
      </w:pPr>
      <w:rPr>
        <w:rFonts w:ascii="Wingdings" w:hAnsi="Wingdings" w:hint="default"/>
      </w:rPr>
    </w:lvl>
    <w:lvl w:ilvl="6" w:tplc="0C000001" w:tentative="1">
      <w:start w:val="1"/>
      <w:numFmt w:val="bullet"/>
      <w:lvlText w:val=""/>
      <w:lvlJc w:val="left"/>
      <w:pPr>
        <w:ind w:left="4770" w:hanging="360"/>
      </w:pPr>
      <w:rPr>
        <w:rFonts w:ascii="Symbol" w:hAnsi="Symbol" w:hint="default"/>
      </w:rPr>
    </w:lvl>
    <w:lvl w:ilvl="7" w:tplc="0C000003" w:tentative="1">
      <w:start w:val="1"/>
      <w:numFmt w:val="bullet"/>
      <w:lvlText w:val="o"/>
      <w:lvlJc w:val="left"/>
      <w:pPr>
        <w:ind w:left="5490" w:hanging="360"/>
      </w:pPr>
      <w:rPr>
        <w:rFonts w:ascii="Courier New" w:hAnsi="Courier New" w:cs="Courier New" w:hint="default"/>
      </w:rPr>
    </w:lvl>
    <w:lvl w:ilvl="8" w:tplc="0C000005" w:tentative="1">
      <w:start w:val="1"/>
      <w:numFmt w:val="bullet"/>
      <w:lvlText w:val=""/>
      <w:lvlJc w:val="left"/>
      <w:pPr>
        <w:ind w:left="6210" w:hanging="360"/>
      </w:pPr>
      <w:rPr>
        <w:rFonts w:ascii="Wingdings" w:hAnsi="Wingdings" w:hint="default"/>
      </w:rPr>
    </w:lvl>
  </w:abstractNum>
  <w:abstractNum w:abstractNumId="11" w15:restartNumberingAfterBreak="0">
    <w:nsid w:val="0EC851CA"/>
    <w:multiLevelType w:val="hybridMultilevel"/>
    <w:tmpl w:val="E270873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0F1704FA"/>
    <w:multiLevelType w:val="multilevel"/>
    <w:tmpl w:val="0F101C90"/>
    <w:lvl w:ilvl="0">
      <w:start w:val="1"/>
      <w:numFmt w:val="bullet"/>
      <w:lvlText w:val=""/>
      <w:lvlJc w:val="left"/>
      <w:pPr>
        <w:ind w:left="360" w:hanging="360"/>
      </w:pPr>
      <w:rPr>
        <w:rFonts w:ascii="Wingdings" w:hAnsi="Wingdings" w:hint="default"/>
      </w:rPr>
    </w:lvl>
    <w:lvl w:ilvl="1">
      <w:start w:val="1"/>
      <w:numFmt w:val="bullet"/>
      <w:lvlText w:val=""/>
      <w:lvlJc w:val="left"/>
      <w:pPr>
        <w:ind w:left="644"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F402FFF"/>
    <w:multiLevelType w:val="hybridMultilevel"/>
    <w:tmpl w:val="F6F84932"/>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14" w15:restartNumberingAfterBreak="0">
    <w:nsid w:val="103A02E1"/>
    <w:multiLevelType w:val="hybridMultilevel"/>
    <w:tmpl w:val="DE1200D0"/>
    <w:lvl w:ilvl="0" w:tplc="A2C4A53C">
      <w:start w:val="1"/>
      <w:numFmt w:val="bullet"/>
      <w:lvlText w:val=""/>
      <w:lvlJc w:val="left"/>
      <w:pPr>
        <w:ind w:left="720" w:hanging="360"/>
      </w:pPr>
      <w:rPr>
        <w:rFonts w:ascii="Symbol" w:hAnsi="Symbol" w:hint="default"/>
      </w:rPr>
    </w:lvl>
    <w:lvl w:ilvl="1" w:tplc="92A66F62">
      <w:start w:val="1"/>
      <w:numFmt w:val="bullet"/>
      <w:lvlText w:val="o"/>
      <w:lvlJc w:val="left"/>
      <w:pPr>
        <w:ind w:left="1440" w:hanging="360"/>
      </w:pPr>
      <w:rPr>
        <w:rFonts w:ascii="Courier New" w:hAnsi="Courier New" w:hint="default"/>
      </w:rPr>
    </w:lvl>
    <w:lvl w:ilvl="2" w:tplc="63342D52">
      <w:start w:val="1"/>
      <w:numFmt w:val="bullet"/>
      <w:lvlText w:val=""/>
      <w:lvlJc w:val="left"/>
      <w:pPr>
        <w:ind w:left="2160" w:hanging="360"/>
      </w:pPr>
      <w:rPr>
        <w:rFonts w:ascii="Wingdings" w:hAnsi="Wingdings" w:hint="default"/>
      </w:rPr>
    </w:lvl>
    <w:lvl w:ilvl="3" w:tplc="EBF6DF00">
      <w:start w:val="1"/>
      <w:numFmt w:val="bullet"/>
      <w:lvlText w:val=""/>
      <w:lvlJc w:val="left"/>
      <w:pPr>
        <w:ind w:left="2880" w:hanging="360"/>
      </w:pPr>
      <w:rPr>
        <w:rFonts w:ascii="Symbol" w:hAnsi="Symbol" w:hint="default"/>
      </w:rPr>
    </w:lvl>
    <w:lvl w:ilvl="4" w:tplc="871A6FF2">
      <w:start w:val="1"/>
      <w:numFmt w:val="bullet"/>
      <w:lvlText w:val="o"/>
      <w:lvlJc w:val="left"/>
      <w:pPr>
        <w:ind w:left="3600" w:hanging="360"/>
      </w:pPr>
      <w:rPr>
        <w:rFonts w:ascii="Courier New" w:hAnsi="Courier New" w:hint="default"/>
      </w:rPr>
    </w:lvl>
    <w:lvl w:ilvl="5" w:tplc="234C9946">
      <w:start w:val="1"/>
      <w:numFmt w:val="bullet"/>
      <w:lvlText w:val=""/>
      <w:lvlJc w:val="left"/>
      <w:pPr>
        <w:ind w:left="4320" w:hanging="360"/>
      </w:pPr>
      <w:rPr>
        <w:rFonts w:ascii="Wingdings" w:hAnsi="Wingdings" w:hint="default"/>
      </w:rPr>
    </w:lvl>
    <w:lvl w:ilvl="6" w:tplc="7F3EF70E">
      <w:start w:val="1"/>
      <w:numFmt w:val="bullet"/>
      <w:lvlText w:val=""/>
      <w:lvlJc w:val="left"/>
      <w:pPr>
        <w:ind w:left="5040" w:hanging="360"/>
      </w:pPr>
      <w:rPr>
        <w:rFonts w:ascii="Symbol" w:hAnsi="Symbol" w:hint="default"/>
      </w:rPr>
    </w:lvl>
    <w:lvl w:ilvl="7" w:tplc="5448ADD6">
      <w:start w:val="1"/>
      <w:numFmt w:val="bullet"/>
      <w:lvlText w:val="o"/>
      <w:lvlJc w:val="left"/>
      <w:pPr>
        <w:ind w:left="5760" w:hanging="360"/>
      </w:pPr>
      <w:rPr>
        <w:rFonts w:ascii="Courier New" w:hAnsi="Courier New" w:hint="default"/>
      </w:rPr>
    </w:lvl>
    <w:lvl w:ilvl="8" w:tplc="911C7C16">
      <w:start w:val="1"/>
      <w:numFmt w:val="bullet"/>
      <w:lvlText w:val=""/>
      <w:lvlJc w:val="left"/>
      <w:pPr>
        <w:ind w:left="6480" w:hanging="360"/>
      </w:pPr>
      <w:rPr>
        <w:rFonts w:ascii="Wingdings" w:hAnsi="Wingdings" w:hint="default"/>
      </w:rPr>
    </w:lvl>
  </w:abstractNum>
  <w:abstractNum w:abstractNumId="15" w15:restartNumberingAfterBreak="0">
    <w:nsid w:val="120C189F"/>
    <w:multiLevelType w:val="hybridMultilevel"/>
    <w:tmpl w:val="5E08A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3812EC"/>
    <w:multiLevelType w:val="hybridMultilevel"/>
    <w:tmpl w:val="1F3CBFCC"/>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17" w15:restartNumberingAfterBreak="0">
    <w:nsid w:val="169C1D0D"/>
    <w:multiLevelType w:val="hybridMultilevel"/>
    <w:tmpl w:val="724EA02C"/>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18" w15:restartNumberingAfterBreak="0">
    <w:nsid w:val="19371002"/>
    <w:multiLevelType w:val="hybridMultilevel"/>
    <w:tmpl w:val="10D4176C"/>
    <w:lvl w:ilvl="0" w:tplc="ED94E080">
      <w:start w:val="1"/>
      <w:numFmt w:val="bullet"/>
      <w:lvlText w:val=""/>
      <w:lvlJc w:val="left"/>
      <w:pPr>
        <w:ind w:left="720" w:hanging="360"/>
      </w:pPr>
      <w:rPr>
        <w:rFonts w:ascii="Symbol" w:hAnsi="Symbol" w:hint="default"/>
      </w:rPr>
    </w:lvl>
    <w:lvl w:ilvl="1" w:tplc="2514F8CC">
      <w:start w:val="1"/>
      <w:numFmt w:val="bullet"/>
      <w:lvlText w:val="o"/>
      <w:lvlJc w:val="left"/>
      <w:pPr>
        <w:ind w:left="1440" w:hanging="360"/>
      </w:pPr>
      <w:rPr>
        <w:rFonts w:ascii="Courier New" w:hAnsi="Courier New" w:hint="default"/>
      </w:rPr>
    </w:lvl>
    <w:lvl w:ilvl="2" w:tplc="3BB4DE04">
      <w:start w:val="1"/>
      <w:numFmt w:val="bullet"/>
      <w:lvlText w:val=""/>
      <w:lvlJc w:val="left"/>
      <w:pPr>
        <w:ind w:left="2160" w:hanging="360"/>
      </w:pPr>
      <w:rPr>
        <w:rFonts w:ascii="Wingdings" w:hAnsi="Wingdings" w:hint="default"/>
      </w:rPr>
    </w:lvl>
    <w:lvl w:ilvl="3" w:tplc="BCB85D5E">
      <w:start w:val="1"/>
      <w:numFmt w:val="bullet"/>
      <w:lvlText w:val=""/>
      <w:lvlJc w:val="left"/>
      <w:pPr>
        <w:ind w:left="2880" w:hanging="360"/>
      </w:pPr>
      <w:rPr>
        <w:rFonts w:ascii="Symbol" w:hAnsi="Symbol" w:hint="default"/>
      </w:rPr>
    </w:lvl>
    <w:lvl w:ilvl="4" w:tplc="3CFCD83E">
      <w:start w:val="1"/>
      <w:numFmt w:val="bullet"/>
      <w:lvlText w:val="o"/>
      <w:lvlJc w:val="left"/>
      <w:pPr>
        <w:ind w:left="3600" w:hanging="360"/>
      </w:pPr>
      <w:rPr>
        <w:rFonts w:ascii="Courier New" w:hAnsi="Courier New" w:hint="default"/>
      </w:rPr>
    </w:lvl>
    <w:lvl w:ilvl="5" w:tplc="3E3CDABC">
      <w:start w:val="1"/>
      <w:numFmt w:val="bullet"/>
      <w:lvlText w:val=""/>
      <w:lvlJc w:val="left"/>
      <w:pPr>
        <w:ind w:left="4320" w:hanging="360"/>
      </w:pPr>
      <w:rPr>
        <w:rFonts w:ascii="Wingdings" w:hAnsi="Wingdings" w:hint="default"/>
      </w:rPr>
    </w:lvl>
    <w:lvl w:ilvl="6" w:tplc="EB26AADC">
      <w:start w:val="1"/>
      <w:numFmt w:val="bullet"/>
      <w:lvlText w:val=""/>
      <w:lvlJc w:val="left"/>
      <w:pPr>
        <w:ind w:left="5040" w:hanging="360"/>
      </w:pPr>
      <w:rPr>
        <w:rFonts w:ascii="Symbol" w:hAnsi="Symbol" w:hint="default"/>
      </w:rPr>
    </w:lvl>
    <w:lvl w:ilvl="7" w:tplc="66009692">
      <w:start w:val="1"/>
      <w:numFmt w:val="bullet"/>
      <w:lvlText w:val="o"/>
      <w:lvlJc w:val="left"/>
      <w:pPr>
        <w:ind w:left="5760" w:hanging="360"/>
      </w:pPr>
      <w:rPr>
        <w:rFonts w:ascii="Courier New" w:hAnsi="Courier New" w:hint="default"/>
      </w:rPr>
    </w:lvl>
    <w:lvl w:ilvl="8" w:tplc="08666A1C">
      <w:start w:val="1"/>
      <w:numFmt w:val="bullet"/>
      <w:lvlText w:val=""/>
      <w:lvlJc w:val="left"/>
      <w:pPr>
        <w:ind w:left="6480" w:hanging="360"/>
      </w:pPr>
      <w:rPr>
        <w:rFonts w:ascii="Wingdings" w:hAnsi="Wingdings" w:hint="default"/>
      </w:rPr>
    </w:lvl>
  </w:abstractNum>
  <w:abstractNum w:abstractNumId="19" w15:restartNumberingAfterBreak="0">
    <w:nsid w:val="1979F8A4"/>
    <w:multiLevelType w:val="hybridMultilevel"/>
    <w:tmpl w:val="BD96B852"/>
    <w:lvl w:ilvl="0" w:tplc="D9D4262A">
      <w:start w:val="1"/>
      <w:numFmt w:val="bullet"/>
      <w:lvlText w:val=""/>
      <w:lvlJc w:val="left"/>
      <w:pPr>
        <w:ind w:left="720" w:hanging="360"/>
      </w:pPr>
      <w:rPr>
        <w:rFonts w:ascii="Symbol" w:hAnsi="Symbol" w:hint="default"/>
      </w:rPr>
    </w:lvl>
    <w:lvl w:ilvl="1" w:tplc="5CA23B90">
      <w:start w:val="1"/>
      <w:numFmt w:val="bullet"/>
      <w:lvlText w:val="o"/>
      <w:lvlJc w:val="left"/>
      <w:pPr>
        <w:ind w:left="1440" w:hanging="360"/>
      </w:pPr>
      <w:rPr>
        <w:rFonts w:ascii="Courier New" w:hAnsi="Courier New" w:hint="default"/>
      </w:rPr>
    </w:lvl>
    <w:lvl w:ilvl="2" w:tplc="4F8AE8FA">
      <w:start w:val="1"/>
      <w:numFmt w:val="bullet"/>
      <w:lvlText w:val=""/>
      <w:lvlJc w:val="left"/>
      <w:pPr>
        <w:ind w:left="2160" w:hanging="360"/>
      </w:pPr>
      <w:rPr>
        <w:rFonts w:ascii="Wingdings" w:hAnsi="Wingdings" w:hint="default"/>
      </w:rPr>
    </w:lvl>
    <w:lvl w:ilvl="3" w:tplc="68645E42">
      <w:start w:val="1"/>
      <w:numFmt w:val="bullet"/>
      <w:lvlText w:val=""/>
      <w:lvlJc w:val="left"/>
      <w:pPr>
        <w:ind w:left="2880" w:hanging="360"/>
      </w:pPr>
      <w:rPr>
        <w:rFonts w:ascii="Symbol" w:hAnsi="Symbol" w:hint="default"/>
      </w:rPr>
    </w:lvl>
    <w:lvl w:ilvl="4" w:tplc="727438D2">
      <w:start w:val="1"/>
      <w:numFmt w:val="bullet"/>
      <w:lvlText w:val="o"/>
      <w:lvlJc w:val="left"/>
      <w:pPr>
        <w:ind w:left="3600" w:hanging="360"/>
      </w:pPr>
      <w:rPr>
        <w:rFonts w:ascii="Courier New" w:hAnsi="Courier New" w:hint="default"/>
      </w:rPr>
    </w:lvl>
    <w:lvl w:ilvl="5" w:tplc="432A33D6">
      <w:start w:val="1"/>
      <w:numFmt w:val="bullet"/>
      <w:lvlText w:val=""/>
      <w:lvlJc w:val="left"/>
      <w:pPr>
        <w:ind w:left="4320" w:hanging="360"/>
      </w:pPr>
      <w:rPr>
        <w:rFonts w:ascii="Wingdings" w:hAnsi="Wingdings" w:hint="default"/>
      </w:rPr>
    </w:lvl>
    <w:lvl w:ilvl="6" w:tplc="EE7A7886">
      <w:start w:val="1"/>
      <w:numFmt w:val="bullet"/>
      <w:lvlText w:val=""/>
      <w:lvlJc w:val="left"/>
      <w:pPr>
        <w:ind w:left="5040" w:hanging="360"/>
      </w:pPr>
      <w:rPr>
        <w:rFonts w:ascii="Symbol" w:hAnsi="Symbol" w:hint="default"/>
      </w:rPr>
    </w:lvl>
    <w:lvl w:ilvl="7" w:tplc="3FB0BF7C">
      <w:start w:val="1"/>
      <w:numFmt w:val="bullet"/>
      <w:lvlText w:val="o"/>
      <w:lvlJc w:val="left"/>
      <w:pPr>
        <w:ind w:left="5760" w:hanging="360"/>
      </w:pPr>
      <w:rPr>
        <w:rFonts w:ascii="Courier New" w:hAnsi="Courier New" w:hint="default"/>
      </w:rPr>
    </w:lvl>
    <w:lvl w:ilvl="8" w:tplc="8D687B6A">
      <w:start w:val="1"/>
      <w:numFmt w:val="bullet"/>
      <w:lvlText w:val=""/>
      <w:lvlJc w:val="left"/>
      <w:pPr>
        <w:ind w:left="6480" w:hanging="360"/>
      </w:pPr>
      <w:rPr>
        <w:rFonts w:ascii="Wingdings" w:hAnsi="Wingdings" w:hint="default"/>
      </w:rPr>
    </w:lvl>
  </w:abstractNum>
  <w:abstractNum w:abstractNumId="20" w15:restartNumberingAfterBreak="0">
    <w:nsid w:val="199061D6"/>
    <w:multiLevelType w:val="hybridMultilevel"/>
    <w:tmpl w:val="7DB64C9C"/>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21" w15:restartNumberingAfterBreak="0">
    <w:nsid w:val="19DC54E5"/>
    <w:multiLevelType w:val="hybridMultilevel"/>
    <w:tmpl w:val="51B2AF44"/>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22" w15:restartNumberingAfterBreak="0">
    <w:nsid w:val="1BAF32A1"/>
    <w:multiLevelType w:val="multilevel"/>
    <w:tmpl w:val="6896DEDC"/>
    <w:lvl w:ilvl="0">
      <w:start w:val="1"/>
      <w:numFmt w:val="bullet"/>
      <w:lvlText w:val=""/>
      <w:lvlJc w:val="left"/>
      <w:pPr>
        <w:ind w:left="360" w:hanging="360"/>
      </w:pPr>
      <w:rPr>
        <w:rFonts w:ascii="Symbol" w:hAnsi="Symbol" w:hint="default"/>
      </w:rPr>
    </w:lvl>
    <w:lvl w:ilvl="1">
      <w:start w:val="1"/>
      <w:numFmt w:val="bullet"/>
      <w:lvlText w:val=""/>
      <w:lvlJc w:val="left"/>
      <w:pPr>
        <w:ind w:left="644"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1ED8705F"/>
    <w:multiLevelType w:val="hybridMultilevel"/>
    <w:tmpl w:val="6006509A"/>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24" w15:restartNumberingAfterBreak="0">
    <w:nsid w:val="1EFC7278"/>
    <w:multiLevelType w:val="hybridMultilevel"/>
    <w:tmpl w:val="7334FCB6"/>
    <w:lvl w:ilvl="0" w:tplc="5FF4AF20">
      <w:start w:val="1"/>
      <w:numFmt w:val="bullet"/>
      <w:lvlText w:val=""/>
      <w:lvlJc w:val="left"/>
      <w:pPr>
        <w:ind w:left="360" w:hanging="360"/>
      </w:pPr>
      <w:rPr>
        <w:rFonts w:ascii="Symbol" w:hAnsi="Symbol" w:hint="default"/>
      </w:rPr>
    </w:lvl>
    <w:lvl w:ilvl="1" w:tplc="D48A433A" w:tentative="1">
      <w:start w:val="1"/>
      <w:numFmt w:val="bullet"/>
      <w:lvlText w:val="o"/>
      <w:lvlJc w:val="left"/>
      <w:pPr>
        <w:ind w:left="2018" w:hanging="360"/>
      </w:pPr>
      <w:rPr>
        <w:rFonts w:ascii="Courier New" w:hAnsi="Courier New" w:hint="default"/>
      </w:rPr>
    </w:lvl>
    <w:lvl w:ilvl="2" w:tplc="6562E844" w:tentative="1">
      <w:start w:val="1"/>
      <w:numFmt w:val="bullet"/>
      <w:lvlText w:val=""/>
      <w:lvlJc w:val="left"/>
      <w:pPr>
        <w:ind w:left="2738" w:hanging="360"/>
      </w:pPr>
      <w:rPr>
        <w:rFonts w:ascii="Wingdings" w:hAnsi="Wingdings" w:hint="default"/>
      </w:rPr>
    </w:lvl>
    <w:lvl w:ilvl="3" w:tplc="2C0A0A4E" w:tentative="1">
      <w:start w:val="1"/>
      <w:numFmt w:val="bullet"/>
      <w:lvlText w:val=""/>
      <w:lvlJc w:val="left"/>
      <w:pPr>
        <w:ind w:left="3458" w:hanging="360"/>
      </w:pPr>
      <w:rPr>
        <w:rFonts w:ascii="Symbol" w:hAnsi="Symbol" w:hint="default"/>
      </w:rPr>
    </w:lvl>
    <w:lvl w:ilvl="4" w:tplc="9EB87BDC" w:tentative="1">
      <w:start w:val="1"/>
      <w:numFmt w:val="bullet"/>
      <w:lvlText w:val="o"/>
      <w:lvlJc w:val="left"/>
      <w:pPr>
        <w:ind w:left="4178" w:hanging="360"/>
      </w:pPr>
      <w:rPr>
        <w:rFonts w:ascii="Courier New" w:hAnsi="Courier New" w:hint="default"/>
      </w:rPr>
    </w:lvl>
    <w:lvl w:ilvl="5" w:tplc="4DB6BA90" w:tentative="1">
      <w:start w:val="1"/>
      <w:numFmt w:val="bullet"/>
      <w:lvlText w:val=""/>
      <w:lvlJc w:val="left"/>
      <w:pPr>
        <w:ind w:left="4898" w:hanging="360"/>
      </w:pPr>
      <w:rPr>
        <w:rFonts w:ascii="Wingdings" w:hAnsi="Wingdings" w:hint="default"/>
      </w:rPr>
    </w:lvl>
    <w:lvl w:ilvl="6" w:tplc="B64650A4" w:tentative="1">
      <w:start w:val="1"/>
      <w:numFmt w:val="bullet"/>
      <w:lvlText w:val=""/>
      <w:lvlJc w:val="left"/>
      <w:pPr>
        <w:ind w:left="5618" w:hanging="360"/>
      </w:pPr>
      <w:rPr>
        <w:rFonts w:ascii="Symbol" w:hAnsi="Symbol" w:hint="default"/>
      </w:rPr>
    </w:lvl>
    <w:lvl w:ilvl="7" w:tplc="24E25FFE" w:tentative="1">
      <w:start w:val="1"/>
      <w:numFmt w:val="bullet"/>
      <w:lvlText w:val="o"/>
      <w:lvlJc w:val="left"/>
      <w:pPr>
        <w:ind w:left="6338" w:hanging="360"/>
      </w:pPr>
      <w:rPr>
        <w:rFonts w:ascii="Courier New" w:hAnsi="Courier New" w:hint="default"/>
      </w:rPr>
    </w:lvl>
    <w:lvl w:ilvl="8" w:tplc="2D404F48" w:tentative="1">
      <w:start w:val="1"/>
      <w:numFmt w:val="bullet"/>
      <w:lvlText w:val=""/>
      <w:lvlJc w:val="left"/>
      <w:pPr>
        <w:ind w:left="7058" w:hanging="360"/>
      </w:pPr>
      <w:rPr>
        <w:rFonts w:ascii="Wingdings" w:hAnsi="Wingdings" w:hint="default"/>
      </w:rPr>
    </w:lvl>
  </w:abstractNum>
  <w:abstractNum w:abstractNumId="25" w15:restartNumberingAfterBreak="0">
    <w:nsid w:val="20528116"/>
    <w:multiLevelType w:val="hybridMultilevel"/>
    <w:tmpl w:val="2716E3B4"/>
    <w:lvl w:ilvl="0" w:tplc="2E5CD04E">
      <w:start w:val="1"/>
      <w:numFmt w:val="bullet"/>
      <w:lvlText w:val=""/>
      <w:lvlJc w:val="left"/>
      <w:pPr>
        <w:ind w:left="720" w:hanging="360"/>
      </w:pPr>
      <w:rPr>
        <w:rFonts w:ascii="Symbol" w:hAnsi="Symbol" w:hint="default"/>
      </w:rPr>
    </w:lvl>
    <w:lvl w:ilvl="1" w:tplc="DE1A39E8">
      <w:start w:val="1"/>
      <w:numFmt w:val="bullet"/>
      <w:lvlText w:val="o"/>
      <w:lvlJc w:val="left"/>
      <w:pPr>
        <w:ind w:left="1440" w:hanging="360"/>
      </w:pPr>
      <w:rPr>
        <w:rFonts w:ascii="Courier New" w:hAnsi="Courier New" w:hint="default"/>
      </w:rPr>
    </w:lvl>
    <w:lvl w:ilvl="2" w:tplc="C646FAD8">
      <w:start w:val="1"/>
      <w:numFmt w:val="bullet"/>
      <w:lvlText w:val=""/>
      <w:lvlJc w:val="left"/>
      <w:pPr>
        <w:ind w:left="2160" w:hanging="360"/>
      </w:pPr>
      <w:rPr>
        <w:rFonts w:ascii="Wingdings" w:hAnsi="Wingdings" w:hint="default"/>
      </w:rPr>
    </w:lvl>
    <w:lvl w:ilvl="3" w:tplc="E8046412">
      <w:start w:val="1"/>
      <w:numFmt w:val="bullet"/>
      <w:lvlText w:val=""/>
      <w:lvlJc w:val="left"/>
      <w:pPr>
        <w:ind w:left="2880" w:hanging="360"/>
      </w:pPr>
      <w:rPr>
        <w:rFonts w:ascii="Symbol" w:hAnsi="Symbol" w:hint="default"/>
      </w:rPr>
    </w:lvl>
    <w:lvl w:ilvl="4" w:tplc="7FCC4798">
      <w:start w:val="1"/>
      <w:numFmt w:val="bullet"/>
      <w:lvlText w:val="o"/>
      <w:lvlJc w:val="left"/>
      <w:pPr>
        <w:ind w:left="3600" w:hanging="360"/>
      </w:pPr>
      <w:rPr>
        <w:rFonts w:ascii="Courier New" w:hAnsi="Courier New" w:hint="default"/>
      </w:rPr>
    </w:lvl>
    <w:lvl w:ilvl="5" w:tplc="0BBEED86">
      <w:start w:val="1"/>
      <w:numFmt w:val="bullet"/>
      <w:lvlText w:val=""/>
      <w:lvlJc w:val="left"/>
      <w:pPr>
        <w:ind w:left="4320" w:hanging="360"/>
      </w:pPr>
      <w:rPr>
        <w:rFonts w:ascii="Wingdings" w:hAnsi="Wingdings" w:hint="default"/>
      </w:rPr>
    </w:lvl>
    <w:lvl w:ilvl="6" w:tplc="DE4A7B88">
      <w:start w:val="1"/>
      <w:numFmt w:val="bullet"/>
      <w:lvlText w:val=""/>
      <w:lvlJc w:val="left"/>
      <w:pPr>
        <w:ind w:left="5040" w:hanging="360"/>
      </w:pPr>
      <w:rPr>
        <w:rFonts w:ascii="Symbol" w:hAnsi="Symbol" w:hint="default"/>
      </w:rPr>
    </w:lvl>
    <w:lvl w:ilvl="7" w:tplc="7CE28EF6">
      <w:start w:val="1"/>
      <w:numFmt w:val="bullet"/>
      <w:lvlText w:val="o"/>
      <w:lvlJc w:val="left"/>
      <w:pPr>
        <w:ind w:left="5760" w:hanging="360"/>
      </w:pPr>
      <w:rPr>
        <w:rFonts w:ascii="Courier New" w:hAnsi="Courier New" w:hint="default"/>
      </w:rPr>
    </w:lvl>
    <w:lvl w:ilvl="8" w:tplc="DEB2DD84">
      <w:start w:val="1"/>
      <w:numFmt w:val="bullet"/>
      <w:lvlText w:val=""/>
      <w:lvlJc w:val="left"/>
      <w:pPr>
        <w:ind w:left="6480" w:hanging="360"/>
      </w:pPr>
      <w:rPr>
        <w:rFonts w:ascii="Wingdings" w:hAnsi="Wingdings" w:hint="default"/>
      </w:rPr>
    </w:lvl>
  </w:abstractNum>
  <w:abstractNum w:abstractNumId="26" w15:restartNumberingAfterBreak="0">
    <w:nsid w:val="2164E615"/>
    <w:multiLevelType w:val="multilevel"/>
    <w:tmpl w:val="6896DED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1992507"/>
    <w:multiLevelType w:val="hybridMultilevel"/>
    <w:tmpl w:val="8C5E90C2"/>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8" w15:restartNumberingAfterBreak="0">
    <w:nsid w:val="22391B08"/>
    <w:multiLevelType w:val="hybridMultilevel"/>
    <w:tmpl w:val="4D2279CA"/>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29" w15:restartNumberingAfterBreak="0">
    <w:nsid w:val="24CF47A7"/>
    <w:multiLevelType w:val="hybridMultilevel"/>
    <w:tmpl w:val="22EE5C62"/>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30" w15:restartNumberingAfterBreak="0">
    <w:nsid w:val="24DC423D"/>
    <w:multiLevelType w:val="hybridMultilevel"/>
    <w:tmpl w:val="B23408CC"/>
    <w:lvl w:ilvl="0" w:tplc="55C82D7E">
      <w:start w:val="2"/>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250A3906"/>
    <w:multiLevelType w:val="hybridMultilevel"/>
    <w:tmpl w:val="BC3AB552"/>
    <w:lvl w:ilvl="0" w:tplc="7D48AE2C">
      <w:start w:val="1"/>
      <w:numFmt w:val="bullet"/>
      <w:lvlText w:val=""/>
      <w:lvlJc w:val="left"/>
      <w:pPr>
        <w:ind w:left="720" w:hanging="360"/>
      </w:pPr>
      <w:rPr>
        <w:rFonts w:ascii="Symbol" w:hAnsi="Symbol" w:hint="default"/>
      </w:rPr>
    </w:lvl>
    <w:lvl w:ilvl="1" w:tplc="3D2416A0">
      <w:start w:val="1"/>
      <w:numFmt w:val="bullet"/>
      <w:lvlText w:val="o"/>
      <w:lvlJc w:val="left"/>
      <w:pPr>
        <w:ind w:left="1440" w:hanging="360"/>
      </w:pPr>
      <w:rPr>
        <w:rFonts w:ascii="Courier New" w:hAnsi="Courier New" w:hint="default"/>
      </w:rPr>
    </w:lvl>
    <w:lvl w:ilvl="2" w:tplc="3CC22FFE">
      <w:start w:val="1"/>
      <w:numFmt w:val="bullet"/>
      <w:lvlText w:val=""/>
      <w:lvlJc w:val="left"/>
      <w:pPr>
        <w:ind w:left="2160" w:hanging="360"/>
      </w:pPr>
      <w:rPr>
        <w:rFonts w:ascii="Wingdings" w:hAnsi="Wingdings" w:hint="default"/>
      </w:rPr>
    </w:lvl>
    <w:lvl w:ilvl="3" w:tplc="946EC410">
      <w:start w:val="1"/>
      <w:numFmt w:val="bullet"/>
      <w:lvlText w:val=""/>
      <w:lvlJc w:val="left"/>
      <w:pPr>
        <w:ind w:left="2880" w:hanging="360"/>
      </w:pPr>
      <w:rPr>
        <w:rFonts w:ascii="Symbol" w:hAnsi="Symbol" w:hint="default"/>
      </w:rPr>
    </w:lvl>
    <w:lvl w:ilvl="4" w:tplc="179C249E">
      <w:start w:val="1"/>
      <w:numFmt w:val="bullet"/>
      <w:lvlText w:val="o"/>
      <w:lvlJc w:val="left"/>
      <w:pPr>
        <w:ind w:left="3600" w:hanging="360"/>
      </w:pPr>
      <w:rPr>
        <w:rFonts w:ascii="Courier New" w:hAnsi="Courier New" w:hint="default"/>
      </w:rPr>
    </w:lvl>
    <w:lvl w:ilvl="5" w:tplc="283847FC">
      <w:start w:val="1"/>
      <w:numFmt w:val="bullet"/>
      <w:lvlText w:val=""/>
      <w:lvlJc w:val="left"/>
      <w:pPr>
        <w:ind w:left="4320" w:hanging="360"/>
      </w:pPr>
      <w:rPr>
        <w:rFonts w:ascii="Wingdings" w:hAnsi="Wingdings" w:hint="default"/>
      </w:rPr>
    </w:lvl>
    <w:lvl w:ilvl="6" w:tplc="04D4832E">
      <w:start w:val="1"/>
      <w:numFmt w:val="bullet"/>
      <w:lvlText w:val=""/>
      <w:lvlJc w:val="left"/>
      <w:pPr>
        <w:ind w:left="5040" w:hanging="360"/>
      </w:pPr>
      <w:rPr>
        <w:rFonts w:ascii="Symbol" w:hAnsi="Symbol" w:hint="default"/>
      </w:rPr>
    </w:lvl>
    <w:lvl w:ilvl="7" w:tplc="108E6A80">
      <w:start w:val="1"/>
      <w:numFmt w:val="bullet"/>
      <w:lvlText w:val="o"/>
      <w:lvlJc w:val="left"/>
      <w:pPr>
        <w:ind w:left="5760" w:hanging="360"/>
      </w:pPr>
      <w:rPr>
        <w:rFonts w:ascii="Courier New" w:hAnsi="Courier New" w:hint="default"/>
      </w:rPr>
    </w:lvl>
    <w:lvl w:ilvl="8" w:tplc="22C65BC0">
      <w:start w:val="1"/>
      <w:numFmt w:val="bullet"/>
      <w:lvlText w:val=""/>
      <w:lvlJc w:val="left"/>
      <w:pPr>
        <w:ind w:left="6480" w:hanging="360"/>
      </w:pPr>
      <w:rPr>
        <w:rFonts w:ascii="Wingdings" w:hAnsi="Wingdings" w:hint="default"/>
      </w:rPr>
    </w:lvl>
  </w:abstractNum>
  <w:abstractNum w:abstractNumId="32" w15:restartNumberingAfterBreak="0">
    <w:nsid w:val="251E2594"/>
    <w:multiLevelType w:val="hybridMultilevel"/>
    <w:tmpl w:val="7EA26CC0"/>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33" w15:restartNumberingAfterBreak="0">
    <w:nsid w:val="270B9C07"/>
    <w:multiLevelType w:val="hybridMultilevel"/>
    <w:tmpl w:val="548278CE"/>
    <w:lvl w:ilvl="0" w:tplc="F6FA7FF6">
      <w:start w:val="1"/>
      <w:numFmt w:val="bullet"/>
      <w:lvlText w:val=""/>
      <w:lvlJc w:val="left"/>
      <w:pPr>
        <w:ind w:left="720" w:hanging="360"/>
      </w:pPr>
      <w:rPr>
        <w:rFonts w:ascii="Symbol" w:hAnsi="Symbol" w:hint="default"/>
      </w:rPr>
    </w:lvl>
    <w:lvl w:ilvl="1" w:tplc="9DD44954">
      <w:start w:val="1"/>
      <w:numFmt w:val="bullet"/>
      <w:lvlText w:val="o"/>
      <w:lvlJc w:val="left"/>
      <w:pPr>
        <w:ind w:left="1440" w:hanging="360"/>
      </w:pPr>
      <w:rPr>
        <w:rFonts w:ascii="Courier New" w:hAnsi="Courier New" w:hint="default"/>
      </w:rPr>
    </w:lvl>
    <w:lvl w:ilvl="2" w:tplc="6F5EFD4C">
      <w:start w:val="1"/>
      <w:numFmt w:val="bullet"/>
      <w:lvlText w:val=""/>
      <w:lvlJc w:val="left"/>
      <w:pPr>
        <w:ind w:left="2160" w:hanging="360"/>
      </w:pPr>
      <w:rPr>
        <w:rFonts w:ascii="Wingdings" w:hAnsi="Wingdings" w:hint="default"/>
      </w:rPr>
    </w:lvl>
    <w:lvl w:ilvl="3" w:tplc="150243AE">
      <w:start w:val="1"/>
      <w:numFmt w:val="bullet"/>
      <w:lvlText w:val=""/>
      <w:lvlJc w:val="left"/>
      <w:pPr>
        <w:ind w:left="2880" w:hanging="360"/>
      </w:pPr>
      <w:rPr>
        <w:rFonts w:ascii="Symbol" w:hAnsi="Symbol" w:hint="default"/>
      </w:rPr>
    </w:lvl>
    <w:lvl w:ilvl="4" w:tplc="D2D0EC66">
      <w:start w:val="1"/>
      <w:numFmt w:val="bullet"/>
      <w:lvlText w:val="o"/>
      <w:lvlJc w:val="left"/>
      <w:pPr>
        <w:ind w:left="3600" w:hanging="360"/>
      </w:pPr>
      <w:rPr>
        <w:rFonts w:ascii="Courier New" w:hAnsi="Courier New" w:hint="default"/>
      </w:rPr>
    </w:lvl>
    <w:lvl w:ilvl="5" w:tplc="970C263A">
      <w:start w:val="1"/>
      <w:numFmt w:val="bullet"/>
      <w:lvlText w:val=""/>
      <w:lvlJc w:val="left"/>
      <w:pPr>
        <w:ind w:left="4320" w:hanging="360"/>
      </w:pPr>
      <w:rPr>
        <w:rFonts w:ascii="Wingdings" w:hAnsi="Wingdings" w:hint="default"/>
      </w:rPr>
    </w:lvl>
    <w:lvl w:ilvl="6" w:tplc="D7463BE0">
      <w:start w:val="1"/>
      <w:numFmt w:val="bullet"/>
      <w:lvlText w:val=""/>
      <w:lvlJc w:val="left"/>
      <w:pPr>
        <w:ind w:left="5040" w:hanging="360"/>
      </w:pPr>
      <w:rPr>
        <w:rFonts w:ascii="Symbol" w:hAnsi="Symbol" w:hint="default"/>
      </w:rPr>
    </w:lvl>
    <w:lvl w:ilvl="7" w:tplc="4E2454EE">
      <w:start w:val="1"/>
      <w:numFmt w:val="bullet"/>
      <w:lvlText w:val="o"/>
      <w:lvlJc w:val="left"/>
      <w:pPr>
        <w:ind w:left="5760" w:hanging="360"/>
      </w:pPr>
      <w:rPr>
        <w:rFonts w:ascii="Courier New" w:hAnsi="Courier New" w:hint="default"/>
      </w:rPr>
    </w:lvl>
    <w:lvl w:ilvl="8" w:tplc="B7561070">
      <w:start w:val="1"/>
      <w:numFmt w:val="bullet"/>
      <w:lvlText w:val=""/>
      <w:lvlJc w:val="left"/>
      <w:pPr>
        <w:ind w:left="6480" w:hanging="360"/>
      </w:pPr>
      <w:rPr>
        <w:rFonts w:ascii="Wingdings" w:hAnsi="Wingdings" w:hint="default"/>
      </w:rPr>
    </w:lvl>
  </w:abstractNum>
  <w:abstractNum w:abstractNumId="34" w15:restartNumberingAfterBreak="0">
    <w:nsid w:val="28382BDA"/>
    <w:multiLevelType w:val="hybridMultilevel"/>
    <w:tmpl w:val="24A43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898148B"/>
    <w:multiLevelType w:val="hybridMultilevel"/>
    <w:tmpl w:val="B9A6CAB4"/>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36" w15:restartNumberingAfterBreak="0">
    <w:nsid w:val="29601500"/>
    <w:multiLevelType w:val="hybridMultilevel"/>
    <w:tmpl w:val="9064B4DC"/>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37" w15:restartNumberingAfterBreak="0">
    <w:nsid w:val="2A3A2A7C"/>
    <w:multiLevelType w:val="hybridMultilevel"/>
    <w:tmpl w:val="2D4C40AE"/>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38" w15:restartNumberingAfterBreak="0">
    <w:nsid w:val="2A55E24D"/>
    <w:multiLevelType w:val="hybridMultilevel"/>
    <w:tmpl w:val="649ACCB6"/>
    <w:lvl w:ilvl="0" w:tplc="DF986ABC">
      <w:start w:val="1"/>
      <w:numFmt w:val="bullet"/>
      <w:lvlText w:val=""/>
      <w:lvlJc w:val="left"/>
      <w:pPr>
        <w:ind w:left="720" w:hanging="360"/>
      </w:pPr>
      <w:rPr>
        <w:rFonts w:ascii="Symbol" w:hAnsi="Symbol" w:hint="default"/>
      </w:rPr>
    </w:lvl>
    <w:lvl w:ilvl="1" w:tplc="2980852A">
      <w:start w:val="1"/>
      <w:numFmt w:val="bullet"/>
      <w:lvlText w:val="o"/>
      <w:lvlJc w:val="left"/>
      <w:pPr>
        <w:ind w:left="1440" w:hanging="360"/>
      </w:pPr>
      <w:rPr>
        <w:rFonts w:ascii="Courier New" w:hAnsi="Courier New" w:hint="default"/>
      </w:rPr>
    </w:lvl>
    <w:lvl w:ilvl="2" w:tplc="1322723E">
      <w:start w:val="1"/>
      <w:numFmt w:val="bullet"/>
      <w:lvlText w:val=""/>
      <w:lvlJc w:val="left"/>
      <w:pPr>
        <w:ind w:left="2160" w:hanging="360"/>
      </w:pPr>
      <w:rPr>
        <w:rFonts w:ascii="Wingdings" w:hAnsi="Wingdings" w:hint="default"/>
      </w:rPr>
    </w:lvl>
    <w:lvl w:ilvl="3" w:tplc="258E23D2">
      <w:start w:val="1"/>
      <w:numFmt w:val="bullet"/>
      <w:lvlText w:val=""/>
      <w:lvlJc w:val="left"/>
      <w:pPr>
        <w:ind w:left="2880" w:hanging="360"/>
      </w:pPr>
      <w:rPr>
        <w:rFonts w:ascii="Symbol" w:hAnsi="Symbol" w:hint="default"/>
      </w:rPr>
    </w:lvl>
    <w:lvl w:ilvl="4" w:tplc="9DC4E922">
      <w:start w:val="1"/>
      <w:numFmt w:val="bullet"/>
      <w:lvlText w:val="o"/>
      <w:lvlJc w:val="left"/>
      <w:pPr>
        <w:ind w:left="3600" w:hanging="360"/>
      </w:pPr>
      <w:rPr>
        <w:rFonts w:ascii="Courier New" w:hAnsi="Courier New" w:hint="default"/>
      </w:rPr>
    </w:lvl>
    <w:lvl w:ilvl="5" w:tplc="5EA6623E">
      <w:start w:val="1"/>
      <w:numFmt w:val="bullet"/>
      <w:lvlText w:val=""/>
      <w:lvlJc w:val="left"/>
      <w:pPr>
        <w:ind w:left="4320" w:hanging="360"/>
      </w:pPr>
      <w:rPr>
        <w:rFonts w:ascii="Wingdings" w:hAnsi="Wingdings" w:hint="default"/>
      </w:rPr>
    </w:lvl>
    <w:lvl w:ilvl="6" w:tplc="8482DDC2">
      <w:start w:val="1"/>
      <w:numFmt w:val="bullet"/>
      <w:lvlText w:val=""/>
      <w:lvlJc w:val="left"/>
      <w:pPr>
        <w:ind w:left="5040" w:hanging="360"/>
      </w:pPr>
      <w:rPr>
        <w:rFonts w:ascii="Symbol" w:hAnsi="Symbol" w:hint="default"/>
      </w:rPr>
    </w:lvl>
    <w:lvl w:ilvl="7" w:tplc="E26CD9DC">
      <w:start w:val="1"/>
      <w:numFmt w:val="bullet"/>
      <w:lvlText w:val="o"/>
      <w:lvlJc w:val="left"/>
      <w:pPr>
        <w:ind w:left="5760" w:hanging="360"/>
      </w:pPr>
      <w:rPr>
        <w:rFonts w:ascii="Courier New" w:hAnsi="Courier New" w:hint="default"/>
      </w:rPr>
    </w:lvl>
    <w:lvl w:ilvl="8" w:tplc="44609C64">
      <w:start w:val="1"/>
      <w:numFmt w:val="bullet"/>
      <w:lvlText w:val=""/>
      <w:lvlJc w:val="left"/>
      <w:pPr>
        <w:ind w:left="6480" w:hanging="360"/>
      </w:pPr>
      <w:rPr>
        <w:rFonts w:ascii="Wingdings" w:hAnsi="Wingdings" w:hint="default"/>
      </w:rPr>
    </w:lvl>
  </w:abstractNum>
  <w:abstractNum w:abstractNumId="39" w15:restartNumberingAfterBreak="0">
    <w:nsid w:val="2AEC6865"/>
    <w:multiLevelType w:val="hybridMultilevel"/>
    <w:tmpl w:val="ADA88840"/>
    <w:lvl w:ilvl="0" w:tplc="0604188C">
      <w:start w:val="1"/>
      <w:numFmt w:val="bullet"/>
      <w:lvlText w:val="-"/>
      <w:lvlJc w:val="left"/>
      <w:pPr>
        <w:ind w:left="450" w:hanging="360"/>
      </w:pPr>
      <w:rPr>
        <w:rFonts w:ascii="Times New Roman" w:eastAsia="Times New Roman" w:hAnsi="Times New Roman" w:cs="Times New Roman" w:hint="default"/>
      </w:rPr>
    </w:lvl>
    <w:lvl w:ilvl="1" w:tplc="0C000003" w:tentative="1">
      <w:start w:val="1"/>
      <w:numFmt w:val="bullet"/>
      <w:lvlText w:val="o"/>
      <w:lvlJc w:val="left"/>
      <w:pPr>
        <w:ind w:left="1170" w:hanging="360"/>
      </w:pPr>
      <w:rPr>
        <w:rFonts w:ascii="Courier New" w:hAnsi="Courier New" w:cs="Courier New" w:hint="default"/>
      </w:rPr>
    </w:lvl>
    <w:lvl w:ilvl="2" w:tplc="0C000005" w:tentative="1">
      <w:start w:val="1"/>
      <w:numFmt w:val="bullet"/>
      <w:lvlText w:val=""/>
      <w:lvlJc w:val="left"/>
      <w:pPr>
        <w:ind w:left="1890" w:hanging="360"/>
      </w:pPr>
      <w:rPr>
        <w:rFonts w:ascii="Wingdings" w:hAnsi="Wingdings" w:hint="default"/>
      </w:rPr>
    </w:lvl>
    <w:lvl w:ilvl="3" w:tplc="0C000001" w:tentative="1">
      <w:start w:val="1"/>
      <w:numFmt w:val="bullet"/>
      <w:lvlText w:val=""/>
      <w:lvlJc w:val="left"/>
      <w:pPr>
        <w:ind w:left="2610" w:hanging="360"/>
      </w:pPr>
      <w:rPr>
        <w:rFonts w:ascii="Symbol" w:hAnsi="Symbol" w:hint="default"/>
      </w:rPr>
    </w:lvl>
    <w:lvl w:ilvl="4" w:tplc="0C000003" w:tentative="1">
      <w:start w:val="1"/>
      <w:numFmt w:val="bullet"/>
      <w:lvlText w:val="o"/>
      <w:lvlJc w:val="left"/>
      <w:pPr>
        <w:ind w:left="3330" w:hanging="360"/>
      </w:pPr>
      <w:rPr>
        <w:rFonts w:ascii="Courier New" w:hAnsi="Courier New" w:cs="Courier New" w:hint="default"/>
      </w:rPr>
    </w:lvl>
    <w:lvl w:ilvl="5" w:tplc="0C000005" w:tentative="1">
      <w:start w:val="1"/>
      <w:numFmt w:val="bullet"/>
      <w:lvlText w:val=""/>
      <w:lvlJc w:val="left"/>
      <w:pPr>
        <w:ind w:left="4050" w:hanging="360"/>
      </w:pPr>
      <w:rPr>
        <w:rFonts w:ascii="Wingdings" w:hAnsi="Wingdings" w:hint="default"/>
      </w:rPr>
    </w:lvl>
    <w:lvl w:ilvl="6" w:tplc="0C000001" w:tentative="1">
      <w:start w:val="1"/>
      <w:numFmt w:val="bullet"/>
      <w:lvlText w:val=""/>
      <w:lvlJc w:val="left"/>
      <w:pPr>
        <w:ind w:left="4770" w:hanging="360"/>
      </w:pPr>
      <w:rPr>
        <w:rFonts w:ascii="Symbol" w:hAnsi="Symbol" w:hint="default"/>
      </w:rPr>
    </w:lvl>
    <w:lvl w:ilvl="7" w:tplc="0C000003" w:tentative="1">
      <w:start w:val="1"/>
      <w:numFmt w:val="bullet"/>
      <w:lvlText w:val="o"/>
      <w:lvlJc w:val="left"/>
      <w:pPr>
        <w:ind w:left="5490" w:hanging="360"/>
      </w:pPr>
      <w:rPr>
        <w:rFonts w:ascii="Courier New" w:hAnsi="Courier New" w:cs="Courier New" w:hint="default"/>
      </w:rPr>
    </w:lvl>
    <w:lvl w:ilvl="8" w:tplc="0C000005" w:tentative="1">
      <w:start w:val="1"/>
      <w:numFmt w:val="bullet"/>
      <w:lvlText w:val=""/>
      <w:lvlJc w:val="left"/>
      <w:pPr>
        <w:ind w:left="6210" w:hanging="360"/>
      </w:pPr>
      <w:rPr>
        <w:rFonts w:ascii="Wingdings" w:hAnsi="Wingdings" w:hint="default"/>
      </w:rPr>
    </w:lvl>
  </w:abstractNum>
  <w:abstractNum w:abstractNumId="40" w15:restartNumberingAfterBreak="0">
    <w:nsid w:val="2BC7CE6F"/>
    <w:multiLevelType w:val="hybridMultilevel"/>
    <w:tmpl w:val="4162AB70"/>
    <w:lvl w:ilvl="0" w:tplc="6A304D9E">
      <w:start w:val="1"/>
      <w:numFmt w:val="bullet"/>
      <w:lvlText w:val=""/>
      <w:lvlJc w:val="left"/>
      <w:pPr>
        <w:ind w:left="720" w:hanging="360"/>
      </w:pPr>
      <w:rPr>
        <w:rFonts w:ascii="Symbol" w:hAnsi="Symbol" w:hint="default"/>
      </w:rPr>
    </w:lvl>
    <w:lvl w:ilvl="1" w:tplc="3ABA73DC">
      <w:start w:val="1"/>
      <w:numFmt w:val="bullet"/>
      <w:lvlText w:val="o"/>
      <w:lvlJc w:val="left"/>
      <w:pPr>
        <w:ind w:left="1440" w:hanging="360"/>
      </w:pPr>
      <w:rPr>
        <w:rFonts w:ascii="Courier New" w:hAnsi="Courier New" w:hint="default"/>
      </w:rPr>
    </w:lvl>
    <w:lvl w:ilvl="2" w:tplc="31F85A1C">
      <w:start w:val="1"/>
      <w:numFmt w:val="bullet"/>
      <w:lvlText w:val=""/>
      <w:lvlJc w:val="left"/>
      <w:pPr>
        <w:ind w:left="2160" w:hanging="360"/>
      </w:pPr>
      <w:rPr>
        <w:rFonts w:ascii="Wingdings" w:hAnsi="Wingdings" w:hint="default"/>
      </w:rPr>
    </w:lvl>
    <w:lvl w:ilvl="3" w:tplc="661002F8">
      <w:start w:val="1"/>
      <w:numFmt w:val="bullet"/>
      <w:lvlText w:val=""/>
      <w:lvlJc w:val="left"/>
      <w:pPr>
        <w:ind w:left="2880" w:hanging="360"/>
      </w:pPr>
      <w:rPr>
        <w:rFonts w:ascii="Symbol" w:hAnsi="Symbol" w:hint="default"/>
      </w:rPr>
    </w:lvl>
    <w:lvl w:ilvl="4" w:tplc="3558FDDE">
      <w:start w:val="1"/>
      <w:numFmt w:val="bullet"/>
      <w:lvlText w:val="o"/>
      <w:lvlJc w:val="left"/>
      <w:pPr>
        <w:ind w:left="3600" w:hanging="360"/>
      </w:pPr>
      <w:rPr>
        <w:rFonts w:ascii="Courier New" w:hAnsi="Courier New" w:hint="default"/>
      </w:rPr>
    </w:lvl>
    <w:lvl w:ilvl="5" w:tplc="BFEC58C0">
      <w:start w:val="1"/>
      <w:numFmt w:val="bullet"/>
      <w:lvlText w:val=""/>
      <w:lvlJc w:val="left"/>
      <w:pPr>
        <w:ind w:left="4320" w:hanging="360"/>
      </w:pPr>
      <w:rPr>
        <w:rFonts w:ascii="Wingdings" w:hAnsi="Wingdings" w:hint="default"/>
      </w:rPr>
    </w:lvl>
    <w:lvl w:ilvl="6" w:tplc="1E700B92">
      <w:start w:val="1"/>
      <w:numFmt w:val="bullet"/>
      <w:lvlText w:val=""/>
      <w:lvlJc w:val="left"/>
      <w:pPr>
        <w:ind w:left="5040" w:hanging="360"/>
      </w:pPr>
      <w:rPr>
        <w:rFonts w:ascii="Symbol" w:hAnsi="Symbol" w:hint="default"/>
      </w:rPr>
    </w:lvl>
    <w:lvl w:ilvl="7" w:tplc="4CFCE54C">
      <w:start w:val="1"/>
      <w:numFmt w:val="bullet"/>
      <w:lvlText w:val="o"/>
      <w:lvlJc w:val="left"/>
      <w:pPr>
        <w:ind w:left="5760" w:hanging="360"/>
      </w:pPr>
      <w:rPr>
        <w:rFonts w:ascii="Courier New" w:hAnsi="Courier New" w:hint="default"/>
      </w:rPr>
    </w:lvl>
    <w:lvl w:ilvl="8" w:tplc="3AA2CE12">
      <w:start w:val="1"/>
      <w:numFmt w:val="bullet"/>
      <w:lvlText w:val=""/>
      <w:lvlJc w:val="left"/>
      <w:pPr>
        <w:ind w:left="6480" w:hanging="360"/>
      </w:pPr>
      <w:rPr>
        <w:rFonts w:ascii="Wingdings" w:hAnsi="Wingdings" w:hint="default"/>
      </w:rPr>
    </w:lvl>
  </w:abstractNum>
  <w:abstractNum w:abstractNumId="41" w15:restartNumberingAfterBreak="0">
    <w:nsid w:val="2C254FE5"/>
    <w:multiLevelType w:val="hybridMultilevel"/>
    <w:tmpl w:val="8B2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E56FA4"/>
    <w:multiLevelType w:val="hybridMultilevel"/>
    <w:tmpl w:val="6F6AB686"/>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43" w15:restartNumberingAfterBreak="0">
    <w:nsid w:val="31387E1A"/>
    <w:multiLevelType w:val="hybridMultilevel"/>
    <w:tmpl w:val="7FB84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177647B"/>
    <w:multiLevelType w:val="hybridMultilevel"/>
    <w:tmpl w:val="0246B06A"/>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45" w15:restartNumberingAfterBreak="0">
    <w:nsid w:val="32231989"/>
    <w:multiLevelType w:val="multilevel"/>
    <w:tmpl w:val="8C948BCE"/>
    <w:lvl w:ilvl="0">
      <w:start w:val="5"/>
      <w:numFmt w:val="decimal"/>
      <w:lvlText w:val="%1"/>
      <w:lvlJc w:val="left"/>
      <w:pPr>
        <w:ind w:left="360" w:hanging="360"/>
      </w:pPr>
      <w:rPr>
        <w:rFonts w:hint="default"/>
      </w:rPr>
    </w:lvl>
    <w:lvl w:ilvl="1">
      <w:start w:val="4"/>
      <w:numFmt w:val="decimal"/>
      <w:lvlText w:val="%1.%2"/>
      <w:lvlJc w:val="left"/>
      <w:pPr>
        <w:ind w:left="245" w:hanging="360"/>
      </w:pPr>
      <w:rPr>
        <w:rFonts w:hint="default"/>
      </w:rPr>
    </w:lvl>
    <w:lvl w:ilvl="2">
      <w:start w:val="1"/>
      <w:numFmt w:val="decimal"/>
      <w:lvlText w:val="%1.%2.%3"/>
      <w:lvlJc w:val="left"/>
      <w:pPr>
        <w:ind w:left="490" w:hanging="720"/>
      </w:pPr>
      <w:rPr>
        <w:rFonts w:hint="default"/>
      </w:rPr>
    </w:lvl>
    <w:lvl w:ilvl="3">
      <w:start w:val="1"/>
      <w:numFmt w:val="decimal"/>
      <w:lvlText w:val="%1.%2.%3.%4"/>
      <w:lvlJc w:val="left"/>
      <w:pPr>
        <w:ind w:left="735" w:hanging="1080"/>
      </w:pPr>
      <w:rPr>
        <w:rFonts w:hint="default"/>
      </w:rPr>
    </w:lvl>
    <w:lvl w:ilvl="4">
      <w:start w:val="1"/>
      <w:numFmt w:val="decimal"/>
      <w:lvlText w:val="%1.%2.%3.%4.%5"/>
      <w:lvlJc w:val="left"/>
      <w:pPr>
        <w:ind w:left="620" w:hanging="1080"/>
      </w:pPr>
      <w:rPr>
        <w:rFonts w:hint="default"/>
      </w:rPr>
    </w:lvl>
    <w:lvl w:ilvl="5">
      <w:start w:val="1"/>
      <w:numFmt w:val="decimal"/>
      <w:lvlText w:val="%1.%2.%3.%4.%5.%6"/>
      <w:lvlJc w:val="left"/>
      <w:pPr>
        <w:ind w:left="865" w:hanging="1440"/>
      </w:pPr>
      <w:rPr>
        <w:rFonts w:hint="default"/>
      </w:rPr>
    </w:lvl>
    <w:lvl w:ilvl="6">
      <w:start w:val="1"/>
      <w:numFmt w:val="decimal"/>
      <w:lvlText w:val="%1.%2.%3.%4.%5.%6.%7"/>
      <w:lvlJc w:val="left"/>
      <w:pPr>
        <w:ind w:left="750" w:hanging="1440"/>
      </w:pPr>
      <w:rPr>
        <w:rFonts w:hint="default"/>
      </w:rPr>
    </w:lvl>
    <w:lvl w:ilvl="7">
      <w:start w:val="1"/>
      <w:numFmt w:val="decimal"/>
      <w:lvlText w:val="%1.%2.%3.%4.%5.%6.%7.%8"/>
      <w:lvlJc w:val="left"/>
      <w:pPr>
        <w:ind w:left="995" w:hanging="1800"/>
      </w:pPr>
      <w:rPr>
        <w:rFonts w:hint="default"/>
      </w:rPr>
    </w:lvl>
    <w:lvl w:ilvl="8">
      <w:start w:val="1"/>
      <w:numFmt w:val="decimal"/>
      <w:lvlText w:val="%1.%2.%3.%4.%5.%6.%7.%8.%9"/>
      <w:lvlJc w:val="left"/>
      <w:pPr>
        <w:ind w:left="1240" w:hanging="2160"/>
      </w:pPr>
      <w:rPr>
        <w:rFonts w:hint="default"/>
      </w:rPr>
    </w:lvl>
  </w:abstractNum>
  <w:abstractNum w:abstractNumId="46" w15:restartNumberingAfterBreak="0">
    <w:nsid w:val="3490333A"/>
    <w:multiLevelType w:val="hybridMultilevel"/>
    <w:tmpl w:val="F65489EE"/>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47" w15:restartNumberingAfterBreak="0">
    <w:nsid w:val="34DE5C03"/>
    <w:multiLevelType w:val="multilevel"/>
    <w:tmpl w:val="30F48F34"/>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35F238E8"/>
    <w:multiLevelType w:val="hybridMultilevel"/>
    <w:tmpl w:val="BD6687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9" w15:restartNumberingAfterBreak="0">
    <w:nsid w:val="38548AF4"/>
    <w:multiLevelType w:val="hybridMultilevel"/>
    <w:tmpl w:val="9D8A5AF0"/>
    <w:lvl w:ilvl="0" w:tplc="11CE628E">
      <w:start w:val="1"/>
      <w:numFmt w:val="bullet"/>
      <w:lvlText w:val=""/>
      <w:lvlJc w:val="left"/>
      <w:pPr>
        <w:ind w:left="720" w:hanging="360"/>
      </w:pPr>
      <w:rPr>
        <w:rFonts w:ascii="Symbol" w:hAnsi="Symbol" w:hint="default"/>
      </w:rPr>
    </w:lvl>
    <w:lvl w:ilvl="1" w:tplc="6B90E85C">
      <w:start w:val="1"/>
      <w:numFmt w:val="bullet"/>
      <w:lvlText w:val="o"/>
      <w:lvlJc w:val="left"/>
      <w:pPr>
        <w:ind w:left="1440" w:hanging="360"/>
      </w:pPr>
      <w:rPr>
        <w:rFonts w:ascii="Courier New" w:hAnsi="Courier New" w:hint="default"/>
      </w:rPr>
    </w:lvl>
    <w:lvl w:ilvl="2" w:tplc="A09874C4">
      <w:start w:val="1"/>
      <w:numFmt w:val="bullet"/>
      <w:lvlText w:val=""/>
      <w:lvlJc w:val="left"/>
      <w:pPr>
        <w:ind w:left="2160" w:hanging="360"/>
      </w:pPr>
      <w:rPr>
        <w:rFonts w:ascii="Wingdings" w:hAnsi="Wingdings" w:hint="default"/>
      </w:rPr>
    </w:lvl>
    <w:lvl w:ilvl="3" w:tplc="E54ACF20">
      <w:start w:val="1"/>
      <w:numFmt w:val="bullet"/>
      <w:lvlText w:val=""/>
      <w:lvlJc w:val="left"/>
      <w:pPr>
        <w:ind w:left="2880" w:hanging="360"/>
      </w:pPr>
      <w:rPr>
        <w:rFonts w:ascii="Symbol" w:hAnsi="Symbol" w:hint="default"/>
      </w:rPr>
    </w:lvl>
    <w:lvl w:ilvl="4" w:tplc="AC50FAC4">
      <w:start w:val="1"/>
      <w:numFmt w:val="bullet"/>
      <w:lvlText w:val="o"/>
      <w:lvlJc w:val="left"/>
      <w:pPr>
        <w:ind w:left="3600" w:hanging="360"/>
      </w:pPr>
      <w:rPr>
        <w:rFonts w:ascii="Courier New" w:hAnsi="Courier New" w:hint="default"/>
      </w:rPr>
    </w:lvl>
    <w:lvl w:ilvl="5" w:tplc="F55C66FA">
      <w:start w:val="1"/>
      <w:numFmt w:val="bullet"/>
      <w:lvlText w:val=""/>
      <w:lvlJc w:val="left"/>
      <w:pPr>
        <w:ind w:left="4320" w:hanging="360"/>
      </w:pPr>
      <w:rPr>
        <w:rFonts w:ascii="Wingdings" w:hAnsi="Wingdings" w:hint="default"/>
      </w:rPr>
    </w:lvl>
    <w:lvl w:ilvl="6" w:tplc="0A5EF7B6">
      <w:start w:val="1"/>
      <w:numFmt w:val="bullet"/>
      <w:lvlText w:val=""/>
      <w:lvlJc w:val="left"/>
      <w:pPr>
        <w:ind w:left="5040" w:hanging="360"/>
      </w:pPr>
      <w:rPr>
        <w:rFonts w:ascii="Symbol" w:hAnsi="Symbol" w:hint="default"/>
      </w:rPr>
    </w:lvl>
    <w:lvl w:ilvl="7" w:tplc="97622BAA">
      <w:start w:val="1"/>
      <w:numFmt w:val="bullet"/>
      <w:lvlText w:val="o"/>
      <w:lvlJc w:val="left"/>
      <w:pPr>
        <w:ind w:left="5760" w:hanging="360"/>
      </w:pPr>
      <w:rPr>
        <w:rFonts w:ascii="Courier New" w:hAnsi="Courier New" w:hint="default"/>
      </w:rPr>
    </w:lvl>
    <w:lvl w:ilvl="8" w:tplc="5CB85766">
      <w:start w:val="1"/>
      <w:numFmt w:val="bullet"/>
      <w:lvlText w:val=""/>
      <w:lvlJc w:val="left"/>
      <w:pPr>
        <w:ind w:left="6480" w:hanging="360"/>
      </w:pPr>
      <w:rPr>
        <w:rFonts w:ascii="Wingdings" w:hAnsi="Wingdings" w:hint="default"/>
      </w:rPr>
    </w:lvl>
  </w:abstractNum>
  <w:abstractNum w:abstractNumId="50" w15:restartNumberingAfterBreak="0">
    <w:nsid w:val="39871E36"/>
    <w:multiLevelType w:val="hybridMultilevel"/>
    <w:tmpl w:val="66AE7EF4"/>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51" w15:restartNumberingAfterBreak="0">
    <w:nsid w:val="3A62107C"/>
    <w:multiLevelType w:val="hybridMultilevel"/>
    <w:tmpl w:val="481024E6"/>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52" w15:restartNumberingAfterBreak="0">
    <w:nsid w:val="3E916EDF"/>
    <w:multiLevelType w:val="hybridMultilevel"/>
    <w:tmpl w:val="4060ECE0"/>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53" w15:restartNumberingAfterBreak="0">
    <w:nsid w:val="3ECE7BBD"/>
    <w:multiLevelType w:val="hybridMultilevel"/>
    <w:tmpl w:val="0ACC7EAE"/>
    <w:lvl w:ilvl="0" w:tplc="5AC22560">
      <w:start w:val="1"/>
      <w:numFmt w:val="bullet"/>
      <w:lvlText w:val=""/>
      <w:lvlJc w:val="left"/>
      <w:pPr>
        <w:ind w:left="720" w:hanging="360"/>
      </w:pPr>
      <w:rPr>
        <w:rFonts w:ascii="Symbol" w:hAnsi="Symbol" w:hint="default"/>
      </w:rPr>
    </w:lvl>
    <w:lvl w:ilvl="1" w:tplc="5D760C84">
      <w:start w:val="1"/>
      <w:numFmt w:val="bullet"/>
      <w:lvlText w:val="o"/>
      <w:lvlJc w:val="left"/>
      <w:pPr>
        <w:ind w:left="1440" w:hanging="360"/>
      </w:pPr>
      <w:rPr>
        <w:rFonts w:ascii="Courier New" w:hAnsi="Courier New" w:hint="default"/>
      </w:rPr>
    </w:lvl>
    <w:lvl w:ilvl="2" w:tplc="8A0094A0">
      <w:start w:val="1"/>
      <w:numFmt w:val="bullet"/>
      <w:lvlText w:val=""/>
      <w:lvlJc w:val="left"/>
      <w:pPr>
        <w:ind w:left="2160" w:hanging="360"/>
      </w:pPr>
      <w:rPr>
        <w:rFonts w:ascii="Wingdings" w:hAnsi="Wingdings" w:hint="default"/>
      </w:rPr>
    </w:lvl>
    <w:lvl w:ilvl="3" w:tplc="29646E34">
      <w:start w:val="1"/>
      <w:numFmt w:val="bullet"/>
      <w:lvlText w:val=""/>
      <w:lvlJc w:val="left"/>
      <w:pPr>
        <w:ind w:left="2880" w:hanging="360"/>
      </w:pPr>
      <w:rPr>
        <w:rFonts w:ascii="Symbol" w:hAnsi="Symbol" w:hint="default"/>
      </w:rPr>
    </w:lvl>
    <w:lvl w:ilvl="4" w:tplc="3B164D3A">
      <w:start w:val="1"/>
      <w:numFmt w:val="bullet"/>
      <w:lvlText w:val="o"/>
      <w:lvlJc w:val="left"/>
      <w:pPr>
        <w:ind w:left="3600" w:hanging="360"/>
      </w:pPr>
      <w:rPr>
        <w:rFonts w:ascii="Courier New" w:hAnsi="Courier New" w:hint="default"/>
      </w:rPr>
    </w:lvl>
    <w:lvl w:ilvl="5" w:tplc="37A29CF8">
      <w:start w:val="1"/>
      <w:numFmt w:val="bullet"/>
      <w:lvlText w:val=""/>
      <w:lvlJc w:val="left"/>
      <w:pPr>
        <w:ind w:left="4320" w:hanging="360"/>
      </w:pPr>
      <w:rPr>
        <w:rFonts w:ascii="Wingdings" w:hAnsi="Wingdings" w:hint="default"/>
      </w:rPr>
    </w:lvl>
    <w:lvl w:ilvl="6" w:tplc="76A4DD90">
      <w:start w:val="1"/>
      <w:numFmt w:val="bullet"/>
      <w:lvlText w:val=""/>
      <w:lvlJc w:val="left"/>
      <w:pPr>
        <w:ind w:left="5040" w:hanging="360"/>
      </w:pPr>
      <w:rPr>
        <w:rFonts w:ascii="Symbol" w:hAnsi="Symbol" w:hint="default"/>
      </w:rPr>
    </w:lvl>
    <w:lvl w:ilvl="7" w:tplc="8D5A1FF8">
      <w:start w:val="1"/>
      <w:numFmt w:val="bullet"/>
      <w:lvlText w:val="o"/>
      <w:lvlJc w:val="left"/>
      <w:pPr>
        <w:ind w:left="5760" w:hanging="360"/>
      </w:pPr>
      <w:rPr>
        <w:rFonts w:ascii="Courier New" w:hAnsi="Courier New" w:hint="default"/>
      </w:rPr>
    </w:lvl>
    <w:lvl w:ilvl="8" w:tplc="DB2E28E8">
      <w:start w:val="1"/>
      <w:numFmt w:val="bullet"/>
      <w:lvlText w:val=""/>
      <w:lvlJc w:val="left"/>
      <w:pPr>
        <w:ind w:left="6480" w:hanging="360"/>
      </w:pPr>
      <w:rPr>
        <w:rFonts w:ascii="Wingdings" w:hAnsi="Wingdings" w:hint="default"/>
      </w:rPr>
    </w:lvl>
  </w:abstractNum>
  <w:abstractNum w:abstractNumId="54" w15:restartNumberingAfterBreak="0">
    <w:nsid w:val="3FE32AFF"/>
    <w:multiLevelType w:val="hybridMultilevel"/>
    <w:tmpl w:val="75302B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1977FEB"/>
    <w:multiLevelType w:val="hybridMultilevel"/>
    <w:tmpl w:val="44D8914A"/>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56" w15:restartNumberingAfterBreak="0">
    <w:nsid w:val="41B9B1C5"/>
    <w:multiLevelType w:val="hybridMultilevel"/>
    <w:tmpl w:val="322E59B6"/>
    <w:lvl w:ilvl="0" w:tplc="24E253CC">
      <w:start w:val="1"/>
      <w:numFmt w:val="bullet"/>
      <w:lvlText w:val=""/>
      <w:lvlJc w:val="left"/>
      <w:pPr>
        <w:ind w:left="720" w:hanging="360"/>
      </w:pPr>
      <w:rPr>
        <w:rFonts w:ascii="Symbol" w:hAnsi="Symbol" w:hint="default"/>
      </w:rPr>
    </w:lvl>
    <w:lvl w:ilvl="1" w:tplc="37F63876">
      <w:start w:val="1"/>
      <w:numFmt w:val="bullet"/>
      <w:lvlText w:val="o"/>
      <w:lvlJc w:val="left"/>
      <w:pPr>
        <w:ind w:left="1440" w:hanging="360"/>
      </w:pPr>
      <w:rPr>
        <w:rFonts w:ascii="Courier New" w:hAnsi="Courier New" w:hint="default"/>
      </w:rPr>
    </w:lvl>
    <w:lvl w:ilvl="2" w:tplc="85D4A256">
      <w:start w:val="1"/>
      <w:numFmt w:val="bullet"/>
      <w:lvlText w:val=""/>
      <w:lvlJc w:val="left"/>
      <w:pPr>
        <w:ind w:left="2160" w:hanging="360"/>
      </w:pPr>
      <w:rPr>
        <w:rFonts w:ascii="Wingdings" w:hAnsi="Wingdings" w:hint="default"/>
      </w:rPr>
    </w:lvl>
    <w:lvl w:ilvl="3" w:tplc="698EEEF6">
      <w:start w:val="1"/>
      <w:numFmt w:val="bullet"/>
      <w:lvlText w:val=""/>
      <w:lvlJc w:val="left"/>
      <w:pPr>
        <w:ind w:left="2880" w:hanging="360"/>
      </w:pPr>
      <w:rPr>
        <w:rFonts w:ascii="Symbol" w:hAnsi="Symbol" w:hint="default"/>
      </w:rPr>
    </w:lvl>
    <w:lvl w:ilvl="4" w:tplc="DEC26F38">
      <w:start w:val="1"/>
      <w:numFmt w:val="bullet"/>
      <w:lvlText w:val="o"/>
      <w:lvlJc w:val="left"/>
      <w:pPr>
        <w:ind w:left="3600" w:hanging="360"/>
      </w:pPr>
      <w:rPr>
        <w:rFonts w:ascii="Courier New" w:hAnsi="Courier New" w:hint="default"/>
      </w:rPr>
    </w:lvl>
    <w:lvl w:ilvl="5" w:tplc="3C5639B2">
      <w:start w:val="1"/>
      <w:numFmt w:val="bullet"/>
      <w:lvlText w:val=""/>
      <w:lvlJc w:val="left"/>
      <w:pPr>
        <w:ind w:left="4320" w:hanging="360"/>
      </w:pPr>
      <w:rPr>
        <w:rFonts w:ascii="Wingdings" w:hAnsi="Wingdings" w:hint="default"/>
      </w:rPr>
    </w:lvl>
    <w:lvl w:ilvl="6" w:tplc="C6E86394">
      <w:start w:val="1"/>
      <w:numFmt w:val="bullet"/>
      <w:lvlText w:val=""/>
      <w:lvlJc w:val="left"/>
      <w:pPr>
        <w:ind w:left="5040" w:hanging="360"/>
      </w:pPr>
      <w:rPr>
        <w:rFonts w:ascii="Symbol" w:hAnsi="Symbol" w:hint="default"/>
      </w:rPr>
    </w:lvl>
    <w:lvl w:ilvl="7" w:tplc="A2A648DA">
      <w:start w:val="1"/>
      <w:numFmt w:val="bullet"/>
      <w:lvlText w:val="o"/>
      <w:lvlJc w:val="left"/>
      <w:pPr>
        <w:ind w:left="5760" w:hanging="360"/>
      </w:pPr>
      <w:rPr>
        <w:rFonts w:ascii="Courier New" w:hAnsi="Courier New" w:hint="default"/>
      </w:rPr>
    </w:lvl>
    <w:lvl w:ilvl="8" w:tplc="3D5421AE">
      <w:start w:val="1"/>
      <w:numFmt w:val="bullet"/>
      <w:lvlText w:val=""/>
      <w:lvlJc w:val="left"/>
      <w:pPr>
        <w:ind w:left="6480" w:hanging="360"/>
      </w:pPr>
      <w:rPr>
        <w:rFonts w:ascii="Wingdings" w:hAnsi="Wingdings" w:hint="default"/>
      </w:rPr>
    </w:lvl>
  </w:abstractNum>
  <w:abstractNum w:abstractNumId="57" w15:restartNumberingAfterBreak="0">
    <w:nsid w:val="426F6C7B"/>
    <w:multiLevelType w:val="multilevel"/>
    <w:tmpl w:val="D604E61E"/>
    <w:lvl w:ilvl="0">
      <w:start w:val="3"/>
      <w:numFmt w:val="decimal"/>
      <w:lvlText w:val="%1"/>
      <w:lvlJc w:val="left"/>
      <w:pPr>
        <w:ind w:left="360" w:hanging="360"/>
      </w:pPr>
      <w:rPr>
        <w:rFonts w:hint="default"/>
      </w:rPr>
    </w:lvl>
    <w:lvl w:ilvl="1">
      <w:start w:val="4"/>
      <w:numFmt w:val="decimal"/>
      <w:lvlText w:val="%1.%2"/>
      <w:lvlJc w:val="left"/>
      <w:pPr>
        <w:ind w:left="245" w:hanging="360"/>
      </w:pPr>
      <w:rPr>
        <w:rFonts w:hint="default"/>
      </w:rPr>
    </w:lvl>
    <w:lvl w:ilvl="2">
      <w:start w:val="1"/>
      <w:numFmt w:val="decimal"/>
      <w:lvlText w:val="%1.%2.%3"/>
      <w:lvlJc w:val="left"/>
      <w:pPr>
        <w:ind w:left="490" w:hanging="720"/>
      </w:pPr>
      <w:rPr>
        <w:rFonts w:hint="default"/>
      </w:rPr>
    </w:lvl>
    <w:lvl w:ilvl="3">
      <w:start w:val="1"/>
      <w:numFmt w:val="decimal"/>
      <w:lvlText w:val="%1.%2.%3.%4"/>
      <w:lvlJc w:val="left"/>
      <w:pPr>
        <w:ind w:left="735" w:hanging="1080"/>
      </w:pPr>
      <w:rPr>
        <w:rFonts w:hint="default"/>
      </w:rPr>
    </w:lvl>
    <w:lvl w:ilvl="4">
      <w:start w:val="1"/>
      <w:numFmt w:val="decimal"/>
      <w:lvlText w:val="%1.%2.%3.%4.%5"/>
      <w:lvlJc w:val="left"/>
      <w:pPr>
        <w:ind w:left="620" w:hanging="1080"/>
      </w:pPr>
      <w:rPr>
        <w:rFonts w:hint="default"/>
      </w:rPr>
    </w:lvl>
    <w:lvl w:ilvl="5">
      <w:start w:val="1"/>
      <w:numFmt w:val="decimal"/>
      <w:lvlText w:val="%1.%2.%3.%4.%5.%6"/>
      <w:lvlJc w:val="left"/>
      <w:pPr>
        <w:ind w:left="865" w:hanging="1440"/>
      </w:pPr>
      <w:rPr>
        <w:rFonts w:hint="default"/>
      </w:rPr>
    </w:lvl>
    <w:lvl w:ilvl="6">
      <w:start w:val="1"/>
      <w:numFmt w:val="decimal"/>
      <w:lvlText w:val="%1.%2.%3.%4.%5.%6.%7"/>
      <w:lvlJc w:val="left"/>
      <w:pPr>
        <w:ind w:left="750" w:hanging="1440"/>
      </w:pPr>
      <w:rPr>
        <w:rFonts w:hint="default"/>
      </w:rPr>
    </w:lvl>
    <w:lvl w:ilvl="7">
      <w:start w:val="1"/>
      <w:numFmt w:val="decimal"/>
      <w:lvlText w:val="%1.%2.%3.%4.%5.%6.%7.%8"/>
      <w:lvlJc w:val="left"/>
      <w:pPr>
        <w:ind w:left="995" w:hanging="1800"/>
      </w:pPr>
      <w:rPr>
        <w:rFonts w:hint="default"/>
      </w:rPr>
    </w:lvl>
    <w:lvl w:ilvl="8">
      <w:start w:val="1"/>
      <w:numFmt w:val="decimal"/>
      <w:lvlText w:val="%1.%2.%3.%4.%5.%6.%7.%8.%9"/>
      <w:lvlJc w:val="left"/>
      <w:pPr>
        <w:ind w:left="1240" w:hanging="2160"/>
      </w:pPr>
      <w:rPr>
        <w:rFonts w:hint="default"/>
      </w:rPr>
    </w:lvl>
  </w:abstractNum>
  <w:abstractNum w:abstractNumId="58" w15:restartNumberingAfterBreak="0">
    <w:nsid w:val="427B2AC5"/>
    <w:multiLevelType w:val="hybridMultilevel"/>
    <w:tmpl w:val="165AED8A"/>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59" w15:restartNumberingAfterBreak="0">
    <w:nsid w:val="446C01E3"/>
    <w:multiLevelType w:val="hybridMultilevel"/>
    <w:tmpl w:val="02B64F94"/>
    <w:lvl w:ilvl="0" w:tplc="4198E2E0">
      <w:start w:val="1"/>
      <w:numFmt w:val="bullet"/>
      <w:lvlText w:val=""/>
      <w:lvlJc w:val="left"/>
      <w:pPr>
        <w:ind w:left="720" w:hanging="360"/>
      </w:pPr>
      <w:rPr>
        <w:rFonts w:ascii="Symbol" w:hAnsi="Symbol" w:hint="default"/>
      </w:rPr>
    </w:lvl>
    <w:lvl w:ilvl="1" w:tplc="58F04F0E">
      <w:start w:val="1"/>
      <w:numFmt w:val="bullet"/>
      <w:lvlText w:val="o"/>
      <w:lvlJc w:val="left"/>
      <w:pPr>
        <w:ind w:left="1440" w:hanging="360"/>
      </w:pPr>
      <w:rPr>
        <w:rFonts w:ascii="Courier New" w:hAnsi="Courier New" w:hint="default"/>
      </w:rPr>
    </w:lvl>
    <w:lvl w:ilvl="2" w:tplc="654A34A6">
      <w:start w:val="1"/>
      <w:numFmt w:val="bullet"/>
      <w:lvlText w:val=""/>
      <w:lvlJc w:val="left"/>
      <w:pPr>
        <w:ind w:left="2160" w:hanging="360"/>
      </w:pPr>
      <w:rPr>
        <w:rFonts w:ascii="Wingdings" w:hAnsi="Wingdings" w:hint="default"/>
      </w:rPr>
    </w:lvl>
    <w:lvl w:ilvl="3" w:tplc="0E2AC79E">
      <w:start w:val="1"/>
      <w:numFmt w:val="bullet"/>
      <w:lvlText w:val=""/>
      <w:lvlJc w:val="left"/>
      <w:pPr>
        <w:ind w:left="2880" w:hanging="360"/>
      </w:pPr>
      <w:rPr>
        <w:rFonts w:ascii="Symbol" w:hAnsi="Symbol" w:hint="default"/>
      </w:rPr>
    </w:lvl>
    <w:lvl w:ilvl="4" w:tplc="96D602A8">
      <w:start w:val="1"/>
      <w:numFmt w:val="bullet"/>
      <w:lvlText w:val="o"/>
      <w:lvlJc w:val="left"/>
      <w:pPr>
        <w:ind w:left="3600" w:hanging="360"/>
      </w:pPr>
      <w:rPr>
        <w:rFonts w:ascii="Courier New" w:hAnsi="Courier New" w:hint="default"/>
      </w:rPr>
    </w:lvl>
    <w:lvl w:ilvl="5" w:tplc="2CA8A192">
      <w:start w:val="1"/>
      <w:numFmt w:val="bullet"/>
      <w:lvlText w:val=""/>
      <w:lvlJc w:val="left"/>
      <w:pPr>
        <w:ind w:left="4320" w:hanging="360"/>
      </w:pPr>
      <w:rPr>
        <w:rFonts w:ascii="Wingdings" w:hAnsi="Wingdings" w:hint="default"/>
      </w:rPr>
    </w:lvl>
    <w:lvl w:ilvl="6" w:tplc="DC4AB922">
      <w:start w:val="1"/>
      <w:numFmt w:val="bullet"/>
      <w:lvlText w:val=""/>
      <w:lvlJc w:val="left"/>
      <w:pPr>
        <w:ind w:left="5040" w:hanging="360"/>
      </w:pPr>
      <w:rPr>
        <w:rFonts w:ascii="Symbol" w:hAnsi="Symbol" w:hint="default"/>
      </w:rPr>
    </w:lvl>
    <w:lvl w:ilvl="7" w:tplc="FE3E248E">
      <w:start w:val="1"/>
      <w:numFmt w:val="bullet"/>
      <w:lvlText w:val="o"/>
      <w:lvlJc w:val="left"/>
      <w:pPr>
        <w:ind w:left="5760" w:hanging="360"/>
      </w:pPr>
      <w:rPr>
        <w:rFonts w:ascii="Courier New" w:hAnsi="Courier New" w:hint="default"/>
      </w:rPr>
    </w:lvl>
    <w:lvl w:ilvl="8" w:tplc="E0CE0052">
      <w:start w:val="1"/>
      <w:numFmt w:val="bullet"/>
      <w:lvlText w:val=""/>
      <w:lvlJc w:val="left"/>
      <w:pPr>
        <w:ind w:left="6480" w:hanging="360"/>
      </w:pPr>
      <w:rPr>
        <w:rFonts w:ascii="Wingdings" w:hAnsi="Wingdings" w:hint="default"/>
      </w:rPr>
    </w:lvl>
  </w:abstractNum>
  <w:abstractNum w:abstractNumId="60" w15:restartNumberingAfterBreak="0">
    <w:nsid w:val="44BD4617"/>
    <w:multiLevelType w:val="hybridMultilevel"/>
    <w:tmpl w:val="DE0AB31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1" w15:restartNumberingAfterBreak="0">
    <w:nsid w:val="464F07EF"/>
    <w:multiLevelType w:val="hybridMultilevel"/>
    <w:tmpl w:val="20B2C808"/>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2" w15:restartNumberingAfterBreak="0">
    <w:nsid w:val="4712538C"/>
    <w:multiLevelType w:val="hybridMultilevel"/>
    <w:tmpl w:val="BAC0D71A"/>
    <w:lvl w:ilvl="0" w:tplc="0C00000F">
      <w:start w:val="1"/>
      <w:numFmt w:val="decimal"/>
      <w:lvlText w:val="%1."/>
      <w:lvlJc w:val="left"/>
      <w:pPr>
        <w:ind w:left="810" w:hanging="360"/>
      </w:p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63" w15:restartNumberingAfterBreak="0">
    <w:nsid w:val="47315F47"/>
    <w:multiLevelType w:val="hybridMultilevel"/>
    <w:tmpl w:val="ECCE632C"/>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64" w15:restartNumberingAfterBreak="0">
    <w:nsid w:val="47707A64"/>
    <w:multiLevelType w:val="hybridMultilevel"/>
    <w:tmpl w:val="4122216A"/>
    <w:lvl w:ilvl="0" w:tplc="51187186">
      <w:start w:val="1"/>
      <w:numFmt w:val="bullet"/>
      <w:lvlText w:val=""/>
      <w:lvlJc w:val="left"/>
      <w:pPr>
        <w:ind w:left="720" w:hanging="360"/>
      </w:pPr>
      <w:rPr>
        <w:rFonts w:ascii="Symbol" w:hAnsi="Symbol" w:hint="default"/>
      </w:rPr>
    </w:lvl>
    <w:lvl w:ilvl="1" w:tplc="8BACA7FA">
      <w:start w:val="1"/>
      <w:numFmt w:val="bullet"/>
      <w:lvlText w:val="o"/>
      <w:lvlJc w:val="left"/>
      <w:pPr>
        <w:ind w:left="1440" w:hanging="360"/>
      </w:pPr>
      <w:rPr>
        <w:rFonts w:ascii="Courier New" w:hAnsi="Courier New" w:hint="default"/>
      </w:rPr>
    </w:lvl>
    <w:lvl w:ilvl="2" w:tplc="BBE619F6">
      <w:start w:val="1"/>
      <w:numFmt w:val="bullet"/>
      <w:lvlText w:val=""/>
      <w:lvlJc w:val="left"/>
      <w:pPr>
        <w:ind w:left="2160" w:hanging="360"/>
      </w:pPr>
      <w:rPr>
        <w:rFonts w:ascii="Wingdings" w:hAnsi="Wingdings" w:hint="default"/>
      </w:rPr>
    </w:lvl>
    <w:lvl w:ilvl="3" w:tplc="609E224E">
      <w:start w:val="1"/>
      <w:numFmt w:val="bullet"/>
      <w:lvlText w:val=""/>
      <w:lvlJc w:val="left"/>
      <w:pPr>
        <w:ind w:left="2880" w:hanging="360"/>
      </w:pPr>
      <w:rPr>
        <w:rFonts w:ascii="Symbol" w:hAnsi="Symbol" w:hint="default"/>
      </w:rPr>
    </w:lvl>
    <w:lvl w:ilvl="4" w:tplc="8D4AC3CC">
      <w:start w:val="1"/>
      <w:numFmt w:val="bullet"/>
      <w:lvlText w:val="o"/>
      <w:lvlJc w:val="left"/>
      <w:pPr>
        <w:ind w:left="3600" w:hanging="360"/>
      </w:pPr>
      <w:rPr>
        <w:rFonts w:ascii="Courier New" w:hAnsi="Courier New" w:hint="default"/>
      </w:rPr>
    </w:lvl>
    <w:lvl w:ilvl="5" w:tplc="1A72DB7A">
      <w:start w:val="1"/>
      <w:numFmt w:val="bullet"/>
      <w:lvlText w:val=""/>
      <w:lvlJc w:val="left"/>
      <w:pPr>
        <w:ind w:left="4320" w:hanging="360"/>
      </w:pPr>
      <w:rPr>
        <w:rFonts w:ascii="Wingdings" w:hAnsi="Wingdings" w:hint="default"/>
      </w:rPr>
    </w:lvl>
    <w:lvl w:ilvl="6" w:tplc="9A7AA030">
      <w:start w:val="1"/>
      <w:numFmt w:val="bullet"/>
      <w:lvlText w:val=""/>
      <w:lvlJc w:val="left"/>
      <w:pPr>
        <w:ind w:left="5040" w:hanging="360"/>
      </w:pPr>
      <w:rPr>
        <w:rFonts w:ascii="Symbol" w:hAnsi="Symbol" w:hint="default"/>
      </w:rPr>
    </w:lvl>
    <w:lvl w:ilvl="7" w:tplc="E3109E6C">
      <w:start w:val="1"/>
      <w:numFmt w:val="bullet"/>
      <w:lvlText w:val="o"/>
      <w:lvlJc w:val="left"/>
      <w:pPr>
        <w:ind w:left="5760" w:hanging="360"/>
      </w:pPr>
      <w:rPr>
        <w:rFonts w:ascii="Courier New" w:hAnsi="Courier New" w:hint="default"/>
      </w:rPr>
    </w:lvl>
    <w:lvl w:ilvl="8" w:tplc="1CFE9332">
      <w:start w:val="1"/>
      <w:numFmt w:val="bullet"/>
      <w:lvlText w:val=""/>
      <w:lvlJc w:val="left"/>
      <w:pPr>
        <w:ind w:left="6480" w:hanging="360"/>
      </w:pPr>
      <w:rPr>
        <w:rFonts w:ascii="Wingdings" w:hAnsi="Wingdings" w:hint="default"/>
      </w:rPr>
    </w:lvl>
  </w:abstractNum>
  <w:abstractNum w:abstractNumId="65" w15:restartNumberingAfterBreak="0">
    <w:nsid w:val="477C19D8"/>
    <w:multiLevelType w:val="hybridMultilevel"/>
    <w:tmpl w:val="5E36AA62"/>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66" w15:restartNumberingAfterBreak="0">
    <w:nsid w:val="4C157D72"/>
    <w:multiLevelType w:val="hybridMultilevel"/>
    <w:tmpl w:val="BEC89048"/>
    <w:lvl w:ilvl="0" w:tplc="55C82D7E">
      <w:start w:val="2"/>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7" w15:restartNumberingAfterBreak="0">
    <w:nsid w:val="4DB96A76"/>
    <w:multiLevelType w:val="hybridMultilevel"/>
    <w:tmpl w:val="235E2E0E"/>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68" w15:restartNumberingAfterBreak="0">
    <w:nsid w:val="4E137365"/>
    <w:multiLevelType w:val="hybridMultilevel"/>
    <w:tmpl w:val="97984812"/>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69" w15:restartNumberingAfterBreak="0">
    <w:nsid w:val="505E3AB5"/>
    <w:multiLevelType w:val="hybridMultilevel"/>
    <w:tmpl w:val="0CAEE5EE"/>
    <w:lvl w:ilvl="0" w:tplc="641639C2">
      <w:start w:val="1"/>
      <w:numFmt w:val="bullet"/>
      <w:lvlText w:val=""/>
      <w:lvlJc w:val="left"/>
      <w:pPr>
        <w:ind w:left="720" w:hanging="360"/>
      </w:pPr>
      <w:rPr>
        <w:rFonts w:ascii="Symbol" w:hAnsi="Symbol" w:hint="default"/>
      </w:rPr>
    </w:lvl>
    <w:lvl w:ilvl="1" w:tplc="2854AB36">
      <w:start w:val="1"/>
      <w:numFmt w:val="bullet"/>
      <w:lvlText w:val="o"/>
      <w:lvlJc w:val="left"/>
      <w:pPr>
        <w:ind w:left="1440" w:hanging="360"/>
      </w:pPr>
      <w:rPr>
        <w:rFonts w:ascii="Courier New" w:hAnsi="Courier New" w:hint="default"/>
      </w:rPr>
    </w:lvl>
    <w:lvl w:ilvl="2" w:tplc="EACAF7D0">
      <w:start w:val="1"/>
      <w:numFmt w:val="bullet"/>
      <w:lvlText w:val=""/>
      <w:lvlJc w:val="left"/>
      <w:pPr>
        <w:ind w:left="2160" w:hanging="360"/>
      </w:pPr>
      <w:rPr>
        <w:rFonts w:ascii="Wingdings" w:hAnsi="Wingdings" w:hint="default"/>
      </w:rPr>
    </w:lvl>
    <w:lvl w:ilvl="3" w:tplc="AA8C55AC">
      <w:start w:val="1"/>
      <w:numFmt w:val="bullet"/>
      <w:lvlText w:val=""/>
      <w:lvlJc w:val="left"/>
      <w:pPr>
        <w:ind w:left="2880" w:hanging="360"/>
      </w:pPr>
      <w:rPr>
        <w:rFonts w:ascii="Symbol" w:hAnsi="Symbol" w:hint="default"/>
      </w:rPr>
    </w:lvl>
    <w:lvl w:ilvl="4" w:tplc="0AFA59BC">
      <w:start w:val="1"/>
      <w:numFmt w:val="bullet"/>
      <w:lvlText w:val="o"/>
      <w:lvlJc w:val="left"/>
      <w:pPr>
        <w:ind w:left="3600" w:hanging="360"/>
      </w:pPr>
      <w:rPr>
        <w:rFonts w:ascii="Courier New" w:hAnsi="Courier New" w:hint="default"/>
      </w:rPr>
    </w:lvl>
    <w:lvl w:ilvl="5" w:tplc="DAD2433C">
      <w:start w:val="1"/>
      <w:numFmt w:val="bullet"/>
      <w:lvlText w:val=""/>
      <w:lvlJc w:val="left"/>
      <w:pPr>
        <w:ind w:left="4320" w:hanging="360"/>
      </w:pPr>
      <w:rPr>
        <w:rFonts w:ascii="Wingdings" w:hAnsi="Wingdings" w:hint="default"/>
      </w:rPr>
    </w:lvl>
    <w:lvl w:ilvl="6" w:tplc="B90A4D1C">
      <w:start w:val="1"/>
      <w:numFmt w:val="bullet"/>
      <w:lvlText w:val=""/>
      <w:lvlJc w:val="left"/>
      <w:pPr>
        <w:ind w:left="5040" w:hanging="360"/>
      </w:pPr>
      <w:rPr>
        <w:rFonts w:ascii="Symbol" w:hAnsi="Symbol" w:hint="default"/>
      </w:rPr>
    </w:lvl>
    <w:lvl w:ilvl="7" w:tplc="BB24D59A">
      <w:start w:val="1"/>
      <w:numFmt w:val="bullet"/>
      <w:lvlText w:val="o"/>
      <w:lvlJc w:val="left"/>
      <w:pPr>
        <w:ind w:left="5760" w:hanging="360"/>
      </w:pPr>
      <w:rPr>
        <w:rFonts w:ascii="Courier New" w:hAnsi="Courier New" w:hint="default"/>
      </w:rPr>
    </w:lvl>
    <w:lvl w:ilvl="8" w:tplc="FAFA130E">
      <w:start w:val="1"/>
      <w:numFmt w:val="bullet"/>
      <w:lvlText w:val=""/>
      <w:lvlJc w:val="left"/>
      <w:pPr>
        <w:ind w:left="6480" w:hanging="360"/>
      </w:pPr>
      <w:rPr>
        <w:rFonts w:ascii="Wingdings" w:hAnsi="Wingdings" w:hint="default"/>
      </w:rPr>
    </w:lvl>
  </w:abstractNum>
  <w:abstractNum w:abstractNumId="70" w15:restartNumberingAfterBreak="0">
    <w:nsid w:val="50907B12"/>
    <w:multiLevelType w:val="hybridMultilevel"/>
    <w:tmpl w:val="7AC2DC82"/>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71" w15:restartNumberingAfterBreak="0">
    <w:nsid w:val="563D35C9"/>
    <w:multiLevelType w:val="hybridMultilevel"/>
    <w:tmpl w:val="656424B4"/>
    <w:lvl w:ilvl="0" w:tplc="564C2DEE">
      <w:start w:val="1"/>
      <w:numFmt w:val="bullet"/>
      <w:lvlText w:val=""/>
      <w:lvlJc w:val="left"/>
      <w:pPr>
        <w:ind w:left="720" w:hanging="360"/>
      </w:pPr>
      <w:rPr>
        <w:rFonts w:ascii="Symbol" w:hAnsi="Symbol" w:hint="default"/>
      </w:rPr>
    </w:lvl>
    <w:lvl w:ilvl="1" w:tplc="82A21798">
      <w:start w:val="1"/>
      <w:numFmt w:val="bullet"/>
      <w:lvlText w:val="o"/>
      <w:lvlJc w:val="left"/>
      <w:pPr>
        <w:ind w:left="1440" w:hanging="360"/>
      </w:pPr>
      <w:rPr>
        <w:rFonts w:ascii="Courier New" w:hAnsi="Courier New" w:hint="default"/>
      </w:rPr>
    </w:lvl>
    <w:lvl w:ilvl="2" w:tplc="8E60789A">
      <w:start w:val="1"/>
      <w:numFmt w:val="bullet"/>
      <w:lvlText w:val=""/>
      <w:lvlJc w:val="left"/>
      <w:pPr>
        <w:ind w:left="2160" w:hanging="360"/>
      </w:pPr>
      <w:rPr>
        <w:rFonts w:ascii="Wingdings" w:hAnsi="Wingdings" w:hint="default"/>
      </w:rPr>
    </w:lvl>
    <w:lvl w:ilvl="3" w:tplc="3236BD1C">
      <w:start w:val="1"/>
      <w:numFmt w:val="bullet"/>
      <w:lvlText w:val=""/>
      <w:lvlJc w:val="left"/>
      <w:pPr>
        <w:ind w:left="2880" w:hanging="360"/>
      </w:pPr>
      <w:rPr>
        <w:rFonts w:ascii="Symbol" w:hAnsi="Symbol" w:hint="default"/>
      </w:rPr>
    </w:lvl>
    <w:lvl w:ilvl="4" w:tplc="8D14C788">
      <w:start w:val="1"/>
      <w:numFmt w:val="bullet"/>
      <w:lvlText w:val="o"/>
      <w:lvlJc w:val="left"/>
      <w:pPr>
        <w:ind w:left="3600" w:hanging="360"/>
      </w:pPr>
      <w:rPr>
        <w:rFonts w:ascii="Courier New" w:hAnsi="Courier New" w:hint="default"/>
      </w:rPr>
    </w:lvl>
    <w:lvl w:ilvl="5" w:tplc="564AB8EA">
      <w:start w:val="1"/>
      <w:numFmt w:val="bullet"/>
      <w:lvlText w:val=""/>
      <w:lvlJc w:val="left"/>
      <w:pPr>
        <w:ind w:left="4320" w:hanging="360"/>
      </w:pPr>
      <w:rPr>
        <w:rFonts w:ascii="Wingdings" w:hAnsi="Wingdings" w:hint="default"/>
      </w:rPr>
    </w:lvl>
    <w:lvl w:ilvl="6" w:tplc="5EB4B012">
      <w:start w:val="1"/>
      <w:numFmt w:val="bullet"/>
      <w:lvlText w:val=""/>
      <w:lvlJc w:val="left"/>
      <w:pPr>
        <w:ind w:left="5040" w:hanging="360"/>
      </w:pPr>
      <w:rPr>
        <w:rFonts w:ascii="Symbol" w:hAnsi="Symbol" w:hint="default"/>
      </w:rPr>
    </w:lvl>
    <w:lvl w:ilvl="7" w:tplc="367CC436">
      <w:start w:val="1"/>
      <w:numFmt w:val="bullet"/>
      <w:lvlText w:val="o"/>
      <w:lvlJc w:val="left"/>
      <w:pPr>
        <w:ind w:left="5760" w:hanging="360"/>
      </w:pPr>
      <w:rPr>
        <w:rFonts w:ascii="Courier New" w:hAnsi="Courier New" w:hint="default"/>
      </w:rPr>
    </w:lvl>
    <w:lvl w:ilvl="8" w:tplc="C76AD444">
      <w:start w:val="1"/>
      <w:numFmt w:val="bullet"/>
      <w:lvlText w:val=""/>
      <w:lvlJc w:val="left"/>
      <w:pPr>
        <w:ind w:left="6480" w:hanging="360"/>
      </w:pPr>
      <w:rPr>
        <w:rFonts w:ascii="Wingdings" w:hAnsi="Wingdings" w:hint="default"/>
      </w:rPr>
    </w:lvl>
  </w:abstractNum>
  <w:abstractNum w:abstractNumId="72" w15:restartNumberingAfterBreak="0">
    <w:nsid w:val="56FE1129"/>
    <w:multiLevelType w:val="hybridMultilevel"/>
    <w:tmpl w:val="EB22226C"/>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73" w15:restartNumberingAfterBreak="0">
    <w:nsid w:val="591853DF"/>
    <w:multiLevelType w:val="hybridMultilevel"/>
    <w:tmpl w:val="453EA66E"/>
    <w:lvl w:ilvl="0" w:tplc="7BE8D96E">
      <w:start w:val="1"/>
      <w:numFmt w:val="decimal"/>
      <w:lvlText w:val="%1."/>
      <w:lvlJc w:val="left"/>
      <w:pPr>
        <w:ind w:left="720" w:hanging="360"/>
      </w:pPr>
    </w:lvl>
    <w:lvl w:ilvl="1" w:tplc="EB1C3010">
      <w:start w:val="1"/>
      <w:numFmt w:val="lowerLetter"/>
      <w:lvlText w:val="%2."/>
      <w:lvlJc w:val="left"/>
      <w:pPr>
        <w:ind w:left="1440" w:hanging="360"/>
      </w:pPr>
    </w:lvl>
    <w:lvl w:ilvl="2" w:tplc="64E2CEBA">
      <w:start w:val="1"/>
      <w:numFmt w:val="lowerRoman"/>
      <w:lvlText w:val="%3."/>
      <w:lvlJc w:val="right"/>
      <w:pPr>
        <w:ind w:left="2160" w:hanging="180"/>
      </w:pPr>
    </w:lvl>
    <w:lvl w:ilvl="3" w:tplc="6BECC876">
      <w:start w:val="1"/>
      <w:numFmt w:val="decimal"/>
      <w:lvlText w:val="%4."/>
      <w:lvlJc w:val="left"/>
      <w:pPr>
        <w:ind w:left="2880" w:hanging="360"/>
      </w:pPr>
    </w:lvl>
    <w:lvl w:ilvl="4" w:tplc="FFD8AA40">
      <w:start w:val="1"/>
      <w:numFmt w:val="lowerLetter"/>
      <w:lvlText w:val="%5."/>
      <w:lvlJc w:val="left"/>
      <w:pPr>
        <w:ind w:left="3600" w:hanging="360"/>
      </w:pPr>
    </w:lvl>
    <w:lvl w:ilvl="5" w:tplc="02443560">
      <w:start w:val="1"/>
      <w:numFmt w:val="lowerRoman"/>
      <w:lvlText w:val="%6."/>
      <w:lvlJc w:val="right"/>
      <w:pPr>
        <w:ind w:left="4320" w:hanging="180"/>
      </w:pPr>
    </w:lvl>
    <w:lvl w:ilvl="6" w:tplc="FF2CFF6A">
      <w:start w:val="1"/>
      <w:numFmt w:val="decimal"/>
      <w:lvlText w:val="%7."/>
      <w:lvlJc w:val="left"/>
      <w:pPr>
        <w:ind w:left="5040" w:hanging="360"/>
      </w:pPr>
    </w:lvl>
    <w:lvl w:ilvl="7" w:tplc="4144590C">
      <w:start w:val="1"/>
      <w:numFmt w:val="lowerLetter"/>
      <w:lvlText w:val="%8."/>
      <w:lvlJc w:val="left"/>
      <w:pPr>
        <w:ind w:left="5760" w:hanging="360"/>
      </w:pPr>
    </w:lvl>
    <w:lvl w:ilvl="8" w:tplc="73AACE94">
      <w:start w:val="1"/>
      <w:numFmt w:val="lowerRoman"/>
      <w:lvlText w:val="%9."/>
      <w:lvlJc w:val="right"/>
      <w:pPr>
        <w:ind w:left="6480" w:hanging="180"/>
      </w:pPr>
    </w:lvl>
  </w:abstractNum>
  <w:abstractNum w:abstractNumId="74" w15:restartNumberingAfterBreak="0">
    <w:nsid w:val="595DD1FC"/>
    <w:multiLevelType w:val="hybridMultilevel"/>
    <w:tmpl w:val="21727A1A"/>
    <w:lvl w:ilvl="0" w:tplc="9C1ECE28">
      <w:start w:val="1"/>
      <w:numFmt w:val="decimal"/>
      <w:lvlText w:val="%1."/>
      <w:lvlJc w:val="left"/>
      <w:pPr>
        <w:ind w:left="502" w:hanging="360"/>
      </w:pPr>
    </w:lvl>
    <w:lvl w:ilvl="1" w:tplc="4DB2284C">
      <w:start w:val="1"/>
      <w:numFmt w:val="lowerLetter"/>
      <w:lvlText w:val="%2."/>
      <w:lvlJc w:val="left"/>
      <w:pPr>
        <w:ind w:left="927" w:hanging="360"/>
      </w:pPr>
    </w:lvl>
    <w:lvl w:ilvl="2" w:tplc="73FACD10">
      <w:start w:val="1"/>
      <w:numFmt w:val="lowerRoman"/>
      <w:lvlText w:val="%3."/>
      <w:lvlJc w:val="right"/>
      <w:pPr>
        <w:ind w:left="1942" w:hanging="180"/>
      </w:pPr>
    </w:lvl>
    <w:lvl w:ilvl="3" w:tplc="9B4E80DA">
      <w:start w:val="1"/>
      <w:numFmt w:val="decimal"/>
      <w:lvlText w:val="%4."/>
      <w:lvlJc w:val="left"/>
      <w:pPr>
        <w:ind w:left="2662" w:hanging="360"/>
      </w:pPr>
    </w:lvl>
    <w:lvl w:ilvl="4" w:tplc="ABB280D4">
      <w:start w:val="1"/>
      <w:numFmt w:val="lowerLetter"/>
      <w:lvlText w:val="%5."/>
      <w:lvlJc w:val="left"/>
      <w:pPr>
        <w:ind w:left="3382" w:hanging="360"/>
      </w:pPr>
    </w:lvl>
    <w:lvl w:ilvl="5" w:tplc="EC5AB9CC">
      <w:start w:val="1"/>
      <w:numFmt w:val="lowerRoman"/>
      <w:lvlText w:val="%6."/>
      <w:lvlJc w:val="right"/>
      <w:pPr>
        <w:ind w:left="4102" w:hanging="180"/>
      </w:pPr>
    </w:lvl>
    <w:lvl w:ilvl="6" w:tplc="6E54FD2E">
      <w:start w:val="1"/>
      <w:numFmt w:val="decimal"/>
      <w:lvlText w:val="%7."/>
      <w:lvlJc w:val="left"/>
      <w:pPr>
        <w:ind w:left="4822" w:hanging="360"/>
      </w:pPr>
    </w:lvl>
    <w:lvl w:ilvl="7" w:tplc="6C16EAAE">
      <w:start w:val="1"/>
      <w:numFmt w:val="lowerLetter"/>
      <w:lvlText w:val="%8."/>
      <w:lvlJc w:val="left"/>
      <w:pPr>
        <w:ind w:left="5542" w:hanging="360"/>
      </w:pPr>
    </w:lvl>
    <w:lvl w:ilvl="8" w:tplc="AB40485C">
      <w:start w:val="1"/>
      <w:numFmt w:val="lowerRoman"/>
      <w:lvlText w:val="%9."/>
      <w:lvlJc w:val="right"/>
      <w:pPr>
        <w:ind w:left="6262" w:hanging="180"/>
      </w:pPr>
    </w:lvl>
  </w:abstractNum>
  <w:abstractNum w:abstractNumId="75" w15:restartNumberingAfterBreak="0">
    <w:nsid w:val="5F6CA43C"/>
    <w:multiLevelType w:val="hybridMultilevel"/>
    <w:tmpl w:val="E0DAAF20"/>
    <w:lvl w:ilvl="0" w:tplc="12B4FBA4">
      <w:start w:val="1"/>
      <w:numFmt w:val="bullet"/>
      <w:lvlText w:val=""/>
      <w:lvlJc w:val="left"/>
      <w:pPr>
        <w:ind w:left="720" w:hanging="360"/>
      </w:pPr>
      <w:rPr>
        <w:rFonts w:ascii="Symbol" w:hAnsi="Symbol" w:hint="default"/>
      </w:rPr>
    </w:lvl>
    <w:lvl w:ilvl="1" w:tplc="67F0D07E">
      <w:start w:val="1"/>
      <w:numFmt w:val="bullet"/>
      <w:lvlText w:val="o"/>
      <w:lvlJc w:val="left"/>
      <w:pPr>
        <w:ind w:left="1440" w:hanging="360"/>
      </w:pPr>
      <w:rPr>
        <w:rFonts w:ascii="Courier New" w:hAnsi="Courier New" w:hint="default"/>
      </w:rPr>
    </w:lvl>
    <w:lvl w:ilvl="2" w:tplc="03E4C34E">
      <w:start w:val="1"/>
      <w:numFmt w:val="bullet"/>
      <w:lvlText w:val=""/>
      <w:lvlJc w:val="left"/>
      <w:pPr>
        <w:ind w:left="2160" w:hanging="360"/>
      </w:pPr>
      <w:rPr>
        <w:rFonts w:ascii="Wingdings" w:hAnsi="Wingdings" w:hint="default"/>
      </w:rPr>
    </w:lvl>
    <w:lvl w:ilvl="3" w:tplc="0BA4EB42">
      <w:start w:val="1"/>
      <w:numFmt w:val="bullet"/>
      <w:lvlText w:val=""/>
      <w:lvlJc w:val="left"/>
      <w:pPr>
        <w:ind w:left="2880" w:hanging="360"/>
      </w:pPr>
      <w:rPr>
        <w:rFonts w:ascii="Symbol" w:hAnsi="Symbol" w:hint="default"/>
      </w:rPr>
    </w:lvl>
    <w:lvl w:ilvl="4" w:tplc="DF9E53E2">
      <w:start w:val="1"/>
      <w:numFmt w:val="bullet"/>
      <w:lvlText w:val="o"/>
      <w:lvlJc w:val="left"/>
      <w:pPr>
        <w:ind w:left="3600" w:hanging="360"/>
      </w:pPr>
      <w:rPr>
        <w:rFonts w:ascii="Courier New" w:hAnsi="Courier New" w:hint="default"/>
      </w:rPr>
    </w:lvl>
    <w:lvl w:ilvl="5" w:tplc="85269BCE">
      <w:start w:val="1"/>
      <w:numFmt w:val="bullet"/>
      <w:lvlText w:val=""/>
      <w:lvlJc w:val="left"/>
      <w:pPr>
        <w:ind w:left="4320" w:hanging="360"/>
      </w:pPr>
      <w:rPr>
        <w:rFonts w:ascii="Wingdings" w:hAnsi="Wingdings" w:hint="default"/>
      </w:rPr>
    </w:lvl>
    <w:lvl w:ilvl="6" w:tplc="CAEAF964">
      <w:start w:val="1"/>
      <w:numFmt w:val="bullet"/>
      <w:lvlText w:val=""/>
      <w:lvlJc w:val="left"/>
      <w:pPr>
        <w:ind w:left="5040" w:hanging="360"/>
      </w:pPr>
      <w:rPr>
        <w:rFonts w:ascii="Symbol" w:hAnsi="Symbol" w:hint="default"/>
      </w:rPr>
    </w:lvl>
    <w:lvl w:ilvl="7" w:tplc="2AD0B358">
      <w:start w:val="1"/>
      <w:numFmt w:val="bullet"/>
      <w:lvlText w:val="o"/>
      <w:lvlJc w:val="left"/>
      <w:pPr>
        <w:ind w:left="5760" w:hanging="360"/>
      </w:pPr>
      <w:rPr>
        <w:rFonts w:ascii="Courier New" w:hAnsi="Courier New" w:hint="default"/>
      </w:rPr>
    </w:lvl>
    <w:lvl w:ilvl="8" w:tplc="C8E8ED20">
      <w:start w:val="1"/>
      <w:numFmt w:val="bullet"/>
      <w:lvlText w:val=""/>
      <w:lvlJc w:val="left"/>
      <w:pPr>
        <w:ind w:left="6480" w:hanging="360"/>
      </w:pPr>
      <w:rPr>
        <w:rFonts w:ascii="Wingdings" w:hAnsi="Wingdings" w:hint="default"/>
      </w:rPr>
    </w:lvl>
  </w:abstractNum>
  <w:abstractNum w:abstractNumId="76" w15:restartNumberingAfterBreak="0">
    <w:nsid w:val="600F6494"/>
    <w:multiLevelType w:val="hybridMultilevel"/>
    <w:tmpl w:val="7C50ADBA"/>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77" w15:restartNumberingAfterBreak="0">
    <w:nsid w:val="614F9CC4"/>
    <w:multiLevelType w:val="hybridMultilevel"/>
    <w:tmpl w:val="12B28B60"/>
    <w:lvl w:ilvl="0" w:tplc="5F48CAEA">
      <w:start w:val="1"/>
      <w:numFmt w:val="bullet"/>
      <w:lvlText w:val=""/>
      <w:lvlJc w:val="left"/>
      <w:pPr>
        <w:ind w:left="720" w:hanging="360"/>
      </w:pPr>
      <w:rPr>
        <w:rFonts w:ascii="Symbol" w:hAnsi="Symbol" w:hint="default"/>
      </w:rPr>
    </w:lvl>
    <w:lvl w:ilvl="1" w:tplc="1008668A">
      <w:start w:val="1"/>
      <w:numFmt w:val="bullet"/>
      <w:lvlText w:val="o"/>
      <w:lvlJc w:val="left"/>
      <w:pPr>
        <w:ind w:left="1440" w:hanging="360"/>
      </w:pPr>
      <w:rPr>
        <w:rFonts w:ascii="Courier New" w:hAnsi="Courier New" w:hint="default"/>
      </w:rPr>
    </w:lvl>
    <w:lvl w:ilvl="2" w:tplc="1E724FA2">
      <w:start w:val="1"/>
      <w:numFmt w:val="bullet"/>
      <w:lvlText w:val=""/>
      <w:lvlJc w:val="left"/>
      <w:pPr>
        <w:ind w:left="2160" w:hanging="360"/>
      </w:pPr>
      <w:rPr>
        <w:rFonts w:ascii="Wingdings" w:hAnsi="Wingdings" w:hint="default"/>
      </w:rPr>
    </w:lvl>
    <w:lvl w:ilvl="3" w:tplc="587272B2">
      <w:start w:val="1"/>
      <w:numFmt w:val="bullet"/>
      <w:lvlText w:val=""/>
      <w:lvlJc w:val="left"/>
      <w:pPr>
        <w:ind w:left="2880" w:hanging="360"/>
      </w:pPr>
      <w:rPr>
        <w:rFonts w:ascii="Symbol" w:hAnsi="Symbol" w:hint="default"/>
      </w:rPr>
    </w:lvl>
    <w:lvl w:ilvl="4" w:tplc="70A60B10">
      <w:start w:val="1"/>
      <w:numFmt w:val="bullet"/>
      <w:lvlText w:val="o"/>
      <w:lvlJc w:val="left"/>
      <w:pPr>
        <w:ind w:left="3600" w:hanging="360"/>
      </w:pPr>
      <w:rPr>
        <w:rFonts w:ascii="Courier New" w:hAnsi="Courier New" w:hint="default"/>
      </w:rPr>
    </w:lvl>
    <w:lvl w:ilvl="5" w:tplc="A06CFD8C">
      <w:start w:val="1"/>
      <w:numFmt w:val="bullet"/>
      <w:lvlText w:val=""/>
      <w:lvlJc w:val="left"/>
      <w:pPr>
        <w:ind w:left="4320" w:hanging="360"/>
      </w:pPr>
      <w:rPr>
        <w:rFonts w:ascii="Wingdings" w:hAnsi="Wingdings" w:hint="default"/>
      </w:rPr>
    </w:lvl>
    <w:lvl w:ilvl="6" w:tplc="80223224">
      <w:start w:val="1"/>
      <w:numFmt w:val="bullet"/>
      <w:lvlText w:val=""/>
      <w:lvlJc w:val="left"/>
      <w:pPr>
        <w:ind w:left="5040" w:hanging="360"/>
      </w:pPr>
      <w:rPr>
        <w:rFonts w:ascii="Symbol" w:hAnsi="Symbol" w:hint="default"/>
      </w:rPr>
    </w:lvl>
    <w:lvl w:ilvl="7" w:tplc="02DA9D3C">
      <w:start w:val="1"/>
      <w:numFmt w:val="bullet"/>
      <w:lvlText w:val="o"/>
      <w:lvlJc w:val="left"/>
      <w:pPr>
        <w:ind w:left="5760" w:hanging="360"/>
      </w:pPr>
      <w:rPr>
        <w:rFonts w:ascii="Courier New" w:hAnsi="Courier New" w:hint="default"/>
      </w:rPr>
    </w:lvl>
    <w:lvl w:ilvl="8" w:tplc="719E20D6">
      <w:start w:val="1"/>
      <w:numFmt w:val="bullet"/>
      <w:lvlText w:val=""/>
      <w:lvlJc w:val="left"/>
      <w:pPr>
        <w:ind w:left="6480" w:hanging="360"/>
      </w:pPr>
      <w:rPr>
        <w:rFonts w:ascii="Wingdings" w:hAnsi="Wingdings" w:hint="default"/>
      </w:rPr>
    </w:lvl>
  </w:abstractNum>
  <w:abstractNum w:abstractNumId="78" w15:restartNumberingAfterBreak="0">
    <w:nsid w:val="638525AE"/>
    <w:multiLevelType w:val="hybridMultilevel"/>
    <w:tmpl w:val="75500E28"/>
    <w:lvl w:ilvl="0" w:tplc="55C82D7E">
      <w:start w:val="2"/>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9" w15:restartNumberingAfterBreak="0">
    <w:nsid w:val="65F88788"/>
    <w:multiLevelType w:val="hybridMultilevel"/>
    <w:tmpl w:val="0BFABBA2"/>
    <w:lvl w:ilvl="0" w:tplc="C37E2BA2">
      <w:start w:val="1"/>
      <w:numFmt w:val="bullet"/>
      <w:lvlText w:val=""/>
      <w:lvlJc w:val="left"/>
      <w:pPr>
        <w:ind w:left="720" w:hanging="360"/>
      </w:pPr>
      <w:rPr>
        <w:rFonts w:ascii="Symbol" w:hAnsi="Symbol" w:hint="default"/>
      </w:rPr>
    </w:lvl>
    <w:lvl w:ilvl="1" w:tplc="53126A58">
      <w:start w:val="1"/>
      <w:numFmt w:val="bullet"/>
      <w:lvlText w:val="o"/>
      <w:lvlJc w:val="left"/>
      <w:pPr>
        <w:ind w:left="1440" w:hanging="360"/>
      </w:pPr>
      <w:rPr>
        <w:rFonts w:ascii="Courier New" w:hAnsi="Courier New" w:hint="default"/>
      </w:rPr>
    </w:lvl>
    <w:lvl w:ilvl="2" w:tplc="1BE44460">
      <w:start w:val="1"/>
      <w:numFmt w:val="bullet"/>
      <w:lvlText w:val=""/>
      <w:lvlJc w:val="left"/>
      <w:pPr>
        <w:ind w:left="2160" w:hanging="360"/>
      </w:pPr>
      <w:rPr>
        <w:rFonts w:ascii="Wingdings" w:hAnsi="Wingdings" w:hint="default"/>
      </w:rPr>
    </w:lvl>
    <w:lvl w:ilvl="3" w:tplc="69D0F2C8">
      <w:start w:val="1"/>
      <w:numFmt w:val="bullet"/>
      <w:lvlText w:val=""/>
      <w:lvlJc w:val="left"/>
      <w:pPr>
        <w:ind w:left="2880" w:hanging="360"/>
      </w:pPr>
      <w:rPr>
        <w:rFonts w:ascii="Symbol" w:hAnsi="Symbol" w:hint="default"/>
      </w:rPr>
    </w:lvl>
    <w:lvl w:ilvl="4" w:tplc="67EC447A">
      <w:start w:val="1"/>
      <w:numFmt w:val="bullet"/>
      <w:lvlText w:val="o"/>
      <w:lvlJc w:val="left"/>
      <w:pPr>
        <w:ind w:left="3600" w:hanging="360"/>
      </w:pPr>
      <w:rPr>
        <w:rFonts w:ascii="Courier New" w:hAnsi="Courier New" w:hint="default"/>
      </w:rPr>
    </w:lvl>
    <w:lvl w:ilvl="5" w:tplc="6EB8E416">
      <w:start w:val="1"/>
      <w:numFmt w:val="bullet"/>
      <w:lvlText w:val=""/>
      <w:lvlJc w:val="left"/>
      <w:pPr>
        <w:ind w:left="4320" w:hanging="360"/>
      </w:pPr>
      <w:rPr>
        <w:rFonts w:ascii="Wingdings" w:hAnsi="Wingdings" w:hint="default"/>
      </w:rPr>
    </w:lvl>
    <w:lvl w:ilvl="6" w:tplc="9CB43328">
      <w:start w:val="1"/>
      <w:numFmt w:val="bullet"/>
      <w:lvlText w:val=""/>
      <w:lvlJc w:val="left"/>
      <w:pPr>
        <w:ind w:left="5040" w:hanging="360"/>
      </w:pPr>
      <w:rPr>
        <w:rFonts w:ascii="Symbol" w:hAnsi="Symbol" w:hint="default"/>
      </w:rPr>
    </w:lvl>
    <w:lvl w:ilvl="7" w:tplc="CC9026BE">
      <w:start w:val="1"/>
      <w:numFmt w:val="bullet"/>
      <w:lvlText w:val="o"/>
      <w:lvlJc w:val="left"/>
      <w:pPr>
        <w:ind w:left="5760" w:hanging="360"/>
      </w:pPr>
      <w:rPr>
        <w:rFonts w:ascii="Courier New" w:hAnsi="Courier New" w:hint="default"/>
      </w:rPr>
    </w:lvl>
    <w:lvl w:ilvl="8" w:tplc="A7FE6884">
      <w:start w:val="1"/>
      <w:numFmt w:val="bullet"/>
      <w:lvlText w:val=""/>
      <w:lvlJc w:val="left"/>
      <w:pPr>
        <w:ind w:left="6480" w:hanging="360"/>
      </w:pPr>
      <w:rPr>
        <w:rFonts w:ascii="Wingdings" w:hAnsi="Wingdings" w:hint="default"/>
      </w:rPr>
    </w:lvl>
  </w:abstractNum>
  <w:abstractNum w:abstractNumId="80" w15:restartNumberingAfterBreak="0">
    <w:nsid w:val="66207545"/>
    <w:multiLevelType w:val="hybridMultilevel"/>
    <w:tmpl w:val="2E0038E6"/>
    <w:lvl w:ilvl="0" w:tplc="2B5230A8">
      <w:start w:val="1"/>
      <w:numFmt w:val="bullet"/>
      <w:lvlText w:val=""/>
      <w:lvlJc w:val="left"/>
      <w:pPr>
        <w:ind w:left="720" w:hanging="360"/>
      </w:pPr>
      <w:rPr>
        <w:rFonts w:ascii="Symbol" w:hAnsi="Symbol" w:hint="default"/>
      </w:rPr>
    </w:lvl>
    <w:lvl w:ilvl="1" w:tplc="11A2FA00">
      <w:start w:val="1"/>
      <w:numFmt w:val="bullet"/>
      <w:lvlText w:val="o"/>
      <w:lvlJc w:val="left"/>
      <w:pPr>
        <w:ind w:left="1440" w:hanging="360"/>
      </w:pPr>
      <w:rPr>
        <w:rFonts w:ascii="Courier New" w:hAnsi="Courier New" w:hint="default"/>
      </w:rPr>
    </w:lvl>
    <w:lvl w:ilvl="2" w:tplc="660C3318">
      <w:start w:val="1"/>
      <w:numFmt w:val="bullet"/>
      <w:lvlText w:val=""/>
      <w:lvlJc w:val="left"/>
      <w:pPr>
        <w:ind w:left="2160" w:hanging="360"/>
      </w:pPr>
      <w:rPr>
        <w:rFonts w:ascii="Wingdings" w:hAnsi="Wingdings" w:hint="default"/>
      </w:rPr>
    </w:lvl>
    <w:lvl w:ilvl="3" w:tplc="983A5B24">
      <w:start w:val="1"/>
      <w:numFmt w:val="bullet"/>
      <w:lvlText w:val=""/>
      <w:lvlJc w:val="left"/>
      <w:pPr>
        <w:ind w:left="2880" w:hanging="360"/>
      </w:pPr>
      <w:rPr>
        <w:rFonts w:ascii="Symbol" w:hAnsi="Symbol" w:hint="default"/>
      </w:rPr>
    </w:lvl>
    <w:lvl w:ilvl="4" w:tplc="F16AF3E0">
      <w:start w:val="1"/>
      <w:numFmt w:val="bullet"/>
      <w:lvlText w:val="o"/>
      <w:lvlJc w:val="left"/>
      <w:pPr>
        <w:ind w:left="3600" w:hanging="360"/>
      </w:pPr>
      <w:rPr>
        <w:rFonts w:ascii="Courier New" w:hAnsi="Courier New" w:hint="default"/>
      </w:rPr>
    </w:lvl>
    <w:lvl w:ilvl="5" w:tplc="895C2A60">
      <w:start w:val="1"/>
      <w:numFmt w:val="bullet"/>
      <w:lvlText w:val=""/>
      <w:lvlJc w:val="left"/>
      <w:pPr>
        <w:ind w:left="4320" w:hanging="360"/>
      </w:pPr>
      <w:rPr>
        <w:rFonts w:ascii="Wingdings" w:hAnsi="Wingdings" w:hint="default"/>
      </w:rPr>
    </w:lvl>
    <w:lvl w:ilvl="6" w:tplc="328EC1E6">
      <w:start w:val="1"/>
      <w:numFmt w:val="bullet"/>
      <w:lvlText w:val=""/>
      <w:lvlJc w:val="left"/>
      <w:pPr>
        <w:ind w:left="5040" w:hanging="360"/>
      </w:pPr>
      <w:rPr>
        <w:rFonts w:ascii="Symbol" w:hAnsi="Symbol" w:hint="default"/>
      </w:rPr>
    </w:lvl>
    <w:lvl w:ilvl="7" w:tplc="5030CF58">
      <w:start w:val="1"/>
      <w:numFmt w:val="bullet"/>
      <w:lvlText w:val="o"/>
      <w:lvlJc w:val="left"/>
      <w:pPr>
        <w:ind w:left="5760" w:hanging="360"/>
      </w:pPr>
      <w:rPr>
        <w:rFonts w:ascii="Courier New" w:hAnsi="Courier New" w:hint="default"/>
      </w:rPr>
    </w:lvl>
    <w:lvl w:ilvl="8" w:tplc="23340818">
      <w:start w:val="1"/>
      <w:numFmt w:val="bullet"/>
      <w:lvlText w:val=""/>
      <w:lvlJc w:val="left"/>
      <w:pPr>
        <w:ind w:left="6480" w:hanging="360"/>
      </w:pPr>
      <w:rPr>
        <w:rFonts w:ascii="Wingdings" w:hAnsi="Wingdings" w:hint="default"/>
      </w:rPr>
    </w:lvl>
  </w:abstractNum>
  <w:abstractNum w:abstractNumId="81" w15:restartNumberingAfterBreak="0">
    <w:nsid w:val="66687A96"/>
    <w:multiLevelType w:val="hybridMultilevel"/>
    <w:tmpl w:val="A9B2C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69F2E02"/>
    <w:multiLevelType w:val="hybridMultilevel"/>
    <w:tmpl w:val="99FA892A"/>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83" w15:restartNumberingAfterBreak="0">
    <w:nsid w:val="66A512CA"/>
    <w:multiLevelType w:val="hybridMultilevel"/>
    <w:tmpl w:val="121AB566"/>
    <w:lvl w:ilvl="0" w:tplc="55C82D7E">
      <w:start w:val="2"/>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4" w15:restartNumberingAfterBreak="0">
    <w:nsid w:val="686C5300"/>
    <w:multiLevelType w:val="hybridMultilevel"/>
    <w:tmpl w:val="D64220FA"/>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85" w15:restartNumberingAfterBreak="0">
    <w:nsid w:val="68C64A88"/>
    <w:multiLevelType w:val="hybridMultilevel"/>
    <w:tmpl w:val="5A96967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6" w15:restartNumberingAfterBreak="0">
    <w:nsid w:val="6CAB3DEE"/>
    <w:multiLevelType w:val="hybridMultilevel"/>
    <w:tmpl w:val="44748E00"/>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87" w15:restartNumberingAfterBreak="0">
    <w:nsid w:val="6D9074B1"/>
    <w:multiLevelType w:val="hybridMultilevel"/>
    <w:tmpl w:val="12B2A328"/>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88" w15:restartNumberingAfterBreak="0">
    <w:nsid w:val="6E1E521D"/>
    <w:multiLevelType w:val="hybridMultilevel"/>
    <w:tmpl w:val="DFBA60F8"/>
    <w:lvl w:ilvl="0" w:tplc="0C000001">
      <w:start w:val="1"/>
      <w:numFmt w:val="bullet"/>
      <w:lvlText w:val=""/>
      <w:lvlJc w:val="left"/>
      <w:pPr>
        <w:ind w:left="1004" w:hanging="360"/>
      </w:pPr>
      <w:rPr>
        <w:rFonts w:ascii="Symbol" w:hAnsi="Symbol" w:hint="default"/>
      </w:rPr>
    </w:lvl>
    <w:lvl w:ilvl="1" w:tplc="0C000003" w:tentative="1">
      <w:start w:val="1"/>
      <w:numFmt w:val="bullet"/>
      <w:lvlText w:val="o"/>
      <w:lvlJc w:val="left"/>
      <w:pPr>
        <w:ind w:left="1724" w:hanging="360"/>
      </w:pPr>
      <w:rPr>
        <w:rFonts w:ascii="Courier New" w:hAnsi="Courier New" w:cs="Courier New" w:hint="default"/>
      </w:rPr>
    </w:lvl>
    <w:lvl w:ilvl="2" w:tplc="0C000005" w:tentative="1">
      <w:start w:val="1"/>
      <w:numFmt w:val="bullet"/>
      <w:lvlText w:val=""/>
      <w:lvlJc w:val="left"/>
      <w:pPr>
        <w:ind w:left="2444" w:hanging="360"/>
      </w:pPr>
      <w:rPr>
        <w:rFonts w:ascii="Wingdings" w:hAnsi="Wingdings" w:hint="default"/>
      </w:rPr>
    </w:lvl>
    <w:lvl w:ilvl="3" w:tplc="0C000001" w:tentative="1">
      <w:start w:val="1"/>
      <w:numFmt w:val="bullet"/>
      <w:lvlText w:val=""/>
      <w:lvlJc w:val="left"/>
      <w:pPr>
        <w:ind w:left="3164" w:hanging="360"/>
      </w:pPr>
      <w:rPr>
        <w:rFonts w:ascii="Symbol" w:hAnsi="Symbol" w:hint="default"/>
      </w:rPr>
    </w:lvl>
    <w:lvl w:ilvl="4" w:tplc="0C000003" w:tentative="1">
      <w:start w:val="1"/>
      <w:numFmt w:val="bullet"/>
      <w:lvlText w:val="o"/>
      <w:lvlJc w:val="left"/>
      <w:pPr>
        <w:ind w:left="3884" w:hanging="360"/>
      </w:pPr>
      <w:rPr>
        <w:rFonts w:ascii="Courier New" w:hAnsi="Courier New" w:cs="Courier New" w:hint="default"/>
      </w:rPr>
    </w:lvl>
    <w:lvl w:ilvl="5" w:tplc="0C000005" w:tentative="1">
      <w:start w:val="1"/>
      <w:numFmt w:val="bullet"/>
      <w:lvlText w:val=""/>
      <w:lvlJc w:val="left"/>
      <w:pPr>
        <w:ind w:left="4604" w:hanging="360"/>
      </w:pPr>
      <w:rPr>
        <w:rFonts w:ascii="Wingdings" w:hAnsi="Wingdings" w:hint="default"/>
      </w:rPr>
    </w:lvl>
    <w:lvl w:ilvl="6" w:tplc="0C000001" w:tentative="1">
      <w:start w:val="1"/>
      <w:numFmt w:val="bullet"/>
      <w:lvlText w:val=""/>
      <w:lvlJc w:val="left"/>
      <w:pPr>
        <w:ind w:left="5324" w:hanging="360"/>
      </w:pPr>
      <w:rPr>
        <w:rFonts w:ascii="Symbol" w:hAnsi="Symbol" w:hint="default"/>
      </w:rPr>
    </w:lvl>
    <w:lvl w:ilvl="7" w:tplc="0C000003" w:tentative="1">
      <w:start w:val="1"/>
      <w:numFmt w:val="bullet"/>
      <w:lvlText w:val="o"/>
      <w:lvlJc w:val="left"/>
      <w:pPr>
        <w:ind w:left="6044" w:hanging="360"/>
      </w:pPr>
      <w:rPr>
        <w:rFonts w:ascii="Courier New" w:hAnsi="Courier New" w:cs="Courier New" w:hint="default"/>
      </w:rPr>
    </w:lvl>
    <w:lvl w:ilvl="8" w:tplc="0C000005" w:tentative="1">
      <w:start w:val="1"/>
      <w:numFmt w:val="bullet"/>
      <w:lvlText w:val=""/>
      <w:lvlJc w:val="left"/>
      <w:pPr>
        <w:ind w:left="6764" w:hanging="360"/>
      </w:pPr>
      <w:rPr>
        <w:rFonts w:ascii="Wingdings" w:hAnsi="Wingdings" w:hint="default"/>
      </w:rPr>
    </w:lvl>
  </w:abstractNum>
  <w:abstractNum w:abstractNumId="89" w15:restartNumberingAfterBreak="0">
    <w:nsid w:val="6E9F2883"/>
    <w:multiLevelType w:val="hybridMultilevel"/>
    <w:tmpl w:val="BED0AF52"/>
    <w:lvl w:ilvl="0" w:tplc="0604188C">
      <w:numFmt w:val="bullet"/>
      <w:lvlText w:val="-"/>
      <w:lvlJc w:val="left"/>
      <w:pPr>
        <w:ind w:left="540" w:hanging="360"/>
      </w:pPr>
      <w:rPr>
        <w:rFonts w:ascii="Times New Roman" w:eastAsia="Times New Roman" w:hAnsi="Times New Roman" w:cs="Times New Roman"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90" w15:restartNumberingAfterBreak="0">
    <w:nsid w:val="6EF15297"/>
    <w:multiLevelType w:val="multilevel"/>
    <w:tmpl w:val="AF6C6352"/>
    <w:lvl w:ilvl="0">
      <w:start w:val="1"/>
      <w:numFmt w:val="decimal"/>
      <w:lvlText w:val="%1."/>
      <w:lvlJc w:val="left"/>
      <w:pPr>
        <w:ind w:left="720" w:hanging="360"/>
      </w:pPr>
      <w:rPr>
        <w:rFonts w:hint="default"/>
        <w:sz w:val="32"/>
        <w:szCs w:val="24"/>
        <w:u w:val="none"/>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6F3E5D37"/>
    <w:multiLevelType w:val="hybridMultilevel"/>
    <w:tmpl w:val="875EA4F6"/>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92" w15:restartNumberingAfterBreak="0">
    <w:nsid w:val="6F944431"/>
    <w:multiLevelType w:val="hybridMultilevel"/>
    <w:tmpl w:val="B9CEC06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0471C6D"/>
    <w:multiLevelType w:val="hybridMultilevel"/>
    <w:tmpl w:val="5D9C922A"/>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94" w15:restartNumberingAfterBreak="0">
    <w:nsid w:val="7222581E"/>
    <w:multiLevelType w:val="hybridMultilevel"/>
    <w:tmpl w:val="30FEFF5E"/>
    <w:lvl w:ilvl="0" w:tplc="0C000001">
      <w:start w:val="1"/>
      <w:numFmt w:val="bullet"/>
      <w:lvlText w:val=""/>
      <w:lvlJc w:val="left"/>
      <w:pPr>
        <w:ind w:left="502" w:hanging="360"/>
      </w:pPr>
      <w:rPr>
        <w:rFonts w:ascii="Symbol" w:hAnsi="Symbol" w:hint="default"/>
      </w:rPr>
    </w:lvl>
    <w:lvl w:ilvl="1" w:tplc="6C0CA494">
      <w:start w:val="1"/>
      <w:numFmt w:val="bullet"/>
      <w:lvlText w:val="-"/>
      <w:lvlJc w:val="left"/>
      <w:pPr>
        <w:ind w:left="1222" w:hanging="360"/>
      </w:pPr>
      <w:rPr>
        <w:rFonts w:ascii="Times New Roman" w:eastAsia="Times New Roman" w:hAnsi="Times New Roman" w:cs="Times New Roman"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95" w15:restartNumberingAfterBreak="0">
    <w:nsid w:val="727A761D"/>
    <w:multiLevelType w:val="hybridMultilevel"/>
    <w:tmpl w:val="FC5629C4"/>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96" w15:restartNumberingAfterBreak="0">
    <w:nsid w:val="72D34C48"/>
    <w:multiLevelType w:val="hybridMultilevel"/>
    <w:tmpl w:val="602AC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6BA187E"/>
    <w:multiLevelType w:val="hybridMultilevel"/>
    <w:tmpl w:val="7BEED8A0"/>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98" w15:restartNumberingAfterBreak="0">
    <w:nsid w:val="77636BBC"/>
    <w:multiLevelType w:val="hybridMultilevel"/>
    <w:tmpl w:val="B3C8945C"/>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99" w15:restartNumberingAfterBreak="0">
    <w:nsid w:val="7A07264B"/>
    <w:multiLevelType w:val="hybridMultilevel"/>
    <w:tmpl w:val="67E41D3E"/>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100" w15:restartNumberingAfterBreak="0">
    <w:nsid w:val="7B065B79"/>
    <w:multiLevelType w:val="hybridMultilevel"/>
    <w:tmpl w:val="EAB0005E"/>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101" w15:restartNumberingAfterBreak="0">
    <w:nsid w:val="7B0E23CA"/>
    <w:multiLevelType w:val="hybridMultilevel"/>
    <w:tmpl w:val="4752AA00"/>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102" w15:restartNumberingAfterBreak="0">
    <w:nsid w:val="7B48448E"/>
    <w:multiLevelType w:val="hybridMultilevel"/>
    <w:tmpl w:val="8C32D9D6"/>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103" w15:restartNumberingAfterBreak="0">
    <w:nsid w:val="7B9B39DF"/>
    <w:multiLevelType w:val="hybridMultilevel"/>
    <w:tmpl w:val="9E64F1D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7C5227B8"/>
    <w:multiLevelType w:val="hybridMultilevel"/>
    <w:tmpl w:val="F9E8E646"/>
    <w:lvl w:ilvl="0" w:tplc="0C00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492" w:hanging="360"/>
      </w:pPr>
      <w:rPr>
        <w:rFonts w:ascii="Courier New" w:hAnsi="Courier New" w:cs="Courier New" w:hint="default"/>
      </w:rPr>
    </w:lvl>
    <w:lvl w:ilvl="2" w:tplc="FFFFFFFF" w:tentative="1">
      <w:start w:val="1"/>
      <w:numFmt w:val="bullet"/>
      <w:lvlText w:val=""/>
      <w:lvlJc w:val="left"/>
      <w:pPr>
        <w:ind w:left="2212" w:hanging="360"/>
      </w:pPr>
      <w:rPr>
        <w:rFonts w:ascii="Wingdings" w:hAnsi="Wingdings" w:hint="default"/>
      </w:rPr>
    </w:lvl>
    <w:lvl w:ilvl="3" w:tplc="FFFFFFFF" w:tentative="1">
      <w:start w:val="1"/>
      <w:numFmt w:val="bullet"/>
      <w:lvlText w:val=""/>
      <w:lvlJc w:val="left"/>
      <w:pPr>
        <w:ind w:left="2932" w:hanging="360"/>
      </w:pPr>
      <w:rPr>
        <w:rFonts w:ascii="Symbol" w:hAnsi="Symbol" w:hint="default"/>
      </w:rPr>
    </w:lvl>
    <w:lvl w:ilvl="4" w:tplc="FFFFFFFF" w:tentative="1">
      <w:start w:val="1"/>
      <w:numFmt w:val="bullet"/>
      <w:lvlText w:val="o"/>
      <w:lvlJc w:val="left"/>
      <w:pPr>
        <w:ind w:left="3652" w:hanging="360"/>
      </w:pPr>
      <w:rPr>
        <w:rFonts w:ascii="Courier New" w:hAnsi="Courier New" w:cs="Courier New" w:hint="default"/>
      </w:rPr>
    </w:lvl>
    <w:lvl w:ilvl="5" w:tplc="FFFFFFFF" w:tentative="1">
      <w:start w:val="1"/>
      <w:numFmt w:val="bullet"/>
      <w:lvlText w:val=""/>
      <w:lvlJc w:val="left"/>
      <w:pPr>
        <w:ind w:left="4372" w:hanging="360"/>
      </w:pPr>
      <w:rPr>
        <w:rFonts w:ascii="Wingdings" w:hAnsi="Wingdings" w:hint="default"/>
      </w:rPr>
    </w:lvl>
    <w:lvl w:ilvl="6" w:tplc="FFFFFFFF" w:tentative="1">
      <w:start w:val="1"/>
      <w:numFmt w:val="bullet"/>
      <w:lvlText w:val=""/>
      <w:lvlJc w:val="left"/>
      <w:pPr>
        <w:ind w:left="5092" w:hanging="360"/>
      </w:pPr>
      <w:rPr>
        <w:rFonts w:ascii="Symbol" w:hAnsi="Symbol" w:hint="default"/>
      </w:rPr>
    </w:lvl>
    <w:lvl w:ilvl="7" w:tplc="FFFFFFFF" w:tentative="1">
      <w:start w:val="1"/>
      <w:numFmt w:val="bullet"/>
      <w:lvlText w:val="o"/>
      <w:lvlJc w:val="left"/>
      <w:pPr>
        <w:ind w:left="5812" w:hanging="360"/>
      </w:pPr>
      <w:rPr>
        <w:rFonts w:ascii="Courier New" w:hAnsi="Courier New" w:cs="Courier New" w:hint="default"/>
      </w:rPr>
    </w:lvl>
    <w:lvl w:ilvl="8" w:tplc="FFFFFFFF" w:tentative="1">
      <w:start w:val="1"/>
      <w:numFmt w:val="bullet"/>
      <w:lvlText w:val=""/>
      <w:lvlJc w:val="left"/>
      <w:pPr>
        <w:ind w:left="6532" w:hanging="360"/>
      </w:pPr>
      <w:rPr>
        <w:rFonts w:ascii="Wingdings" w:hAnsi="Wingdings" w:hint="default"/>
      </w:rPr>
    </w:lvl>
  </w:abstractNum>
  <w:abstractNum w:abstractNumId="105" w15:restartNumberingAfterBreak="0">
    <w:nsid w:val="7D58681A"/>
    <w:multiLevelType w:val="hybridMultilevel"/>
    <w:tmpl w:val="05BAFD08"/>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106" w15:restartNumberingAfterBreak="0">
    <w:nsid w:val="7DA45A6B"/>
    <w:multiLevelType w:val="hybridMultilevel"/>
    <w:tmpl w:val="F692CA9C"/>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107" w15:restartNumberingAfterBreak="0">
    <w:nsid w:val="7EE31FFE"/>
    <w:multiLevelType w:val="hybridMultilevel"/>
    <w:tmpl w:val="17103BE4"/>
    <w:lvl w:ilvl="0" w:tplc="0C00000F">
      <w:start w:val="1"/>
      <w:numFmt w:val="decimal"/>
      <w:lvlText w:val="%1."/>
      <w:lvlJc w:val="left"/>
      <w:pPr>
        <w:ind w:left="810" w:hanging="360"/>
      </w:p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108" w15:restartNumberingAfterBreak="0">
    <w:nsid w:val="7EFF5166"/>
    <w:multiLevelType w:val="hybridMultilevel"/>
    <w:tmpl w:val="1592EB04"/>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num w:numId="1" w16cid:durableId="724598293">
    <w:abstractNumId w:val="38"/>
  </w:num>
  <w:num w:numId="2" w16cid:durableId="1167280565">
    <w:abstractNumId w:val="18"/>
  </w:num>
  <w:num w:numId="3" w16cid:durableId="1942716324">
    <w:abstractNumId w:val="64"/>
  </w:num>
  <w:num w:numId="4" w16cid:durableId="504831384">
    <w:abstractNumId w:val="49"/>
  </w:num>
  <w:num w:numId="5" w16cid:durableId="771706797">
    <w:abstractNumId w:val="31"/>
  </w:num>
  <w:num w:numId="6" w16cid:durableId="1891719686">
    <w:abstractNumId w:val="74"/>
  </w:num>
  <w:num w:numId="7" w16cid:durableId="735738511">
    <w:abstractNumId w:val="33"/>
  </w:num>
  <w:num w:numId="8" w16cid:durableId="1527789665">
    <w:abstractNumId w:val="3"/>
  </w:num>
  <w:num w:numId="9" w16cid:durableId="2004310522">
    <w:abstractNumId w:val="6"/>
  </w:num>
  <w:num w:numId="10" w16cid:durableId="734930738">
    <w:abstractNumId w:val="73"/>
  </w:num>
  <w:num w:numId="11" w16cid:durableId="994719583">
    <w:abstractNumId w:val="53"/>
  </w:num>
  <w:num w:numId="12" w16cid:durableId="1715615234">
    <w:abstractNumId w:val="79"/>
  </w:num>
  <w:num w:numId="13" w16cid:durableId="408355625">
    <w:abstractNumId w:val="59"/>
  </w:num>
  <w:num w:numId="14" w16cid:durableId="3090400">
    <w:abstractNumId w:val="77"/>
  </w:num>
  <w:num w:numId="15" w16cid:durableId="2113356031">
    <w:abstractNumId w:val="9"/>
  </w:num>
  <w:num w:numId="16" w16cid:durableId="887032179">
    <w:abstractNumId w:val="80"/>
  </w:num>
  <w:num w:numId="17" w16cid:durableId="1494182404">
    <w:abstractNumId w:val="69"/>
  </w:num>
  <w:num w:numId="18" w16cid:durableId="2130933380">
    <w:abstractNumId w:val="4"/>
  </w:num>
  <w:num w:numId="19" w16cid:durableId="1819879751">
    <w:abstractNumId w:val="75"/>
  </w:num>
  <w:num w:numId="20" w16cid:durableId="918950763">
    <w:abstractNumId w:val="40"/>
  </w:num>
  <w:num w:numId="21" w16cid:durableId="828205725">
    <w:abstractNumId w:val="25"/>
  </w:num>
  <w:num w:numId="22" w16cid:durableId="1256789841">
    <w:abstractNumId w:val="14"/>
  </w:num>
  <w:num w:numId="23" w16cid:durableId="2058508448">
    <w:abstractNumId w:val="2"/>
  </w:num>
  <w:num w:numId="24" w16cid:durableId="758451699">
    <w:abstractNumId w:val="19"/>
  </w:num>
  <w:num w:numId="25" w16cid:durableId="1119766307">
    <w:abstractNumId w:val="71"/>
  </w:num>
  <w:num w:numId="26" w16cid:durableId="871770179">
    <w:abstractNumId w:val="56"/>
  </w:num>
  <w:num w:numId="27" w16cid:durableId="614092497">
    <w:abstractNumId w:val="47"/>
  </w:num>
  <w:num w:numId="28" w16cid:durableId="242223356">
    <w:abstractNumId w:val="90"/>
  </w:num>
  <w:num w:numId="29" w16cid:durableId="467020274">
    <w:abstractNumId w:val="34"/>
  </w:num>
  <w:num w:numId="30" w16cid:durableId="1159737121">
    <w:abstractNumId w:val="60"/>
  </w:num>
  <w:num w:numId="31" w16cid:durableId="827214955">
    <w:abstractNumId w:val="41"/>
  </w:num>
  <w:num w:numId="32" w16cid:durableId="861935108">
    <w:abstractNumId w:val="30"/>
  </w:num>
  <w:num w:numId="33" w16cid:durableId="1477990782">
    <w:abstractNumId w:val="78"/>
  </w:num>
  <w:num w:numId="34" w16cid:durableId="144128980">
    <w:abstractNumId w:val="83"/>
  </w:num>
  <w:num w:numId="35" w16cid:durableId="1942519742">
    <w:abstractNumId w:val="66"/>
  </w:num>
  <w:num w:numId="36" w16cid:durableId="35391485">
    <w:abstractNumId w:val="54"/>
  </w:num>
  <w:num w:numId="37" w16cid:durableId="1538737534">
    <w:abstractNumId w:val="85"/>
  </w:num>
  <w:num w:numId="38" w16cid:durableId="1021277877">
    <w:abstractNumId w:val="11"/>
  </w:num>
  <w:num w:numId="39" w16cid:durableId="1430663500">
    <w:abstractNumId w:val="96"/>
  </w:num>
  <w:num w:numId="40" w16cid:durableId="1877111289">
    <w:abstractNumId w:val="81"/>
  </w:num>
  <w:num w:numId="41" w16cid:durableId="602541117">
    <w:abstractNumId w:val="0"/>
  </w:num>
  <w:num w:numId="42" w16cid:durableId="778569157">
    <w:abstractNumId w:val="43"/>
  </w:num>
  <w:num w:numId="43" w16cid:durableId="276718460">
    <w:abstractNumId w:val="5"/>
  </w:num>
  <w:num w:numId="44" w16cid:durableId="1429037650">
    <w:abstractNumId w:val="15"/>
  </w:num>
  <w:num w:numId="45" w16cid:durableId="1010793351">
    <w:abstractNumId w:val="103"/>
  </w:num>
  <w:num w:numId="46" w16cid:durableId="1700469083">
    <w:abstractNumId w:val="95"/>
  </w:num>
  <w:num w:numId="47" w16cid:durableId="406806129">
    <w:abstractNumId w:val="39"/>
  </w:num>
  <w:num w:numId="48" w16cid:durableId="344284466">
    <w:abstractNumId w:val="21"/>
  </w:num>
  <w:num w:numId="49" w16cid:durableId="140582303">
    <w:abstractNumId w:val="8"/>
  </w:num>
  <w:num w:numId="50" w16cid:durableId="1303657140">
    <w:abstractNumId w:val="62"/>
  </w:num>
  <w:num w:numId="51" w16cid:durableId="740644318">
    <w:abstractNumId w:val="107"/>
  </w:num>
  <w:num w:numId="52" w16cid:durableId="576523923">
    <w:abstractNumId w:val="65"/>
  </w:num>
  <w:num w:numId="53" w16cid:durableId="837427801">
    <w:abstractNumId w:val="86"/>
  </w:num>
  <w:num w:numId="54" w16cid:durableId="1248536621">
    <w:abstractNumId w:val="89"/>
  </w:num>
  <w:num w:numId="55" w16cid:durableId="374741631">
    <w:abstractNumId w:val="42"/>
  </w:num>
  <w:num w:numId="56" w16cid:durableId="259262456">
    <w:abstractNumId w:val="87"/>
  </w:num>
  <w:num w:numId="57" w16cid:durableId="627932293">
    <w:abstractNumId w:val="72"/>
  </w:num>
  <w:num w:numId="58" w16cid:durableId="1944805828">
    <w:abstractNumId w:val="94"/>
  </w:num>
  <w:num w:numId="59" w16cid:durableId="1675915483">
    <w:abstractNumId w:val="70"/>
  </w:num>
  <w:num w:numId="60" w16cid:durableId="876238411">
    <w:abstractNumId w:val="10"/>
  </w:num>
  <w:num w:numId="61" w16cid:durableId="2069457147">
    <w:abstractNumId w:val="28"/>
  </w:num>
  <w:num w:numId="62" w16cid:durableId="1780757787">
    <w:abstractNumId w:val="104"/>
  </w:num>
  <w:num w:numId="63" w16cid:durableId="114449803">
    <w:abstractNumId w:val="26"/>
  </w:num>
  <w:num w:numId="64" w16cid:durableId="1959068169">
    <w:abstractNumId w:val="44"/>
  </w:num>
  <w:num w:numId="65" w16cid:durableId="1448616701">
    <w:abstractNumId w:val="108"/>
  </w:num>
  <w:num w:numId="66" w16cid:durableId="920991421">
    <w:abstractNumId w:val="23"/>
  </w:num>
  <w:num w:numId="67" w16cid:durableId="1666323904">
    <w:abstractNumId w:val="17"/>
  </w:num>
  <w:num w:numId="68" w16cid:durableId="2088727462">
    <w:abstractNumId w:val="88"/>
  </w:num>
  <w:num w:numId="69" w16cid:durableId="371421595">
    <w:abstractNumId w:val="7"/>
  </w:num>
  <w:num w:numId="70" w16cid:durableId="831140440">
    <w:abstractNumId w:val="20"/>
  </w:num>
  <w:num w:numId="71" w16cid:durableId="988755324">
    <w:abstractNumId w:val="12"/>
  </w:num>
  <w:num w:numId="72" w16cid:durableId="915867952">
    <w:abstractNumId w:val="48"/>
  </w:num>
  <w:num w:numId="73" w16cid:durableId="1512135477">
    <w:abstractNumId w:val="52"/>
  </w:num>
  <w:num w:numId="74" w16cid:durableId="1070925315">
    <w:abstractNumId w:val="61"/>
  </w:num>
  <w:num w:numId="75" w16cid:durableId="1647128436">
    <w:abstractNumId w:val="37"/>
  </w:num>
  <w:num w:numId="76" w16cid:durableId="1523280136">
    <w:abstractNumId w:val="16"/>
  </w:num>
  <w:num w:numId="77" w16cid:durableId="651251840">
    <w:abstractNumId w:val="98"/>
  </w:num>
  <w:num w:numId="78" w16cid:durableId="1814443952">
    <w:abstractNumId w:val="27"/>
  </w:num>
  <w:num w:numId="79" w16cid:durableId="345255032">
    <w:abstractNumId w:val="50"/>
  </w:num>
  <w:num w:numId="80" w16cid:durableId="1018433271">
    <w:abstractNumId w:val="67"/>
  </w:num>
  <w:num w:numId="81" w16cid:durableId="1635402553">
    <w:abstractNumId w:val="22"/>
  </w:num>
  <w:num w:numId="82" w16cid:durableId="2115856141">
    <w:abstractNumId w:val="35"/>
  </w:num>
  <w:num w:numId="83" w16cid:durableId="833492654">
    <w:abstractNumId w:val="55"/>
  </w:num>
  <w:num w:numId="84" w16cid:durableId="524632661">
    <w:abstractNumId w:val="97"/>
  </w:num>
  <w:num w:numId="85" w16cid:durableId="892346205">
    <w:abstractNumId w:val="91"/>
  </w:num>
  <w:num w:numId="86" w16cid:durableId="1249651182">
    <w:abstractNumId w:val="51"/>
  </w:num>
  <w:num w:numId="87" w16cid:durableId="1504852019">
    <w:abstractNumId w:val="46"/>
  </w:num>
  <w:num w:numId="88" w16cid:durableId="227157727">
    <w:abstractNumId w:val="101"/>
  </w:num>
  <w:num w:numId="89" w16cid:durableId="1818448203">
    <w:abstractNumId w:val="100"/>
  </w:num>
  <w:num w:numId="90" w16cid:durableId="542912971">
    <w:abstractNumId w:val="84"/>
  </w:num>
  <w:num w:numId="91" w16cid:durableId="1243488697">
    <w:abstractNumId w:val="106"/>
  </w:num>
  <w:num w:numId="92" w16cid:durableId="520172346">
    <w:abstractNumId w:val="82"/>
  </w:num>
  <w:num w:numId="93" w16cid:durableId="733435998">
    <w:abstractNumId w:val="68"/>
  </w:num>
  <w:num w:numId="94" w16cid:durableId="1229683051">
    <w:abstractNumId w:val="76"/>
  </w:num>
  <w:num w:numId="95" w16cid:durableId="841505587">
    <w:abstractNumId w:val="99"/>
  </w:num>
  <w:num w:numId="96" w16cid:durableId="281419144">
    <w:abstractNumId w:val="32"/>
  </w:num>
  <w:num w:numId="97" w16cid:durableId="1950694034">
    <w:abstractNumId w:val="58"/>
  </w:num>
  <w:num w:numId="98" w16cid:durableId="645624679">
    <w:abstractNumId w:val="1"/>
  </w:num>
  <w:num w:numId="99" w16cid:durableId="1457526762">
    <w:abstractNumId w:val="13"/>
  </w:num>
  <w:num w:numId="100" w16cid:durableId="1498183351">
    <w:abstractNumId w:val="24"/>
  </w:num>
  <w:num w:numId="101" w16cid:durableId="1332488914">
    <w:abstractNumId w:val="93"/>
  </w:num>
  <w:num w:numId="102" w16cid:durableId="1285889317">
    <w:abstractNumId w:val="63"/>
  </w:num>
  <w:num w:numId="103" w16cid:durableId="2044746687">
    <w:abstractNumId w:val="102"/>
  </w:num>
  <w:num w:numId="104" w16cid:durableId="1248538793">
    <w:abstractNumId w:val="105"/>
  </w:num>
  <w:num w:numId="105" w16cid:durableId="1152679164">
    <w:abstractNumId w:val="29"/>
  </w:num>
  <w:num w:numId="106" w16cid:durableId="1929654052">
    <w:abstractNumId w:val="36"/>
  </w:num>
  <w:num w:numId="107" w16cid:durableId="176307503">
    <w:abstractNumId w:val="92"/>
  </w:num>
  <w:num w:numId="108" w16cid:durableId="1478107074">
    <w:abstractNumId w:val="57"/>
  </w:num>
  <w:num w:numId="109" w16cid:durableId="2209461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9C"/>
    <w:rsid w:val="000121FF"/>
    <w:rsid w:val="000E55C5"/>
    <w:rsid w:val="000F2FE3"/>
    <w:rsid w:val="00103827"/>
    <w:rsid w:val="00106211"/>
    <w:rsid w:val="00122741"/>
    <w:rsid w:val="001325F2"/>
    <w:rsid w:val="001B39BF"/>
    <w:rsid w:val="001E5FA5"/>
    <w:rsid w:val="001E77CC"/>
    <w:rsid w:val="001F0248"/>
    <w:rsid w:val="001F399C"/>
    <w:rsid w:val="00215A17"/>
    <w:rsid w:val="00222854"/>
    <w:rsid w:val="0025194C"/>
    <w:rsid w:val="002544DF"/>
    <w:rsid w:val="00293B64"/>
    <w:rsid w:val="002E071A"/>
    <w:rsid w:val="003014D3"/>
    <w:rsid w:val="003133B7"/>
    <w:rsid w:val="00317A13"/>
    <w:rsid w:val="00326616"/>
    <w:rsid w:val="003D20B6"/>
    <w:rsid w:val="003E2E4D"/>
    <w:rsid w:val="00410E30"/>
    <w:rsid w:val="00416E54"/>
    <w:rsid w:val="00423EF0"/>
    <w:rsid w:val="00442A95"/>
    <w:rsid w:val="004B7961"/>
    <w:rsid w:val="00503742"/>
    <w:rsid w:val="005B3766"/>
    <w:rsid w:val="005C3ED7"/>
    <w:rsid w:val="005F1BB4"/>
    <w:rsid w:val="0063288A"/>
    <w:rsid w:val="00667FEC"/>
    <w:rsid w:val="00676895"/>
    <w:rsid w:val="006B0B64"/>
    <w:rsid w:val="006F2685"/>
    <w:rsid w:val="007138DC"/>
    <w:rsid w:val="00732E53"/>
    <w:rsid w:val="00746BE1"/>
    <w:rsid w:val="00782476"/>
    <w:rsid w:val="00786306"/>
    <w:rsid w:val="007DDA3F"/>
    <w:rsid w:val="007F52F7"/>
    <w:rsid w:val="00856D5A"/>
    <w:rsid w:val="00867832"/>
    <w:rsid w:val="00876C5B"/>
    <w:rsid w:val="008B0D35"/>
    <w:rsid w:val="008C5A4B"/>
    <w:rsid w:val="008E4332"/>
    <w:rsid w:val="0096083F"/>
    <w:rsid w:val="009675D9"/>
    <w:rsid w:val="00982CBC"/>
    <w:rsid w:val="00992572"/>
    <w:rsid w:val="00A06D6F"/>
    <w:rsid w:val="00A31E6D"/>
    <w:rsid w:val="00A957F4"/>
    <w:rsid w:val="00AA0800"/>
    <w:rsid w:val="00AA4842"/>
    <w:rsid w:val="00AA797D"/>
    <w:rsid w:val="00B05B7F"/>
    <w:rsid w:val="00B85364"/>
    <w:rsid w:val="00BC4E0E"/>
    <w:rsid w:val="00C1282D"/>
    <w:rsid w:val="00C63934"/>
    <w:rsid w:val="00C85B14"/>
    <w:rsid w:val="00CA3132"/>
    <w:rsid w:val="00CB4000"/>
    <w:rsid w:val="00CF3DA6"/>
    <w:rsid w:val="00D03C48"/>
    <w:rsid w:val="00D553F7"/>
    <w:rsid w:val="00DA286E"/>
    <w:rsid w:val="00DD747D"/>
    <w:rsid w:val="00DF0F13"/>
    <w:rsid w:val="00E02B22"/>
    <w:rsid w:val="00E04997"/>
    <w:rsid w:val="00E1396E"/>
    <w:rsid w:val="00E41241"/>
    <w:rsid w:val="00E62F23"/>
    <w:rsid w:val="00EA6C83"/>
    <w:rsid w:val="00EC0232"/>
    <w:rsid w:val="00EE7F04"/>
    <w:rsid w:val="00F23B8E"/>
    <w:rsid w:val="00F36C6D"/>
    <w:rsid w:val="00F55844"/>
    <w:rsid w:val="00FB5950"/>
    <w:rsid w:val="00FF550D"/>
    <w:rsid w:val="02391815"/>
    <w:rsid w:val="03329A2A"/>
    <w:rsid w:val="045895FD"/>
    <w:rsid w:val="049C8B0A"/>
    <w:rsid w:val="06639205"/>
    <w:rsid w:val="068E3E11"/>
    <w:rsid w:val="072E40FD"/>
    <w:rsid w:val="09E2705F"/>
    <w:rsid w:val="0AC7A635"/>
    <w:rsid w:val="0BC6FFB6"/>
    <w:rsid w:val="0CB2408E"/>
    <w:rsid w:val="0D7CAFA7"/>
    <w:rsid w:val="0DD9F504"/>
    <w:rsid w:val="0F027896"/>
    <w:rsid w:val="0F894BE3"/>
    <w:rsid w:val="10C4474B"/>
    <w:rsid w:val="1191C930"/>
    <w:rsid w:val="1368D8AA"/>
    <w:rsid w:val="1385D88F"/>
    <w:rsid w:val="13DC7855"/>
    <w:rsid w:val="15F64B2F"/>
    <w:rsid w:val="18553F68"/>
    <w:rsid w:val="18C88BDE"/>
    <w:rsid w:val="19F3A47B"/>
    <w:rsid w:val="1B392AA2"/>
    <w:rsid w:val="1C3E2AEB"/>
    <w:rsid w:val="1CE791B4"/>
    <w:rsid w:val="1D06BA3E"/>
    <w:rsid w:val="1D55A8FA"/>
    <w:rsid w:val="1E316634"/>
    <w:rsid w:val="1E5D6FCC"/>
    <w:rsid w:val="2170EFD2"/>
    <w:rsid w:val="217B4F74"/>
    <w:rsid w:val="21B4E09D"/>
    <w:rsid w:val="23B13999"/>
    <w:rsid w:val="23CFA2D2"/>
    <w:rsid w:val="243B6615"/>
    <w:rsid w:val="2604FC85"/>
    <w:rsid w:val="261F8265"/>
    <w:rsid w:val="26A71F07"/>
    <w:rsid w:val="26EAFCB2"/>
    <w:rsid w:val="282FACA2"/>
    <w:rsid w:val="28F06B2A"/>
    <w:rsid w:val="293D7728"/>
    <w:rsid w:val="29F168A0"/>
    <w:rsid w:val="2AAF82FA"/>
    <w:rsid w:val="2B3C02D3"/>
    <w:rsid w:val="2C19057B"/>
    <w:rsid w:val="2E8E3F15"/>
    <w:rsid w:val="2E96BD41"/>
    <w:rsid w:val="2F351973"/>
    <w:rsid w:val="3015C5B0"/>
    <w:rsid w:val="30317058"/>
    <w:rsid w:val="30A6195F"/>
    <w:rsid w:val="319552C6"/>
    <w:rsid w:val="32BB3445"/>
    <w:rsid w:val="34BD96C8"/>
    <w:rsid w:val="373FB1CF"/>
    <w:rsid w:val="3932900E"/>
    <w:rsid w:val="3BD89D5E"/>
    <w:rsid w:val="3BE91D7C"/>
    <w:rsid w:val="3C6887C2"/>
    <w:rsid w:val="3D716C84"/>
    <w:rsid w:val="3F457820"/>
    <w:rsid w:val="3FF2A3E7"/>
    <w:rsid w:val="40065EA7"/>
    <w:rsid w:val="401273A2"/>
    <w:rsid w:val="4072A4FC"/>
    <w:rsid w:val="40EBA6EB"/>
    <w:rsid w:val="4456A605"/>
    <w:rsid w:val="44E721FE"/>
    <w:rsid w:val="4756A78B"/>
    <w:rsid w:val="481B81B4"/>
    <w:rsid w:val="4A2DD89D"/>
    <w:rsid w:val="4B03BB34"/>
    <w:rsid w:val="4BFCFF4C"/>
    <w:rsid w:val="4C2E86D2"/>
    <w:rsid w:val="4CB4794E"/>
    <w:rsid w:val="4D01E2C0"/>
    <w:rsid w:val="4DC1064A"/>
    <w:rsid w:val="4E3DB071"/>
    <w:rsid w:val="4F8C7A99"/>
    <w:rsid w:val="514875DE"/>
    <w:rsid w:val="526C9BA5"/>
    <w:rsid w:val="532B08D3"/>
    <w:rsid w:val="538F49B6"/>
    <w:rsid w:val="547AC107"/>
    <w:rsid w:val="548BC144"/>
    <w:rsid w:val="54D5FFF2"/>
    <w:rsid w:val="557B3017"/>
    <w:rsid w:val="574B9DC4"/>
    <w:rsid w:val="596FDEF7"/>
    <w:rsid w:val="5BF5CE0A"/>
    <w:rsid w:val="607EFD01"/>
    <w:rsid w:val="61229C35"/>
    <w:rsid w:val="6323A8DC"/>
    <w:rsid w:val="63ACE840"/>
    <w:rsid w:val="63FDDAFC"/>
    <w:rsid w:val="640A2769"/>
    <w:rsid w:val="6529E5A1"/>
    <w:rsid w:val="6576C64D"/>
    <w:rsid w:val="65885AC4"/>
    <w:rsid w:val="65ADD036"/>
    <w:rsid w:val="65D2A49C"/>
    <w:rsid w:val="683A643E"/>
    <w:rsid w:val="690397A3"/>
    <w:rsid w:val="693D939C"/>
    <w:rsid w:val="6990F443"/>
    <w:rsid w:val="6B8C69A4"/>
    <w:rsid w:val="6CD33747"/>
    <w:rsid w:val="6E17DDB0"/>
    <w:rsid w:val="6F14A003"/>
    <w:rsid w:val="700D3CCF"/>
    <w:rsid w:val="71014F0F"/>
    <w:rsid w:val="7131B218"/>
    <w:rsid w:val="738425E5"/>
    <w:rsid w:val="7399412B"/>
    <w:rsid w:val="73E0FE8E"/>
    <w:rsid w:val="747714A8"/>
    <w:rsid w:val="74B71146"/>
    <w:rsid w:val="7593E78F"/>
    <w:rsid w:val="765FF05D"/>
    <w:rsid w:val="7860F05D"/>
    <w:rsid w:val="786B2395"/>
    <w:rsid w:val="78B46018"/>
    <w:rsid w:val="7AC77B65"/>
    <w:rsid w:val="7C399FE8"/>
    <w:rsid w:val="7EAB872C"/>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ACF7"/>
  <w15:chartTrackingRefBased/>
  <w15:docId w15:val="{E38C4143-CE1C-4A00-930E-4A97CAEE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76"/>
    <w:pPr>
      <w:spacing w:after="0" w:line="240" w:lineRule="auto"/>
    </w:pPr>
    <w:rPr>
      <w:rFonts w:ascii="Times New Roman" w:eastAsia="Times New Roman" w:hAnsi="Times New Roman" w:cs="Times New Roman"/>
      <w:kern w:val="0"/>
      <w:lang w:val="en-US"/>
      <w14:ligatures w14:val="none"/>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782476"/>
    <w:pPr>
      <w:widowControl w:val="0"/>
      <w:autoSpaceDE w:val="0"/>
      <w:autoSpaceDN w:val="0"/>
    </w:pPr>
  </w:style>
  <w:style w:type="character" w:customStyle="1" w:styleId="BodyTextChar">
    <w:name w:val="Body Text Char"/>
    <w:basedOn w:val="DefaultParagraphFont"/>
    <w:link w:val="BodyText"/>
    <w:uiPriority w:val="1"/>
    <w:rsid w:val="00782476"/>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2E071A"/>
    <w:pPr>
      <w:widowControl w:val="0"/>
      <w:autoSpaceDE w:val="0"/>
      <w:autoSpaceDN w:val="0"/>
      <w:ind w:left="110"/>
    </w:pPr>
    <w:rPr>
      <w:sz w:val="22"/>
      <w:szCs w:val="22"/>
    </w:rPr>
  </w:style>
  <w:style w:type="paragraph" w:styleId="ListParagraph">
    <w:name w:val="List Paragraph"/>
    <w:basedOn w:val="Normal"/>
    <w:uiPriority w:val="1"/>
    <w:qFormat/>
    <w:rsid w:val="00786306"/>
    <w:pPr>
      <w:ind w:left="720"/>
      <w:contextualSpacing/>
    </w:pPr>
  </w:style>
  <w:style w:type="table" w:styleId="TableGrid">
    <w:name w:val="Table Grid"/>
    <w:basedOn w:val="TableNormal"/>
    <w:uiPriority w:val="39"/>
    <w:rsid w:val="005B3766"/>
    <w:pPr>
      <w:spacing w:after="0" w:line="240" w:lineRule="auto"/>
    </w:pPr>
    <w:rPr>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3766"/>
    <w:pPr>
      <w:spacing w:before="100" w:beforeAutospacing="1" w:after="100" w:afterAutospacing="1"/>
    </w:pPr>
    <w:rPr>
      <w:lang w:val="en-IN" w:eastAsia="en-I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A797D"/>
    <w:pPr>
      <w:tabs>
        <w:tab w:val="center" w:pos="4513"/>
        <w:tab w:val="right" w:pos="9026"/>
      </w:tabs>
    </w:pPr>
  </w:style>
  <w:style w:type="character" w:customStyle="1" w:styleId="HeaderChar">
    <w:name w:val="Header Char"/>
    <w:basedOn w:val="DefaultParagraphFont"/>
    <w:link w:val="Header"/>
    <w:uiPriority w:val="99"/>
    <w:rsid w:val="00AA797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A797D"/>
    <w:pPr>
      <w:tabs>
        <w:tab w:val="center" w:pos="4513"/>
        <w:tab w:val="right" w:pos="9026"/>
      </w:tabs>
    </w:pPr>
  </w:style>
  <w:style w:type="character" w:customStyle="1" w:styleId="FooterChar">
    <w:name w:val="Footer Char"/>
    <w:basedOn w:val="DefaultParagraphFont"/>
    <w:link w:val="Footer"/>
    <w:uiPriority w:val="99"/>
    <w:rsid w:val="00AA797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6451</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63</cp:revision>
  <dcterms:created xsi:type="dcterms:W3CDTF">2024-09-12T11:46:00Z</dcterms:created>
  <dcterms:modified xsi:type="dcterms:W3CDTF">2024-11-09T19:07:00Z</dcterms:modified>
</cp:coreProperties>
</file>