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70D1F39" w14:textId="77777777" w:rsidTr="00D42A38">
        <w:tc>
          <w:tcPr>
            <w:tcW w:w="9450" w:type="dxa"/>
          </w:tcPr>
          <w:p w14:paraId="71DFF028" w14:textId="19E63105" w:rsidR="00D42A38" w:rsidRDefault="001640E7" w:rsidP="0063680F">
            <w:pPr>
              <w:pStyle w:val="Title"/>
            </w:pPr>
            <w:sdt>
              <w:sdtPr>
                <w:id w:val="1768968992"/>
                <w:placeholder>
                  <w:docPart w:val="3AC05E8147CA4332A1E938617B9EEFC8"/>
                </w:placeholder>
                <w15:appearance w15:val="hidden"/>
              </w:sdtPr>
              <w:sdtContent>
                <w:r w:rsidR="006D563C">
                  <w:t>GELLI</w:t>
                </w:r>
                <w:r w:rsidR="004B77FC">
                  <w:br/>
                  <w:t>Program Documentation</w:t>
                </w:r>
              </w:sdtContent>
            </w:sdt>
            <w:r w:rsidR="00D42A38">
              <w:t xml:space="preserve"> </w:t>
            </w:r>
          </w:p>
        </w:tc>
      </w:tr>
      <w:tr w:rsidR="00D42A38" w14:paraId="2A036B1E" w14:textId="77777777" w:rsidTr="00D42A38">
        <w:tc>
          <w:tcPr>
            <w:tcW w:w="9450" w:type="dxa"/>
          </w:tcPr>
          <w:p w14:paraId="0D73AEBE" w14:textId="77777777" w:rsidR="00D42A38" w:rsidRDefault="001640E7" w:rsidP="00D42A38">
            <w:pPr>
              <w:pStyle w:val="Subtitle"/>
            </w:pPr>
            <w:sdt>
              <w:sdtPr>
                <w:id w:val="454913466"/>
                <w:placeholder>
                  <w:docPart w:val="C04464E697044138B73979A83CD53DB0"/>
                </w:placeholder>
                <w:showingPlcHdr/>
                <w15:appearance w15:val="hidden"/>
              </w:sdtPr>
              <w:sdtContent>
                <w:r w:rsidR="00D42A38" w:rsidRPr="00D42A38">
                  <w:t>January 10, 2023</w:t>
                </w:r>
              </w:sdtContent>
            </w:sdt>
            <w:r w:rsidR="00D42A38">
              <w:t xml:space="preserve"> </w:t>
            </w:r>
          </w:p>
        </w:tc>
      </w:tr>
    </w:tbl>
    <w:p w14:paraId="60312B4C" w14:textId="77777777" w:rsidR="00325DA6" w:rsidRPr="00325DA6" w:rsidRDefault="00325DA6" w:rsidP="00325DA6"/>
    <w:p w14:paraId="2F35B390" w14:textId="77777777" w:rsidR="008D7CD6" w:rsidRDefault="008D7CD6">
      <w:pPr>
        <w:rPr>
          <w:rFonts w:asciiTheme="majorHAnsi" w:hAnsiTheme="majorHAnsi" w:cs="Times New Roman (Body CS)"/>
          <w:b/>
          <w:bCs/>
          <w:caps/>
          <w:color w:val="0413A2" w:themeColor="accent4" w:themeShade="80"/>
          <w:spacing w:val="10"/>
          <w:sz w:val="28"/>
        </w:rPr>
      </w:pPr>
      <w:r>
        <w:br w:type="page"/>
      </w:r>
    </w:p>
    <w:bookmarkStart w:id="0" w:name="_Toc134448817"/>
    <w:p w14:paraId="4D9EC129" w14:textId="484F23D3" w:rsidR="008D7CD6" w:rsidRPr="008D7CD6" w:rsidRDefault="001640E7" w:rsidP="008D7CD6">
      <w:pPr>
        <w:pStyle w:val="Heading1"/>
        <w:spacing w:before="0"/>
      </w:pPr>
      <w:sdt>
        <w:sdtPr>
          <w:alias w:val="Overview:"/>
          <w:tag w:val="Overview:"/>
          <w:id w:val="1877890496"/>
          <w:placeholder>
            <w:docPart w:val="658BD32C374043838FD6EB75553B0220"/>
          </w:placeholder>
          <w:temporary/>
          <w:showingPlcHdr/>
          <w15:appearance w15:val="hidden"/>
        </w:sdtPr>
        <w:sdtContent>
          <w:r w:rsidR="000A0612">
            <w:t>Overview</w:t>
          </w:r>
        </w:sdtContent>
      </w:sdt>
      <w:bookmarkEnd w:id="0"/>
    </w:p>
    <w:sdt>
      <w:sdtPr>
        <w:rPr>
          <w:rFonts w:asciiTheme="minorHAnsi" w:eastAsiaTheme="minorHAnsi" w:hAnsiTheme="minorHAnsi" w:cstheme="minorBidi"/>
          <w:color w:val="000000" w:themeColor="text1"/>
          <w:sz w:val="18"/>
          <w:szCs w:val="18"/>
          <w:lang w:eastAsia="ja-JP"/>
        </w:rPr>
        <w:id w:val="362155226"/>
        <w:docPartObj>
          <w:docPartGallery w:val="Table of Contents"/>
          <w:docPartUnique/>
        </w:docPartObj>
      </w:sdtPr>
      <w:sdtContent>
        <w:p w14:paraId="457BC18C" w14:textId="2F14AB45" w:rsidR="008D7CD6" w:rsidRDefault="008D7CD6">
          <w:pPr>
            <w:pStyle w:val="TOCHeading"/>
          </w:pPr>
          <w:r>
            <w:t>Table of Contents</w:t>
          </w:r>
        </w:p>
        <w:p w14:paraId="696372A3" w14:textId="61F7B8E6" w:rsidR="000A2328" w:rsidRDefault="310796F9">
          <w:pPr>
            <w:pStyle w:val="TOC1"/>
            <w:tabs>
              <w:tab w:val="right" w:leader="dot" w:pos="9350"/>
            </w:tabs>
            <w:rPr>
              <w:rFonts w:eastAsiaTheme="minorEastAsia"/>
              <w:noProof/>
              <w:color w:val="auto"/>
              <w:sz w:val="22"/>
              <w:szCs w:val="22"/>
              <w:lang w:eastAsia="en-US"/>
            </w:rPr>
          </w:pPr>
          <w:r>
            <w:fldChar w:fldCharType="begin"/>
          </w:r>
          <w:r w:rsidR="008D7CD6">
            <w:instrText>TOC \o "1-3" \h \z \u</w:instrText>
          </w:r>
          <w:r>
            <w:fldChar w:fldCharType="separate"/>
          </w:r>
          <w:hyperlink w:anchor="_Toc134448817" w:history="1">
            <w:r w:rsidR="000A2328" w:rsidRPr="00AF4229">
              <w:rPr>
                <w:rStyle w:val="Hyperlink"/>
                <w:noProof/>
              </w:rPr>
              <w:t>Overview</w:t>
            </w:r>
            <w:r w:rsidR="000A2328">
              <w:rPr>
                <w:noProof/>
                <w:webHidden/>
              </w:rPr>
              <w:tab/>
            </w:r>
            <w:r w:rsidR="000A2328">
              <w:rPr>
                <w:noProof/>
                <w:webHidden/>
              </w:rPr>
              <w:fldChar w:fldCharType="begin"/>
            </w:r>
            <w:r w:rsidR="000A2328">
              <w:rPr>
                <w:noProof/>
                <w:webHidden/>
              </w:rPr>
              <w:instrText xml:space="preserve"> PAGEREF _Toc134448817 \h </w:instrText>
            </w:r>
            <w:r w:rsidR="000A2328">
              <w:rPr>
                <w:noProof/>
                <w:webHidden/>
              </w:rPr>
            </w:r>
            <w:r w:rsidR="000A2328">
              <w:rPr>
                <w:noProof/>
                <w:webHidden/>
              </w:rPr>
              <w:fldChar w:fldCharType="separate"/>
            </w:r>
            <w:r w:rsidR="000A2328">
              <w:rPr>
                <w:noProof/>
                <w:webHidden/>
              </w:rPr>
              <w:t>2</w:t>
            </w:r>
            <w:r w:rsidR="000A2328">
              <w:rPr>
                <w:noProof/>
                <w:webHidden/>
              </w:rPr>
              <w:fldChar w:fldCharType="end"/>
            </w:r>
          </w:hyperlink>
        </w:p>
        <w:p w14:paraId="2731C24A" w14:textId="0B71C94D" w:rsidR="000A2328" w:rsidRDefault="000A2328">
          <w:pPr>
            <w:pStyle w:val="TOC2"/>
            <w:tabs>
              <w:tab w:val="left" w:pos="660"/>
              <w:tab w:val="right" w:leader="dot" w:pos="9350"/>
            </w:tabs>
            <w:rPr>
              <w:rFonts w:eastAsiaTheme="minorEastAsia"/>
              <w:noProof/>
              <w:color w:val="auto"/>
              <w:sz w:val="22"/>
              <w:szCs w:val="22"/>
              <w:lang w:eastAsia="en-US"/>
            </w:rPr>
          </w:pPr>
          <w:hyperlink w:anchor="_Toc134448818" w:history="1">
            <w:r w:rsidRPr="00AF4229">
              <w:rPr>
                <w:rStyle w:val="Hyperlink"/>
                <w:noProof/>
              </w:rPr>
              <w:t>1.</w:t>
            </w:r>
            <w:r>
              <w:rPr>
                <w:rFonts w:eastAsiaTheme="minorEastAsia"/>
                <w:noProof/>
                <w:color w:val="auto"/>
                <w:sz w:val="22"/>
                <w:szCs w:val="22"/>
                <w:lang w:eastAsia="en-US"/>
              </w:rPr>
              <w:tab/>
            </w:r>
            <w:r w:rsidRPr="00AF4229">
              <w:rPr>
                <w:rStyle w:val="Hyperlink"/>
                <w:noProof/>
              </w:rPr>
              <w:t>Introduction</w:t>
            </w:r>
            <w:r>
              <w:rPr>
                <w:noProof/>
                <w:webHidden/>
              </w:rPr>
              <w:tab/>
            </w:r>
            <w:r>
              <w:rPr>
                <w:noProof/>
                <w:webHidden/>
              </w:rPr>
              <w:fldChar w:fldCharType="begin"/>
            </w:r>
            <w:r>
              <w:rPr>
                <w:noProof/>
                <w:webHidden/>
              </w:rPr>
              <w:instrText xml:space="preserve"> PAGEREF _Toc134448818 \h </w:instrText>
            </w:r>
            <w:r>
              <w:rPr>
                <w:noProof/>
                <w:webHidden/>
              </w:rPr>
            </w:r>
            <w:r>
              <w:rPr>
                <w:noProof/>
                <w:webHidden/>
              </w:rPr>
              <w:fldChar w:fldCharType="separate"/>
            </w:r>
            <w:r>
              <w:rPr>
                <w:noProof/>
                <w:webHidden/>
              </w:rPr>
              <w:t>3</w:t>
            </w:r>
            <w:r>
              <w:rPr>
                <w:noProof/>
                <w:webHidden/>
              </w:rPr>
              <w:fldChar w:fldCharType="end"/>
            </w:r>
          </w:hyperlink>
        </w:p>
        <w:p w14:paraId="3AF75A03" w14:textId="545CD22F" w:rsidR="000A2328" w:rsidRDefault="000A2328">
          <w:pPr>
            <w:pStyle w:val="TOC2"/>
            <w:tabs>
              <w:tab w:val="left" w:pos="660"/>
              <w:tab w:val="right" w:leader="dot" w:pos="9350"/>
            </w:tabs>
            <w:rPr>
              <w:rFonts w:eastAsiaTheme="minorEastAsia"/>
              <w:noProof/>
              <w:color w:val="auto"/>
              <w:sz w:val="22"/>
              <w:szCs w:val="22"/>
              <w:lang w:eastAsia="en-US"/>
            </w:rPr>
          </w:pPr>
          <w:hyperlink w:anchor="_Toc134448819" w:history="1">
            <w:r w:rsidRPr="00AF4229">
              <w:rPr>
                <w:rStyle w:val="Hyperlink"/>
                <w:noProof/>
              </w:rPr>
              <w:t>I.</w:t>
            </w:r>
            <w:r>
              <w:rPr>
                <w:rFonts w:eastAsiaTheme="minorEastAsia"/>
                <w:noProof/>
                <w:color w:val="auto"/>
                <w:sz w:val="22"/>
                <w:szCs w:val="22"/>
                <w:lang w:eastAsia="en-US"/>
              </w:rPr>
              <w:tab/>
            </w:r>
            <w:r w:rsidRPr="00AF4229">
              <w:rPr>
                <w:rStyle w:val="Hyperlink"/>
                <w:noProof/>
              </w:rPr>
              <w:t>Purpose</w:t>
            </w:r>
            <w:r>
              <w:rPr>
                <w:noProof/>
                <w:webHidden/>
              </w:rPr>
              <w:tab/>
            </w:r>
            <w:r>
              <w:rPr>
                <w:noProof/>
                <w:webHidden/>
              </w:rPr>
              <w:fldChar w:fldCharType="begin"/>
            </w:r>
            <w:r>
              <w:rPr>
                <w:noProof/>
                <w:webHidden/>
              </w:rPr>
              <w:instrText xml:space="preserve"> PAGEREF _Toc134448819 \h </w:instrText>
            </w:r>
            <w:r>
              <w:rPr>
                <w:noProof/>
                <w:webHidden/>
              </w:rPr>
            </w:r>
            <w:r>
              <w:rPr>
                <w:noProof/>
                <w:webHidden/>
              </w:rPr>
              <w:fldChar w:fldCharType="separate"/>
            </w:r>
            <w:r>
              <w:rPr>
                <w:noProof/>
                <w:webHidden/>
              </w:rPr>
              <w:t>3</w:t>
            </w:r>
            <w:r>
              <w:rPr>
                <w:noProof/>
                <w:webHidden/>
              </w:rPr>
              <w:fldChar w:fldCharType="end"/>
            </w:r>
          </w:hyperlink>
        </w:p>
        <w:p w14:paraId="3E4509B8" w14:textId="5C64CDDA" w:rsidR="000A2328" w:rsidRDefault="000A2328">
          <w:pPr>
            <w:pStyle w:val="TOC2"/>
            <w:tabs>
              <w:tab w:val="left" w:pos="660"/>
              <w:tab w:val="right" w:leader="dot" w:pos="9350"/>
            </w:tabs>
            <w:rPr>
              <w:rFonts w:eastAsiaTheme="minorEastAsia"/>
              <w:noProof/>
              <w:color w:val="auto"/>
              <w:sz w:val="22"/>
              <w:szCs w:val="22"/>
              <w:lang w:eastAsia="en-US"/>
            </w:rPr>
          </w:pPr>
          <w:hyperlink w:anchor="_Toc134448820" w:history="1">
            <w:r w:rsidRPr="00AF4229">
              <w:rPr>
                <w:rStyle w:val="Hyperlink"/>
                <w:noProof/>
              </w:rPr>
              <w:t>II.</w:t>
            </w:r>
            <w:r>
              <w:rPr>
                <w:rFonts w:eastAsiaTheme="minorEastAsia"/>
                <w:noProof/>
                <w:color w:val="auto"/>
                <w:sz w:val="22"/>
                <w:szCs w:val="22"/>
                <w:lang w:eastAsia="en-US"/>
              </w:rPr>
              <w:tab/>
            </w:r>
            <w:r w:rsidRPr="00AF4229">
              <w:rPr>
                <w:rStyle w:val="Hyperlink"/>
                <w:noProof/>
              </w:rPr>
              <w:t>Intended Audience and Reading Suggestions</w:t>
            </w:r>
            <w:r>
              <w:rPr>
                <w:noProof/>
                <w:webHidden/>
              </w:rPr>
              <w:tab/>
            </w:r>
            <w:r>
              <w:rPr>
                <w:noProof/>
                <w:webHidden/>
              </w:rPr>
              <w:fldChar w:fldCharType="begin"/>
            </w:r>
            <w:r>
              <w:rPr>
                <w:noProof/>
                <w:webHidden/>
              </w:rPr>
              <w:instrText xml:space="preserve"> PAGEREF _Toc134448820 \h </w:instrText>
            </w:r>
            <w:r>
              <w:rPr>
                <w:noProof/>
                <w:webHidden/>
              </w:rPr>
            </w:r>
            <w:r>
              <w:rPr>
                <w:noProof/>
                <w:webHidden/>
              </w:rPr>
              <w:fldChar w:fldCharType="separate"/>
            </w:r>
            <w:r>
              <w:rPr>
                <w:noProof/>
                <w:webHidden/>
              </w:rPr>
              <w:t>3</w:t>
            </w:r>
            <w:r>
              <w:rPr>
                <w:noProof/>
                <w:webHidden/>
              </w:rPr>
              <w:fldChar w:fldCharType="end"/>
            </w:r>
          </w:hyperlink>
        </w:p>
        <w:p w14:paraId="7992AF82" w14:textId="27A2D573" w:rsidR="000A2328" w:rsidRDefault="000A2328">
          <w:pPr>
            <w:pStyle w:val="TOC2"/>
            <w:tabs>
              <w:tab w:val="left" w:pos="660"/>
              <w:tab w:val="right" w:leader="dot" w:pos="9350"/>
            </w:tabs>
            <w:rPr>
              <w:rFonts w:eastAsiaTheme="minorEastAsia"/>
              <w:noProof/>
              <w:color w:val="auto"/>
              <w:sz w:val="22"/>
              <w:szCs w:val="22"/>
              <w:lang w:eastAsia="en-US"/>
            </w:rPr>
          </w:pPr>
          <w:hyperlink w:anchor="_Toc134448821" w:history="1">
            <w:r w:rsidRPr="00AF4229">
              <w:rPr>
                <w:rStyle w:val="Hyperlink"/>
                <w:noProof/>
              </w:rPr>
              <w:t>III.</w:t>
            </w:r>
            <w:r>
              <w:rPr>
                <w:rFonts w:eastAsiaTheme="minorEastAsia"/>
                <w:noProof/>
                <w:color w:val="auto"/>
                <w:sz w:val="22"/>
                <w:szCs w:val="22"/>
                <w:lang w:eastAsia="en-US"/>
              </w:rPr>
              <w:tab/>
            </w:r>
            <w:r w:rsidRPr="00AF4229">
              <w:rPr>
                <w:rStyle w:val="Hyperlink"/>
                <w:noProof/>
              </w:rPr>
              <w:t>Project Scope</w:t>
            </w:r>
            <w:r>
              <w:rPr>
                <w:noProof/>
                <w:webHidden/>
              </w:rPr>
              <w:tab/>
            </w:r>
            <w:r>
              <w:rPr>
                <w:noProof/>
                <w:webHidden/>
              </w:rPr>
              <w:fldChar w:fldCharType="begin"/>
            </w:r>
            <w:r>
              <w:rPr>
                <w:noProof/>
                <w:webHidden/>
              </w:rPr>
              <w:instrText xml:space="preserve"> PAGEREF _Toc134448821 \h </w:instrText>
            </w:r>
            <w:r>
              <w:rPr>
                <w:noProof/>
                <w:webHidden/>
              </w:rPr>
            </w:r>
            <w:r>
              <w:rPr>
                <w:noProof/>
                <w:webHidden/>
              </w:rPr>
              <w:fldChar w:fldCharType="separate"/>
            </w:r>
            <w:r>
              <w:rPr>
                <w:noProof/>
                <w:webHidden/>
              </w:rPr>
              <w:t>3</w:t>
            </w:r>
            <w:r>
              <w:rPr>
                <w:noProof/>
                <w:webHidden/>
              </w:rPr>
              <w:fldChar w:fldCharType="end"/>
            </w:r>
          </w:hyperlink>
        </w:p>
        <w:p w14:paraId="0B63FC00" w14:textId="56A2905E" w:rsidR="000A2328" w:rsidRDefault="000A2328">
          <w:pPr>
            <w:pStyle w:val="TOC2"/>
            <w:tabs>
              <w:tab w:val="left" w:pos="660"/>
              <w:tab w:val="right" w:leader="dot" w:pos="9350"/>
            </w:tabs>
            <w:rPr>
              <w:rFonts w:eastAsiaTheme="minorEastAsia"/>
              <w:noProof/>
              <w:color w:val="auto"/>
              <w:sz w:val="22"/>
              <w:szCs w:val="22"/>
              <w:lang w:eastAsia="en-US"/>
            </w:rPr>
          </w:pPr>
          <w:hyperlink w:anchor="_Toc134448822" w:history="1">
            <w:r w:rsidRPr="00AF4229">
              <w:rPr>
                <w:rStyle w:val="Hyperlink"/>
                <w:noProof/>
              </w:rPr>
              <w:t>2.</w:t>
            </w:r>
            <w:r>
              <w:rPr>
                <w:rFonts w:eastAsiaTheme="minorEastAsia"/>
                <w:noProof/>
                <w:color w:val="auto"/>
                <w:sz w:val="22"/>
                <w:szCs w:val="22"/>
                <w:lang w:eastAsia="en-US"/>
              </w:rPr>
              <w:tab/>
            </w:r>
            <w:r w:rsidRPr="00AF4229">
              <w:rPr>
                <w:rStyle w:val="Hyperlink"/>
                <w:noProof/>
              </w:rPr>
              <w:t>Overview</w:t>
            </w:r>
            <w:r>
              <w:rPr>
                <w:noProof/>
                <w:webHidden/>
              </w:rPr>
              <w:tab/>
            </w:r>
            <w:r>
              <w:rPr>
                <w:noProof/>
                <w:webHidden/>
              </w:rPr>
              <w:fldChar w:fldCharType="begin"/>
            </w:r>
            <w:r>
              <w:rPr>
                <w:noProof/>
                <w:webHidden/>
              </w:rPr>
              <w:instrText xml:space="preserve"> PAGEREF _Toc134448822 \h </w:instrText>
            </w:r>
            <w:r>
              <w:rPr>
                <w:noProof/>
                <w:webHidden/>
              </w:rPr>
            </w:r>
            <w:r>
              <w:rPr>
                <w:noProof/>
                <w:webHidden/>
              </w:rPr>
              <w:fldChar w:fldCharType="separate"/>
            </w:r>
            <w:r>
              <w:rPr>
                <w:noProof/>
                <w:webHidden/>
              </w:rPr>
              <w:t>3</w:t>
            </w:r>
            <w:r>
              <w:rPr>
                <w:noProof/>
                <w:webHidden/>
              </w:rPr>
              <w:fldChar w:fldCharType="end"/>
            </w:r>
          </w:hyperlink>
        </w:p>
        <w:p w14:paraId="15C74386" w14:textId="050BBFBE" w:rsidR="000A2328" w:rsidRDefault="000A2328">
          <w:pPr>
            <w:pStyle w:val="TOC2"/>
            <w:tabs>
              <w:tab w:val="left" w:pos="660"/>
              <w:tab w:val="right" w:leader="dot" w:pos="9350"/>
            </w:tabs>
            <w:rPr>
              <w:rFonts w:eastAsiaTheme="minorEastAsia"/>
              <w:noProof/>
              <w:color w:val="auto"/>
              <w:sz w:val="22"/>
              <w:szCs w:val="22"/>
              <w:lang w:eastAsia="en-US"/>
            </w:rPr>
          </w:pPr>
          <w:hyperlink w:anchor="_Toc134448823" w:history="1">
            <w:r w:rsidRPr="00AF4229">
              <w:rPr>
                <w:rStyle w:val="Hyperlink"/>
                <w:noProof/>
              </w:rPr>
              <w:t>I.</w:t>
            </w:r>
            <w:r>
              <w:rPr>
                <w:rFonts w:eastAsiaTheme="minorEastAsia"/>
                <w:noProof/>
                <w:color w:val="auto"/>
                <w:sz w:val="22"/>
                <w:szCs w:val="22"/>
                <w:lang w:eastAsia="en-US"/>
              </w:rPr>
              <w:tab/>
            </w:r>
            <w:r w:rsidRPr="00AF4229">
              <w:rPr>
                <w:rStyle w:val="Hyperlink"/>
                <w:noProof/>
              </w:rPr>
              <w:t>Product Perspective</w:t>
            </w:r>
            <w:r>
              <w:rPr>
                <w:noProof/>
                <w:webHidden/>
              </w:rPr>
              <w:tab/>
            </w:r>
            <w:r>
              <w:rPr>
                <w:noProof/>
                <w:webHidden/>
              </w:rPr>
              <w:fldChar w:fldCharType="begin"/>
            </w:r>
            <w:r>
              <w:rPr>
                <w:noProof/>
                <w:webHidden/>
              </w:rPr>
              <w:instrText xml:space="preserve"> PAGEREF _Toc134448823 \h </w:instrText>
            </w:r>
            <w:r>
              <w:rPr>
                <w:noProof/>
                <w:webHidden/>
              </w:rPr>
            </w:r>
            <w:r>
              <w:rPr>
                <w:noProof/>
                <w:webHidden/>
              </w:rPr>
              <w:fldChar w:fldCharType="separate"/>
            </w:r>
            <w:r>
              <w:rPr>
                <w:noProof/>
                <w:webHidden/>
              </w:rPr>
              <w:t>3</w:t>
            </w:r>
            <w:r>
              <w:rPr>
                <w:noProof/>
                <w:webHidden/>
              </w:rPr>
              <w:fldChar w:fldCharType="end"/>
            </w:r>
          </w:hyperlink>
        </w:p>
        <w:p w14:paraId="18763603" w14:textId="50D9E24E" w:rsidR="000A2328" w:rsidRDefault="000A2328">
          <w:pPr>
            <w:pStyle w:val="TOC2"/>
            <w:tabs>
              <w:tab w:val="left" w:pos="660"/>
              <w:tab w:val="right" w:leader="dot" w:pos="9350"/>
            </w:tabs>
            <w:rPr>
              <w:rFonts w:eastAsiaTheme="minorEastAsia"/>
              <w:noProof/>
              <w:color w:val="auto"/>
              <w:sz w:val="22"/>
              <w:szCs w:val="22"/>
              <w:lang w:eastAsia="en-US"/>
            </w:rPr>
          </w:pPr>
          <w:hyperlink w:anchor="_Toc134448824" w:history="1">
            <w:r w:rsidRPr="00AF4229">
              <w:rPr>
                <w:rStyle w:val="Hyperlink"/>
                <w:noProof/>
              </w:rPr>
              <w:t>II.</w:t>
            </w:r>
            <w:r>
              <w:rPr>
                <w:rFonts w:eastAsiaTheme="minorEastAsia"/>
                <w:noProof/>
                <w:color w:val="auto"/>
                <w:sz w:val="22"/>
                <w:szCs w:val="22"/>
                <w:lang w:eastAsia="en-US"/>
              </w:rPr>
              <w:tab/>
            </w:r>
            <w:r w:rsidRPr="00AF4229">
              <w:rPr>
                <w:rStyle w:val="Hyperlink"/>
                <w:noProof/>
              </w:rPr>
              <w:t>Product Features</w:t>
            </w:r>
            <w:r>
              <w:rPr>
                <w:noProof/>
                <w:webHidden/>
              </w:rPr>
              <w:tab/>
            </w:r>
            <w:r>
              <w:rPr>
                <w:noProof/>
                <w:webHidden/>
              </w:rPr>
              <w:fldChar w:fldCharType="begin"/>
            </w:r>
            <w:r>
              <w:rPr>
                <w:noProof/>
                <w:webHidden/>
              </w:rPr>
              <w:instrText xml:space="preserve"> PAGEREF _Toc134448824 \h </w:instrText>
            </w:r>
            <w:r>
              <w:rPr>
                <w:noProof/>
                <w:webHidden/>
              </w:rPr>
            </w:r>
            <w:r>
              <w:rPr>
                <w:noProof/>
                <w:webHidden/>
              </w:rPr>
              <w:fldChar w:fldCharType="separate"/>
            </w:r>
            <w:r>
              <w:rPr>
                <w:noProof/>
                <w:webHidden/>
              </w:rPr>
              <w:t>3</w:t>
            </w:r>
            <w:r>
              <w:rPr>
                <w:noProof/>
                <w:webHidden/>
              </w:rPr>
              <w:fldChar w:fldCharType="end"/>
            </w:r>
          </w:hyperlink>
        </w:p>
        <w:p w14:paraId="0A02CBC3" w14:textId="60FAF1D9" w:rsidR="000A2328" w:rsidRDefault="000A2328">
          <w:pPr>
            <w:pStyle w:val="TOC2"/>
            <w:tabs>
              <w:tab w:val="left" w:pos="660"/>
              <w:tab w:val="right" w:leader="dot" w:pos="9350"/>
            </w:tabs>
            <w:rPr>
              <w:rFonts w:eastAsiaTheme="minorEastAsia"/>
              <w:noProof/>
              <w:color w:val="auto"/>
              <w:sz w:val="22"/>
              <w:szCs w:val="22"/>
              <w:lang w:eastAsia="en-US"/>
            </w:rPr>
          </w:pPr>
          <w:hyperlink w:anchor="_Toc134448825" w:history="1">
            <w:r w:rsidRPr="00AF4229">
              <w:rPr>
                <w:rStyle w:val="Hyperlink"/>
                <w:noProof/>
              </w:rPr>
              <w:t>III.</w:t>
            </w:r>
            <w:r>
              <w:rPr>
                <w:rFonts w:eastAsiaTheme="minorEastAsia"/>
                <w:noProof/>
                <w:color w:val="auto"/>
                <w:sz w:val="22"/>
                <w:szCs w:val="22"/>
                <w:lang w:eastAsia="en-US"/>
              </w:rPr>
              <w:tab/>
            </w:r>
            <w:r w:rsidRPr="00AF4229">
              <w:rPr>
                <w:rStyle w:val="Hyperlink"/>
                <w:noProof/>
              </w:rPr>
              <w:t>User Classes and Characteristics</w:t>
            </w:r>
            <w:r>
              <w:rPr>
                <w:noProof/>
                <w:webHidden/>
              </w:rPr>
              <w:tab/>
            </w:r>
            <w:r>
              <w:rPr>
                <w:noProof/>
                <w:webHidden/>
              </w:rPr>
              <w:fldChar w:fldCharType="begin"/>
            </w:r>
            <w:r>
              <w:rPr>
                <w:noProof/>
                <w:webHidden/>
              </w:rPr>
              <w:instrText xml:space="preserve"> PAGEREF _Toc134448825 \h </w:instrText>
            </w:r>
            <w:r>
              <w:rPr>
                <w:noProof/>
                <w:webHidden/>
              </w:rPr>
            </w:r>
            <w:r>
              <w:rPr>
                <w:noProof/>
                <w:webHidden/>
              </w:rPr>
              <w:fldChar w:fldCharType="separate"/>
            </w:r>
            <w:r>
              <w:rPr>
                <w:noProof/>
                <w:webHidden/>
              </w:rPr>
              <w:t>4</w:t>
            </w:r>
            <w:r>
              <w:rPr>
                <w:noProof/>
                <w:webHidden/>
              </w:rPr>
              <w:fldChar w:fldCharType="end"/>
            </w:r>
          </w:hyperlink>
        </w:p>
        <w:p w14:paraId="284FB3EF" w14:textId="029CCD16" w:rsidR="000A2328" w:rsidRDefault="000A2328">
          <w:pPr>
            <w:pStyle w:val="TOC2"/>
            <w:tabs>
              <w:tab w:val="left" w:pos="660"/>
              <w:tab w:val="right" w:leader="dot" w:pos="9350"/>
            </w:tabs>
            <w:rPr>
              <w:rFonts w:eastAsiaTheme="minorEastAsia"/>
              <w:noProof/>
              <w:color w:val="auto"/>
              <w:sz w:val="22"/>
              <w:szCs w:val="22"/>
              <w:lang w:eastAsia="en-US"/>
            </w:rPr>
          </w:pPr>
          <w:hyperlink w:anchor="_Toc134448826" w:history="1">
            <w:r w:rsidRPr="00AF4229">
              <w:rPr>
                <w:rStyle w:val="Hyperlink"/>
                <w:noProof/>
              </w:rPr>
              <w:t>IV.</w:t>
            </w:r>
            <w:r>
              <w:rPr>
                <w:rFonts w:eastAsiaTheme="minorEastAsia"/>
                <w:noProof/>
                <w:color w:val="auto"/>
                <w:sz w:val="22"/>
                <w:szCs w:val="22"/>
                <w:lang w:eastAsia="en-US"/>
              </w:rPr>
              <w:tab/>
            </w:r>
            <w:r w:rsidRPr="00AF4229">
              <w:rPr>
                <w:rStyle w:val="Hyperlink"/>
                <w:noProof/>
              </w:rPr>
              <w:t>Operating Environment</w:t>
            </w:r>
            <w:r>
              <w:rPr>
                <w:noProof/>
                <w:webHidden/>
              </w:rPr>
              <w:tab/>
            </w:r>
            <w:r>
              <w:rPr>
                <w:noProof/>
                <w:webHidden/>
              </w:rPr>
              <w:fldChar w:fldCharType="begin"/>
            </w:r>
            <w:r>
              <w:rPr>
                <w:noProof/>
                <w:webHidden/>
              </w:rPr>
              <w:instrText xml:space="preserve"> PAGEREF _Toc134448826 \h </w:instrText>
            </w:r>
            <w:r>
              <w:rPr>
                <w:noProof/>
                <w:webHidden/>
              </w:rPr>
            </w:r>
            <w:r>
              <w:rPr>
                <w:noProof/>
                <w:webHidden/>
              </w:rPr>
              <w:fldChar w:fldCharType="separate"/>
            </w:r>
            <w:r>
              <w:rPr>
                <w:noProof/>
                <w:webHidden/>
              </w:rPr>
              <w:t>4</w:t>
            </w:r>
            <w:r>
              <w:rPr>
                <w:noProof/>
                <w:webHidden/>
              </w:rPr>
              <w:fldChar w:fldCharType="end"/>
            </w:r>
          </w:hyperlink>
        </w:p>
        <w:p w14:paraId="14B6A53A" w14:textId="505679B6" w:rsidR="000A2328" w:rsidRDefault="000A2328">
          <w:pPr>
            <w:pStyle w:val="TOC2"/>
            <w:tabs>
              <w:tab w:val="left" w:pos="660"/>
              <w:tab w:val="right" w:leader="dot" w:pos="9350"/>
            </w:tabs>
            <w:rPr>
              <w:rFonts w:eastAsiaTheme="minorEastAsia"/>
              <w:noProof/>
              <w:color w:val="auto"/>
              <w:sz w:val="22"/>
              <w:szCs w:val="22"/>
              <w:lang w:eastAsia="en-US"/>
            </w:rPr>
          </w:pPr>
          <w:hyperlink w:anchor="_Toc134448827" w:history="1">
            <w:r w:rsidRPr="00AF4229">
              <w:rPr>
                <w:rStyle w:val="Hyperlink"/>
                <w:noProof/>
              </w:rPr>
              <w:t>V.</w:t>
            </w:r>
            <w:r>
              <w:rPr>
                <w:rFonts w:eastAsiaTheme="minorEastAsia"/>
                <w:noProof/>
                <w:color w:val="auto"/>
                <w:sz w:val="22"/>
                <w:szCs w:val="22"/>
                <w:lang w:eastAsia="en-US"/>
              </w:rPr>
              <w:tab/>
            </w:r>
            <w:r w:rsidRPr="00AF4229">
              <w:rPr>
                <w:rStyle w:val="Hyperlink"/>
                <w:noProof/>
              </w:rPr>
              <w:t>Design and Implementation Constraints</w:t>
            </w:r>
            <w:r>
              <w:rPr>
                <w:noProof/>
                <w:webHidden/>
              </w:rPr>
              <w:tab/>
            </w:r>
            <w:r>
              <w:rPr>
                <w:noProof/>
                <w:webHidden/>
              </w:rPr>
              <w:fldChar w:fldCharType="begin"/>
            </w:r>
            <w:r>
              <w:rPr>
                <w:noProof/>
                <w:webHidden/>
              </w:rPr>
              <w:instrText xml:space="preserve"> PAGEREF _Toc134448827 \h </w:instrText>
            </w:r>
            <w:r>
              <w:rPr>
                <w:noProof/>
                <w:webHidden/>
              </w:rPr>
            </w:r>
            <w:r>
              <w:rPr>
                <w:noProof/>
                <w:webHidden/>
              </w:rPr>
              <w:fldChar w:fldCharType="separate"/>
            </w:r>
            <w:r>
              <w:rPr>
                <w:noProof/>
                <w:webHidden/>
              </w:rPr>
              <w:t>4</w:t>
            </w:r>
            <w:r>
              <w:rPr>
                <w:noProof/>
                <w:webHidden/>
              </w:rPr>
              <w:fldChar w:fldCharType="end"/>
            </w:r>
          </w:hyperlink>
        </w:p>
        <w:p w14:paraId="3DED6DE6" w14:textId="4D73568E" w:rsidR="000A2328" w:rsidRDefault="000A2328">
          <w:pPr>
            <w:pStyle w:val="TOC2"/>
            <w:tabs>
              <w:tab w:val="left" w:pos="660"/>
              <w:tab w:val="right" w:leader="dot" w:pos="9350"/>
            </w:tabs>
            <w:rPr>
              <w:rFonts w:eastAsiaTheme="minorEastAsia"/>
              <w:noProof/>
              <w:color w:val="auto"/>
              <w:sz w:val="22"/>
              <w:szCs w:val="22"/>
              <w:lang w:eastAsia="en-US"/>
            </w:rPr>
          </w:pPr>
          <w:hyperlink w:anchor="_Toc134448828" w:history="1">
            <w:r w:rsidRPr="00AF4229">
              <w:rPr>
                <w:rStyle w:val="Hyperlink"/>
                <w:noProof/>
              </w:rPr>
              <w:t>3.</w:t>
            </w:r>
            <w:r>
              <w:rPr>
                <w:rFonts w:eastAsiaTheme="minorEastAsia"/>
                <w:noProof/>
                <w:color w:val="auto"/>
                <w:sz w:val="22"/>
                <w:szCs w:val="22"/>
                <w:lang w:eastAsia="en-US"/>
              </w:rPr>
              <w:tab/>
            </w:r>
            <w:r w:rsidRPr="00AF4229">
              <w:rPr>
                <w:rStyle w:val="Hyperlink"/>
                <w:noProof/>
              </w:rPr>
              <w:t>Language Basics</w:t>
            </w:r>
            <w:r>
              <w:rPr>
                <w:noProof/>
                <w:webHidden/>
              </w:rPr>
              <w:tab/>
            </w:r>
            <w:r>
              <w:rPr>
                <w:noProof/>
                <w:webHidden/>
              </w:rPr>
              <w:fldChar w:fldCharType="begin"/>
            </w:r>
            <w:r>
              <w:rPr>
                <w:noProof/>
                <w:webHidden/>
              </w:rPr>
              <w:instrText xml:space="preserve"> PAGEREF _Toc134448828 \h </w:instrText>
            </w:r>
            <w:r>
              <w:rPr>
                <w:noProof/>
                <w:webHidden/>
              </w:rPr>
            </w:r>
            <w:r>
              <w:rPr>
                <w:noProof/>
                <w:webHidden/>
              </w:rPr>
              <w:fldChar w:fldCharType="separate"/>
            </w:r>
            <w:r>
              <w:rPr>
                <w:noProof/>
                <w:webHidden/>
              </w:rPr>
              <w:t>4</w:t>
            </w:r>
            <w:r>
              <w:rPr>
                <w:noProof/>
                <w:webHidden/>
              </w:rPr>
              <w:fldChar w:fldCharType="end"/>
            </w:r>
          </w:hyperlink>
        </w:p>
        <w:p w14:paraId="589DE380" w14:textId="462852FB" w:rsidR="000A2328" w:rsidRDefault="000A2328">
          <w:pPr>
            <w:pStyle w:val="TOC2"/>
            <w:tabs>
              <w:tab w:val="left" w:pos="660"/>
              <w:tab w:val="right" w:leader="dot" w:pos="9350"/>
            </w:tabs>
            <w:rPr>
              <w:rFonts w:eastAsiaTheme="minorEastAsia"/>
              <w:noProof/>
              <w:color w:val="auto"/>
              <w:sz w:val="22"/>
              <w:szCs w:val="22"/>
              <w:lang w:eastAsia="en-US"/>
            </w:rPr>
          </w:pPr>
          <w:hyperlink w:anchor="_Toc134448829" w:history="1">
            <w:r w:rsidRPr="00AF4229">
              <w:rPr>
                <w:rStyle w:val="Hyperlink"/>
                <w:noProof/>
              </w:rPr>
              <w:t>I.</w:t>
            </w:r>
            <w:r>
              <w:rPr>
                <w:rFonts w:eastAsiaTheme="minorEastAsia"/>
                <w:noProof/>
                <w:color w:val="auto"/>
                <w:sz w:val="22"/>
                <w:szCs w:val="22"/>
                <w:lang w:eastAsia="en-US"/>
              </w:rPr>
              <w:tab/>
            </w:r>
            <w:r w:rsidRPr="00AF4229">
              <w:rPr>
                <w:rStyle w:val="Hyperlink"/>
                <w:noProof/>
              </w:rPr>
              <w:t>Syntax</w:t>
            </w:r>
            <w:r>
              <w:rPr>
                <w:noProof/>
                <w:webHidden/>
              </w:rPr>
              <w:tab/>
            </w:r>
            <w:r>
              <w:rPr>
                <w:noProof/>
                <w:webHidden/>
              </w:rPr>
              <w:fldChar w:fldCharType="begin"/>
            </w:r>
            <w:r>
              <w:rPr>
                <w:noProof/>
                <w:webHidden/>
              </w:rPr>
              <w:instrText xml:space="preserve"> PAGEREF _Toc134448829 \h </w:instrText>
            </w:r>
            <w:r>
              <w:rPr>
                <w:noProof/>
                <w:webHidden/>
              </w:rPr>
            </w:r>
            <w:r>
              <w:rPr>
                <w:noProof/>
                <w:webHidden/>
              </w:rPr>
              <w:fldChar w:fldCharType="separate"/>
            </w:r>
            <w:r>
              <w:rPr>
                <w:noProof/>
                <w:webHidden/>
              </w:rPr>
              <w:t>4</w:t>
            </w:r>
            <w:r>
              <w:rPr>
                <w:noProof/>
                <w:webHidden/>
              </w:rPr>
              <w:fldChar w:fldCharType="end"/>
            </w:r>
          </w:hyperlink>
        </w:p>
        <w:p w14:paraId="3C2D8243" w14:textId="4ACD3E1D" w:rsidR="000A2328" w:rsidRDefault="000A2328">
          <w:pPr>
            <w:pStyle w:val="TOC2"/>
            <w:tabs>
              <w:tab w:val="left" w:pos="660"/>
              <w:tab w:val="right" w:leader="dot" w:pos="9350"/>
            </w:tabs>
            <w:rPr>
              <w:rFonts w:eastAsiaTheme="minorEastAsia"/>
              <w:noProof/>
              <w:color w:val="auto"/>
              <w:sz w:val="22"/>
              <w:szCs w:val="22"/>
              <w:lang w:eastAsia="en-US"/>
            </w:rPr>
          </w:pPr>
          <w:hyperlink w:anchor="_Toc134448830" w:history="1">
            <w:r w:rsidRPr="00AF4229">
              <w:rPr>
                <w:rStyle w:val="Hyperlink"/>
                <w:noProof/>
              </w:rPr>
              <w:t>4.</w:t>
            </w:r>
            <w:r>
              <w:rPr>
                <w:rFonts w:eastAsiaTheme="minorEastAsia"/>
                <w:noProof/>
                <w:color w:val="auto"/>
                <w:sz w:val="22"/>
                <w:szCs w:val="22"/>
                <w:lang w:eastAsia="en-US"/>
              </w:rPr>
              <w:tab/>
            </w:r>
            <w:r w:rsidRPr="00AF4229">
              <w:rPr>
                <w:rStyle w:val="Hyperlink"/>
                <w:noProof/>
              </w:rPr>
              <w:t>Deliverables</w:t>
            </w:r>
            <w:r>
              <w:rPr>
                <w:noProof/>
                <w:webHidden/>
              </w:rPr>
              <w:tab/>
            </w:r>
            <w:r>
              <w:rPr>
                <w:noProof/>
                <w:webHidden/>
              </w:rPr>
              <w:fldChar w:fldCharType="begin"/>
            </w:r>
            <w:r>
              <w:rPr>
                <w:noProof/>
                <w:webHidden/>
              </w:rPr>
              <w:instrText xml:space="preserve"> PAGEREF _Toc134448830 \h </w:instrText>
            </w:r>
            <w:r>
              <w:rPr>
                <w:noProof/>
                <w:webHidden/>
              </w:rPr>
            </w:r>
            <w:r>
              <w:rPr>
                <w:noProof/>
                <w:webHidden/>
              </w:rPr>
              <w:fldChar w:fldCharType="separate"/>
            </w:r>
            <w:r>
              <w:rPr>
                <w:noProof/>
                <w:webHidden/>
              </w:rPr>
              <w:t>6</w:t>
            </w:r>
            <w:r>
              <w:rPr>
                <w:noProof/>
                <w:webHidden/>
              </w:rPr>
              <w:fldChar w:fldCharType="end"/>
            </w:r>
          </w:hyperlink>
        </w:p>
        <w:p w14:paraId="38EB193C" w14:textId="4AFB5F2A" w:rsidR="000A2328" w:rsidRDefault="000A2328">
          <w:pPr>
            <w:pStyle w:val="TOC2"/>
            <w:tabs>
              <w:tab w:val="left" w:pos="660"/>
              <w:tab w:val="right" w:leader="dot" w:pos="9350"/>
            </w:tabs>
            <w:rPr>
              <w:rFonts w:eastAsiaTheme="minorEastAsia"/>
              <w:noProof/>
              <w:color w:val="auto"/>
              <w:sz w:val="22"/>
              <w:szCs w:val="22"/>
              <w:lang w:eastAsia="en-US"/>
            </w:rPr>
          </w:pPr>
          <w:hyperlink w:anchor="_Toc134448831" w:history="1">
            <w:r w:rsidRPr="00AF4229">
              <w:rPr>
                <w:rStyle w:val="Hyperlink"/>
                <w:noProof/>
              </w:rPr>
              <w:t>5.</w:t>
            </w:r>
            <w:r>
              <w:rPr>
                <w:rFonts w:eastAsiaTheme="minorEastAsia"/>
                <w:noProof/>
                <w:color w:val="auto"/>
                <w:sz w:val="22"/>
                <w:szCs w:val="22"/>
                <w:lang w:eastAsia="en-US"/>
              </w:rPr>
              <w:tab/>
            </w:r>
            <w:r w:rsidRPr="00AF4229">
              <w:rPr>
                <w:rStyle w:val="Hyperlink"/>
                <w:noProof/>
              </w:rPr>
              <w:t xml:space="preserve">Implementation Plan  </w:t>
            </w:r>
            <w:r>
              <w:rPr>
                <w:noProof/>
                <w:webHidden/>
              </w:rPr>
              <w:tab/>
            </w:r>
            <w:r>
              <w:rPr>
                <w:noProof/>
                <w:webHidden/>
              </w:rPr>
              <w:fldChar w:fldCharType="begin"/>
            </w:r>
            <w:r>
              <w:rPr>
                <w:noProof/>
                <w:webHidden/>
              </w:rPr>
              <w:instrText xml:space="preserve"> PAGEREF _Toc134448831 \h </w:instrText>
            </w:r>
            <w:r>
              <w:rPr>
                <w:noProof/>
                <w:webHidden/>
              </w:rPr>
            </w:r>
            <w:r>
              <w:rPr>
                <w:noProof/>
                <w:webHidden/>
              </w:rPr>
              <w:fldChar w:fldCharType="separate"/>
            </w:r>
            <w:r>
              <w:rPr>
                <w:noProof/>
                <w:webHidden/>
              </w:rPr>
              <w:t>6</w:t>
            </w:r>
            <w:r>
              <w:rPr>
                <w:noProof/>
                <w:webHidden/>
              </w:rPr>
              <w:fldChar w:fldCharType="end"/>
            </w:r>
          </w:hyperlink>
        </w:p>
        <w:p w14:paraId="2E33E4EB" w14:textId="0E786E50" w:rsidR="000A2328" w:rsidRDefault="000A2328">
          <w:pPr>
            <w:pStyle w:val="TOC2"/>
            <w:tabs>
              <w:tab w:val="left" w:pos="660"/>
              <w:tab w:val="right" w:leader="dot" w:pos="9350"/>
            </w:tabs>
            <w:rPr>
              <w:rFonts w:eastAsiaTheme="minorEastAsia"/>
              <w:noProof/>
              <w:color w:val="auto"/>
              <w:sz w:val="22"/>
              <w:szCs w:val="22"/>
              <w:lang w:eastAsia="en-US"/>
            </w:rPr>
          </w:pPr>
          <w:hyperlink w:anchor="_Toc134448832" w:history="1">
            <w:r w:rsidRPr="00AF4229">
              <w:rPr>
                <w:rStyle w:val="Hyperlink"/>
                <w:noProof/>
              </w:rPr>
              <w:t>6.</w:t>
            </w:r>
            <w:r>
              <w:rPr>
                <w:rFonts w:eastAsiaTheme="minorEastAsia"/>
                <w:noProof/>
                <w:color w:val="auto"/>
                <w:sz w:val="22"/>
                <w:szCs w:val="22"/>
                <w:lang w:eastAsia="en-US"/>
              </w:rPr>
              <w:tab/>
            </w:r>
            <w:r w:rsidRPr="00AF4229">
              <w:rPr>
                <w:rStyle w:val="Hyperlink"/>
                <w:noProof/>
              </w:rPr>
              <w:t xml:space="preserve">High-Level Timeline/Schedule  </w:t>
            </w:r>
            <w:r>
              <w:rPr>
                <w:noProof/>
                <w:webHidden/>
              </w:rPr>
              <w:tab/>
            </w:r>
            <w:r>
              <w:rPr>
                <w:noProof/>
                <w:webHidden/>
              </w:rPr>
              <w:fldChar w:fldCharType="begin"/>
            </w:r>
            <w:r>
              <w:rPr>
                <w:noProof/>
                <w:webHidden/>
              </w:rPr>
              <w:instrText xml:space="preserve"> PAGEREF _Toc134448832 \h </w:instrText>
            </w:r>
            <w:r>
              <w:rPr>
                <w:noProof/>
                <w:webHidden/>
              </w:rPr>
            </w:r>
            <w:r>
              <w:rPr>
                <w:noProof/>
                <w:webHidden/>
              </w:rPr>
              <w:fldChar w:fldCharType="separate"/>
            </w:r>
            <w:r>
              <w:rPr>
                <w:noProof/>
                <w:webHidden/>
              </w:rPr>
              <w:t>7</w:t>
            </w:r>
            <w:r>
              <w:rPr>
                <w:noProof/>
                <w:webHidden/>
              </w:rPr>
              <w:fldChar w:fldCharType="end"/>
            </w:r>
          </w:hyperlink>
        </w:p>
        <w:p w14:paraId="4E9CCC52" w14:textId="4AE7E794" w:rsidR="310796F9" w:rsidRDefault="310796F9" w:rsidP="310796F9">
          <w:pPr>
            <w:pStyle w:val="TOC1"/>
            <w:tabs>
              <w:tab w:val="right" w:leader="dot" w:pos="9360"/>
            </w:tabs>
            <w:rPr>
              <w:rStyle w:val="Hyperlink"/>
            </w:rPr>
          </w:pPr>
          <w:r>
            <w:fldChar w:fldCharType="end"/>
          </w:r>
        </w:p>
      </w:sdtContent>
    </w:sdt>
    <w:p w14:paraId="37BCF7B2" w14:textId="09ACA2BB" w:rsidR="008D7CD6" w:rsidRDefault="008D7CD6"/>
    <w:p w14:paraId="124B4119" w14:textId="40105C9C" w:rsidR="008D7CD6" w:rsidRDefault="008D7CD6">
      <w:pPr>
        <w:rPr>
          <w:rFonts w:asciiTheme="majorHAnsi" w:hAnsiTheme="majorHAnsi" w:cs="Times New Roman (Body CS)"/>
          <w:b/>
          <w:bCs/>
          <w:caps/>
          <w:color w:val="0413A2" w:themeColor="accent4" w:themeShade="80"/>
          <w:spacing w:val="10"/>
          <w:sz w:val="28"/>
        </w:rPr>
      </w:pPr>
      <w:r>
        <w:br w:type="page"/>
      </w:r>
    </w:p>
    <w:bookmarkStart w:id="1" w:name="_Toc134448818"/>
    <w:p w14:paraId="77FA2F6A" w14:textId="42E6AA36" w:rsidR="003312ED" w:rsidRPr="00D42A38" w:rsidRDefault="001640E7" w:rsidP="00D42A38">
      <w:pPr>
        <w:pStyle w:val="Heading2"/>
      </w:pPr>
      <w:sdt>
        <w:sdtPr>
          <w:id w:val="-257369583"/>
          <w:placeholder>
            <w:docPart w:val="264095D7263047EE9E50AFB143F10599"/>
          </w:placeholder>
          <w15:appearance w15:val="hidden"/>
        </w:sdtPr>
        <w:sdtContent>
          <w:r w:rsidR="008D7CD6">
            <w:t>Introduction</w:t>
          </w:r>
        </w:sdtContent>
      </w:sdt>
      <w:bookmarkEnd w:id="1"/>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C3443D8" w14:textId="77777777" w:rsidTr="310796F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3F9F8A2" w14:textId="1A23212A" w:rsidR="005D4DC9" w:rsidRDefault="005D4DC9" w:rsidP="000D0F1E"/>
        </w:tc>
        <w:tc>
          <w:tcPr>
            <w:tcW w:w="4692" w:type="pct"/>
            <w:shd w:val="clear" w:color="auto" w:fill="auto"/>
          </w:tcPr>
          <w:p w14:paraId="474645E0"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2" w:name="_Toc134448819"/>
            <w:r>
              <w:t>Purpose</w:t>
            </w:r>
            <w:bookmarkEnd w:id="2"/>
            <w:r>
              <w:t xml:space="preserve">  </w:t>
            </w:r>
          </w:p>
          <w:p w14:paraId="6DF37252" w14:textId="77777777"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p>
          <w:p w14:paraId="2F75ACBA" w14:textId="2F8E4835"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r w:rsidRPr="008D7CD6">
              <w:rPr>
                <w:b/>
                <w:bCs/>
              </w:rPr>
              <w:t xml:space="preserve">This software requirements specification document is meant to cover the programming language that is currently referred to as </w:t>
            </w:r>
            <w:r w:rsidR="00455BAB">
              <w:rPr>
                <w:b/>
                <w:bCs/>
              </w:rPr>
              <w:t>GELLI</w:t>
            </w:r>
            <w:r w:rsidRPr="008D7CD6">
              <w:rPr>
                <w:b/>
                <w:bCs/>
              </w:rPr>
              <w:t xml:space="preserve">. It will describe the nature of the language, how to use it syntactically, and describe the standard library that comes associated with it. This document will additionally describe the methods for integrating the Web Assembly bundle into JavaScript applications. </w:t>
            </w:r>
          </w:p>
          <w:p w14:paraId="507015A4" w14:textId="77777777"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p>
          <w:p w14:paraId="76FB05A6"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3" w:name="_Toc134448820"/>
            <w:r>
              <w:t>Intended Audience and Reading Suggestions</w:t>
            </w:r>
            <w:bookmarkEnd w:id="3"/>
            <w:r>
              <w:t xml:space="preserve"> </w:t>
            </w:r>
          </w:p>
          <w:p w14:paraId="17149FAD" w14:textId="77777777"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p>
          <w:p w14:paraId="0D3E78C2" w14:textId="64F86FCC"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r w:rsidRPr="008D7CD6">
              <w:rPr>
                <w:b/>
                <w:bCs/>
              </w:rPr>
              <w:t xml:space="preserve">The intended audience for this document will be those wishing to develop and further understand the language that is </w:t>
            </w:r>
            <w:r w:rsidR="00455BAB">
              <w:rPr>
                <w:b/>
                <w:bCs/>
              </w:rPr>
              <w:t>GELLI</w:t>
            </w:r>
            <w:r w:rsidRPr="008D7CD6">
              <w:rPr>
                <w:b/>
                <w:bCs/>
              </w:rPr>
              <w:t>. This may consist of high</w:t>
            </w:r>
            <w:r w:rsidR="00CE0EF0">
              <w:rPr>
                <w:b/>
                <w:bCs/>
              </w:rPr>
              <w:t xml:space="preserve"> </w:t>
            </w:r>
            <w:r w:rsidRPr="008D7CD6">
              <w:rPr>
                <w:b/>
                <w:bCs/>
              </w:rPr>
              <w:t xml:space="preserve">schoolers practicing in this program or extracurricular activities of Dr. Lowe’s Students that may be attempting to improve or expand upon this project. It is suggested that one follows the documentation in order while using Section 7 for review of the program. </w:t>
            </w:r>
          </w:p>
          <w:p w14:paraId="30AB53D7" w14:textId="77777777"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p>
          <w:p w14:paraId="37BC1CC6"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4" w:name="_Toc134448821"/>
            <w:r>
              <w:t>Project Scope</w:t>
            </w:r>
            <w:bookmarkEnd w:id="4"/>
            <w:r>
              <w:t xml:space="preserve"> </w:t>
            </w:r>
          </w:p>
          <w:p w14:paraId="46A89E36" w14:textId="77777777" w:rsidR="008D7CD6"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p>
          <w:p w14:paraId="7D07B83F" w14:textId="4DCA65FE" w:rsidR="005D4DC9" w:rsidRPr="008D7CD6"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rPr>
                <w:b/>
                <w:bCs/>
              </w:rPr>
            </w:pPr>
            <w:r w:rsidRPr="008D7CD6">
              <w:rPr>
                <w:b/>
                <w:bCs/>
              </w:rPr>
              <w:t xml:space="preserve">This project aims to create a beginner-friendly programming language built on Rust 1.67.0 and then exported to JavaScript via </w:t>
            </w:r>
            <w:proofErr w:type="spellStart"/>
            <w:r w:rsidRPr="008D7CD6">
              <w:rPr>
                <w:b/>
                <w:bCs/>
              </w:rPr>
              <w:t>WebASM</w:t>
            </w:r>
            <w:proofErr w:type="spellEnd"/>
            <w:r w:rsidRPr="008D7CD6">
              <w:rPr>
                <w:b/>
                <w:bCs/>
              </w:rPr>
              <w:t>. Helping the younger generation learn and develop coding skills through simulated robotics programming can be better achieved if the language they are using to do it is much easier to write in.</w:t>
            </w:r>
          </w:p>
        </w:tc>
      </w:tr>
    </w:tbl>
    <w:p w14:paraId="6C1B9227" w14:textId="77777777" w:rsidR="003312ED" w:rsidRDefault="003312ED" w:rsidP="000D0F1E">
      <w:pPr>
        <w:spacing w:after="0"/>
      </w:pPr>
    </w:p>
    <w:bookmarkStart w:id="5" w:name="_Toc134448822"/>
    <w:p w14:paraId="78C2D674" w14:textId="0D67C00E" w:rsidR="003312ED" w:rsidRDefault="001640E7" w:rsidP="000D0F1E">
      <w:pPr>
        <w:pStyle w:val="Heading2"/>
        <w:spacing w:after="0"/>
      </w:pPr>
      <w:sdt>
        <w:sdtPr>
          <w:id w:val="345529251"/>
          <w:placeholder>
            <w:docPart w:val="1194A27BF96F470DA5DF259B213BBF5C"/>
          </w:placeholder>
          <w15:appearance w15:val="hidden"/>
        </w:sdtPr>
        <w:sdtContent>
          <w:r w:rsidR="008D7CD6">
            <w:t>Overview</w:t>
          </w:r>
        </w:sdtContent>
      </w:sdt>
      <w:bookmarkEnd w:id="5"/>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EBFEF15" w14:textId="77777777" w:rsidTr="310796F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5AA1CBF" w14:textId="50BC138F" w:rsidR="005D4DC9" w:rsidRDefault="005D4DC9" w:rsidP="000D0F1E"/>
        </w:tc>
        <w:tc>
          <w:tcPr>
            <w:tcW w:w="4692" w:type="pct"/>
            <w:shd w:val="clear" w:color="auto" w:fill="auto"/>
          </w:tcPr>
          <w:p w14:paraId="0A95CA44" w14:textId="77777777" w:rsidR="008D7CD6" w:rsidRPr="008D7CD6" w:rsidRDefault="008D7CD6" w:rsidP="000D0F1E">
            <w:pPr>
              <w:pStyle w:val="heading3"/>
              <w:numPr>
                <w:ilvl w:val="0"/>
                <w:numId w:val="22"/>
              </w:numPr>
              <w:spacing w:after="0"/>
              <w:cnfStyle w:val="000000000000" w:firstRow="0" w:lastRow="0" w:firstColumn="0" w:lastColumn="0" w:oddVBand="0" w:evenVBand="0" w:oddHBand="0" w:evenHBand="0" w:firstRowFirstColumn="0" w:firstRowLastColumn="0" w:lastRowFirstColumn="0" w:lastRowLastColumn="0"/>
            </w:pPr>
            <w:bookmarkStart w:id="6" w:name="_Toc134448823"/>
            <w:r>
              <w:t>Product Perspective</w:t>
            </w:r>
            <w:bookmarkEnd w:id="6"/>
            <w:r>
              <w:t xml:space="preserve"> </w:t>
            </w:r>
          </w:p>
          <w:p w14:paraId="2F7D5671"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7669E851" w14:textId="77777777" w:rsidR="008D7CD6" w:rsidRPr="008D7CD6" w:rsidRDefault="008D7CD6" w:rsidP="000D0F1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This programming language is being created as a new, self-contained product that will be implemented into a robotics program that is being re-developed alongside this language. The robotics program, known as GradBot, was developed by Dr. Lowe and currently uses JavaScript to operate the simulated robots. The program is being re-developed by a team and this new language is to be implemented into the interface of the program as a simpler way for users to program the robots to function. </w:t>
            </w:r>
          </w:p>
          <w:p w14:paraId="58025F44"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E0D86A5"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7" w:name="_Toc134448824"/>
            <w:r>
              <w:t>Product Features</w:t>
            </w:r>
            <w:bookmarkEnd w:id="7"/>
            <w:r>
              <w:t xml:space="preserve"> </w:t>
            </w:r>
          </w:p>
          <w:p w14:paraId="17F36B12"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705F4037" w14:textId="77777777" w:rsidR="008D7CD6" w:rsidRPr="008D7CD6" w:rsidRDefault="008D7CD6" w:rsidP="000D0F1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This is a strongly typed language with two number types: NUMBER (float) and TEXT (string). There are no objects, but there are user defined types like C structs. This language refrains from using confusing sigils to make it easier for new programmers to enter. Following that idea, it operates using line returns (like Python) and uses 1-based arrays. Many additional features will be discussed in detail in the completed language documentation, and a structural description can be found below via the provided BNF. </w:t>
            </w:r>
          </w:p>
          <w:p w14:paraId="112F8468"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6F73829"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8" w:name="_Toc134448825"/>
            <w:r>
              <w:t>User Classes and Characteristics</w:t>
            </w:r>
            <w:bookmarkEnd w:id="8"/>
            <w:r>
              <w:t xml:space="preserve"> </w:t>
            </w:r>
          </w:p>
          <w:p w14:paraId="35326772"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9B73F20" w14:textId="77777777" w:rsidR="008D7CD6" w:rsidRPr="008D7CD6" w:rsidRDefault="008D7CD6" w:rsidP="000D0F1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We anticipate that the main users of this project will be highschoolers learning to program robotics through GradBot. These are the users we most aim to please because they will be the primary users, and any requirements for the project have been tailored to them. They will have little to no programming experience which means their experience should be as smooth as possible. </w:t>
            </w:r>
          </w:p>
          <w:p w14:paraId="35FDB01A"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059AA7D"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 </w:t>
            </w:r>
          </w:p>
          <w:p w14:paraId="6AEE5D77"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55849930" w14:textId="77777777" w:rsidR="008D7CD6" w:rsidRPr="008D7CD6" w:rsidRDefault="008D7CD6" w:rsidP="000D0F1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The other users of the language will be developers. They will be those looking to implement more features into the language or plug the language into other applications, primarily GradBot. Although it is important that the programming language is accessible to these users, their ease of access is lower priority. </w:t>
            </w:r>
          </w:p>
          <w:p w14:paraId="5AF5A31F"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1C7FD08E"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9" w:name="_Toc134448826"/>
            <w:r>
              <w:t>Operating Environment</w:t>
            </w:r>
            <w:bookmarkEnd w:id="9"/>
            <w:r>
              <w:t xml:space="preserve"> </w:t>
            </w:r>
          </w:p>
          <w:p w14:paraId="6E708776"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E09BCB1" w14:textId="77777777" w:rsidR="008D7CD6" w:rsidRPr="008D7CD6" w:rsidRDefault="008D7CD6" w:rsidP="000D0F1E">
            <w:pPr>
              <w:jc w:val="both"/>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8D7CD6">
              <w:rPr>
                <w:i/>
                <w:iCs/>
                <w:color w:val="595959" w:themeColor="text1" w:themeTint="A6"/>
                <w:sz w:val="16"/>
              </w:rPr>
              <w:t xml:space="preserve">This programming language will target Windows 10 and onwards operating systems using Google Chrome web browsers via a </w:t>
            </w:r>
            <w:proofErr w:type="spellStart"/>
            <w:r w:rsidRPr="008D7CD6">
              <w:rPr>
                <w:i/>
                <w:iCs/>
                <w:color w:val="595959" w:themeColor="text1" w:themeTint="A6"/>
                <w:sz w:val="16"/>
              </w:rPr>
              <w:t>WebASM</w:t>
            </w:r>
            <w:proofErr w:type="spellEnd"/>
            <w:r w:rsidRPr="008D7CD6">
              <w:rPr>
                <w:i/>
                <w:iCs/>
                <w:color w:val="595959" w:themeColor="text1" w:themeTint="A6"/>
                <w:sz w:val="16"/>
              </w:rPr>
              <w:t xml:space="preserve"> exported package. Any other compatibility achieved is a welcomed side effect. </w:t>
            </w:r>
          </w:p>
          <w:p w14:paraId="0698B1D7" w14:textId="77777777" w:rsidR="008D7CD6" w:rsidRPr="008D7CD6" w:rsidRDefault="008D7CD6" w:rsidP="000D0F1E">
            <w:pPr>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2AEB28FF" w14:textId="77777777" w:rsidR="008D7CD6" w:rsidRPr="008D7CD6" w:rsidRDefault="008D7CD6" w:rsidP="000D0F1E">
            <w:pPr>
              <w:pStyle w:val="heading3"/>
              <w:spacing w:after="0"/>
              <w:cnfStyle w:val="000000000000" w:firstRow="0" w:lastRow="0" w:firstColumn="0" w:lastColumn="0" w:oddVBand="0" w:evenVBand="0" w:oddHBand="0" w:evenHBand="0" w:firstRowFirstColumn="0" w:firstRowLastColumn="0" w:lastRowFirstColumn="0" w:lastRowLastColumn="0"/>
            </w:pPr>
            <w:bookmarkStart w:id="10" w:name="_Toc134448827"/>
            <w:r>
              <w:t>Design and Implementation Constraints</w:t>
            </w:r>
            <w:bookmarkEnd w:id="10"/>
            <w:r>
              <w:t xml:space="preserve"> </w:t>
            </w:r>
          </w:p>
          <w:p w14:paraId="1A9098B4" w14:textId="77777777" w:rsidR="008D7CD6" w:rsidRPr="008D7CD6" w:rsidRDefault="008D7CD6" w:rsidP="000D0F1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4A1DA7EC" w14:textId="383EF19B" w:rsidR="005D4DC9" w:rsidRDefault="008D7CD6" w:rsidP="000D0F1E">
            <w:pPr>
              <w:pStyle w:val="TipText"/>
              <w:spacing w:after="0"/>
              <w:cnfStyle w:val="000000000000" w:firstRow="0" w:lastRow="0" w:firstColumn="0" w:lastColumn="0" w:oddVBand="0" w:evenVBand="0" w:oddHBand="0" w:evenHBand="0" w:firstRowFirstColumn="0" w:firstRowLastColumn="0" w:lastRowFirstColumn="0" w:lastRowLastColumn="0"/>
            </w:pPr>
            <w:r w:rsidRPr="008D7CD6">
              <w:t xml:space="preserve">The interpreter is written in Rust and is built to target </w:t>
            </w:r>
            <w:proofErr w:type="spellStart"/>
            <w:r w:rsidRPr="008D7CD6">
              <w:t>WebASM</w:t>
            </w:r>
            <w:proofErr w:type="spellEnd"/>
            <w:r w:rsidRPr="008D7CD6">
              <w:t xml:space="preserve"> and </w:t>
            </w:r>
            <w:proofErr w:type="spellStart"/>
            <w:r w:rsidRPr="008D7CD6">
              <w:t>Javascript</w:t>
            </w:r>
            <w:proofErr w:type="spellEnd"/>
            <w:r w:rsidRPr="008D7CD6">
              <w:t xml:space="preserve"> integration. It is possible that due to the nature of interpretation the language could run slow in some instances. Additionally, Rust is not a widely used language and may present a learning curve to those who are new to the project but want to develop code.</w:t>
            </w:r>
          </w:p>
        </w:tc>
      </w:tr>
    </w:tbl>
    <w:p w14:paraId="5443FD7A" w14:textId="77777777" w:rsidR="003312ED" w:rsidRDefault="003312ED"/>
    <w:bookmarkStart w:id="11" w:name="_Toc134448828"/>
    <w:p w14:paraId="4F600D1B" w14:textId="653B0B94" w:rsidR="003312ED" w:rsidRDefault="001640E7">
      <w:pPr>
        <w:pStyle w:val="Heading2"/>
      </w:pPr>
      <w:sdt>
        <w:sdtPr>
          <w:id w:val="673848302"/>
          <w:placeholder>
            <w:docPart w:val="D3DE89046FEE4651A54D891E881B523F"/>
          </w:placeholder>
          <w15:appearance w15:val="hidden"/>
        </w:sdtPr>
        <w:sdtContent>
          <w:r w:rsidR="008D7CD6">
            <w:t>Language Basics</w:t>
          </w:r>
        </w:sdtContent>
      </w:sdt>
      <w:bookmarkEnd w:id="11"/>
      <w:r w:rsidR="00D42A38">
        <w:t xml:space="preserve"> </w:t>
      </w:r>
    </w:p>
    <w:p w14:paraId="3F18EE4D" w14:textId="7B978EC0" w:rsidR="00577BA4" w:rsidRPr="00577BA4" w:rsidRDefault="00577BA4" w:rsidP="00577BA4">
      <w:pPr>
        <w:pStyle w:val="heading3"/>
        <w:numPr>
          <w:ilvl w:val="0"/>
          <w:numId w:val="25"/>
        </w:numPr>
      </w:pPr>
      <w:bookmarkStart w:id="12" w:name="_Toc134448829"/>
      <w:r>
        <w:t>Syntax</w:t>
      </w:r>
      <w:bookmarkEnd w:id="12"/>
    </w:p>
    <w:p w14:paraId="0092F0C7" w14:textId="77777777"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Arithmetic Operators</w:t>
      </w:r>
    </w:p>
    <w:p w14:paraId="202BA955" w14:textId="77777777" w:rsidR="00577BA4" w:rsidRPr="00577BA4" w:rsidRDefault="00577BA4" w:rsidP="00577BA4">
      <w:pPr>
        <w:pStyle w:val="ListParagraph"/>
        <w:numPr>
          <w:ilvl w:val="1"/>
          <w:numId w:val="24"/>
        </w:numPr>
        <w:rPr>
          <w:lang w:eastAsia="en-US"/>
        </w:rPr>
      </w:pPr>
      <w:r w:rsidRPr="00577BA4">
        <w:rPr>
          <w:lang w:eastAsia="en-US"/>
        </w:rPr>
        <w:t>'+' (addition): Adds two values together.</w:t>
      </w:r>
    </w:p>
    <w:p w14:paraId="460BEDB5" w14:textId="77777777" w:rsidR="00577BA4" w:rsidRPr="00577BA4" w:rsidRDefault="00577BA4" w:rsidP="00577BA4">
      <w:pPr>
        <w:pStyle w:val="ListParagraph"/>
        <w:numPr>
          <w:ilvl w:val="1"/>
          <w:numId w:val="24"/>
        </w:numPr>
        <w:rPr>
          <w:lang w:eastAsia="en-US"/>
        </w:rPr>
      </w:pPr>
      <w:r w:rsidRPr="00577BA4">
        <w:rPr>
          <w:lang w:eastAsia="en-US"/>
        </w:rPr>
        <w:t>'-' (subtraction): Subtracts the second value from the first value.</w:t>
      </w:r>
    </w:p>
    <w:p w14:paraId="52AB1733" w14:textId="77777777" w:rsidR="00577BA4" w:rsidRPr="00577BA4" w:rsidRDefault="00577BA4" w:rsidP="00577BA4">
      <w:pPr>
        <w:pStyle w:val="ListParagraph"/>
        <w:numPr>
          <w:ilvl w:val="1"/>
          <w:numId w:val="24"/>
        </w:numPr>
        <w:rPr>
          <w:lang w:eastAsia="en-US"/>
        </w:rPr>
      </w:pPr>
      <w:r w:rsidRPr="00577BA4">
        <w:rPr>
          <w:lang w:eastAsia="en-US"/>
        </w:rPr>
        <w:t>'*' (multiplication): Multiplies two values together.</w:t>
      </w:r>
    </w:p>
    <w:p w14:paraId="08A5EAFA" w14:textId="77777777" w:rsidR="00577BA4" w:rsidRPr="00577BA4" w:rsidRDefault="00577BA4" w:rsidP="00577BA4">
      <w:pPr>
        <w:pStyle w:val="ListParagraph"/>
        <w:numPr>
          <w:ilvl w:val="1"/>
          <w:numId w:val="24"/>
        </w:numPr>
        <w:rPr>
          <w:lang w:eastAsia="en-US"/>
        </w:rPr>
      </w:pPr>
      <w:r w:rsidRPr="00577BA4">
        <w:rPr>
          <w:lang w:eastAsia="en-US"/>
        </w:rPr>
        <w:t>'/' (division): Divides the first value by the second value.</w:t>
      </w:r>
    </w:p>
    <w:p w14:paraId="60343E6D" w14:textId="2052883E" w:rsidR="00577BA4" w:rsidRPr="00577BA4" w:rsidRDefault="00577BA4" w:rsidP="00577BA4">
      <w:pPr>
        <w:pStyle w:val="ListParagraph"/>
        <w:numPr>
          <w:ilvl w:val="1"/>
          <w:numId w:val="24"/>
        </w:numPr>
        <w:rPr>
          <w:lang w:eastAsia="en-US"/>
        </w:rPr>
      </w:pPr>
      <w:r w:rsidRPr="00577BA4">
        <w:rPr>
          <w:lang w:eastAsia="en-US"/>
        </w:rPr>
        <w:t>'^' (exponentiation): Raises the first value to the power of the second value.</w:t>
      </w:r>
      <w:r>
        <w:rPr>
          <w:lang w:eastAsia="en-US"/>
        </w:rPr>
        <w:br/>
      </w:r>
    </w:p>
    <w:p w14:paraId="4F4BD1FC" w14:textId="77777777"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Comparison Operators</w:t>
      </w:r>
    </w:p>
    <w:p w14:paraId="2AC38A16" w14:textId="77777777" w:rsidR="00577BA4" w:rsidRPr="00577BA4" w:rsidRDefault="00577BA4" w:rsidP="00577BA4">
      <w:pPr>
        <w:pStyle w:val="ListParagraph"/>
        <w:numPr>
          <w:ilvl w:val="1"/>
          <w:numId w:val="24"/>
        </w:numPr>
        <w:rPr>
          <w:lang w:eastAsia="en-US"/>
        </w:rPr>
      </w:pPr>
      <w:r w:rsidRPr="00577BA4">
        <w:rPr>
          <w:lang w:eastAsia="en-US"/>
        </w:rPr>
        <w:t>'&lt;' (less than): Returns true if the first value is less than the second value.</w:t>
      </w:r>
    </w:p>
    <w:p w14:paraId="2A954A28" w14:textId="77777777" w:rsidR="00577BA4" w:rsidRPr="00577BA4" w:rsidRDefault="00577BA4" w:rsidP="00577BA4">
      <w:pPr>
        <w:pStyle w:val="ListParagraph"/>
        <w:numPr>
          <w:ilvl w:val="1"/>
          <w:numId w:val="24"/>
        </w:numPr>
        <w:rPr>
          <w:lang w:eastAsia="en-US"/>
        </w:rPr>
      </w:pPr>
      <w:r w:rsidRPr="00577BA4">
        <w:rPr>
          <w:lang w:eastAsia="en-US"/>
        </w:rPr>
        <w:t>'&lt;=' (less than or equal to): Returns true if the first value is less than or equal to the second value.</w:t>
      </w:r>
    </w:p>
    <w:p w14:paraId="3C4AA40B" w14:textId="77777777" w:rsidR="00577BA4" w:rsidRPr="00577BA4" w:rsidRDefault="00577BA4" w:rsidP="00577BA4">
      <w:pPr>
        <w:pStyle w:val="ListParagraph"/>
        <w:numPr>
          <w:ilvl w:val="1"/>
          <w:numId w:val="24"/>
        </w:numPr>
        <w:rPr>
          <w:lang w:eastAsia="en-US"/>
        </w:rPr>
      </w:pPr>
      <w:r w:rsidRPr="00577BA4">
        <w:rPr>
          <w:lang w:eastAsia="en-US"/>
        </w:rPr>
        <w:t>'&gt;' (greater than): Returns true if the first value is greater than the second value.</w:t>
      </w:r>
    </w:p>
    <w:p w14:paraId="168406BA" w14:textId="77777777" w:rsidR="00577BA4" w:rsidRDefault="00577BA4" w:rsidP="00577BA4">
      <w:pPr>
        <w:pStyle w:val="ListParagraph"/>
        <w:numPr>
          <w:ilvl w:val="1"/>
          <w:numId w:val="24"/>
        </w:numPr>
        <w:rPr>
          <w:lang w:eastAsia="en-US"/>
        </w:rPr>
      </w:pPr>
      <w:r w:rsidRPr="00577BA4">
        <w:rPr>
          <w:lang w:eastAsia="en-US"/>
        </w:rPr>
        <w:t>'&gt;=' (greater than or equal to): Returns true if the first value is greater than or equal to the second value.</w:t>
      </w:r>
    </w:p>
    <w:p w14:paraId="617BFBF9" w14:textId="7D594EC8" w:rsidR="00A97044" w:rsidRPr="00577BA4" w:rsidRDefault="00B1021E" w:rsidP="00577BA4">
      <w:pPr>
        <w:pStyle w:val="ListParagraph"/>
        <w:numPr>
          <w:ilvl w:val="1"/>
          <w:numId w:val="24"/>
        </w:numPr>
        <w:rPr>
          <w:lang w:eastAsia="en-US"/>
        </w:rPr>
      </w:pPr>
      <w:r w:rsidRPr="00577BA4">
        <w:rPr>
          <w:lang w:eastAsia="en-US"/>
        </w:rPr>
        <w:t>'</w:t>
      </w:r>
      <w:r w:rsidR="00A97044">
        <w:rPr>
          <w:lang w:eastAsia="en-US"/>
        </w:rPr>
        <w:t>=</w:t>
      </w:r>
      <w:r w:rsidRPr="00577BA4">
        <w:rPr>
          <w:lang w:eastAsia="en-US"/>
        </w:rPr>
        <w:t>'</w:t>
      </w:r>
      <w:r>
        <w:rPr>
          <w:lang w:eastAsia="en-US"/>
        </w:rPr>
        <w:t xml:space="preserve"> (equal to): Returns true if the two values are equal.</w:t>
      </w:r>
    </w:p>
    <w:p w14:paraId="6202C10B" w14:textId="19416567" w:rsidR="00577BA4" w:rsidRPr="00577BA4" w:rsidRDefault="00577BA4" w:rsidP="00577BA4">
      <w:pPr>
        <w:pStyle w:val="ListParagraph"/>
        <w:numPr>
          <w:ilvl w:val="1"/>
          <w:numId w:val="24"/>
        </w:numPr>
        <w:rPr>
          <w:lang w:eastAsia="en-US"/>
        </w:rPr>
      </w:pPr>
      <w:r w:rsidRPr="00577BA4">
        <w:rPr>
          <w:lang w:eastAsia="en-US"/>
        </w:rPr>
        <w:t>'!=' (not equal to): Returns true if the two values are not equal.</w:t>
      </w:r>
      <w:r>
        <w:rPr>
          <w:lang w:eastAsia="en-US"/>
        </w:rPr>
        <w:br/>
      </w:r>
    </w:p>
    <w:p w14:paraId="1EB4BB09" w14:textId="77777777"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Assignment Operator</w:t>
      </w:r>
    </w:p>
    <w:p w14:paraId="1677FB4C" w14:textId="77777777" w:rsidR="00577BA4" w:rsidRPr="00577BA4" w:rsidRDefault="00577BA4" w:rsidP="00577BA4">
      <w:pPr>
        <w:pStyle w:val="ListParagraph"/>
        <w:numPr>
          <w:ilvl w:val="1"/>
          <w:numId w:val="24"/>
        </w:numPr>
        <w:rPr>
          <w:lang w:eastAsia="en-US"/>
        </w:rPr>
      </w:pPr>
      <w:r w:rsidRPr="00577BA4">
        <w:rPr>
          <w:lang w:eastAsia="en-US"/>
        </w:rPr>
        <w:t>'=' (assignment): Assigns the value of the right-hand side to the left-hand side variable.</w:t>
      </w:r>
    </w:p>
    <w:p w14:paraId="13F060D6" w14:textId="77777777"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Grouping Symbols</w:t>
      </w:r>
    </w:p>
    <w:p w14:paraId="07BFBD80" w14:textId="77777777" w:rsidR="00577BA4" w:rsidRPr="00577BA4" w:rsidRDefault="00577BA4" w:rsidP="00577BA4">
      <w:pPr>
        <w:pStyle w:val="ListParagraph"/>
        <w:numPr>
          <w:ilvl w:val="1"/>
          <w:numId w:val="24"/>
        </w:numPr>
        <w:rPr>
          <w:lang w:eastAsia="en-US"/>
        </w:rPr>
      </w:pPr>
      <w:r w:rsidRPr="00577BA4">
        <w:rPr>
          <w:lang w:eastAsia="en-US"/>
        </w:rPr>
        <w:t>'(' (left parenthesis): Used to group and prioritize expressions in mathematical operations.</w:t>
      </w:r>
    </w:p>
    <w:p w14:paraId="61D57D1D" w14:textId="77777777" w:rsidR="00577BA4" w:rsidRPr="00577BA4" w:rsidRDefault="00577BA4" w:rsidP="00577BA4">
      <w:pPr>
        <w:pStyle w:val="ListParagraph"/>
        <w:numPr>
          <w:ilvl w:val="1"/>
          <w:numId w:val="24"/>
        </w:numPr>
        <w:rPr>
          <w:lang w:eastAsia="en-US"/>
        </w:rPr>
      </w:pPr>
      <w:r w:rsidRPr="00577BA4">
        <w:rPr>
          <w:lang w:eastAsia="en-US"/>
        </w:rPr>
        <w:t>')' (right parenthesis): Used to group and prioritize expressions in mathematical operations.</w:t>
      </w:r>
    </w:p>
    <w:p w14:paraId="562DA26B" w14:textId="25154A2B" w:rsidR="00577BA4" w:rsidRPr="00577BA4" w:rsidRDefault="00577BA4" w:rsidP="00577BA4">
      <w:pPr>
        <w:pStyle w:val="ListParagraph"/>
        <w:numPr>
          <w:ilvl w:val="1"/>
          <w:numId w:val="24"/>
        </w:numPr>
        <w:rPr>
          <w:lang w:eastAsia="en-US"/>
        </w:rPr>
      </w:pPr>
      <w:r w:rsidRPr="00577BA4">
        <w:rPr>
          <w:lang w:eastAsia="en-US"/>
        </w:rPr>
        <w:t xml:space="preserve">'{' (left curly brace): Used to denote the start of a </w:t>
      </w:r>
      <w:r w:rsidR="005B5BA5">
        <w:rPr>
          <w:lang w:eastAsia="en-US"/>
        </w:rPr>
        <w:t>structure declaration</w:t>
      </w:r>
      <w:r w:rsidRPr="00577BA4">
        <w:rPr>
          <w:lang w:eastAsia="en-US"/>
        </w:rPr>
        <w:t>.</w:t>
      </w:r>
    </w:p>
    <w:p w14:paraId="2FBCB764" w14:textId="7293A830" w:rsidR="00577BA4" w:rsidRPr="00577BA4" w:rsidRDefault="00577BA4" w:rsidP="00577BA4">
      <w:pPr>
        <w:pStyle w:val="ListParagraph"/>
        <w:numPr>
          <w:ilvl w:val="1"/>
          <w:numId w:val="24"/>
        </w:numPr>
        <w:rPr>
          <w:lang w:eastAsia="en-US"/>
        </w:rPr>
      </w:pPr>
      <w:r w:rsidRPr="00577BA4">
        <w:rPr>
          <w:lang w:eastAsia="en-US"/>
        </w:rPr>
        <w:t xml:space="preserve">'}' (right curly brace): Used to denote the end of a </w:t>
      </w:r>
      <w:r w:rsidR="005B5BA5">
        <w:rPr>
          <w:lang w:eastAsia="en-US"/>
        </w:rPr>
        <w:t>structure declaration</w:t>
      </w:r>
      <w:r w:rsidRPr="00577BA4">
        <w:rPr>
          <w:lang w:eastAsia="en-US"/>
        </w:rPr>
        <w:t>.</w:t>
      </w:r>
    </w:p>
    <w:p w14:paraId="75D44CF8" w14:textId="77777777" w:rsidR="00577BA4" w:rsidRPr="00577BA4" w:rsidRDefault="00577BA4" w:rsidP="00577BA4">
      <w:pPr>
        <w:pStyle w:val="ListParagraph"/>
        <w:numPr>
          <w:ilvl w:val="1"/>
          <w:numId w:val="24"/>
        </w:numPr>
        <w:rPr>
          <w:lang w:eastAsia="en-US"/>
        </w:rPr>
      </w:pPr>
      <w:r w:rsidRPr="00577BA4">
        <w:rPr>
          <w:lang w:eastAsia="en-US"/>
        </w:rPr>
        <w:t>'[' (left square bracket): Used to denote the start of an array.</w:t>
      </w:r>
    </w:p>
    <w:p w14:paraId="6C99B788" w14:textId="7CDBE0B4" w:rsidR="00577BA4" w:rsidRPr="00577BA4" w:rsidRDefault="00577BA4" w:rsidP="00577BA4">
      <w:pPr>
        <w:pStyle w:val="ListParagraph"/>
        <w:numPr>
          <w:ilvl w:val="1"/>
          <w:numId w:val="24"/>
        </w:numPr>
        <w:rPr>
          <w:lang w:eastAsia="en-US"/>
        </w:rPr>
      </w:pPr>
      <w:r w:rsidRPr="00577BA4">
        <w:rPr>
          <w:lang w:eastAsia="en-US"/>
        </w:rPr>
        <w:t>']' (right square bracket): Used to denote the end of an array.</w:t>
      </w:r>
      <w:r>
        <w:rPr>
          <w:lang w:eastAsia="en-US"/>
        </w:rPr>
        <w:br/>
      </w:r>
    </w:p>
    <w:p w14:paraId="6022DCE8" w14:textId="77777777"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Other Operators</w:t>
      </w:r>
    </w:p>
    <w:p w14:paraId="34819DE7" w14:textId="77777777" w:rsidR="00577BA4" w:rsidRPr="00577BA4" w:rsidRDefault="00577BA4" w:rsidP="00577BA4">
      <w:pPr>
        <w:pStyle w:val="ListParagraph"/>
        <w:numPr>
          <w:ilvl w:val="1"/>
          <w:numId w:val="24"/>
        </w:numPr>
        <w:rPr>
          <w:lang w:eastAsia="en-US"/>
        </w:rPr>
      </w:pPr>
      <w:r w:rsidRPr="00577BA4">
        <w:rPr>
          <w:lang w:eastAsia="en-US"/>
        </w:rPr>
        <w:t>':' (colon): Used to denote a type or a label.</w:t>
      </w:r>
    </w:p>
    <w:p w14:paraId="6B9376CA" w14:textId="77777777" w:rsidR="00577BA4" w:rsidRPr="00577BA4" w:rsidRDefault="00577BA4" w:rsidP="00577BA4">
      <w:pPr>
        <w:pStyle w:val="ListParagraph"/>
        <w:numPr>
          <w:ilvl w:val="1"/>
          <w:numId w:val="24"/>
        </w:numPr>
        <w:rPr>
          <w:lang w:eastAsia="en-US"/>
        </w:rPr>
      </w:pPr>
      <w:r w:rsidRPr="00577BA4">
        <w:rPr>
          <w:lang w:eastAsia="en-US"/>
        </w:rPr>
        <w:t>',' (comma): Used to separate values or arguments.</w:t>
      </w:r>
    </w:p>
    <w:p w14:paraId="1341155A" w14:textId="2E958676" w:rsidR="00577BA4" w:rsidRPr="00577BA4" w:rsidRDefault="00577BA4" w:rsidP="00577BA4">
      <w:pPr>
        <w:pStyle w:val="ListParagraph"/>
        <w:numPr>
          <w:ilvl w:val="1"/>
          <w:numId w:val="24"/>
        </w:numPr>
        <w:rPr>
          <w:lang w:eastAsia="en-US"/>
        </w:rPr>
      </w:pPr>
      <w:r w:rsidRPr="00577BA4">
        <w:rPr>
          <w:lang w:eastAsia="en-US"/>
        </w:rPr>
        <w:t>'.' (period): Used to access members of a structure.</w:t>
      </w:r>
    </w:p>
    <w:p w14:paraId="42DCDBD0" w14:textId="77777777" w:rsidR="00577BA4" w:rsidRPr="00577BA4" w:rsidRDefault="00577BA4" w:rsidP="00577BA4">
      <w:pPr>
        <w:pStyle w:val="ListParagraph"/>
        <w:numPr>
          <w:ilvl w:val="1"/>
          <w:numId w:val="24"/>
        </w:numPr>
        <w:rPr>
          <w:lang w:eastAsia="en-US"/>
        </w:rPr>
      </w:pPr>
      <w:r w:rsidRPr="00577BA4">
        <w:rPr>
          <w:lang w:eastAsia="en-US"/>
        </w:rPr>
        <w:t>'and' (logical AND): Returns true if both values are true.</w:t>
      </w:r>
    </w:p>
    <w:p w14:paraId="2DE9844B" w14:textId="77777777" w:rsidR="00577BA4" w:rsidRPr="00577BA4" w:rsidRDefault="00577BA4" w:rsidP="00577BA4">
      <w:pPr>
        <w:pStyle w:val="ListParagraph"/>
        <w:numPr>
          <w:ilvl w:val="1"/>
          <w:numId w:val="24"/>
        </w:numPr>
        <w:rPr>
          <w:lang w:eastAsia="en-US"/>
        </w:rPr>
      </w:pPr>
      <w:r w:rsidRPr="00577BA4">
        <w:rPr>
          <w:lang w:eastAsia="en-US"/>
        </w:rPr>
        <w:t>'or' (logical OR): Returns true if at least one of the values is true.</w:t>
      </w:r>
    </w:p>
    <w:p w14:paraId="73802E40"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_or</w:t>
      </w:r>
      <w:proofErr w:type="spellEnd"/>
      <w:r w:rsidRPr="00577BA4">
        <w:rPr>
          <w:lang w:eastAsia="en-US"/>
        </w:rPr>
        <w:t>' (bitwise OR): Performs a bitwise OR operation on two values.</w:t>
      </w:r>
    </w:p>
    <w:p w14:paraId="177B3E2B"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_xor</w:t>
      </w:r>
      <w:proofErr w:type="spellEnd"/>
      <w:r w:rsidRPr="00577BA4">
        <w:rPr>
          <w:lang w:eastAsia="en-US"/>
        </w:rPr>
        <w:t>' (bitwise XOR): Performs a bitwise XOR operation on two values.</w:t>
      </w:r>
    </w:p>
    <w:p w14:paraId="6E0CC744"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_and</w:t>
      </w:r>
      <w:proofErr w:type="spellEnd"/>
      <w:r w:rsidRPr="00577BA4">
        <w:rPr>
          <w:lang w:eastAsia="en-US"/>
        </w:rPr>
        <w:t>' (bitwise AND): Performs a bitwise AND operation on two values.</w:t>
      </w:r>
    </w:p>
    <w:p w14:paraId="7B457F20"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_sl</w:t>
      </w:r>
      <w:proofErr w:type="spellEnd"/>
      <w:r w:rsidRPr="00577BA4">
        <w:rPr>
          <w:lang w:eastAsia="en-US"/>
        </w:rPr>
        <w:t>' (bitwise shift left): Shifts the bits of the first value to the left by the number of bits specified in the second value.</w:t>
      </w:r>
    </w:p>
    <w:p w14:paraId="342ADF8B"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_sr</w:t>
      </w:r>
      <w:proofErr w:type="spellEnd"/>
      <w:r w:rsidRPr="00577BA4">
        <w:rPr>
          <w:lang w:eastAsia="en-US"/>
        </w:rPr>
        <w:t>' (bitwise shift right): Shifts the bits of the first value to the right by the number of bits specified in the second value.</w:t>
      </w:r>
    </w:p>
    <w:p w14:paraId="6BCEA724" w14:textId="77777777" w:rsidR="00577BA4" w:rsidRPr="00577BA4" w:rsidRDefault="00577BA4" w:rsidP="00577BA4">
      <w:pPr>
        <w:pStyle w:val="ListParagraph"/>
        <w:numPr>
          <w:ilvl w:val="1"/>
          <w:numId w:val="24"/>
        </w:numPr>
        <w:rPr>
          <w:lang w:eastAsia="en-US"/>
        </w:rPr>
      </w:pPr>
      <w:r w:rsidRPr="00577BA4">
        <w:rPr>
          <w:lang w:eastAsia="en-US"/>
        </w:rPr>
        <w:t>'</w:t>
      </w:r>
      <w:proofErr w:type="spellStart"/>
      <w:proofErr w:type="gramStart"/>
      <w:r w:rsidRPr="00577BA4">
        <w:rPr>
          <w:lang w:eastAsia="en-US"/>
        </w:rPr>
        <w:t>bit</w:t>
      </w:r>
      <w:proofErr w:type="gramEnd"/>
      <w:r w:rsidRPr="00577BA4">
        <w:rPr>
          <w:lang w:eastAsia="en-US"/>
        </w:rPr>
        <w:t>_not</w:t>
      </w:r>
      <w:proofErr w:type="spellEnd"/>
      <w:r w:rsidRPr="00577BA4">
        <w:rPr>
          <w:lang w:eastAsia="en-US"/>
        </w:rPr>
        <w:t>' (bitwise NOT): Performs a bitwise NOT operation on a value.</w:t>
      </w:r>
    </w:p>
    <w:p w14:paraId="71EF1380" w14:textId="1A4853C0" w:rsidR="00577BA4" w:rsidRDefault="00577BA4" w:rsidP="00577BA4">
      <w:pPr>
        <w:pStyle w:val="ListParagraph"/>
        <w:numPr>
          <w:ilvl w:val="1"/>
          <w:numId w:val="24"/>
        </w:numPr>
        <w:rPr>
          <w:lang w:eastAsia="en-US"/>
        </w:rPr>
      </w:pPr>
      <w:r w:rsidRPr="00577BA4">
        <w:rPr>
          <w:lang w:eastAsia="en-US"/>
        </w:rPr>
        <w:t>'mod' (modulo): Returns the remainder of the first value divided by the second value.</w:t>
      </w:r>
      <w:r>
        <w:rPr>
          <w:lang w:eastAsia="en-US"/>
        </w:rPr>
        <w:br/>
      </w:r>
    </w:p>
    <w:p w14:paraId="60A47DED" w14:textId="37A28CF6" w:rsidR="00577BA4" w:rsidRPr="00577BA4" w:rsidRDefault="00577BA4" w:rsidP="00577BA4">
      <w:pPr>
        <w:pStyle w:val="ListParagraph"/>
        <w:numPr>
          <w:ilvl w:val="0"/>
          <w:numId w:val="24"/>
        </w:numPr>
        <w:rPr>
          <w:b/>
          <w:bCs/>
          <w:sz w:val="22"/>
          <w:szCs w:val="22"/>
          <w:lang w:eastAsia="en-US"/>
        </w:rPr>
      </w:pPr>
      <w:r w:rsidRPr="00577BA4">
        <w:rPr>
          <w:b/>
          <w:bCs/>
          <w:sz w:val="22"/>
          <w:szCs w:val="22"/>
          <w:lang w:eastAsia="en-US"/>
        </w:rPr>
        <w:t>Keywords</w:t>
      </w:r>
    </w:p>
    <w:p w14:paraId="65194234" w14:textId="77777777" w:rsidR="00577BA4" w:rsidRDefault="00577BA4" w:rsidP="00577BA4">
      <w:pPr>
        <w:pStyle w:val="ListParagraph"/>
        <w:numPr>
          <w:ilvl w:val="1"/>
          <w:numId w:val="24"/>
        </w:numPr>
        <w:rPr>
          <w:lang w:eastAsia="en-US"/>
        </w:rPr>
      </w:pPr>
      <w:r>
        <w:rPr>
          <w:lang w:eastAsia="en-US"/>
        </w:rPr>
        <w:t>'definitions</w:t>
      </w:r>
      <w:proofErr w:type="gramStart"/>
      <w:r>
        <w:rPr>
          <w:lang w:eastAsia="en-US"/>
        </w:rPr>
        <w:t>' :</w:t>
      </w:r>
      <w:proofErr w:type="gramEnd"/>
      <w:r>
        <w:rPr>
          <w:lang w:eastAsia="en-US"/>
        </w:rPr>
        <w:t xml:space="preserve"> Keyword used to begin a block of function or structure definitions</w:t>
      </w:r>
    </w:p>
    <w:p w14:paraId="150DBAAE" w14:textId="2702D039" w:rsidR="00577BA4" w:rsidRDefault="00577BA4" w:rsidP="00577BA4">
      <w:pPr>
        <w:pStyle w:val="ListParagraph"/>
        <w:numPr>
          <w:ilvl w:val="1"/>
          <w:numId w:val="24"/>
        </w:numPr>
        <w:rPr>
          <w:lang w:eastAsia="en-US"/>
        </w:rPr>
      </w:pPr>
      <w:r>
        <w:rPr>
          <w:lang w:eastAsia="en-US"/>
        </w:rPr>
        <w:t>'end' : Keyword used to end a block of function or structure definitions</w:t>
      </w:r>
      <w:r w:rsidR="00094392">
        <w:rPr>
          <w:lang w:eastAsia="en-US"/>
        </w:rPr>
        <w:t xml:space="preserve">. Used in conjunction with </w:t>
      </w:r>
      <w:r w:rsidR="001759AF">
        <w:rPr>
          <w:lang w:eastAsia="en-US"/>
        </w:rPr>
        <w:t xml:space="preserve">the </w:t>
      </w:r>
      <w:r w:rsidR="004C7C70">
        <w:rPr>
          <w:lang w:eastAsia="en-US"/>
        </w:rPr>
        <w:t>keywords ‘definitions’</w:t>
      </w:r>
      <w:r w:rsidR="00EF5792">
        <w:rPr>
          <w:lang w:eastAsia="en-US"/>
        </w:rPr>
        <w:t>,</w:t>
      </w:r>
      <w:r w:rsidR="00F5719C">
        <w:rPr>
          <w:lang w:eastAsia="en-US"/>
        </w:rPr>
        <w:t xml:space="preserve"> ‘structure’, ‘program’</w:t>
      </w:r>
      <w:r w:rsidR="00C03166">
        <w:rPr>
          <w:lang w:eastAsia="en-US"/>
        </w:rPr>
        <w:t>, ‘function’, ‘repeat’, ‘while’,</w:t>
      </w:r>
      <w:r w:rsidR="00EF5792">
        <w:rPr>
          <w:lang w:eastAsia="en-US"/>
        </w:rPr>
        <w:t xml:space="preserve"> </w:t>
      </w:r>
      <w:r w:rsidR="005A1594">
        <w:rPr>
          <w:lang w:eastAsia="en-US"/>
        </w:rPr>
        <w:t xml:space="preserve">and </w:t>
      </w:r>
      <w:r w:rsidR="00EF5792">
        <w:rPr>
          <w:lang w:eastAsia="en-US"/>
        </w:rPr>
        <w:t>‘if’</w:t>
      </w:r>
      <w:r w:rsidR="000D041B">
        <w:rPr>
          <w:lang w:eastAsia="en-US"/>
        </w:rPr>
        <w:t>.</w:t>
      </w:r>
    </w:p>
    <w:p w14:paraId="4ABF6D5E" w14:textId="77777777" w:rsidR="00577BA4" w:rsidRDefault="00577BA4" w:rsidP="00577BA4">
      <w:pPr>
        <w:pStyle w:val="ListParagraph"/>
        <w:numPr>
          <w:ilvl w:val="1"/>
          <w:numId w:val="24"/>
        </w:numPr>
        <w:rPr>
          <w:lang w:eastAsia="en-US"/>
        </w:rPr>
      </w:pPr>
      <w:r>
        <w:rPr>
          <w:lang w:eastAsia="en-US"/>
        </w:rPr>
        <w:t>'structure</w:t>
      </w:r>
      <w:proofErr w:type="gramStart"/>
      <w:r>
        <w:rPr>
          <w:lang w:eastAsia="en-US"/>
        </w:rPr>
        <w:t>' :</w:t>
      </w:r>
      <w:proofErr w:type="gramEnd"/>
      <w:r>
        <w:rPr>
          <w:lang w:eastAsia="en-US"/>
        </w:rPr>
        <w:t xml:space="preserve"> Keyword used to define a structure type</w:t>
      </w:r>
    </w:p>
    <w:p w14:paraId="75DBD992" w14:textId="31C9C928" w:rsidR="00577BA4" w:rsidRDefault="00577BA4" w:rsidP="00577BA4">
      <w:pPr>
        <w:pStyle w:val="ListParagraph"/>
        <w:numPr>
          <w:ilvl w:val="1"/>
          <w:numId w:val="24"/>
        </w:numPr>
        <w:rPr>
          <w:lang w:eastAsia="en-US"/>
        </w:rPr>
      </w:pPr>
      <w:r>
        <w:rPr>
          <w:lang w:eastAsia="en-US"/>
        </w:rPr>
        <w:t>'is</w:t>
      </w:r>
      <w:r w:rsidR="00B118EA">
        <w:rPr>
          <w:lang w:eastAsia="en-US"/>
        </w:rPr>
        <w:t xml:space="preserve"> linked / is not linked</w:t>
      </w:r>
      <w:proofErr w:type="gramStart"/>
      <w:r>
        <w:rPr>
          <w:lang w:eastAsia="en-US"/>
        </w:rPr>
        <w:t>' :</w:t>
      </w:r>
      <w:proofErr w:type="gramEnd"/>
      <w:r>
        <w:rPr>
          <w:lang w:eastAsia="en-US"/>
        </w:rPr>
        <w:t xml:space="preserve"> Keyword used </w:t>
      </w:r>
      <w:r w:rsidR="008F0900">
        <w:rPr>
          <w:lang w:eastAsia="en-US"/>
        </w:rPr>
        <w:t xml:space="preserve">with links to indicate whether the variable is linked or not. </w:t>
      </w:r>
      <w:r w:rsidR="00DE3D4A">
        <w:rPr>
          <w:lang w:eastAsia="en-US"/>
        </w:rPr>
        <w:t>Relies on a pairing with ‘not’ to not be a link.</w:t>
      </w:r>
    </w:p>
    <w:p w14:paraId="0B801029" w14:textId="5CF67463" w:rsidR="00577BA4" w:rsidRDefault="00577BA4" w:rsidP="00577BA4">
      <w:pPr>
        <w:pStyle w:val="ListParagraph"/>
        <w:numPr>
          <w:ilvl w:val="1"/>
          <w:numId w:val="24"/>
        </w:numPr>
        <w:rPr>
          <w:lang w:eastAsia="en-US"/>
        </w:rPr>
      </w:pPr>
      <w:r>
        <w:rPr>
          <w:lang w:eastAsia="en-US"/>
        </w:rPr>
        <w:t>'function</w:t>
      </w:r>
      <w:proofErr w:type="gramStart"/>
      <w:r>
        <w:rPr>
          <w:lang w:eastAsia="en-US"/>
        </w:rPr>
        <w:t>' :</w:t>
      </w:r>
      <w:proofErr w:type="gramEnd"/>
      <w:r>
        <w:rPr>
          <w:lang w:eastAsia="en-US"/>
        </w:rPr>
        <w:t xml:space="preserve"> Keyword used to define a function</w:t>
      </w:r>
    </w:p>
    <w:p w14:paraId="4AF89A49" w14:textId="77777777" w:rsidR="00577BA4" w:rsidRDefault="00577BA4" w:rsidP="00577BA4">
      <w:pPr>
        <w:pStyle w:val="ListParagraph"/>
        <w:numPr>
          <w:ilvl w:val="1"/>
          <w:numId w:val="24"/>
        </w:numPr>
        <w:rPr>
          <w:lang w:eastAsia="en-US"/>
        </w:rPr>
      </w:pPr>
      <w:r>
        <w:rPr>
          <w:lang w:eastAsia="en-US"/>
        </w:rPr>
        <w:t>'returns</w:t>
      </w:r>
      <w:proofErr w:type="gramStart"/>
      <w:r>
        <w:rPr>
          <w:lang w:eastAsia="en-US"/>
        </w:rPr>
        <w:t>' :</w:t>
      </w:r>
      <w:proofErr w:type="gramEnd"/>
      <w:r>
        <w:rPr>
          <w:lang w:eastAsia="en-US"/>
        </w:rPr>
        <w:t xml:space="preserve"> Keyword used to specify the return type of a function</w:t>
      </w:r>
    </w:p>
    <w:p w14:paraId="3E43AE7F" w14:textId="77777777" w:rsidR="00577BA4" w:rsidRDefault="00577BA4" w:rsidP="00577BA4">
      <w:pPr>
        <w:pStyle w:val="ListParagraph"/>
        <w:numPr>
          <w:ilvl w:val="1"/>
          <w:numId w:val="24"/>
        </w:numPr>
        <w:rPr>
          <w:lang w:eastAsia="en-US"/>
        </w:rPr>
      </w:pPr>
      <w:r>
        <w:rPr>
          <w:lang w:eastAsia="en-US"/>
        </w:rPr>
        <w:t>'return</w:t>
      </w:r>
      <w:proofErr w:type="gramStart"/>
      <w:r>
        <w:rPr>
          <w:lang w:eastAsia="en-US"/>
        </w:rPr>
        <w:t>' :</w:t>
      </w:r>
      <w:proofErr w:type="gramEnd"/>
      <w:r>
        <w:rPr>
          <w:lang w:eastAsia="en-US"/>
        </w:rPr>
        <w:t xml:space="preserve"> Keyword used to return a value from a function</w:t>
      </w:r>
    </w:p>
    <w:p w14:paraId="458A1F05" w14:textId="0D4F0036" w:rsidR="00577BA4" w:rsidRDefault="00577BA4" w:rsidP="00577BA4">
      <w:pPr>
        <w:pStyle w:val="ListParagraph"/>
        <w:numPr>
          <w:ilvl w:val="1"/>
          <w:numId w:val="24"/>
        </w:numPr>
        <w:rPr>
          <w:lang w:eastAsia="en-US"/>
        </w:rPr>
      </w:pPr>
      <w:r>
        <w:rPr>
          <w:lang w:eastAsia="en-US"/>
        </w:rPr>
        <w:t>'changeable</w:t>
      </w:r>
      <w:proofErr w:type="gramStart"/>
      <w:r>
        <w:rPr>
          <w:lang w:eastAsia="en-US"/>
        </w:rPr>
        <w:t>' :</w:t>
      </w:r>
      <w:proofErr w:type="gramEnd"/>
      <w:r>
        <w:rPr>
          <w:lang w:eastAsia="en-US"/>
        </w:rPr>
        <w:t xml:space="preserve"> Keyword used to specify a mutable variable</w:t>
      </w:r>
      <w:r w:rsidR="00016068">
        <w:rPr>
          <w:lang w:eastAsia="en-US"/>
        </w:rPr>
        <w:t xml:space="preserve"> in functions</w:t>
      </w:r>
    </w:p>
    <w:p w14:paraId="5ED4D755" w14:textId="77777777" w:rsidR="00577BA4" w:rsidRDefault="00577BA4" w:rsidP="00577BA4">
      <w:pPr>
        <w:pStyle w:val="ListParagraph"/>
        <w:numPr>
          <w:ilvl w:val="1"/>
          <w:numId w:val="24"/>
        </w:numPr>
        <w:rPr>
          <w:lang w:eastAsia="en-US"/>
        </w:rPr>
      </w:pPr>
      <w:r>
        <w:rPr>
          <w:lang w:eastAsia="en-US"/>
        </w:rPr>
        <w:t>'array</w:t>
      </w:r>
      <w:proofErr w:type="gramStart"/>
      <w:r>
        <w:rPr>
          <w:lang w:eastAsia="en-US"/>
        </w:rPr>
        <w:t>' :</w:t>
      </w:r>
      <w:proofErr w:type="gramEnd"/>
      <w:r>
        <w:rPr>
          <w:lang w:eastAsia="en-US"/>
        </w:rPr>
        <w:t xml:space="preserve"> Keyword used to define an array type</w:t>
      </w:r>
    </w:p>
    <w:p w14:paraId="2655D3E3" w14:textId="77777777" w:rsidR="00577BA4" w:rsidRDefault="00577BA4" w:rsidP="00577BA4">
      <w:pPr>
        <w:pStyle w:val="ListParagraph"/>
        <w:numPr>
          <w:ilvl w:val="1"/>
          <w:numId w:val="24"/>
        </w:numPr>
        <w:rPr>
          <w:lang w:eastAsia="en-US"/>
        </w:rPr>
      </w:pPr>
      <w:r>
        <w:rPr>
          <w:lang w:eastAsia="en-US"/>
        </w:rPr>
        <w:t>'of</w:t>
      </w:r>
      <w:proofErr w:type="gramStart"/>
      <w:r>
        <w:rPr>
          <w:lang w:eastAsia="en-US"/>
        </w:rPr>
        <w:t>' :</w:t>
      </w:r>
      <w:proofErr w:type="gramEnd"/>
      <w:r>
        <w:rPr>
          <w:lang w:eastAsia="en-US"/>
        </w:rPr>
        <w:t xml:space="preserve"> Keyword used in array definition to specify the type of its elements</w:t>
      </w:r>
    </w:p>
    <w:p w14:paraId="45AE768B" w14:textId="5D862D03" w:rsidR="00577BA4" w:rsidRDefault="00577BA4" w:rsidP="00577BA4">
      <w:pPr>
        <w:pStyle w:val="ListParagraph"/>
        <w:numPr>
          <w:ilvl w:val="1"/>
          <w:numId w:val="24"/>
        </w:numPr>
        <w:rPr>
          <w:lang w:eastAsia="en-US"/>
        </w:rPr>
      </w:pPr>
      <w:r>
        <w:rPr>
          <w:lang w:eastAsia="en-US"/>
        </w:rPr>
        <w:t>'nothing</w:t>
      </w:r>
      <w:proofErr w:type="gramStart"/>
      <w:r>
        <w:rPr>
          <w:lang w:eastAsia="en-US"/>
        </w:rPr>
        <w:t>' :</w:t>
      </w:r>
      <w:proofErr w:type="gramEnd"/>
      <w:r>
        <w:rPr>
          <w:lang w:eastAsia="en-US"/>
        </w:rPr>
        <w:t xml:space="preserve"> Keyword used to represent the absence of a </w:t>
      </w:r>
      <w:r w:rsidR="002673CF">
        <w:rPr>
          <w:lang w:eastAsia="en-US"/>
        </w:rPr>
        <w:t xml:space="preserve">return </w:t>
      </w:r>
      <w:r>
        <w:rPr>
          <w:lang w:eastAsia="en-US"/>
        </w:rPr>
        <w:t>value</w:t>
      </w:r>
      <w:r w:rsidR="002673CF">
        <w:rPr>
          <w:lang w:eastAsia="en-US"/>
        </w:rPr>
        <w:t xml:space="preserve"> in functions</w:t>
      </w:r>
    </w:p>
    <w:p w14:paraId="51068C7C" w14:textId="6BD84274" w:rsidR="00577BA4" w:rsidRDefault="00577BA4" w:rsidP="00577BA4">
      <w:pPr>
        <w:pStyle w:val="ListParagraph"/>
        <w:numPr>
          <w:ilvl w:val="1"/>
          <w:numId w:val="24"/>
        </w:numPr>
        <w:rPr>
          <w:lang w:eastAsia="en-US"/>
        </w:rPr>
      </w:pPr>
      <w:r>
        <w:rPr>
          <w:lang w:eastAsia="en-US"/>
        </w:rPr>
        <w:t>'program</w:t>
      </w:r>
      <w:proofErr w:type="gramStart"/>
      <w:r>
        <w:rPr>
          <w:lang w:eastAsia="en-US"/>
        </w:rPr>
        <w:t>' :</w:t>
      </w:r>
      <w:proofErr w:type="gramEnd"/>
      <w:r>
        <w:rPr>
          <w:lang w:eastAsia="en-US"/>
        </w:rPr>
        <w:t xml:space="preserve"> Keyword used to begin </w:t>
      </w:r>
      <w:r w:rsidR="002673CF">
        <w:rPr>
          <w:lang w:eastAsia="en-US"/>
        </w:rPr>
        <w:t>the main code body</w:t>
      </w:r>
    </w:p>
    <w:p w14:paraId="034850A9" w14:textId="77777777" w:rsidR="00577BA4" w:rsidRDefault="00577BA4" w:rsidP="00577BA4">
      <w:pPr>
        <w:pStyle w:val="ListParagraph"/>
        <w:numPr>
          <w:ilvl w:val="1"/>
          <w:numId w:val="24"/>
        </w:numPr>
        <w:rPr>
          <w:lang w:eastAsia="en-US"/>
        </w:rPr>
      </w:pPr>
      <w:r>
        <w:rPr>
          <w:lang w:eastAsia="en-US"/>
        </w:rPr>
        <w:t>'quit</w:t>
      </w:r>
      <w:proofErr w:type="gramStart"/>
      <w:r>
        <w:rPr>
          <w:lang w:eastAsia="en-US"/>
        </w:rPr>
        <w:t>' :</w:t>
      </w:r>
      <w:proofErr w:type="gramEnd"/>
      <w:r>
        <w:rPr>
          <w:lang w:eastAsia="en-US"/>
        </w:rPr>
        <w:t xml:space="preserve"> Keyword used to exit a program</w:t>
      </w:r>
    </w:p>
    <w:p w14:paraId="426BC9B0" w14:textId="2C9E17EA" w:rsidR="00577BA4" w:rsidRDefault="00577BA4" w:rsidP="00AF6F5E">
      <w:pPr>
        <w:pStyle w:val="ListParagraph"/>
        <w:numPr>
          <w:ilvl w:val="1"/>
          <w:numId w:val="24"/>
        </w:numPr>
        <w:rPr>
          <w:lang w:eastAsia="en-US"/>
        </w:rPr>
      </w:pPr>
      <w:r>
        <w:rPr>
          <w:lang w:eastAsia="en-US"/>
        </w:rPr>
        <w:t>'link</w:t>
      </w:r>
      <w:proofErr w:type="gramStart"/>
      <w:r>
        <w:rPr>
          <w:lang w:eastAsia="en-US"/>
        </w:rPr>
        <w:t>' :</w:t>
      </w:r>
      <w:proofErr w:type="gramEnd"/>
      <w:r>
        <w:rPr>
          <w:lang w:eastAsia="en-US"/>
        </w:rPr>
        <w:t xml:space="preserve"> Keyword used to link two variables together</w:t>
      </w:r>
    </w:p>
    <w:p w14:paraId="3C2540A4" w14:textId="77777777" w:rsidR="00577BA4" w:rsidRDefault="00577BA4" w:rsidP="00577BA4">
      <w:pPr>
        <w:pStyle w:val="ListParagraph"/>
        <w:numPr>
          <w:ilvl w:val="1"/>
          <w:numId w:val="24"/>
        </w:numPr>
        <w:rPr>
          <w:lang w:eastAsia="en-US"/>
        </w:rPr>
      </w:pPr>
      <w:r>
        <w:rPr>
          <w:lang w:eastAsia="en-US"/>
        </w:rPr>
        <w:t>'unlink</w:t>
      </w:r>
      <w:proofErr w:type="gramStart"/>
      <w:r>
        <w:rPr>
          <w:lang w:eastAsia="en-US"/>
        </w:rPr>
        <w:t>' :</w:t>
      </w:r>
      <w:proofErr w:type="gramEnd"/>
      <w:r>
        <w:rPr>
          <w:lang w:eastAsia="en-US"/>
        </w:rPr>
        <w:t xml:space="preserve"> Keyword used to unlink two variables</w:t>
      </w:r>
    </w:p>
    <w:p w14:paraId="7C2DAAB7" w14:textId="77777777" w:rsidR="00577BA4" w:rsidRDefault="00577BA4" w:rsidP="00577BA4">
      <w:pPr>
        <w:pStyle w:val="ListParagraph"/>
        <w:numPr>
          <w:ilvl w:val="1"/>
          <w:numId w:val="24"/>
        </w:numPr>
        <w:rPr>
          <w:lang w:eastAsia="en-US"/>
        </w:rPr>
      </w:pPr>
      <w:r>
        <w:rPr>
          <w:lang w:eastAsia="en-US"/>
        </w:rPr>
        <w:t>'to</w:t>
      </w:r>
      <w:proofErr w:type="gramStart"/>
      <w:r>
        <w:rPr>
          <w:lang w:eastAsia="en-US"/>
        </w:rPr>
        <w:t>' :</w:t>
      </w:r>
      <w:proofErr w:type="gramEnd"/>
      <w:r>
        <w:rPr>
          <w:lang w:eastAsia="en-US"/>
        </w:rPr>
        <w:t xml:space="preserve"> Keyword used in variable linking to specify the target variable</w:t>
      </w:r>
    </w:p>
    <w:p w14:paraId="7EFB3832" w14:textId="77777777" w:rsidR="00577BA4" w:rsidRDefault="00577BA4" w:rsidP="00577BA4">
      <w:pPr>
        <w:pStyle w:val="ListParagraph"/>
        <w:numPr>
          <w:ilvl w:val="1"/>
          <w:numId w:val="24"/>
        </w:numPr>
        <w:rPr>
          <w:lang w:eastAsia="en-US"/>
        </w:rPr>
      </w:pPr>
      <w:r>
        <w:rPr>
          <w:lang w:eastAsia="en-US"/>
        </w:rPr>
        <w:t>'break</w:t>
      </w:r>
      <w:proofErr w:type="gramStart"/>
      <w:r>
        <w:rPr>
          <w:lang w:eastAsia="en-US"/>
        </w:rPr>
        <w:t>' :</w:t>
      </w:r>
      <w:proofErr w:type="gramEnd"/>
      <w:r>
        <w:rPr>
          <w:lang w:eastAsia="en-US"/>
        </w:rPr>
        <w:t xml:space="preserve"> Keyword used to break out of a loop</w:t>
      </w:r>
    </w:p>
    <w:p w14:paraId="06A7D0FA" w14:textId="77777777" w:rsidR="00577BA4" w:rsidRDefault="00577BA4" w:rsidP="00577BA4">
      <w:pPr>
        <w:pStyle w:val="ListParagraph"/>
        <w:numPr>
          <w:ilvl w:val="1"/>
          <w:numId w:val="24"/>
        </w:numPr>
        <w:rPr>
          <w:lang w:eastAsia="en-US"/>
        </w:rPr>
      </w:pPr>
      <w:r>
        <w:rPr>
          <w:lang w:eastAsia="en-US"/>
        </w:rPr>
        <w:t>'continue</w:t>
      </w:r>
      <w:proofErr w:type="gramStart"/>
      <w:r>
        <w:rPr>
          <w:lang w:eastAsia="en-US"/>
        </w:rPr>
        <w:t>' :</w:t>
      </w:r>
      <w:proofErr w:type="gramEnd"/>
      <w:r>
        <w:rPr>
          <w:lang w:eastAsia="en-US"/>
        </w:rPr>
        <w:t xml:space="preserve"> Keyword used to continue to the next iteration of a loop</w:t>
      </w:r>
    </w:p>
    <w:p w14:paraId="6F08AF34" w14:textId="77777777" w:rsidR="00577BA4" w:rsidRDefault="00577BA4" w:rsidP="00577BA4">
      <w:pPr>
        <w:pStyle w:val="ListParagraph"/>
        <w:numPr>
          <w:ilvl w:val="1"/>
          <w:numId w:val="24"/>
        </w:numPr>
        <w:rPr>
          <w:lang w:eastAsia="en-US"/>
        </w:rPr>
      </w:pPr>
      <w:r>
        <w:rPr>
          <w:lang w:eastAsia="en-US"/>
        </w:rPr>
        <w:t>'number</w:t>
      </w:r>
      <w:proofErr w:type="gramStart"/>
      <w:r>
        <w:rPr>
          <w:lang w:eastAsia="en-US"/>
        </w:rPr>
        <w:t>' :</w:t>
      </w:r>
      <w:proofErr w:type="gramEnd"/>
      <w:r>
        <w:rPr>
          <w:lang w:eastAsia="en-US"/>
        </w:rPr>
        <w:t xml:space="preserve"> Keyword used to define a numeric data type</w:t>
      </w:r>
    </w:p>
    <w:p w14:paraId="3B365A6C" w14:textId="77777777" w:rsidR="00577BA4" w:rsidRDefault="00577BA4" w:rsidP="00577BA4">
      <w:pPr>
        <w:pStyle w:val="ListParagraph"/>
        <w:numPr>
          <w:ilvl w:val="1"/>
          <w:numId w:val="24"/>
        </w:numPr>
        <w:rPr>
          <w:lang w:eastAsia="en-US"/>
        </w:rPr>
      </w:pPr>
      <w:r>
        <w:rPr>
          <w:lang w:eastAsia="en-US"/>
        </w:rPr>
        <w:t>'text</w:t>
      </w:r>
      <w:proofErr w:type="gramStart"/>
      <w:r>
        <w:rPr>
          <w:lang w:eastAsia="en-US"/>
        </w:rPr>
        <w:t>' :</w:t>
      </w:r>
      <w:proofErr w:type="gramEnd"/>
      <w:r>
        <w:rPr>
          <w:lang w:eastAsia="en-US"/>
        </w:rPr>
        <w:t xml:space="preserve"> Keyword used to define a string data type</w:t>
      </w:r>
    </w:p>
    <w:p w14:paraId="2F37B6E1" w14:textId="77777777" w:rsidR="00577BA4" w:rsidRDefault="00577BA4" w:rsidP="00577BA4">
      <w:pPr>
        <w:pStyle w:val="ListParagraph"/>
        <w:numPr>
          <w:ilvl w:val="1"/>
          <w:numId w:val="24"/>
        </w:numPr>
        <w:rPr>
          <w:lang w:eastAsia="en-US"/>
        </w:rPr>
      </w:pPr>
      <w:r>
        <w:rPr>
          <w:lang w:eastAsia="en-US"/>
        </w:rPr>
        <w:t>'if</w:t>
      </w:r>
      <w:proofErr w:type="gramStart"/>
      <w:r>
        <w:rPr>
          <w:lang w:eastAsia="en-US"/>
        </w:rPr>
        <w:t>' :</w:t>
      </w:r>
      <w:proofErr w:type="gramEnd"/>
      <w:r>
        <w:rPr>
          <w:lang w:eastAsia="en-US"/>
        </w:rPr>
        <w:t xml:space="preserve"> Keyword used to begin an if statement</w:t>
      </w:r>
    </w:p>
    <w:p w14:paraId="076FA0D2" w14:textId="77777777" w:rsidR="00577BA4" w:rsidRDefault="00577BA4" w:rsidP="00577BA4">
      <w:pPr>
        <w:pStyle w:val="ListParagraph"/>
        <w:numPr>
          <w:ilvl w:val="1"/>
          <w:numId w:val="24"/>
        </w:numPr>
        <w:rPr>
          <w:lang w:eastAsia="en-US"/>
        </w:rPr>
      </w:pPr>
      <w:r>
        <w:rPr>
          <w:lang w:eastAsia="en-US"/>
        </w:rPr>
        <w:t>'then</w:t>
      </w:r>
      <w:proofErr w:type="gramStart"/>
      <w:r>
        <w:rPr>
          <w:lang w:eastAsia="en-US"/>
        </w:rPr>
        <w:t>' :</w:t>
      </w:r>
      <w:proofErr w:type="gramEnd"/>
      <w:r>
        <w:rPr>
          <w:lang w:eastAsia="en-US"/>
        </w:rPr>
        <w:t xml:space="preserve"> Keyword used to specify the block of code to execute if the if condition is true</w:t>
      </w:r>
    </w:p>
    <w:p w14:paraId="60794BEA" w14:textId="77777777" w:rsidR="00577BA4" w:rsidRDefault="00577BA4" w:rsidP="00577BA4">
      <w:pPr>
        <w:pStyle w:val="ListParagraph"/>
        <w:numPr>
          <w:ilvl w:val="1"/>
          <w:numId w:val="24"/>
        </w:numPr>
        <w:rPr>
          <w:lang w:eastAsia="en-US"/>
        </w:rPr>
      </w:pPr>
      <w:r>
        <w:rPr>
          <w:lang w:eastAsia="en-US"/>
        </w:rPr>
        <w:t>'else</w:t>
      </w:r>
      <w:proofErr w:type="gramStart"/>
      <w:r>
        <w:rPr>
          <w:lang w:eastAsia="en-US"/>
        </w:rPr>
        <w:t>' :</w:t>
      </w:r>
      <w:proofErr w:type="gramEnd"/>
      <w:r>
        <w:rPr>
          <w:lang w:eastAsia="en-US"/>
        </w:rPr>
        <w:t xml:space="preserve"> Keyword used to specify the block of code to execute if the if condition is false</w:t>
      </w:r>
    </w:p>
    <w:p w14:paraId="28622F9E" w14:textId="77777777" w:rsidR="00577BA4" w:rsidRDefault="00577BA4" w:rsidP="00577BA4">
      <w:pPr>
        <w:pStyle w:val="ListParagraph"/>
        <w:numPr>
          <w:ilvl w:val="1"/>
          <w:numId w:val="24"/>
        </w:numPr>
        <w:rPr>
          <w:lang w:eastAsia="en-US"/>
        </w:rPr>
      </w:pPr>
      <w:r>
        <w:rPr>
          <w:lang w:eastAsia="en-US"/>
        </w:rPr>
        <w:t>'while</w:t>
      </w:r>
      <w:proofErr w:type="gramStart"/>
      <w:r>
        <w:rPr>
          <w:lang w:eastAsia="en-US"/>
        </w:rPr>
        <w:t>' :</w:t>
      </w:r>
      <w:proofErr w:type="gramEnd"/>
      <w:r>
        <w:rPr>
          <w:lang w:eastAsia="en-US"/>
        </w:rPr>
        <w:t xml:space="preserve"> Keyword used to begin a while loop</w:t>
      </w:r>
    </w:p>
    <w:p w14:paraId="59C9918B" w14:textId="41E4CE16" w:rsidR="00577BA4" w:rsidRDefault="00577BA4" w:rsidP="00577BA4">
      <w:pPr>
        <w:pStyle w:val="ListParagraph"/>
        <w:numPr>
          <w:ilvl w:val="1"/>
          <w:numId w:val="24"/>
        </w:numPr>
        <w:rPr>
          <w:lang w:eastAsia="en-US"/>
        </w:rPr>
      </w:pPr>
      <w:r>
        <w:rPr>
          <w:lang w:eastAsia="en-US"/>
        </w:rPr>
        <w:t>'repeat</w:t>
      </w:r>
      <w:proofErr w:type="gramStart"/>
      <w:r>
        <w:rPr>
          <w:lang w:eastAsia="en-US"/>
        </w:rPr>
        <w:t>' :</w:t>
      </w:r>
      <w:proofErr w:type="gramEnd"/>
      <w:r>
        <w:rPr>
          <w:lang w:eastAsia="en-US"/>
        </w:rPr>
        <w:t xml:space="preserve"> Keyword used to begin a repeat</w:t>
      </w:r>
      <w:r w:rsidR="00514E76">
        <w:rPr>
          <w:lang w:eastAsia="en-US"/>
        </w:rPr>
        <w:t xml:space="preserve">-times, </w:t>
      </w:r>
      <w:r w:rsidR="006961D8">
        <w:rPr>
          <w:lang w:eastAsia="en-US"/>
        </w:rPr>
        <w:t>repeat-for, and repeat-forever</w:t>
      </w:r>
      <w:r>
        <w:rPr>
          <w:lang w:eastAsia="en-US"/>
        </w:rPr>
        <w:t xml:space="preserve"> loop</w:t>
      </w:r>
    </w:p>
    <w:p w14:paraId="24E176D6" w14:textId="77777777" w:rsidR="00577BA4" w:rsidRDefault="00577BA4" w:rsidP="00577BA4">
      <w:pPr>
        <w:pStyle w:val="ListParagraph"/>
        <w:numPr>
          <w:ilvl w:val="1"/>
          <w:numId w:val="24"/>
        </w:numPr>
        <w:rPr>
          <w:lang w:eastAsia="en-US"/>
        </w:rPr>
      </w:pPr>
      <w:r>
        <w:rPr>
          <w:lang w:eastAsia="en-US"/>
        </w:rPr>
        <w:t>'forever</w:t>
      </w:r>
      <w:proofErr w:type="gramStart"/>
      <w:r>
        <w:rPr>
          <w:lang w:eastAsia="en-US"/>
        </w:rPr>
        <w:t>' :</w:t>
      </w:r>
      <w:proofErr w:type="gramEnd"/>
      <w:r>
        <w:rPr>
          <w:lang w:eastAsia="en-US"/>
        </w:rPr>
        <w:t xml:space="preserve"> Keyword used to begin an infinite loop</w:t>
      </w:r>
    </w:p>
    <w:p w14:paraId="7898B473" w14:textId="77777777" w:rsidR="00577BA4" w:rsidRDefault="00577BA4" w:rsidP="00577BA4">
      <w:pPr>
        <w:pStyle w:val="ListParagraph"/>
        <w:numPr>
          <w:ilvl w:val="1"/>
          <w:numId w:val="24"/>
        </w:numPr>
        <w:rPr>
          <w:lang w:eastAsia="en-US"/>
        </w:rPr>
      </w:pPr>
      <w:r>
        <w:rPr>
          <w:lang w:eastAsia="en-US"/>
        </w:rPr>
        <w:t>'times</w:t>
      </w:r>
      <w:proofErr w:type="gramStart"/>
      <w:r>
        <w:rPr>
          <w:lang w:eastAsia="en-US"/>
        </w:rPr>
        <w:t>' :</w:t>
      </w:r>
      <w:proofErr w:type="gramEnd"/>
      <w:r>
        <w:rPr>
          <w:lang w:eastAsia="en-US"/>
        </w:rPr>
        <w:t xml:space="preserve"> Keyword used in for loop to specify the number of iterations</w:t>
      </w:r>
    </w:p>
    <w:p w14:paraId="72068FD5" w14:textId="616561A8" w:rsidR="00577BA4" w:rsidRPr="00577BA4" w:rsidRDefault="00577BA4" w:rsidP="00577BA4">
      <w:pPr>
        <w:pStyle w:val="ListParagraph"/>
        <w:numPr>
          <w:ilvl w:val="1"/>
          <w:numId w:val="24"/>
        </w:numPr>
        <w:rPr>
          <w:lang w:eastAsia="en-US"/>
        </w:rPr>
      </w:pPr>
      <w:r w:rsidRPr="310796F9">
        <w:rPr>
          <w:lang w:eastAsia="en-US"/>
        </w:rPr>
        <w:t>'for</w:t>
      </w:r>
      <w:r w:rsidR="00652B4A">
        <w:rPr>
          <w:lang w:eastAsia="en-US"/>
        </w:rPr>
        <w:t xml:space="preserve"> all</w:t>
      </w:r>
      <w:proofErr w:type="gramStart"/>
      <w:r w:rsidRPr="310796F9">
        <w:rPr>
          <w:lang w:eastAsia="en-US"/>
        </w:rPr>
        <w:t>' :</w:t>
      </w:r>
      <w:proofErr w:type="gramEnd"/>
      <w:r w:rsidRPr="310796F9">
        <w:rPr>
          <w:lang w:eastAsia="en-US"/>
        </w:rPr>
        <w:t xml:space="preserve"> Keyword used </w:t>
      </w:r>
      <w:r w:rsidR="002B43CF">
        <w:rPr>
          <w:lang w:eastAsia="en-US"/>
        </w:rPr>
        <w:t>with ‘repeat’ to loop over items in an array.</w:t>
      </w:r>
    </w:p>
    <w:p w14:paraId="1571C370" w14:textId="565BC6AE" w:rsidR="2E1710CA" w:rsidRDefault="2E1710CA" w:rsidP="310796F9">
      <w:pPr>
        <w:pStyle w:val="Heading2"/>
      </w:pPr>
      <w:bookmarkStart w:id="13" w:name="_Toc134448830"/>
      <w:r>
        <w:t>Deliverables</w:t>
      </w:r>
      <w:bookmarkEnd w:id="13"/>
    </w:p>
    <w:tbl>
      <w:tblPr>
        <w:tblStyle w:val="TipTable"/>
        <w:tblW w:w="5000" w:type="pct"/>
        <w:tblLook w:val="04A0" w:firstRow="1" w:lastRow="0" w:firstColumn="1" w:lastColumn="0" w:noHBand="0" w:noVBand="1"/>
        <w:tblDescription w:val="Layout table"/>
      </w:tblPr>
      <w:tblGrid>
        <w:gridCol w:w="577"/>
        <w:gridCol w:w="8783"/>
      </w:tblGrid>
      <w:tr w:rsidR="005D4DC9" w14:paraId="33CF89E4"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CBBA798" w14:textId="7B0288B6" w:rsidR="005D4DC9" w:rsidRPr="00750A70" w:rsidRDefault="005D4DC9" w:rsidP="006D563C">
            <w:pPr>
              <w:rPr>
                <w:sz w:val="20"/>
                <w:szCs w:val="22"/>
              </w:rPr>
            </w:pPr>
          </w:p>
        </w:tc>
        <w:tc>
          <w:tcPr>
            <w:tcW w:w="4692" w:type="pct"/>
            <w:shd w:val="clear" w:color="auto" w:fill="auto"/>
          </w:tcPr>
          <w:p w14:paraId="742AD8EE" w14:textId="1B9013A7" w:rsidR="00A0662A" w:rsidRPr="00750A70" w:rsidRDefault="00750A70" w:rsidP="00750A70">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750A70">
              <w:rPr>
                <w:sz w:val="20"/>
                <w:szCs w:val="22"/>
              </w:rPr>
              <w:t xml:space="preserve">The Project Deliverables outlined in this scope are focused on the development of a new programming language called </w:t>
            </w:r>
            <w:r>
              <w:rPr>
                <w:sz w:val="20"/>
                <w:szCs w:val="22"/>
              </w:rPr>
              <w:t>GELLI</w:t>
            </w:r>
            <w:r w:rsidRPr="00750A70">
              <w:rPr>
                <w:sz w:val="20"/>
                <w:szCs w:val="22"/>
              </w:rPr>
              <w:t>. The language is designed to be beginner-friendly, with a strong emphasis on ease of use and simplicity. The completed software requirements specification document will provide a detailed description of the language's nature, syntax, and standard library, making it easier for users to learn and utilize the language. The BNF will serve as a structural description for the language, providing developers with the necessary guidelines to write code.</w:t>
            </w:r>
          </w:p>
          <w:p w14:paraId="3A2A0399" w14:textId="684F8218" w:rsidR="00750A70" w:rsidRPr="00750A70" w:rsidRDefault="00750A70" w:rsidP="00750A70">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750A70">
              <w:rPr>
                <w:sz w:val="20"/>
                <w:szCs w:val="22"/>
              </w:rPr>
              <w:t xml:space="preserve">The new language will be implemented into a robotics program called GradBot as a simpler way for users to program the robots to function. This implementation will be self-contained and exported to JavaScript via </w:t>
            </w:r>
            <w:proofErr w:type="spellStart"/>
            <w:r w:rsidRPr="00750A70">
              <w:rPr>
                <w:sz w:val="20"/>
                <w:szCs w:val="22"/>
              </w:rPr>
              <w:t>WebASM</w:t>
            </w:r>
            <w:proofErr w:type="spellEnd"/>
            <w:r w:rsidRPr="00750A70">
              <w:rPr>
                <w:sz w:val="20"/>
                <w:szCs w:val="22"/>
              </w:rPr>
              <w:t xml:space="preserve">. The operating environment will target Windows 10 and onwards operating systems using Google Chrome web browsers. An interpreter written in Rust and built to target </w:t>
            </w:r>
            <w:proofErr w:type="spellStart"/>
            <w:r w:rsidRPr="00750A70">
              <w:rPr>
                <w:sz w:val="20"/>
                <w:szCs w:val="22"/>
              </w:rPr>
              <w:t>WebASM</w:t>
            </w:r>
            <w:proofErr w:type="spellEnd"/>
            <w:r w:rsidRPr="00750A70">
              <w:rPr>
                <w:sz w:val="20"/>
                <w:szCs w:val="22"/>
              </w:rPr>
              <w:t xml:space="preserve"> and JavaScript integration will allow users to execute code written in the new language.</w:t>
            </w:r>
          </w:p>
          <w:p w14:paraId="26194DEF" w14:textId="78D8E6A9" w:rsidR="005D4DC9" w:rsidRPr="00750A70" w:rsidRDefault="00750A70"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750A70">
              <w:rPr>
                <w:sz w:val="20"/>
                <w:szCs w:val="22"/>
              </w:rPr>
              <w:t>The language itself will be strongly typed, with two number types, a TEXT type, and user-defined types like C structs. It will refrain from using confusing sigils and operate using line returns like Python, making it more accessible for new developers. The language will also use 1-based arrays, which will simplify the process of working with arrays. However, due to the nature of interpretation, the language may run slow in some instances, and the learning curve for new developers who want to develop code using Rust might be steep. To counteract this, the documentation will provide details on the language's features, making it easier for high schoolers learning to program robotics through GradBot to use the language.</w:t>
            </w:r>
          </w:p>
        </w:tc>
      </w:tr>
    </w:tbl>
    <w:p w14:paraId="793572C2" w14:textId="77777777" w:rsidR="003312ED" w:rsidRDefault="003312ED"/>
    <w:bookmarkStart w:id="14" w:name="_Toc134448831"/>
    <w:p w14:paraId="12806E85" w14:textId="5556D8E6" w:rsidR="003312ED" w:rsidRDefault="001640E7" w:rsidP="00704472">
      <w:pPr>
        <w:pStyle w:val="Heading2"/>
      </w:pPr>
      <w:sdt>
        <w:sdtPr>
          <w:id w:val="1911875301"/>
          <w:placeholder>
            <w:docPart w:val="919C0A009CD1490EA9F1EA91368263C8"/>
          </w:placeholder>
          <w15:appearance w15:val="hidden"/>
        </w:sdtPr>
        <w:sdtContent>
          <w:sdt>
            <w:sdtPr>
              <w:id w:val="-1970357216"/>
              <w:placeholder>
                <w:docPart w:val="0AFC8AFF87B8419C9C2CFD11ED6F702D"/>
              </w:placeholder>
              <w15:appearance w15:val="hidden"/>
            </w:sdtPr>
            <w:sdtContent>
              <w:r w:rsidR="3C952C12">
                <w:t>Implementation Plan</w:t>
              </w:r>
            </w:sdtContent>
          </w:sdt>
          <w:r w:rsidR="00FF44A3">
            <w:t xml:space="preserve">  </w:t>
          </w:r>
        </w:sdtContent>
      </w:sdt>
      <w:bookmarkEnd w:id="14"/>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CB73874" w14:textId="77777777" w:rsidTr="2D3B47C4">
        <w:trPr>
          <w:trHeight w:val="1125"/>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41CA979" w14:textId="2F46B45F" w:rsidR="005D4DC9" w:rsidRDefault="005D4DC9" w:rsidP="310796F9">
            <w:pPr>
              <w:rPr>
                <w:color w:val="auto"/>
                <w:sz w:val="20"/>
                <w:szCs w:val="20"/>
              </w:rPr>
            </w:pPr>
          </w:p>
        </w:tc>
        <w:tc>
          <w:tcPr>
            <w:tcW w:w="4692" w:type="pct"/>
            <w:shd w:val="clear" w:color="auto" w:fill="auto"/>
          </w:tcPr>
          <w:p w14:paraId="53C4BB20" w14:textId="77777777" w:rsidR="00A8296E" w:rsidRDefault="009605AB" w:rsidP="00E43537">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Our plan of implementation </w:t>
            </w:r>
            <w:r w:rsidR="00E03FD1">
              <w:rPr>
                <w:sz w:val="20"/>
                <w:szCs w:val="22"/>
              </w:rPr>
              <w:t xml:space="preserve">consisted of first </w:t>
            </w:r>
            <w:r w:rsidR="009279AB">
              <w:rPr>
                <w:sz w:val="20"/>
                <w:szCs w:val="22"/>
              </w:rPr>
              <w:t>d</w:t>
            </w:r>
            <w:r w:rsidR="009279AB" w:rsidRPr="009279AB">
              <w:rPr>
                <w:sz w:val="20"/>
                <w:szCs w:val="22"/>
              </w:rPr>
              <w:t>efin</w:t>
            </w:r>
            <w:r w:rsidR="009279AB">
              <w:rPr>
                <w:sz w:val="20"/>
                <w:szCs w:val="22"/>
              </w:rPr>
              <w:t>ing</w:t>
            </w:r>
            <w:r w:rsidR="009279AB" w:rsidRPr="009279AB">
              <w:rPr>
                <w:sz w:val="20"/>
                <w:szCs w:val="22"/>
              </w:rPr>
              <w:t xml:space="preserve"> the language's purpose and goals: Before starting to develop a programming language, </w:t>
            </w:r>
            <w:r w:rsidR="0021247F">
              <w:rPr>
                <w:sz w:val="20"/>
                <w:szCs w:val="22"/>
              </w:rPr>
              <w:t>we considered</w:t>
            </w:r>
            <w:r w:rsidR="001B34ED">
              <w:rPr>
                <w:sz w:val="20"/>
                <w:szCs w:val="22"/>
              </w:rPr>
              <w:t xml:space="preserve"> how </w:t>
            </w:r>
            <w:r w:rsidR="009279AB" w:rsidRPr="009279AB">
              <w:rPr>
                <w:sz w:val="20"/>
                <w:szCs w:val="22"/>
              </w:rPr>
              <w:t>important to have a clear idea of what it's going to be used for and what it needs to achieve</w:t>
            </w:r>
            <w:r w:rsidR="00E60463">
              <w:rPr>
                <w:sz w:val="20"/>
                <w:szCs w:val="22"/>
              </w:rPr>
              <w:t xml:space="preserve"> so aspects had to be taken in mind to keep the language syntax as simplified as possible</w:t>
            </w:r>
            <w:r w:rsidR="009279AB" w:rsidRPr="009279AB">
              <w:rPr>
                <w:sz w:val="20"/>
                <w:szCs w:val="22"/>
              </w:rPr>
              <w:t>.</w:t>
            </w:r>
            <w:r w:rsidR="00456D48">
              <w:rPr>
                <w:sz w:val="20"/>
                <w:szCs w:val="22"/>
              </w:rPr>
              <w:t xml:space="preserve"> </w:t>
            </w:r>
          </w:p>
          <w:p w14:paraId="25315240" w14:textId="747541D5" w:rsidR="00E43537" w:rsidRPr="00E43537" w:rsidRDefault="00450CCA" w:rsidP="00E43537">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Next,</w:t>
            </w:r>
            <w:r w:rsidR="00456D48">
              <w:rPr>
                <w:sz w:val="20"/>
                <w:szCs w:val="22"/>
              </w:rPr>
              <w:t xml:space="preserve"> we </w:t>
            </w:r>
            <w:r>
              <w:rPr>
                <w:sz w:val="20"/>
                <w:szCs w:val="22"/>
              </w:rPr>
              <w:t>considered</w:t>
            </w:r>
            <w:r w:rsidR="00456D48">
              <w:rPr>
                <w:sz w:val="20"/>
                <w:szCs w:val="22"/>
              </w:rPr>
              <w:t xml:space="preserve"> the language that our client wishes for us to make use of for this language. In this case we had made use of the RUST programming language as t</w:t>
            </w:r>
            <w:r>
              <w:rPr>
                <w:sz w:val="20"/>
                <w:szCs w:val="22"/>
              </w:rPr>
              <w:t xml:space="preserve">he basis for construction of our parser and interpreter. </w:t>
            </w:r>
            <w:r w:rsidR="004060C6">
              <w:rPr>
                <w:sz w:val="20"/>
                <w:szCs w:val="22"/>
              </w:rPr>
              <w:t xml:space="preserve">It was during these steps after that the operators were fully considered at the point in their design for a simplified understanding. </w:t>
            </w:r>
            <w:r w:rsidR="000D6B48">
              <w:rPr>
                <w:sz w:val="20"/>
                <w:szCs w:val="22"/>
              </w:rPr>
              <w:t xml:space="preserve">Ensuring the language had an </w:t>
            </w:r>
            <w:r w:rsidR="008E5BCA">
              <w:rPr>
                <w:sz w:val="20"/>
                <w:szCs w:val="22"/>
              </w:rPr>
              <w:t>easy-to-understand</w:t>
            </w:r>
            <w:r w:rsidR="000D6B48">
              <w:rPr>
                <w:sz w:val="20"/>
                <w:szCs w:val="22"/>
              </w:rPr>
              <w:t xml:space="preserve"> semantics was especially important at this stage if we wished for the </w:t>
            </w:r>
            <w:r w:rsidR="008E5BCA">
              <w:rPr>
                <w:sz w:val="20"/>
                <w:szCs w:val="22"/>
              </w:rPr>
              <w:t>language to be easy to understand.</w:t>
            </w:r>
            <w:r w:rsidR="006C08F0">
              <w:t xml:space="preserve"> </w:t>
            </w:r>
            <w:r w:rsidR="006C08F0" w:rsidRPr="006C08F0">
              <w:rPr>
                <w:sz w:val="20"/>
                <w:szCs w:val="22"/>
              </w:rPr>
              <w:t xml:space="preserve">The syntax is the set of rules that determine how the language's code is written and structured. It is important to keep the syntax as clear and concise as possible, making it easy for users to write and understand </w:t>
            </w:r>
            <w:r w:rsidR="00621B2B">
              <w:rPr>
                <w:sz w:val="20"/>
                <w:szCs w:val="22"/>
              </w:rPr>
              <w:t xml:space="preserve">the </w:t>
            </w:r>
            <w:r w:rsidR="006C08F0" w:rsidRPr="006C08F0">
              <w:rPr>
                <w:sz w:val="20"/>
                <w:szCs w:val="22"/>
              </w:rPr>
              <w:t>code</w:t>
            </w:r>
            <w:r w:rsidR="00621B2B">
              <w:rPr>
                <w:sz w:val="20"/>
                <w:szCs w:val="22"/>
              </w:rPr>
              <w:t xml:space="preserve"> we had provided</w:t>
            </w:r>
            <w:r w:rsidR="006C08F0" w:rsidRPr="006C08F0">
              <w:rPr>
                <w:sz w:val="20"/>
                <w:szCs w:val="22"/>
              </w:rPr>
              <w:t>.</w:t>
            </w:r>
            <w:r w:rsidR="00621B2B">
              <w:rPr>
                <w:sz w:val="20"/>
                <w:szCs w:val="22"/>
              </w:rPr>
              <w:t xml:space="preserve"> </w:t>
            </w:r>
            <w:r w:rsidR="00E43537" w:rsidRPr="00E43537">
              <w:rPr>
                <w:sz w:val="20"/>
                <w:szCs w:val="22"/>
              </w:rPr>
              <w:t xml:space="preserve">During the development of the parser and interpreter, it </w:t>
            </w:r>
            <w:r w:rsidR="00E43537">
              <w:rPr>
                <w:sz w:val="20"/>
                <w:szCs w:val="22"/>
              </w:rPr>
              <w:t>was</w:t>
            </w:r>
            <w:r w:rsidR="00E43537" w:rsidRPr="00E43537">
              <w:rPr>
                <w:sz w:val="20"/>
                <w:szCs w:val="22"/>
              </w:rPr>
              <w:t xml:space="preserve"> important to consider the language's data types, variables, functions, and control structures. These elements define</w:t>
            </w:r>
            <w:r w:rsidR="00CF47B1">
              <w:rPr>
                <w:sz w:val="20"/>
                <w:szCs w:val="22"/>
              </w:rPr>
              <w:t>d</w:t>
            </w:r>
            <w:r w:rsidR="00E43537" w:rsidRPr="00E43537">
              <w:rPr>
                <w:sz w:val="20"/>
                <w:szCs w:val="22"/>
              </w:rPr>
              <w:t xml:space="preserve"> how the language handles </w:t>
            </w:r>
            <w:r w:rsidR="00CF47B1">
              <w:rPr>
                <w:sz w:val="20"/>
                <w:szCs w:val="22"/>
              </w:rPr>
              <w:t>logical data</w:t>
            </w:r>
            <w:r w:rsidR="00E43537" w:rsidRPr="00E43537">
              <w:rPr>
                <w:sz w:val="20"/>
                <w:szCs w:val="22"/>
              </w:rPr>
              <w:t>, and they need to be carefully crafted to ensure that the language is easy to us</w:t>
            </w:r>
            <w:r w:rsidR="00C20A83">
              <w:rPr>
                <w:sz w:val="20"/>
                <w:szCs w:val="22"/>
              </w:rPr>
              <w:t>e</w:t>
            </w:r>
            <w:r w:rsidR="00E43537" w:rsidRPr="00E43537">
              <w:rPr>
                <w:sz w:val="20"/>
                <w:szCs w:val="22"/>
              </w:rPr>
              <w:t>.</w:t>
            </w:r>
          </w:p>
          <w:p w14:paraId="0E38C175" w14:textId="4948DBA3" w:rsidR="00E43537" w:rsidRPr="001640E7" w:rsidRDefault="00E43537" w:rsidP="00E43537">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1640E7">
              <w:rPr>
                <w:sz w:val="20"/>
                <w:szCs w:val="22"/>
              </w:rPr>
              <w:t xml:space="preserve">After the parser and interpreter have been developed, the next step </w:t>
            </w:r>
            <w:r w:rsidR="00C20A83" w:rsidRPr="001640E7">
              <w:rPr>
                <w:sz w:val="20"/>
                <w:szCs w:val="22"/>
              </w:rPr>
              <w:t>was</w:t>
            </w:r>
            <w:r w:rsidRPr="001640E7">
              <w:rPr>
                <w:sz w:val="20"/>
                <w:szCs w:val="22"/>
              </w:rPr>
              <w:t xml:space="preserve"> to test the language thoroughly. This involve</w:t>
            </w:r>
            <w:r w:rsidR="00C20A83" w:rsidRPr="001640E7">
              <w:rPr>
                <w:sz w:val="20"/>
                <w:szCs w:val="22"/>
              </w:rPr>
              <w:t>d</w:t>
            </w:r>
            <w:r w:rsidRPr="001640E7">
              <w:rPr>
                <w:sz w:val="20"/>
                <w:szCs w:val="22"/>
              </w:rPr>
              <w:t xml:space="preserve"> creating test cases that cover all the features of the language, including edge cases and error handling. The testing phase is</w:t>
            </w:r>
            <w:r w:rsidR="00C20A83" w:rsidRPr="001640E7">
              <w:rPr>
                <w:sz w:val="20"/>
                <w:szCs w:val="22"/>
              </w:rPr>
              <w:t xml:space="preserve"> often considered</w:t>
            </w:r>
            <w:r w:rsidRPr="001640E7">
              <w:rPr>
                <w:sz w:val="20"/>
                <w:szCs w:val="22"/>
              </w:rPr>
              <w:t xml:space="preserve"> critical</w:t>
            </w:r>
            <w:r w:rsidR="00C20A83" w:rsidRPr="001640E7">
              <w:rPr>
                <w:sz w:val="20"/>
                <w:szCs w:val="22"/>
              </w:rPr>
              <w:t xml:space="preserve"> during this period</w:t>
            </w:r>
            <w:r w:rsidRPr="001640E7">
              <w:rPr>
                <w:sz w:val="20"/>
                <w:szCs w:val="22"/>
              </w:rPr>
              <w:t xml:space="preserve"> for identifying bugs and ensuring that the language functions as intended.</w:t>
            </w:r>
          </w:p>
          <w:p w14:paraId="3A9E79E6" w14:textId="4B231E62" w:rsidR="002A6340" w:rsidRDefault="00E43537" w:rsidP="00E43537">
            <w:pPr>
              <w:pStyle w:val="TipText"/>
              <w:cnfStyle w:val="000000000000" w:firstRow="0" w:lastRow="0" w:firstColumn="0" w:lastColumn="0" w:oddVBand="0" w:evenVBand="0" w:oddHBand="0" w:evenHBand="0" w:firstRowFirstColumn="0" w:firstRowLastColumn="0" w:lastRowFirstColumn="0" w:lastRowLastColumn="0"/>
              <w:rPr>
                <w:i w:val="0"/>
                <w:iCs w:val="0"/>
                <w:color w:val="auto"/>
                <w:sz w:val="20"/>
                <w:szCs w:val="20"/>
              </w:rPr>
            </w:pPr>
            <w:r w:rsidRPr="001640E7">
              <w:rPr>
                <w:sz w:val="20"/>
                <w:szCs w:val="22"/>
              </w:rPr>
              <w:t xml:space="preserve">Finally, once the language </w:t>
            </w:r>
            <w:r w:rsidR="00C20A83" w:rsidRPr="001640E7">
              <w:rPr>
                <w:sz w:val="20"/>
                <w:szCs w:val="22"/>
              </w:rPr>
              <w:t>was</w:t>
            </w:r>
            <w:r w:rsidRPr="001640E7">
              <w:rPr>
                <w:sz w:val="20"/>
                <w:szCs w:val="22"/>
              </w:rPr>
              <w:t xml:space="preserve"> fully tested and refined, it </w:t>
            </w:r>
            <w:r w:rsidR="00C20A83" w:rsidRPr="001640E7">
              <w:rPr>
                <w:sz w:val="20"/>
                <w:szCs w:val="22"/>
              </w:rPr>
              <w:t>was to be released back to our client for the GradBot team to work upon the</w:t>
            </w:r>
            <w:r w:rsidRPr="001640E7">
              <w:rPr>
                <w:sz w:val="20"/>
                <w:szCs w:val="22"/>
              </w:rPr>
              <w:t>.</w:t>
            </w:r>
            <w:r w:rsidR="0067426C" w:rsidRPr="001640E7">
              <w:rPr>
                <w:sz w:val="20"/>
                <w:szCs w:val="22"/>
              </w:rPr>
              <w:t xml:space="preserve"> </w:t>
            </w:r>
            <w:r w:rsidRPr="001640E7">
              <w:rPr>
                <w:sz w:val="20"/>
                <w:szCs w:val="22"/>
              </w:rPr>
              <w:t>This iterative process ensure</w:t>
            </w:r>
            <w:r w:rsidR="0067426C" w:rsidRPr="001640E7">
              <w:rPr>
                <w:sz w:val="20"/>
                <w:szCs w:val="22"/>
              </w:rPr>
              <w:t>d</w:t>
            </w:r>
            <w:r w:rsidRPr="001640E7">
              <w:rPr>
                <w:sz w:val="20"/>
                <w:szCs w:val="22"/>
              </w:rPr>
              <w:t xml:space="preserve"> that the language </w:t>
            </w:r>
            <w:r w:rsidR="0067426C" w:rsidRPr="001640E7">
              <w:rPr>
                <w:sz w:val="20"/>
                <w:szCs w:val="22"/>
              </w:rPr>
              <w:t xml:space="preserve">would be </w:t>
            </w:r>
            <w:r w:rsidR="00113358" w:rsidRPr="001640E7">
              <w:rPr>
                <w:sz w:val="20"/>
                <w:szCs w:val="22"/>
              </w:rPr>
              <w:t>allowed to be upgraded by future teams that worked upon this code.</w:t>
            </w:r>
          </w:p>
        </w:tc>
      </w:tr>
    </w:tbl>
    <w:p w14:paraId="06D5EB19" w14:textId="06542B55" w:rsidR="00B80D0D" w:rsidRDefault="00B80D0D" w:rsidP="00266CAB">
      <w:pPr>
        <w:pStyle w:val="Heading2"/>
        <w:numPr>
          <w:ilvl w:val="0"/>
          <w:numId w:val="0"/>
        </w:numPr>
      </w:pPr>
    </w:p>
    <w:sectPr w:rsidR="00B80D0D" w:rsidSect="00E218A3">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9F99" w14:textId="77777777" w:rsidR="001052CA" w:rsidRDefault="001052CA">
      <w:pPr>
        <w:spacing w:after="0" w:line="240" w:lineRule="auto"/>
      </w:pPr>
      <w:r>
        <w:separator/>
      </w:r>
    </w:p>
  </w:endnote>
  <w:endnote w:type="continuationSeparator" w:id="0">
    <w:p w14:paraId="32E292D0" w14:textId="77777777" w:rsidR="001052CA" w:rsidRDefault="001052CA">
      <w:pPr>
        <w:spacing w:after="0" w:line="240" w:lineRule="auto"/>
      </w:pPr>
      <w:r>
        <w:continuationSeparator/>
      </w:r>
    </w:p>
  </w:endnote>
  <w:endnote w:type="continuationNotice" w:id="1">
    <w:p w14:paraId="2BAEC6C5" w14:textId="77777777" w:rsidR="001052CA" w:rsidRDefault="001052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C42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C1FF" w14:textId="77777777" w:rsidR="001052CA" w:rsidRDefault="001052CA">
      <w:pPr>
        <w:spacing w:after="0" w:line="240" w:lineRule="auto"/>
      </w:pPr>
      <w:r>
        <w:separator/>
      </w:r>
    </w:p>
  </w:footnote>
  <w:footnote w:type="continuationSeparator" w:id="0">
    <w:p w14:paraId="02710411" w14:textId="77777777" w:rsidR="001052CA" w:rsidRDefault="001052CA">
      <w:pPr>
        <w:spacing w:after="0" w:line="240" w:lineRule="auto"/>
      </w:pPr>
      <w:r>
        <w:continuationSeparator/>
      </w:r>
    </w:p>
  </w:footnote>
  <w:footnote w:type="continuationNotice" w:id="1">
    <w:p w14:paraId="0AB11439" w14:textId="77777777" w:rsidR="001052CA" w:rsidRDefault="001052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AE7"/>
    <w:multiLevelType w:val="hybridMultilevel"/>
    <w:tmpl w:val="97DA151A"/>
    <w:lvl w:ilvl="0" w:tplc="3ED4BA98">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D582D"/>
    <w:multiLevelType w:val="hybridMultilevel"/>
    <w:tmpl w:val="29A03780"/>
    <w:lvl w:ilvl="0" w:tplc="ADA6659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B01B8"/>
    <w:multiLevelType w:val="hybridMultilevel"/>
    <w:tmpl w:val="BB203DFE"/>
    <w:lvl w:ilvl="0" w:tplc="B71EAEFA">
      <w:start w:val="1"/>
      <w:numFmt w:val="bullet"/>
      <w:lvlText w:val=""/>
      <w:lvlJc w:val="left"/>
      <w:pPr>
        <w:ind w:left="720" w:hanging="360"/>
      </w:pPr>
      <w:rPr>
        <w:rFonts w:ascii="Symbol" w:hAnsi="Symbol" w:hint="default"/>
      </w:rPr>
    </w:lvl>
    <w:lvl w:ilvl="1" w:tplc="47E82474">
      <w:start w:val="1"/>
      <w:numFmt w:val="bullet"/>
      <w:lvlText w:val="o"/>
      <w:lvlJc w:val="left"/>
      <w:pPr>
        <w:ind w:left="1440" w:hanging="360"/>
      </w:pPr>
      <w:rPr>
        <w:rFonts w:ascii="Courier New" w:hAnsi="Courier New" w:hint="default"/>
      </w:rPr>
    </w:lvl>
    <w:lvl w:ilvl="2" w:tplc="C9AC798C">
      <w:start w:val="1"/>
      <w:numFmt w:val="bullet"/>
      <w:lvlText w:val=""/>
      <w:lvlJc w:val="left"/>
      <w:pPr>
        <w:ind w:left="2160" w:hanging="360"/>
      </w:pPr>
      <w:rPr>
        <w:rFonts w:ascii="Wingdings" w:hAnsi="Wingdings" w:hint="default"/>
      </w:rPr>
    </w:lvl>
    <w:lvl w:ilvl="3" w:tplc="6FFA62DC">
      <w:start w:val="1"/>
      <w:numFmt w:val="bullet"/>
      <w:lvlText w:val=""/>
      <w:lvlJc w:val="left"/>
      <w:pPr>
        <w:ind w:left="2880" w:hanging="360"/>
      </w:pPr>
      <w:rPr>
        <w:rFonts w:ascii="Symbol" w:hAnsi="Symbol" w:hint="default"/>
      </w:rPr>
    </w:lvl>
    <w:lvl w:ilvl="4" w:tplc="0F9076DC">
      <w:start w:val="1"/>
      <w:numFmt w:val="bullet"/>
      <w:lvlText w:val="o"/>
      <w:lvlJc w:val="left"/>
      <w:pPr>
        <w:ind w:left="3600" w:hanging="360"/>
      </w:pPr>
      <w:rPr>
        <w:rFonts w:ascii="Courier New" w:hAnsi="Courier New" w:hint="default"/>
      </w:rPr>
    </w:lvl>
    <w:lvl w:ilvl="5" w:tplc="460EE870">
      <w:start w:val="1"/>
      <w:numFmt w:val="bullet"/>
      <w:lvlText w:val=""/>
      <w:lvlJc w:val="left"/>
      <w:pPr>
        <w:ind w:left="4320" w:hanging="360"/>
      </w:pPr>
      <w:rPr>
        <w:rFonts w:ascii="Wingdings" w:hAnsi="Wingdings" w:hint="default"/>
      </w:rPr>
    </w:lvl>
    <w:lvl w:ilvl="6" w:tplc="99001068">
      <w:start w:val="1"/>
      <w:numFmt w:val="bullet"/>
      <w:lvlText w:val=""/>
      <w:lvlJc w:val="left"/>
      <w:pPr>
        <w:ind w:left="5040" w:hanging="360"/>
      </w:pPr>
      <w:rPr>
        <w:rFonts w:ascii="Symbol" w:hAnsi="Symbol" w:hint="default"/>
      </w:rPr>
    </w:lvl>
    <w:lvl w:ilvl="7" w:tplc="B15ED88A">
      <w:start w:val="1"/>
      <w:numFmt w:val="bullet"/>
      <w:lvlText w:val="o"/>
      <w:lvlJc w:val="left"/>
      <w:pPr>
        <w:ind w:left="5760" w:hanging="360"/>
      </w:pPr>
      <w:rPr>
        <w:rFonts w:ascii="Courier New" w:hAnsi="Courier New" w:hint="default"/>
      </w:rPr>
    </w:lvl>
    <w:lvl w:ilvl="8" w:tplc="C2081F36">
      <w:start w:val="1"/>
      <w:numFmt w:val="bullet"/>
      <w:lvlText w:val=""/>
      <w:lvlJc w:val="left"/>
      <w:pPr>
        <w:ind w:left="6480" w:hanging="360"/>
      </w:pPr>
      <w:rPr>
        <w:rFonts w:ascii="Wingdings" w:hAnsi="Wingdings" w:hint="default"/>
      </w:rPr>
    </w:lvl>
  </w:abstractNum>
  <w:abstractNum w:abstractNumId="13" w15:restartNumberingAfterBreak="0">
    <w:nsid w:val="49CB1C90"/>
    <w:multiLevelType w:val="hybridMultilevel"/>
    <w:tmpl w:val="2626F0DA"/>
    <w:lvl w:ilvl="0" w:tplc="9B0A64FA">
      <w:start w:val="1"/>
      <w:numFmt w:val="bullet"/>
      <w:lvlText w:val=""/>
      <w:lvlJc w:val="left"/>
      <w:pPr>
        <w:ind w:left="720" w:hanging="360"/>
      </w:pPr>
      <w:rPr>
        <w:rFonts w:ascii="Symbol" w:hAnsi="Symbol" w:hint="default"/>
      </w:rPr>
    </w:lvl>
    <w:lvl w:ilvl="1" w:tplc="47DC1DE8">
      <w:start w:val="1"/>
      <w:numFmt w:val="bullet"/>
      <w:lvlText w:val="o"/>
      <w:lvlJc w:val="left"/>
      <w:pPr>
        <w:ind w:left="1440" w:hanging="360"/>
      </w:pPr>
      <w:rPr>
        <w:rFonts w:ascii="Courier New" w:hAnsi="Courier New" w:hint="default"/>
      </w:rPr>
    </w:lvl>
    <w:lvl w:ilvl="2" w:tplc="9FD08858">
      <w:start w:val="1"/>
      <w:numFmt w:val="bullet"/>
      <w:lvlText w:val=""/>
      <w:lvlJc w:val="left"/>
      <w:pPr>
        <w:ind w:left="2160" w:hanging="360"/>
      </w:pPr>
      <w:rPr>
        <w:rFonts w:ascii="Wingdings" w:hAnsi="Wingdings" w:hint="default"/>
      </w:rPr>
    </w:lvl>
    <w:lvl w:ilvl="3" w:tplc="0F2A2816">
      <w:start w:val="1"/>
      <w:numFmt w:val="bullet"/>
      <w:lvlText w:val=""/>
      <w:lvlJc w:val="left"/>
      <w:pPr>
        <w:ind w:left="2880" w:hanging="360"/>
      </w:pPr>
      <w:rPr>
        <w:rFonts w:ascii="Symbol" w:hAnsi="Symbol" w:hint="default"/>
      </w:rPr>
    </w:lvl>
    <w:lvl w:ilvl="4" w:tplc="36AE3778">
      <w:start w:val="1"/>
      <w:numFmt w:val="bullet"/>
      <w:lvlText w:val="o"/>
      <w:lvlJc w:val="left"/>
      <w:pPr>
        <w:ind w:left="3600" w:hanging="360"/>
      </w:pPr>
      <w:rPr>
        <w:rFonts w:ascii="Courier New" w:hAnsi="Courier New" w:hint="default"/>
      </w:rPr>
    </w:lvl>
    <w:lvl w:ilvl="5" w:tplc="4DA2CEEE">
      <w:start w:val="1"/>
      <w:numFmt w:val="bullet"/>
      <w:lvlText w:val=""/>
      <w:lvlJc w:val="left"/>
      <w:pPr>
        <w:ind w:left="4320" w:hanging="360"/>
      </w:pPr>
      <w:rPr>
        <w:rFonts w:ascii="Wingdings" w:hAnsi="Wingdings" w:hint="default"/>
      </w:rPr>
    </w:lvl>
    <w:lvl w:ilvl="6" w:tplc="250801AE">
      <w:start w:val="1"/>
      <w:numFmt w:val="bullet"/>
      <w:lvlText w:val=""/>
      <w:lvlJc w:val="left"/>
      <w:pPr>
        <w:ind w:left="5040" w:hanging="360"/>
      </w:pPr>
      <w:rPr>
        <w:rFonts w:ascii="Symbol" w:hAnsi="Symbol" w:hint="default"/>
      </w:rPr>
    </w:lvl>
    <w:lvl w:ilvl="7" w:tplc="CE52D14A">
      <w:start w:val="1"/>
      <w:numFmt w:val="bullet"/>
      <w:lvlText w:val="o"/>
      <w:lvlJc w:val="left"/>
      <w:pPr>
        <w:ind w:left="5760" w:hanging="360"/>
      </w:pPr>
      <w:rPr>
        <w:rFonts w:ascii="Courier New" w:hAnsi="Courier New" w:hint="default"/>
      </w:rPr>
    </w:lvl>
    <w:lvl w:ilvl="8" w:tplc="916E9FD8">
      <w:start w:val="1"/>
      <w:numFmt w:val="bullet"/>
      <w:lvlText w:val=""/>
      <w:lvlJc w:val="left"/>
      <w:pPr>
        <w:ind w:left="6480" w:hanging="360"/>
      </w:pPr>
      <w:rPr>
        <w:rFonts w:ascii="Wingdings" w:hAnsi="Wingdings" w:hint="default"/>
      </w:rPr>
    </w:lvl>
  </w:abstractNum>
  <w:abstractNum w:abstractNumId="14" w15:restartNumberingAfterBreak="0">
    <w:nsid w:val="4AD51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53EB8"/>
    <w:multiLevelType w:val="hybridMultilevel"/>
    <w:tmpl w:val="09F8B260"/>
    <w:lvl w:ilvl="0" w:tplc="A504F2AA">
      <w:start w:val="1"/>
      <w:numFmt w:val="bullet"/>
      <w:lvlText w:val=""/>
      <w:lvlJc w:val="left"/>
      <w:pPr>
        <w:ind w:left="720" w:hanging="360"/>
      </w:pPr>
      <w:rPr>
        <w:rFonts w:ascii="Symbol" w:hAnsi="Symbol" w:hint="default"/>
      </w:rPr>
    </w:lvl>
    <w:lvl w:ilvl="1" w:tplc="143E1728">
      <w:start w:val="1"/>
      <w:numFmt w:val="bullet"/>
      <w:lvlText w:val="o"/>
      <w:lvlJc w:val="left"/>
      <w:pPr>
        <w:ind w:left="1440" w:hanging="360"/>
      </w:pPr>
      <w:rPr>
        <w:rFonts w:ascii="Courier New" w:hAnsi="Courier New" w:hint="default"/>
      </w:rPr>
    </w:lvl>
    <w:lvl w:ilvl="2" w:tplc="AF70DD2E">
      <w:start w:val="1"/>
      <w:numFmt w:val="bullet"/>
      <w:lvlText w:val=""/>
      <w:lvlJc w:val="left"/>
      <w:pPr>
        <w:ind w:left="2160" w:hanging="360"/>
      </w:pPr>
      <w:rPr>
        <w:rFonts w:ascii="Wingdings" w:hAnsi="Wingdings" w:hint="default"/>
      </w:rPr>
    </w:lvl>
    <w:lvl w:ilvl="3" w:tplc="D806FF32">
      <w:start w:val="1"/>
      <w:numFmt w:val="bullet"/>
      <w:lvlText w:val=""/>
      <w:lvlJc w:val="left"/>
      <w:pPr>
        <w:ind w:left="2880" w:hanging="360"/>
      </w:pPr>
      <w:rPr>
        <w:rFonts w:ascii="Symbol" w:hAnsi="Symbol" w:hint="default"/>
      </w:rPr>
    </w:lvl>
    <w:lvl w:ilvl="4" w:tplc="E934F92A">
      <w:start w:val="1"/>
      <w:numFmt w:val="bullet"/>
      <w:lvlText w:val="o"/>
      <w:lvlJc w:val="left"/>
      <w:pPr>
        <w:ind w:left="3600" w:hanging="360"/>
      </w:pPr>
      <w:rPr>
        <w:rFonts w:ascii="Courier New" w:hAnsi="Courier New" w:hint="default"/>
      </w:rPr>
    </w:lvl>
    <w:lvl w:ilvl="5" w:tplc="74E85D4E">
      <w:start w:val="1"/>
      <w:numFmt w:val="bullet"/>
      <w:lvlText w:val=""/>
      <w:lvlJc w:val="left"/>
      <w:pPr>
        <w:ind w:left="4320" w:hanging="360"/>
      </w:pPr>
      <w:rPr>
        <w:rFonts w:ascii="Wingdings" w:hAnsi="Wingdings" w:hint="default"/>
      </w:rPr>
    </w:lvl>
    <w:lvl w:ilvl="6" w:tplc="FE1AE230">
      <w:start w:val="1"/>
      <w:numFmt w:val="bullet"/>
      <w:lvlText w:val=""/>
      <w:lvlJc w:val="left"/>
      <w:pPr>
        <w:ind w:left="5040" w:hanging="360"/>
      </w:pPr>
      <w:rPr>
        <w:rFonts w:ascii="Symbol" w:hAnsi="Symbol" w:hint="default"/>
      </w:rPr>
    </w:lvl>
    <w:lvl w:ilvl="7" w:tplc="E50A7768">
      <w:start w:val="1"/>
      <w:numFmt w:val="bullet"/>
      <w:lvlText w:val="o"/>
      <w:lvlJc w:val="left"/>
      <w:pPr>
        <w:ind w:left="5760" w:hanging="360"/>
      </w:pPr>
      <w:rPr>
        <w:rFonts w:ascii="Courier New" w:hAnsi="Courier New" w:hint="default"/>
      </w:rPr>
    </w:lvl>
    <w:lvl w:ilvl="8" w:tplc="6D166E28">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7" w15:restartNumberingAfterBreak="0">
    <w:nsid w:val="5C28601A"/>
    <w:multiLevelType w:val="hybridMultilevel"/>
    <w:tmpl w:val="50FC5DF2"/>
    <w:lvl w:ilvl="0" w:tplc="80ACD1D6">
      <w:start w:val="1"/>
      <w:numFmt w:val="bullet"/>
      <w:lvlText w:val=""/>
      <w:lvlJc w:val="left"/>
      <w:pPr>
        <w:ind w:left="720" w:hanging="360"/>
      </w:pPr>
      <w:rPr>
        <w:rFonts w:ascii="Symbol" w:hAnsi="Symbol" w:hint="default"/>
      </w:rPr>
    </w:lvl>
    <w:lvl w:ilvl="1" w:tplc="B2A84E16">
      <w:start w:val="1"/>
      <w:numFmt w:val="bullet"/>
      <w:lvlText w:val="o"/>
      <w:lvlJc w:val="left"/>
      <w:pPr>
        <w:ind w:left="1440" w:hanging="360"/>
      </w:pPr>
      <w:rPr>
        <w:rFonts w:ascii="Courier New" w:hAnsi="Courier New" w:hint="default"/>
      </w:rPr>
    </w:lvl>
    <w:lvl w:ilvl="2" w:tplc="22BE4CE6">
      <w:start w:val="1"/>
      <w:numFmt w:val="bullet"/>
      <w:lvlText w:val=""/>
      <w:lvlJc w:val="left"/>
      <w:pPr>
        <w:ind w:left="2160" w:hanging="360"/>
      </w:pPr>
      <w:rPr>
        <w:rFonts w:ascii="Wingdings" w:hAnsi="Wingdings" w:hint="default"/>
      </w:rPr>
    </w:lvl>
    <w:lvl w:ilvl="3" w:tplc="A5F076B4">
      <w:start w:val="1"/>
      <w:numFmt w:val="bullet"/>
      <w:lvlText w:val=""/>
      <w:lvlJc w:val="left"/>
      <w:pPr>
        <w:ind w:left="2880" w:hanging="360"/>
      </w:pPr>
      <w:rPr>
        <w:rFonts w:ascii="Symbol" w:hAnsi="Symbol" w:hint="default"/>
      </w:rPr>
    </w:lvl>
    <w:lvl w:ilvl="4" w:tplc="53DA6D42">
      <w:start w:val="1"/>
      <w:numFmt w:val="bullet"/>
      <w:lvlText w:val="o"/>
      <w:lvlJc w:val="left"/>
      <w:pPr>
        <w:ind w:left="3600" w:hanging="360"/>
      </w:pPr>
      <w:rPr>
        <w:rFonts w:ascii="Courier New" w:hAnsi="Courier New" w:hint="default"/>
      </w:rPr>
    </w:lvl>
    <w:lvl w:ilvl="5" w:tplc="DB90E2B2">
      <w:start w:val="1"/>
      <w:numFmt w:val="bullet"/>
      <w:lvlText w:val=""/>
      <w:lvlJc w:val="left"/>
      <w:pPr>
        <w:ind w:left="4320" w:hanging="360"/>
      </w:pPr>
      <w:rPr>
        <w:rFonts w:ascii="Wingdings" w:hAnsi="Wingdings" w:hint="default"/>
      </w:rPr>
    </w:lvl>
    <w:lvl w:ilvl="6" w:tplc="7CA2F602">
      <w:start w:val="1"/>
      <w:numFmt w:val="bullet"/>
      <w:lvlText w:val=""/>
      <w:lvlJc w:val="left"/>
      <w:pPr>
        <w:ind w:left="5040" w:hanging="360"/>
      </w:pPr>
      <w:rPr>
        <w:rFonts w:ascii="Symbol" w:hAnsi="Symbol" w:hint="default"/>
      </w:rPr>
    </w:lvl>
    <w:lvl w:ilvl="7" w:tplc="6A7EDAE0">
      <w:start w:val="1"/>
      <w:numFmt w:val="bullet"/>
      <w:lvlText w:val="o"/>
      <w:lvlJc w:val="left"/>
      <w:pPr>
        <w:ind w:left="5760" w:hanging="360"/>
      </w:pPr>
      <w:rPr>
        <w:rFonts w:ascii="Courier New" w:hAnsi="Courier New" w:hint="default"/>
      </w:rPr>
    </w:lvl>
    <w:lvl w:ilvl="8" w:tplc="6D861B1C">
      <w:start w:val="1"/>
      <w:numFmt w:val="bullet"/>
      <w:lvlText w:val=""/>
      <w:lvlJc w:val="left"/>
      <w:pPr>
        <w:ind w:left="6480" w:hanging="360"/>
      </w:pPr>
      <w:rPr>
        <w:rFonts w:ascii="Wingdings" w:hAnsi="Wingdings" w:hint="default"/>
      </w:rPr>
    </w:lvl>
  </w:abstractNum>
  <w:abstractNum w:abstractNumId="18" w15:restartNumberingAfterBreak="0">
    <w:nsid w:val="64A75019"/>
    <w:multiLevelType w:val="hybridMultilevel"/>
    <w:tmpl w:val="954CE842"/>
    <w:lvl w:ilvl="0" w:tplc="DA7AFB58">
      <w:start w:val="1"/>
      <w:numFmt w:val="bullet"/>
      <w:lvlText w:val=""/>
      <w:lvlJc w:val="left"/>
      <w:pPr>
        <w:ind w:left="720" w:hanging="360"/>
      </w:pPr>
      <w:rPr>
        <w:rFonts w:ascii="Symbol" w:hAnsi="Symbol" w:hint="default"/>
      </w:rPr>
    </w:lvl>
    <w:lvl w:ilvl="1" w:tplc="FDB228EE">
      <w:start w:val="1"/>
      <w:numFmt w:val="bullet"/>
      <w:lvlText w:val="o"/>
      <w:lvlJc w:val="left"/>
      <w:pPr>
        <w:ind w:left="1440" w:hanging="360"/>
      </w:pPr>
      <w:rPr>
        <w:rFonts w:ascii="Courier New" w:hAnsi="Courier New" w:hint="default"/>
      </w:rPr>
    </w:lvl>
    <w:lvl w:ilvl="2" w:tplc="A12EEBD6">
      <w:start w:val="1"/>
      <w:numFmt w:val="bullet"/>
      <w:lvlText w:val=""/>
      <w:lvlJc w:val="left"/>
      <w:pPr>
        <w:ind w:left="2160" w:hanging="360"/>
      </w:pPr>
      <w:rPr>
        <w:rFonts w:ascii="Wingdings" w:hAnsi="Wingdings" w:hint="default"/>
      </w:rPr>
    </w:lvl>
    <w:lvl w:ilvl="3" w:tplc="01B86838">
      <w:start w:val="1"/>
      <w:numFmt w:val="bullet"/>
      <w:lvlText w:val=""/>
      <w:lvlJc w:val="left"/>
      <w:pPr>
        <w:ind w:left="2880" w:hanging="360"/>
      </w:pPr>
      <w:rPr>
        <w:rFonts w:ascii="Symbol" w:hAnsi="Symbol" w:hint="default"/>
      </w:rPr>
    </w:lvl>
    <w:lvl w:ilvl="4" w:tplc="A33E2D88">
      <w:start w:val="1"/>
      <w:numFmt w:val="bullet"/>
      <w:lvlText w:val="o"/>
      <w:lvlJc w:val="left"/>
      <w:pPr>
        <w:ind w:left="3600" w:hanging="360"/>
      </w:pPr>
      <w:rPr>
        <w:rFonts w:ascii="Courier New" w:hAnsi="Courier New" w:hint="default"/>
      </w:rPr>
    </w:lvl>
    <w:lvl w:ilvl="5" w:tplc="01CA03DC">
      <w:start w:val="1"/>
      <w:numFmt w:val="bullet"/>
      <w:lvlText w:val=""/>
      <w:lvlJc w:val="left"/>
      <w:pPr>
        <w:ind w:left="4320" w:hanging="360"/>
      </w:pPr>
      <w:rPr>
        <w:rFonts w:ascii="Wingdings" w:hAnsi="Wingdings" w:hint="default"/>
      </w:rPr>
    </w:lvl>
    <w:lvl w:ilvl="6" w:tplc="73DAE83A">
      <w:start w:val="1"/>
      <w:numFmt w:val="bullet"/>
      <w:lvlText w:val=""/>
      <w:lvlJc w:val="left"/>
      <w:pPr>
        <w:ind w:left="5040" w:hanging="360"/>
      </w:pPr>
      <w:rPr>
        <w:rFonts w:ascii="Symbol" w:hAnsi="Symbol" w:hint="default"/>
      </w:rPr>
    </w:lvl>
    <w:lvl w:ilvl="7" w:tplc="8D6E1C96">
      <w:start w:val="1"/>
      <w:numFmt w:val="bullet"/>
      <w:lvlText w:val="o"/>
      <w:lvlJc w:val="left"/>
      <w:pPr>
        <w:ind w:left="5760" w:hanging="360"/>
      </w:pPr>
      <w:rPr>
        <w:rFonts w:ascii="Courier New" w:hAnsi="Courier New" w:hint="default"/>
      </w:rPr>
    </w:lvl>
    <w:lvl w:ilvl="8" w:tplc="0BD2BDF8">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20" w15:restartNumberingAfterBreak="0">
    <w:nsid w:val="74D27EF5"/>
    <w:multiLevelType w:val="multilevel"/>
    <w:tmpl w:val="A8601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122834">
    <w:abstractNumId w:val="18"/>
  </w:num>
  <w:num w:numId="2" w16cid:durableId="1074619687">
    <w:abstractNumId w:val="15"/>
  </w:num>
  <w:num w:numId="3" w16cid:durableId="421686316">
    <w:abstractNumId w:val="13"/>
  </w:num>
  <w:num w:numId="4" w16cid:durableId="950085655">
    <w:abstractNumId w:val="12"/>
  </w:num>
  <w:num w:numId="5" w16cid:durableId="1671178227">
    <w:abstractNumId w:val="17"/>
  </w:num>
  <w:num w:numId="6" w16cid:durableId="363289122">
    <w:abstractNumId w:val="9"/>
  </w:num>
  <w:num w:numId="7" w16cid:durableId="1773436715">
    <w:abstractNumId w:val="19"/>
  </w:num>
  <w:num w:numId="8" w16cid:durableId="394398141">
    <w:abstractNumId w:val="19"/>
    <w:lvlOverride w:ilvl="0">
      <w:startOverride w:val="1"/>
    </w:lvlOverride>
  </w:num>
  <w:num w:numId="9" w16cid:durableId="65955723">
    <w:abstractNumId w:val="11"/>
  </w:num>
  <w:num w:numId="10" w16cid:durableId="900142883">
    <w:abstractNumId w:val="7"/>
  </w:num>
  <w:num w:numId="11" w16cid:durableId="1106651772">
    <w:abstractNumId w:val="6"/>
  </w:num>
  <w:num w:numId="12" w16cid:durableId="1284071850">
    <w:abstractNumId w:val="5"/>
  </w:num>
  <w:num w:numId="13" w16cid:durableId="2023974801">
    <w:abstractNumId w:val="4"/>
  </w:num>
  <w:num w:numId="14" w16cid:durableId="815872695">
    <w:abstractNumId w:val="8"/>
  </w:num>
  <w:num w:numId="15" w16cid:durableId="551623239">
    <w:abstractNumId w:val="3"/>
  </w:num>
  <w:num w:numId="16" w16cid:durableId="1153762191">
    <w:abstractNumId w:val="2"/>
  </w:num>
  <w:num w:numId="17" w16cid:durableId="1139957664">
    <w:abstractNumId w:val="1"/>
  </w:num>
  <w:num w:numId="18" w16cid:durableId="1142621376">
    <w:abstractNumId w:val="0"/>
  </w:num>
  <w:num w:numId="19" w16cid:durableId="8878826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148622">
    <w:abstractNumId w:val="16"/>
  </w:num>
  <w:num w:numId="21" w16cid:durableId="1749964385">
    <w:abstractNumId w:val="10"/>
  </w:num>
  <w:num w:numId="22" w16cid:durableId="90128127">
    <w:abstractNumId w:val="10"/>
    <w:lvlOverride w:ilvl="0">
      <w:startOverride w:val="1"/>
    </w:lvlOverride>
  </w:num>
  <w:num w:numId="23" w16cid:durableId="240332114">
    <w:abstractNumId w:val="20"/>
  </w:num>
  <w:num w:numId="24" w16cid:durableId="1925412449">
    <w:abstractNumId w:val="14"/>
  </w:num>
  <w:num w:numId="25" w16cid:durableId="86837115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FC"/>
    <w:rsid w:val="00006E96"/>
    <w:rsid w:val="00016068"/>
    <w:rsid w:val="000232EA"/>
    <w:rsid w:val="00023DA4"/>
    <w:rsid w:val="000277C5"/>
    <w:rsid w:val="0003523A"/>
    <w:rsid w:val="00083B37"/>
    <w:rsid w:val="00094392"/>
    <w:rsid w:val="000A0612"/>
    <w:rsid w:val="000A2328"/>
    <w:rsid w:val="000B3ABF"/>
    <w:rsid w:val="000B4CCC"/>
    <w:rsid w:val="000B59BD"/>
    <w:rsid w:val="000D041B"/>
    <w:rsid w:val="000D0F1E"/>
    <w:rsid w:val="000D6B48"/>
    <w:rsid w:val="000E3526"/>
    <w:rsid w:val="000E50AB"/>
    <w:rsid w:val="000F407A"/>
    <w:rsid w:val="001052CA"/>
    <w:rsid w:val="001067A1"/>
    <w:rsid w:val="00113358"/>
    <w:rsid w:val="001640E7"/>
    <w:rsid w:val="001759AF"/>
    <w:rsid w:val="00175DE0"/>
    <w:rsid w:val="001A728E"/>
    <w:rsid w:val="001B34ED"/>
    <w:rsid w:val="001D3121"/>
    <w:rsid w:val="001E042A"/>
    <w:rsid w:val="0020207E"/>
    <w:rsid w:val="00206A9A"/>
    <w:rsid w:val="0021247F"/>
    <w:rsid w:val="00225505"/>
    <w:rsid w:val="00256831"/>
    <w:rsid w:val="00266CAB"/>
    <w:rsid w:val="002673CF"/>
    <w:rsid w:val="002A13F1"/>
    <w:rsid w:val="002A6340"/>
    <w:rsid w:val="002B43CF"/>
    <w:rsid w:val="00325DA6"/>
    <w:rsid w:val="003312ED"/>
    <w:rsid w:val="003436F9"/>
    <w:rsid w:val="00371458"/>
    <w:rsid w:val="00385CDF"/>
    <w:rsid w:val="003A0664"/>
    <w:rsid w:val="003D5040"/>
    <w:rsid w:val="003F4165"/>
    <w:rsid w:val="004018C1"/>
    <w:rsid w:val="004060C6"/>
    <w:rsid w:val="00446879"/>
    <w:rsid w:val="00450CCA"/>
    <w:rsid w:val="00455BAB"/>
    <w:rsid w:val="00456D48"/>
    <w:rsid w:val="00470CE0"/>
    <w:rsid w:val="00471213"/>
    <w:rsid w:val="004727F4"/>
    <w:rsid w:val="0047771A"/>
    <w:rsid w:val="004A0A8D"/>
    <w:rsid w:val="004A35A8"/>
    <w:rsid w:val="004B77FC"/>
    <w:rsid w:val="004C5EC7"/>
    <w:rsid w:val="004C7C70"/>
    <w:rsid w:val="004E0E4E"/>
    <w:rsid w:val="004E20F3"/>
    <w:rsid w:val="00514E76"/>
    <w:rsid w:val="00535D67"/>
    <w:rsid w:val="005439CB"/>
    <w:rsid w:val="00575B92"/>
    <w:rsid w:val="00577BA4"/>
    <w:rsid w:val="00581E39"/>
    <w:rsid w:val="005973D2"/>
    <w:rsid w:val="005A1594"/>
    <w:rsid w:val="005A64AC"/>
    <w:rsid w:val="005B2903"/>
    <w:rsid w:val="005B5BA5"/>
    <w:rsid w:val="005D4DC9"/>
    <w:rsid w:val="005F396E"/>
    <w:rsid w:val="005F7999"/>
    <w:rsid w:val="00621B2B"/>
    <w:rsid w:val="00626EDA"/>
    <w:rsid w:val="00632CBA"/>
    <w:rsid w:val="0063680F"/>
    <w:rsid w:val="006401F4"/>
    <w:rsid w:val="00652B4A"/>
    <w:rsid w:val="00673383"/>
    <w:rsid w:val="0067426C"/>
    <w:rsid w:val="006802D1"/>
    <w:rsid w:val="006961D8"/>
    <w:rsid w:val="006B4047"/>
    <w:rsid w:val="006C025B"/>
    <w:rsid w:val="006C08F0"/>
    <w:rsid w:val="006C3A7B"/>
    <w:rsid w:val="006D563C"/>
    <w:rsid w:val="006D7FF8"/>
    <w:rsid w:val="00704472"/>
    <w:rsid w:val="00731612"/>
    <w:rsid w:val="0073696D"/>
    <w:rsid w:val="00750A70"/>
    <w:rsid w:val="00791457"/>
    <w:rsid w:val="007F372E"/>
    <w:rsid w:val="008471C0"/>
    <w:rsid w:val="0087771F"/>
    <w:rsid w:val="008D5E06"/>
    <w:rsid w:val="008D6D77"/>
    <w:rsid w:val="008D7CD6"/>
    <w:rsid w:val="008E5BCA"/>
    <w:rsid w:val="008E631E"/>
    <w:rsid w:val="008F0900"/>
    <w:rsid w:val="009002B1"/>
    <w:rsid w:val="00914873"/>
    <w:rsid w:val="009279AB"/>
    <w:rsid w:val="00954BFF"/>
    <w:rsid w:val="009605AB"/>
    <w:rsid w:val="00963CF3"/>
    <w:rsid w:val="00971F80"/>
    <w:rsid w:val="00987DEB"/>
    <w:rsid w:val="009B1731"/>
    <w:rsid w:val="009C0227"/>
    <w:rsid w:val="009C49EC"/>
    <w:rsid w:val="009E2B16"/>
    <w:rsid w:val="00A0662A"/>
    <w:rsid w:val="00A54D52"/>
    <w:rsid w:val="00A67AE6"/>
    <w:rsid w:val="00A8296E"/>
    <w:rsid w:val="00A97044"/>
    <w:rsid w:val="00AA316B"/>
    <w:rsid w:val="00AB5FD7"/>
    <w:rsid w:val="00AC794B"/>
    <w:rsid w:val="00AE47E7"/>
    <w:rsid w:val="00AE7EFB"/>
    <w:rsid w:val="00AF6F5E"/>
    <w:rsid w:val="00B04D5B"/>
    <w:rsid w:val="00B05004"/>
    <w:rsid w:val="00B1021E"/>
    <w:rsid w:val="00B118EA"/>
    <w:rsid w:val="00B77ABD"/>
    <w:rsid w:val="00B80D0D"/>
    <w:rsid w:val="00BC1FD2"/>
    <w:rsid w:val="00BD7D71"/>
    <w:rsid w:val="00BD7EBC"/>
    <w:rsid w:val="00BE3695"/>
    <w:rsid w:val="00C03166"/>
    <w:rsid w:val="00C20A83"/>
    <w:rsid w:val="00C244A1"/>
    <w:rsid w:val="00C305F6"/>
    <w:rsid w:val="00C41830"/>
    <w:rsid w:val="00C76CE4"/>
    <w:rsid w:val="00C82F2B"/>
    <w:rsid w:val="00C92C41"/>
    <w:rsid w:val="00C94B82"/>
    <w:rsid w:val="00CA22D1"/>
    <w:rsid w:val="00CA2C86"/>
    <w:rsid w:val="00CC2F18"/>
    <w:rsid w:val="00CD6456"/>
    <w:rsid w:val="00CE0EF0"/>
    <w:rsid w:val="00CF0D9F"/>
    <w:rsid w:val="00CF47B1"/>
    <w:rsid w:val="00D212E6"/>
    <w:rsid w:val="00D42A38"/>
    <w:rsid w:val="00D50009"/>
    <w:rsid w:val="00D57E3E"/>
    <w:rsid w:val="00D840D6"/>
    <w:rsid w:val="00DB24CB"/>
    <w:rsid w:val="00DE1E96"/>
    <w:rsid w:val="00DE3D4A"/>
    <w:rsid w:val="00DF5013"/>
    <w:rsid w:val="00E03FD1"/>
    <w:rsid w:val="00E218A3"/>
    <w:rsid w:val="00E41C52"/>
    <w:rsid w:val="00E43537"/>
    <w:rsid w:val="00E54B00"/>
    <w:rsid w:val="00E60463"/>
    <w:rsid w:val="00E93F5E"/>
    <w:rsid w:val="00E9640A"/>
    <w:rsid w:val="00EB43D5"/>
    <w:rsid w:val="00ED7DC4"/>
    <w:rsid w:val="00EE0678"/>
    <w:rsid w:val="00EF5792"/>
    <w:rsid w:val="00EF58BA"/>
    <w:rsid w:val="00F11978"/>
    <w:rsid w:val="00F1586E"/>
    <w:rsid w:val="00F354A1"/>
    <w:rsid w:val="00F37B71"/>
    <w:rsid w:val="00F4617E"/>
    <w:rsid w:val="00F5719C"/>
    <w:rsid w:val="00FB568E"/>
    <w:rsid w:val="00FB7CD0"/>
    <w:rsid w:val="00FE7797"/>
    <w:rsid w:val="00FF44A3"/>
    <w:rsid w:val="00FF5A55"/>
    <w:rsid w:val="00FF7A5A"/>
    <w:rsid w:val="04F8978B"/>
    <w:rsid w:val="05802BE1"/>
    <w:rsid w:val="0B67D90F"/>
    <w:rsid w:val="0D03A970"/>
    <w:rsid w:val="0F23268B"/>
    <w:rsid w:val="1928842F"/>
    <w:rsid w:val="1ABCC70E"/>
    <w:rsid w:val="1F06E6A0"/>
    <w:rsid w:val="22C7D8F3"/>
    <w:rsid w:val="2D3B47C4"/>
    <w:rsid w:val="2E1710CA"/>
    <w:rsid w:val="2E85D974"/>
    <w:rsid w:val="2F08FC29"/>
    <w:rsid w:val="310796F9"/>
    <w:rsid w:val="3A3403AF"/>
    <w:rsid w:val="3C51997D"/>
    <w:rsid w:val="3C952C12"/>
    <w:rsid w:val="436D8EEA"/>
    <w:rsid w:val="4CBBF51A"/>
    <w:rsid w:val="4FFD17C1"/>
    <w:rsid w:val="549E23A9"/>
    <w:rsid w:val="57136903"/>
    <w:rsid w:val="5FB55C81"/>
    <w:rsid w:val="68CABA03"/>
    <w:rsid w:val="6E277A8B"/>
    <w:rsid w:val="71AB09A9"/>
    <w:rsid w:val="79325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9D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9"/>
      </w:numPr>
      <w:spacing w:before="360" w:after="120" w:line="240" w:lineRule="auto"/>
      <w:outlineLvl w:val="1"/>
    </w:pPr>
    <w:rPr>
      <w:rFonts w:cs="Times New Roman (Body CS)"/>
      <w:b/>
      <w:bCs/>
      <w:color w:val="071DF2" w:themeColor="accent4" w:themeShade="BF"/>
      <w:spacing w:val="10"/>
      <w:sz w:val="24"/>
    </w:rPr>
  </w:style>
  <w:style w:type="paragraph" w:styleId="Heading30">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0"/>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7"/>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0"/>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TOC1">
    <w:name w:val="toc 1"/>
    <w:basedOn w:val="Normal"/>
    <w:next w:val="Normal"/>
    <w:autoRedefine/>
    <w:uiPriority w:val="39"/>
    <w:unhideWhenUsed/>
    <w:rsid w:val="008D7CD6"/>
    <w:pPr>
      <w:spacing w:after="100"/>
    </w:pPr>
  </w:style>
  <w:style w:type="paragraph" w:styleId="TOC2">
    <w:name w:val="toc 2"/>
    <w:basedOn w:val="Normal"/>
    <w:next w:val="Normal"/>
    <w:autoRedefine/>
    <w:uiPriority w:val="39"/>
    <w:unhideWhenUsed/>
    <w:rsid w:val="008D7CD6"/>
    <w:pPr>
      <w:spacing w:after="100"/>
      <w:ind w:left="180"/>
    </w:pPr>
  </w:style>
  <w:style w:type="paragraph" w:styleId="TOCHeading">
    <w:name w:val="TOC Heading"/>
    <w:basedOn w:val="Heading1"/>
    <w:next w:val="Normal"/>
    <w:uiPriority w:val="39"/>
    <w:unhideWhenUsed/>
    <w:qFormat/>
    <w:rsid w:val="008D7CD6"/>
    <w:pPr>
      <w:spacing w:before="240" w:after="0" w:line="259" w:lineRule="auto"/>
      <w:outlineLvl w:val="9"/>
    </w:pPr>
    <w:rPr>
      <w:rFonts w:eastAsiaTheme="majorEastAsia" w:cstheme="majorBidi"/>
      <w:b w:val="0"/>
      <w:bCs w:val="0"/>
      <w:caps w:val="0"/>
      <w:color w:val="16395A" w:themeColor="accent1" w:themeShade="BF"/>
      <w:spacing w:val="0"/>
      <w:sz w:val="32"/>
      <w:szCs w:val="32"/>
      <w:lang w:eastAsia="en-US"/>
    </w:rPr>
  </w:style>
  <w:style w:type="paragraph" w:customStyle="1" w:styleId="heading3">
    <w:name w:val="heading3"/>
    <w:basedOn w:val="Heading2"/>
    <w:link w:val="heading3Char0"/>
    <w:qFormat/>
    <w:rsid w:val="008D7CD6"/>
    <w:pPr>
      <w:numPr>
        <w:numId w:val="21"/>
      </w:numPr>
    </w:pPr>
    <w:rPr>
      <w:color w:val="5294D4" w:themeColor="accent1" w:themeTint="99"/>
    </w:rPr>
  </w:style>
  <w:style w:type="paragraph" w:styleId="NormalWeb">
    <w:name w:val="Normal (Web)"/>
    <w:basedOn w:val="Normal"/>
    <w:uiPriority w:val="99"/>
    <w:semiHidden/>
    <w:unhideWhenUsed/>
    <w:rsid w:val="00577BA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3Char0">
    <w:name w:val="heading3 Char"/>
    <w:basedOn w:val="Heading2Char"/>
    <w:link w:val="heading3"/>
    <w:rsid w:val="008D7CD6"/>
    <w:rPr>
      <w:rFonts w:cs="Times New Roman (Body CS)"/>
      <w:b/>
      <w:bCs/>
      <w:color w:val="5294D4" w:themeColor="accent1" w:themeTint="99"/>
      <w:spacing w:val="10"/>
      <w:sz w:val="24"/>
    </w:rPr>
  </w:style>
  <w:style w:type="paragraph" w:styleId="ListParagraph">
    <w:name w:val="List Paragraph"/>
    <w:basedOn w:val="Normal"/>
    <w:uiPriority w:val="34"/>
    <w:unhideWhenUsed/>
    <w:qFormat/>
    <w:rsid w:val="0057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3939">
      <w:bodyDiv w:val="1"/>
      <w:marLeft w:val="0"/>
      <w:marRight w:val="0"/>
      <w:marTop w:val="0"/>
      <w:marBottom w:val="0"/>
      <w:divBdr>
        <w:top w:val="none" w:sz="0" w:space="0" w:color="auto"/>
        <w:left w:val="none" w:sz="0" w:space="0" w:color="auto"/>
        <w:bottom w:val="none" w:sz="0" w:space="0" w:color="auto"/>
        <w:right w:val="none" w:sz="0" w:space="0" w:color="auto"/>
      </w:divBdr>
    </w:div>
    <w:div w:id="615217593">
      <w:bodyDiv w:val="1"/>
      <w:marLeft w:val="0"/>
      <w:marRight w:val="0"/>
      <w:marTop w:val="0"/>
      <w:marBottom w:val="0"/>
      <w:divBdr>
        <w:top w:val="none" w:sz="0" w:space="0" w:color="auto"/>
        <w:left w:val="none" w:sz="0" w:space="0" w:color="auto"/>
        <w:bottom w:val="none" w:sz="0" w:space="0" w:color="auto"/>
        <w:right w:val="none" w:sz="0" w:space="0" w:color="auto"/>
      </w:divBdr>
    </w:div>
    <w:div w:id="752092908">
      <w:bodyDiv w:val="1"/>
      <w:marLeft w:val="0"/>
      <w:marRight w:val="0"/>
      <w:marTop w:val="0"/>
      <w:marBottom w:val="0"/>
      <w:divBdr>
        <w:top w:val="none" w:sz="0" w:space="0" w:color="auto"/>
        <w:left w:val="none" w:sz="0" w:space="0" w:color="auto"/>
        <w:bottom w:val="none" w:sz="0" w:space="0" w:color="auto"/>
        <w:right w:val="none" w:sz="0" w:space="0" w:color="auto"/>
      </w:divBdr>
      <w:divsChild>
        <w:div w:id="523835355">
          <w:marLeft w:val="0"/>
          <w:marRight w:val="0"/>
          <w:marTop w:val="0"/>
          <w:marBottom w:val="0"/>
          <w:divBdr>
            <w:top w:val="none" w:sz="0" w:space="0" w:color="auto"/>
            <w:left w:val="none" w:sz="0" w:space="0" w:color="auto"/>
            <w:bottom w:val="none" w:sz="0" w:space="0" w:color="auto"/>
            <w:right w:val="none" w:sz="0" w:space="0" w:color="auto"/>
          </w:divBdr>
          <w:divsChild>
            <w:div w:id="855003798">
              <w:marLeft w:val="0"/>
              <w:marRight w:val="0"/>
              <w:marTop w:val="0"/>
              <w:marBottom w:val="0"/>
              <w:divBdr>
                <w:top w:val="none" w:sz="0" w:space="0" w:color="auto"/>
                <w:left w:val="none" w:sz="0" w:space="0" w:color="auto"/>
                <w:bottom w:val="none" w:sz="0" w:space="0" w:color="auto"/>
                <w:right w:val="none" w:sz="0" w:space="0" w:color="auto"/>
              </w:divBdr>
            </w:div>
            <w:div w:id="1800611580">
              <w:marLeft w:val="0"/>
              <w:marRight w:val="0"/>
              <w:marTop w:val="0"/>
              <w:marBottom w:val="0"/>
              <w:divBdr>
                <w:top w:val="none" w:sz="0" w:space="0" w:color="auto"/>
                <w:left w:val="none" w:sz="0" w:space="0" w:color="auto"/>
                <w:bottom w:val="none" w:sz="0" w:space="0" w:color="auto"/>
                <w:right w:val="none" w:sz="0" w:space="0" w:color="auto"/>
              </w:divBdr>
            </w:div>
          </w:divsChild>
        </w:div>
        <w:div w:id="1063143684">
          <w:marLeft w:val="0"/>
          <w:marRight w:val="0"/>
          <w:marTop w:val="0"/>
          <w:marBottom w:val="0"/>
          <w:divBdr>
            <w:top w:val="none" w:sz="0" w:space="0" w:color="auto"/>
            <w:left w:val="none" w:sz="0" w:space="0" w:color="auto"/>
            <w:bottom w:val="none" w:sz="0" w:space="0" w:color="auto"/>
            <w:right w:val="none" w:sz="0" w:space="0" w:color="auto"/>
          </w:divBdr>
          <w:divsChild>
            <w:div w:id="718438189">
              <w:marLeft w:val="0"/>
              <w:marRight w:val="0"/>
              <w:marTop w:val="0"/>
              <w:marBottom w:val="0"/>
              <w:divBdr>
                <w:top w:val="none" w:sz="0" w:space="0" w:color="auto"/>
                <w:left w:val="none" w:sz="0" w:space="0" w:color="auto"/>
                <w:bottom w:val="none" w:sz="0" w:space="0" w:color="auto"/>
                <w:right w:val="none" w:sz="0" w:space="0" w:color="auto"/>
              </w:divBdr>
            </w:div>
            <w:div w:id="974339411">
              <w:marLeft w:val="0"/>
              <w:marRight w:val="0"/>
              <w:marTop w:val="0"/>
              <w:marBottom w:val="0"/>
              <w:divBdr>
                <w:top w:val="none" w:sz="0" w:space="0" w:color="auto"/>
                <w:left w:val="none" w:sz="0" w:space="0" w:color="auto"/>
                <w:bottom w:val="none" w:sz="0" w:space="0" w:color="auto"/>
                <w:right w:val="none" w:sz="0" w:space="0" w:color="auto"/>
              </w:divBdr>
            </w:div>
            <w:div w:id="1179000718">
              <w:marLeft w:val="0"/>
              <w:marRight w:val="0"/>
              <w:marTop w:val="0"/>
              <w:marBottom w:val="0"/>
              <w:divBdr>
                <w:top w:val="none" w:sz="0" w:space="0" w:color="auto"/>
                <w:left w:val="none" w:sz="0" w:space="0" w:color="auto"/>
                <w:bottom w:val="none" w:sz="0" w:space="0" w:color="auto"/>
                <w:right w:val="none" w:sz="0" w:space="0" w:color="auto"/>
              </w:divBdr>
            </w:div>
            <w:div w:id="12345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2958">
      <w:bodyDiv w:val="1"/>
      <w:marLeft w:val="0"/>
      <w:marRight w:val="0"/>
      <w:marTop w:val="0"/>
      <w:marBottom w:val="0"/>
      <w:divBdr>
        <w:top w:val="none" w:sz="0" w:space="0" w:color="auto"/>
        <w:left w:val="none" w:sz="0" w:space="0" w:color="auto"/>
        <w:bottom w:val="none" w:sz="0" w:space="0" w:color="auto"/>
        <w:right w:val="none" w:sz="0" w:space="0" w:color="auto"/>
      </w:divBdr>
    </w:div>
    <w:div w:id="997267306">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609390262">
      <w:bodyDiv w:val="1"/>
      <w:marLeft w:val="0"/>
      <w:marRight w:val="0"/>
      <w:marTop w:val="0"/>
      <w:marBottom w:val="0"/>
      <w:divBdr>
        <w:top w:val="none" w:sz="0" w:space="0" w:color="auto"/>
        <w:left w:val="none" w:sz="0" w:space="0" w:color="auto"/>
        <w:bottom w:val="none" w:sz="0" w:space="0" w:color="auto"/>
        <w:right w:val="none" w:sz="0" w:space="0" w:color="auto"/>
      </w:divBdr>
    </w:div>
    <w:div w:id="1948583348">
      <w:bodyDiv w:val="1"/>
      <w:marLeft w:val="0"/>
      <w:marRight w:val="0"/>
      <w:marTop w:val="0"/>
      <w:marBottom w:val="0"/>
      <w:divBdr>
        <w:top w:val="none" w:sz="0" w:space="0" w:color="auto"/>
        <w:left w:val="none" w:sz="0" w:space="0" w:color="auto"/>
        <w:bottom w:val="none" w:sz="0" w:space="0" w:color="auto"/>
        <w:right w:val="none" w:sz="0" w:space="0" w:color="auto"/>
      </w:divBdr>
      <w:divsChild>
        <w:div w:id="91440563">
          <w:marLeft w:val="0"/>
          <w:marRight w:val="0"/>
          <w:marTop w:val="0"/>
          <w:marBottom w:val="0"/>
          <w:divBdr>
            <w:top w:val="none" w:sz="0" w:space="0" w:color="auto"/>
            <w:left w:val="none" w:sz="0" w:space="0" w:color="auto"/>
            <w:bottom w:val="none" w:sz="0" w:space="0" w:color="auto"/>
            <w:right w:val="none" w:sz="0" w:space="0" w:color="auto"/>
          </w:divBdr>
        </w:div>
        <w:div w:id="166098933">
          <w:marLeft w:val="0"/>
          <w:marRight w:val="0"/>
          <w:marTop w:val="0"/>
          <w:marBottom w:val="0"/>
          <w:divBdr>
            <w:top w:val="none" w:sz="0" w:space="0" w:color="auto"/>
            <w:left w:val="none" w:sz="0" w:space="0" w:color="auto"/>
            <w:bottom w:val="none" w:sz="0" w:space="0" w:color="auto"/>
            <w:right w:val="none" w:sz="0" w:space="0" w:color="auto"/>
          </w:divBdr>
          <w:divsChild>
            <w:div w:id="87778258">
              <w:marLeft w:val="0"/>
              <w:marRight w:val="0"/>
              <w:marTop w:val="0"/>
              <w:marBottom w:val="0"/>
              <w:divBdr>
                <w:top w:val="none" w:sz="0" w:space="0" w:color="auto"/>
                <w:left w:val="none" w:sz="0" w:space="0" w:color="auto"/>
                <w:bottom w:val="none" w:sz="0" w:space="0" w:color="auto"/>
                <w:right w:val="none" w:sz="0" w:space="0" w:color="auto"/>
              </w:divBdr>
            </w:div>
            <w:div w:id="284846018">
              <w:marLeft w:val="0"/>
              <w:marRight w:val="0"/>
              <w:marTop w:val="0"/>
              <w:marBottom w:val="0"/>
              <w:divBdr>
                <w:top w:val="none" w:sz="0" w:space="0" w:color="auto"/>
                <w:left w:val="none" w:sz="0" w:space="0" w:color="auto"/>
                <w:bottom w:val="none" w:sz="0" w:space="0" w:color="auto"/>
                <w:right w:val="none" w:sz="0" w:space="0" w:color="auto"/>
              </w:divBdr>
            </w:div>
            <w:div w:id="837384667">
              <w:marLeft w:val="0"/>
              <w:marRight w:val="0"/>
              <w:marTop w:val="0"/>
              <w:marBottom w:val="0"/>
              <w:divBdr>
                <w:top w:val="none" w:sz="0" w:space="0" w:color="auto"/>
                <w:left w:val="none" w:sz="0" w:space="0" w:color="auto"/>
                <w:bottom w:val="none" w:sz="0" w:space="0" w:color="auto"/>
                <w:right w:val="none" w:sz="0" w:space="0" w:color="auto"/>
              </w:divBdr>
            </w:div>
            <w:div w:id="1464426290">
              <w:marLeft w:val="0"/>
              <w:marRight w:val="0"/>
              <w:marTop w:val="0"/>
              <w:marBottom w:val="0"/>
              <w:divBdr>
                <w:top w:val="none" w:sz="0" w:space="0" w:color="auto"/>
                <w:left w:val="none" w:sz="0" w:space="0" w:color="auto"/>
                <w:bottom w:val="none" w:sz="0" w:space="0" w:color="auto"/>
                <w:right w:val="none" w:sz="0" w:space="0" w:color="auto"/>
              </w:divBdr>
            </w:div>
            <w:div w:id="1846242248">
              <w:marLeft w:val="0"/>
              <w:marRight w:val="0"/>
              <w:marTop w:val="0"/>
              <w:marBottom w:val="0"/>
              <w:divBdr>
                <w:top w:val="none" w:sz="0" w:space="0" w:color="auto"/>
                <w:left w:val="none" w:sz="0" w:space="0" w:color="auto"/>
                <w:bottom w:val="none" w:sz="0" w:space="0" w:color="auto"/>
                <w:right w:val="none" w:sz="0" w:space="0" w:color="auto"/>
              </w:divBdr>
            </w:div>
          </w:divsChild>
        </w:div>
        <w:div w:id="1040782824">
          <w:marLeft w:val="0"/>
          <w:marRight w:val="0"/>
          <w:marTop w:val="0"/>
          <w:marBottom w:val="0"/>
          <w:divBdr>
            <w:top w:val="none" w:sz="0" w:space="0" w:color="auto"/>
            <w:left w:val="none" w:sz="0" w:space="0" w:color="auto"/>
            <w:bottom w:val="none" w:sz="0" w:space="0" w:color="auto"/>
            <w:right w:val="none" w:sz="0" w:space="0" w:color="auto"/>
          </w:divBdr>
          <w:divsChild>
            <w:div w:id="746540884">
              <w:marLeft w:val="0"/>
              <w:marRight w:val="0"/>
              <w:marTop w:val="0"/>
              <w:marBottom w:val="0"/>
              <w:divBdr>
                <w:top w:val="none" w:sz="0" w:space="0" w:color="auto"/>
                <w:left w:val="none" w:sz="0" w:space="0" w:color="auto"/>
                <w:bottom w:val="none" w:sz="0" w:space="0" w:color="auto"/>
                <w:right w:val="none" w:sz="0" w:space="0" w:color="auto"/>
              </w:divBdr>
            </w:div>
            <w:div w:id="1529371591">
              <w:marLeft w:val="0"/>
              <w:marRight w:val="0"/>
              <w:marTop w:val="0"/>
              <w:marBottom w:val="0"/>
              <w:divBdr>
                <w:top w:val="none" w:sz="0" w:space="0" w:color="auto"/>
                <w:left w:val="none" w:sz="0" w:space="0" w:color="auto"/>
                <w:bottom w:val="none" w:sz="0" w:space="0" w:color="auto"/>
                <w:right w:val="none" w:sz="0" w:space="0" w:color="auto"/>
              </w:divBdr>
            </w:div>
            <w:div w:id="1870992418">
              <w:marLeft w:val="0"/>
              <w:marRight w:val="0"/>
              <w:marTop w:val="0"/>
              <w:marBottom w:val="0"/>
              <w:divBdr>
                <w:top w:val="none" w:sz="0" w:space="0" w:color="auto"/>
                <w:left w:val="none" w:sz="0" w:space="0" w:color="auto"/>
                <w:bottom w:val="none" w:sz="0" w:space="0" w:color="auto"/>
                <w:right w:val="none" w:sz="0" w:space="0" w:color="auto"/>
              </w:divBdr>
            </w:div>
            <w:div w:id="2015961485">
              <w:marLeft w:val="0"/>
              <w:marRight w:val="0"/>
              <w:marTop w:val="0"/>
              <w:marBottom w:val="0"/>
              <w:divBdr>
                <w:top w:val="none" w:sz="0" w:space="0" w:color="auto"/>
                <w:left w:val="none" w:sz="0" w:space="0" w:color="auto"/>
                <w:bottom w:val="none" w:sz="0" w:space="0" w:color="auto"/>
                <w:right w:val="none" w:sz="0" w:space="0" w:color="auto"/>
              </w:divBdr>
            </w:div>
            <w:div w:id="2036953922">
              <w:marLeft w:val="0"/>
              <w:marRight w:val="0"/>
              <w:marTop w:val="0"/>
              <w:marBottom w:val="0"/>
              <w:divBdr>
                <w:top w:val="none" w:sz="0" w:space="0" w:color="auto"/>
                <w:left w:val="none" w:sz="0" w:space="0" w:color="auto"/>
                <w:bottom w:val="none" w:sz="0" w:space="0" w:color="auto"/>
                <w:right w:val="none" w:sz="0" w:space="0" w:color="auto"/>
              </w:divBdr>
            </w:div>
          </w:divsChild>
        </w:div>
        <w:div w:id="1048458379">
          <w:marLeft w:val="0"/>
          <w:marRight w:val="0"/>
          <w:marTop w:val="0"/>
          <w:marBottom w:val="0"/>
          <w:divBdr>
            <w:top w:val="none" w:sz="0" w:space="0" w:color="auto"/>
            <w:left w:val="none" w:sz="0" w:space="0" w:color="auto"/>
            <w:bottom w:val="none" w:sz="0" w:space="0" w:color="auto"/>
            <w:right w:val="none" w:sz="0" w:space="0" w:color="auto"/>
          </w:divBdr>
          <w:divsChild>
            <w:div w:id="916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C05E8147CA4332A1E938617B9EEFC8"/>
        <w:category>
          <w:name w:val="General"/>
          <w:gallery w:val="placeholder"/>
        </w:category>
        <w:types>
          <w:type w:val="bbPlcHdr"/>
        </w:types>
        <w:behaviors>
          <w:behavior w:val="content"/>
        </w:behaviors>
        <w:guid w:val="{1D576F04-54E0-4BB3-9FEC-DCC0E663248A}"/>
      </w:docPartPr>
      <w:docPartBody>
        <w:p w:rsidR="00E63955" w:rsidRDefault="00256831">
          <w:pPr>
            <w:pStyle w:val="3AC05E8147CA4332A1E938617B9EEFC8"/>
          </w:pPr>
          <w:r w:rsidRPr="00D42A38">
            <w:t>Arbitrage Financial</w:t>
          </w:r>
          <w:r>
            <w:br/>
          </w:r>
          <w:r w:rsidRPr="00D42A38">
            <w:t>Project Scope</w:t>
          </w:r>
        </w:p>
      </w:docPartBody>
    </w:docPart>
    <w:docPart>
      <w:docPartPr>
        <w:name w:val="C04464E697044138B73979A83CD53DB0"/>
        <w:category>
          <w:name w:val="General"/>
          <w:gallery w:val="placeholder"/>
        </w:category>
        <w:types>
          <w:type w:val="bbPlcHdr"/>
        </w:types>
        <w:behaviors>
          <w:behavior w:val="content"/>
        </w:behaviors>
        <w:guid w:val="{D6123B85-DFB5-4A72-8C6A-BF2904A480C8}"/>
      </w:docPartPr>
      <w:docPartBody>
        <w:p w:rsidR="00E63955" w:rsidRDefault="00256831">
          <w:pPr>
            <w:pStyle w:val="C04464E697044138B73979A83CD53DB0"/>
          </w:pPr>
          <w:r w:rsidRPr="00D42A38">
            <w:t>January 10, 2023</w:t>
          </w:r>
        </w:p>
      </w:docPartBody>
    </w:docPart>
    <w:docPart>
      <w:docPartPr>
        <w:name w:val="658BD32C374043838FD6EB75553B0220"/>
        <w:category>
          <w:name w:val="General"/>
          <w:gallery w:val="placeholder"/>
        </w:category>
        <w:types>
          <w:type w:val="bbPlcHdr"/>
        </w:types>
        <w:behaviors>
          <w:behavior w:val="content"/>
        </w:behaviors>
        <w:guid w:val="{D5ECB2D3-1B7E-425A-B7AD-1C7BD4D16A1A}"/>
      </w:docPartPr>
      <w:docPartBody>
        <w:p w:rsidR="00E63955" w:rsidRDefault="00256831">
          <w:pPr>
            <w:pStyle w:val="658BD32C374043838FD6EB75553B0220"/>
          </w:pPr>
          <w:r w:rsidRPr="00D42A38">
            <w:t>Overview</w:t>
          </w:r>
        </w:p>
      </w:docPartBody>
    </w:docPart>
    <w:docPart>
      <w:docPartPr>
        <w:name w:val="264095D7263047EE9E50AFB143F10599"/>
        <w:category>
          <w:name w:val="General"/>
          <w:gallery w:val="placeholder"/>
        </w:category>
        <w:types>
          <w:type w:val="bbPlcHdr"/>
        </w:types>
        <w:behaviors>
          <w:behavior w:val="content"/>
        </w:behaviors>
        <w:guid w:val="{A52F8888-82F5-42D2-993E-E120FB932F3C}"/>
      </w:docPartPr>
      <w:docPartBody>
        <w:p w:rsidR="00E63955" w:rsidRDefault="00256831">
          <w:pPr>
            <w:pStyle w:val="264095D7263047EE9E50AFB143F10599"/>
          </w:pPr>
          <w:r w:rsidRPr="00D42A38">
            <w:t>Project background and description</w:t>
          </w:r>
        </w:p>
      </w:docPartBody>
    </w:docPart>
    <w:docPart>
      <w:docPartPr>
        <w:name w:val="1194A27BF96F470DA5DF259B213BBF5C"/>
        <w:category>
          <w:name w:val="General"/>
          <w:gallery w:val="placeholder"/>
        </w:category>
        <w:types>
          <w:type w:val="bbPlcHdr"/>
        </w:types>
        <w:behaviors>
          <w:behavior w:val="content"/>
        </w:behaviors>
        <w:guid w:val="{B9E705F3-7595-4EB8-AAF8-5BBA8E0B07A3}"/>
      </w:docPartPr>
      <w:docPartBody>
        <w:p w:rsidR="00E63955" w:rsidRDefault="00256831">
          <w:pPr>
            <w:pStyle w:val="1194A27BF96F470DA5DF259B213BBF5C"/>
          </w:pPr>
          <w:r w:rsidRPr="00D42A38">
            <w:t>Project scope</w:t>
          </w:r>
        </w:p>
      </w:docPartBody>
    </w:docPart>
    <w:docPart>
      <w:docPartPr>
        <w:name w:val="D3DE89046FEE4651A54D891E881B523F"/>
        <w:category>
          <w:name w:val="General"/>
          <w:gallery w:val="placeholder"/>
        </w:category>
        <w:types>
          <w:type w:val="bbPlcHdr"/>
        </w:types>
        <w:behaviors>
          <w:behavior w:val="content"/>
        </w:behaviors>
        <w:guid w:val="{C2846CA1-F8CC-4674-AF3B-3F81DB49BFD2}"/>
      </w:docPartPr>
      <w:docPartBody>
        <w:p w:rsidR="00E63955" w:rsidRDefault="00256831">
          <w:pPr>
            <w:pStyle w:val="D3DE89046FEE4651A54D891E881B523F"/>
          </w:pPr>
          <w:r w:rsidRPr="00D42A38">
            <w:t>High-level requirements</w:t>
          </w:r>
        </w:p>
      </w:docPartBody>
    </w:docPart>
    <w:docPart>
      <w:docPartPr>
        <w:name w:val="919C0A009CD1490EA9F1EA91368263C8"/>
        <w:category>
          <w:name w:val="General"/>
          <w:gallery w:val="placeholder"/>
        </w:category>
        <w:types>
          <w:type w:val="bbPlcHdr"/>
        </w:types>
        <w:behaviors>
          <w:behavior w:val="content"/>
        </w:behaviors>
        <w:guid w:val="{51A3A383-5F01-4B64-BB63-4BC6DAFDD745}"/>
      </w:docPartPr>
      <w:docPartBody>
        <w:p w:rsidR="00E63955" w:rsidRDefault="00256831">
          <w:pPr>
            <w:pStyle w:val="919C0A009CD1490EA9F1EA91368263C8"/>
          </w:pPr>
          <w:r w:rsidRPr="00D42A38">
            <w:t>Implementation plan</w:t>
          </w:r>
        </w:p>
      </w:docPartBody>
    </w:docPart>
    <w:docPart>
      <w:docPartPr>
        <w:name w:val="0AFC8AFF87B8419C9C2CFD11ED6F702D"/>
        <w:category>
          <w:name w:val="General"/>
          <w:gallery w:val="placeholder"/>
        </w:category>
        <w:types>
          <w:type w:val="bbPlcHdr"/>
        </w:types>
        <w:behaviors>
          <w:behavior w:val="content"/>
        </w:behaviors>
        <w:guid w:val="{65B1BAA9-DD97-4CBD-AD40-3F1E9ECA0C3F}"/>
      </w:docPartPr>
      <w:docPartBody>
        <w:p w:rsidR="00E63955" w:rsidRDefault="00256831" w:rsidP="00256831">
          <w:pPr>
            <w:pStyle w:val="0AFC8AFF87B8419C9C2CFD11ED6F702D"/>
          </w:pPr>
          <w:r w:rsidRPr="00D42A38">
            <w:t>Affected business processes or systems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31"/>
    <w:rsid w:val="00256831"/>
    <w:rsid w:val="00E63955"/>
    <w:rsid w:val="00EB1A60"/>
    <w:rsid w:val="00F1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05E8147CA4332A1E938617B9EEFC8">
    <w:name w:val="3AC05E8147CA4332A1E938617B9EEFC8"/>
  </w:style>
  <w:style w:type="paragraph" w:customStyle="1" w:styleId="C04464E697044138B73979A83CD53DB0">
    <w:name w:val="C04464E697044138B73979A83CD53DB0"/>
  </w:style>
  <w:style w:type="paragraph" w:customStyle="1" w:styleId="658BD32C374043838FD6EB75553B0220">
    <w:name w:val="658BD32C374043838FD6EB75553B0220"/>
  </w:style>
  <w:style w:type="paragraph" w:customStyle="1" w:styleId="264095D7263047EE9E50AFB143F10599">
    <w:name w:val="264095D7263047EE9E50AFB143F10599"/>
  </w:style>
  <w:style w:type="paragraph" w:customStyle="1" w:styleId="1194A27BF96F470DA5DF259B213BBF5C">
    <w:name w:val="1194A27BF96F470DA5DF259B213BBF5C"/>
  </w:style>
  <w:style w:type="paragraph" w:customStyle="1" w:styleId="D3DE89046FEE4651A54D891E881B523F">
    <w:name w:val="D3DE89046FEE4651A54D891E881B523F"/>
  </w:style>
  <w:style w:type="paragraph" w:customStyle="1" w:styleId="919C0A009CD1490EA9F1EA91368263C8">
    <w:name w:val="919C0A009CD1490EA9F1EA91368263C8"/>
  </w:style>
  <w:style w:type="paragraph" w:customStyle="1" w:styleId="22B56AB669E54B30B9D109AA63E3F5B8">
    <w:name w:val="22B56AB669E54B30B9D109AA63E3F5B8"/>
  </w:style>
  <w:style w:type="character" w:styleId="Emphasis">
    <w:name w:val="Emphasis"/>
    <w:uiPriority w:val="20"/>
    <w:qFormat/>
    <w:rPr>
      <w:b/>
      <w:i w:val="0"/>
      <w:iCs/>
      <w:color w:val="auto"/>
    </w:rPr>
  </w:style>
  <w:style w:type="paragraph" w:customStyle="1" w:styleId="0AFC8AFF87B8419C9C2CFD11ED6F702D">
    <w:name w:val="0AFC8AFF87B8419C9C2CFD11ED6F702D"/>
    <w:rsid w:val="00256831"/>
  </w:style>
  <w:style w:type="paragraph" w:customStyle="1" w:styleId="2AE9533C642B405AA2B33FC0993939CB">
    <w:name w:val="2AE9533C642B405AA2B33FC0993939CB"/>
    <w:rsid w:val="00256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3D88662D56CA4799C4FAF169F6F0AE" ma:contentTypeVersion="4" ma:contentTypeDescription="Create a new document." ma:contentTypeScope="" ma:versionID="3e737c26a486bbb764fd32fc88aff986">
  <xsd:schema xmlns:xsd="http://www.w3.org/2001/XMLSchema" xmlns:xs="http://www.w3.org/2001/XMLSchema" xmlns:p="http://schemas.microsoft.com/office/2006/metadata/properties" xmlns:ns2="abcab1a2-23fb-42ad-943b-009969e56dde" targetNamespace="http://schemas.microsoft.com/office/2006/metadata/properties" ma:root="true" ma:fieldsID="114dc63e1a29836e949999233e8d4130" ns2:_="">
    <xsd:import namespace="abcab1a2-23fb-42ad-943b-009969e56d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ab1a2-23fb-42ad-943b-009969e5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8FA0C-F875-49AF-BEB0-FE57B3287945}">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dcmitype/"/>
    <ds:schemaRef ds:uri="abcab1a2-23fb-42ad-943b-009969e56dd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D3BDBD1E-6A13-4774-84EE-199F033D9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ab1a2-23fb-42ad-943b-009969e56d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908F9E-F6C3-4EA7-94AA-13D5EF6296D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1</Pages>
  <Words>2000</Words>
  <Characters>11400</Characters>
  <Application>Microsoft Office Word</Application>
  <DocSecurity>4</DocSecurity>
  <Lines>95</Lines>
  <Paragraphs>26</Paragraphs>
  <ScaleCrop>false</ScaleCrop>
  <Company/>
  <LinksUpToDate>false</LinksUpToDate>
  <CharactersWithSpaces>13374</CharactersWithSpaces>
  <SharedDoc>false</SharedDoc>
  <HLinks>
    <vt:vector size="96" baseType="variant">
      <vt:variant>
        <vt:i4>1769529</vt:i4>
      </vt:variant>
      <vt:variant>
        <vt:i4>92</vt:i4>
      </vt:variant>
      <vt:variant>
        <vt:i4>0</vt:i4>
      </vt:variant>
      <vt:variant>
        <vt:i4>5</vt:i4>
      </vt:variant>
      <vt:variant>
        <vt:lpwstr/>
      </vt:variant>
      <vt:variant>
        <vt:lpwstr>_Toc134448832</vt:lpwstr>
      </vt:variant>
      <vt:variant>
        <vt:i4>1769529</vt:i4>
      </vt:variant>
      <vt:variant>
        <vt:i4>86</vt:i4>
      </vt:variant>
      <vt:variant>
        <vt:i4>0</vt:i4>
      </vt:variant>
      <vt:variant>
        <vt:i4>5</vt:i4>
      </vt:variant>
      <vt:variant>
        <vt:lpwstr/>
      </vt:variant>
      <vt:variant>
        <vt:lpwstr>_Toc134448831</vt:lpwstr>
      </vt:variant>
      <vt:variant>
        <vt:i4>1769529</vt:i4>
      </vt:variant>
      <vt:variant>
        <vt:i4>80</vt:i4>
      </vt:variant>
      <vt:variant>
        <vt:i4>0</vt:i4>
      </vt:variant>
      <vt:variant>
        <vt:i4>5</vt:i4>
      </vt:variant>
      <vt:variant>
        <vt:lpwstr/>
      </vt:variant>
      <vt:variant>
        <vt:lpwstr>_Toc134448830</vt:lpwstr>
      </vt:variant>
      <vt:variant>
        <vt:i4>1703993</vt:i4>
      </vt:variant>
      <vt:variant>
        <vt:i4>74</vt:i4>
      </vt:variant>
      <vt:variant>
        <vt:i4>0</vt:i4>
      </vt:variant>
      <vt:variant>
        <vt:i4>5</vt:i4>
      </vt:variant>
      <vt:variant>
        <vt:lpwstr/>
      </vt:variant>
      <vt:variant>
        <vt:lpwstr>_Toc134448829</vt:lpwstr>
      </vt:variant>
      <vt:variant>
        <vt:i4>1703993</vt:i4>
      </vt:variant>
      <vt:variant>
        <vt:i4>68</vt:i4>
      </vt:variant>
      <vt:variant>
        <vt:i4>0</vt:i4>
      </vt:variant>
      <vt:variant>
        <vt:i4>5</vt:i4>
      </vt:variant>
      <vt:variant>
        <vt:lpwstr/>
      </vt:variant>
      <vt:variant>
        <vt:lpwstr>_Toc134448828</vt:lpwstr>
      </vt:variant>
      <vt:variant>
        <vt:i4>1703993</vt:i4>
      </vt:variant>
      <vt:variant>
        <vt:i4>62</vt:i4>
      </vt:variant>
      <vt:variant>
        <vt:i4>0</vt:i4>
      </vt:variant>
      <vt:variant>
        <vt:i4>5</vt:i4>
      </vt:variant>
      <vt:variant>
        <vt:lpwstr/>
      </vt:variant>
      <vt:variant>
        <vt:lpwstr>_Toc134448827</vt:lpwstr>
      </vt:variant>
      <vt:variant>
        <vt:i4>1703993</vt:i4>
      </vt:variant>
      <vt:variant>
        <vt:i4>56</vt:i4>
      </vt:variant>
      <vt:variant>
        <vt:i4>0</vt:i4>
      </vt:variant>
      <vt:variant>
        <vt:i4>5</vt:i4>
      </vt:variant>
      <vt:variant>
        <vt:lpwstr/>
      </vt:variant>
      <vt:variant>
        <vt:lpwstr>_Toc134448826</vt:lpwstr>
      </vt:variant>
      <vt:variant>
        <vt:i4>1703993</vt:i4>
      </vt:variant>
      <vt:variant>
        <vt:i4>50</vt:i4>
      </vt:variant>
      <vt:variant>
        <vt:i4>0</vt:i4>
      </vt:variant>
      <vt:variant>
        <vt:i4>5</vt:i4>
      </vt:variant>
      <vt:variant>
        <vt:lpwstr/>
      </vt:variant>
      <vt:variant>
        <vt:lpwstr>_Toc134448825</vt:lpwstr>
      </vt:variant>
      <vt:variant>
        <vt:i4>1703993</vt:i4>
      </vt:variant>
      <vt:variant>
        <vt:i4>44</vt:i4>
      </vt:variant>
      <vt:variant>
        <vt:i4>0</vt:i4>
      </vt:variant>
      <vt:variant>
        <vt:i4>5</vt:i4>
      </vt:variant>
      <vt:variant>
        <vt:lpwstr/>
      </vt:variant>
      <vt:variant>
        <vt:lpwstr>_Toc134448824</vt:lpwstr>
      </vt:variant>
      <vt:variant>
        <vt:i4>1703993</vt:i4>
      </vt:variant>
      <vt:variant>
        <vt:i4>38</vt:i4>
      </vt:variant>
      <vt:variant>
        <vt:i4>0</vt:i4>
      </vt:variant>
      <vt:variant>
        <vt:i4>5</vt:i4>
      </vt:variant>
      <vt:variant>
        <vt:lpwstr/>
      </vt:variant>
      <vt:variant>
        <vt:lpwstr>_Toc134448823</vt:lpwstr>
      </vt:variant>
      <vt:variant>
        <vt:i4>1703993</vt:i4>
      </vt:variant>
      <vt:variant>
        <vt:i4>32</vt:i4>
      </vt:variant>
      <vt:variant>
        <vt:i4>0</vt:i4>
      </vt:variant>
      <vt:variant>
        <vt:i4>5</vt:i4>
      </vt:variant>
      <vt:variant>
        <vt:lpwstr/>
      </vt:variant>
      <vt:variant>
        <vt:lpwstr>_Toc134448822</vt:lpwstr>
      </vt:variant>
      <vt:variant>
        <vt:i4>1703993</vt:i4>
      </vt:variant>
      <vt:variant>
        <vt:i4>26</vt:i4>
      </vt:variant>
      <vt:variant>
        <vt:i4>0</vt:i4>
      </vt:variant>
      <vt:variant>
        <vt:i4>5</vt:i4>
      </vt:variant>
      <vt:variant>
        <vt:lpwstr/>
      </vt:variant>
      <vt:variant>
        <vt:lpwstr>_Toc134448821</vt:lpwstr>
      </vt:variant>
      <vt:variant>
        <vt:i4>1703993</vt:i4>
      </vt:variant>
      <vt:variant>
        <vt:i4>20</vt:i4>
      </vt:variant>
      <vt:variant>
        <vt:i4>0</vt:i4>
      </vt:variant>
      <vt:variant>
        <vt:i4>5</vt:i4>
      </vt:variant>
      <vt:variant>
        <vt:lpwstr/>
      </vt:variant>
      <vt:variant>
        <vt:lpwstr>_Toc134448820</vt:lpwstr>
      </vt:variant>
      <vt:variant>
        <vt:i4>1638457</vt:i4>
      </vt:variant>
      <vt:variant>
        <vt:i4>14</vt:i4>
      </vt:variant>
      <vt:variant>
        <vt:i4>0</vt:i4>
      </vt:variant>
      <vt:variant>
        <vt:i4>5</vt:i4>
      </vt:variant>
      <vt:variant>
        <vt:lpwstr/>
      </vt:variant>
      <vt:variant>
        <vt:lpwstr>_Toc134448819</vt:lpwstr>
      </vt:variant>
      <vt:variant>
        <vt:i4>1638457</vt:i4>
      </vt:variant>
      <vt:variant>
        <vt:i4>8</vt:i4>
      </vt:variant>
      <vt:variant>
        <vt:i4>0</vt:i4>
      </vt:variant>
      <vt:variant>
        <vt:i4>5</vt:i4>
      </vt:variant>
      <vt:variant>
        <vt:lpwstr/>
      </vt:variant>
      <vt:variant>
        <vt:lpwstr>_Toc134448818</vt:lpwstr>
      </vt:variant>
      <vt:variant>
        <vt:i4>1638457</vt:i4>
      </vt:variant>
      <vt:variant>
        <vt:i4>2</vt:i4>
      </vt:variant>
      <vt:variant>
        <vt:i4>0</vt:i4>
      </vt:variant>
      <vt:variant>
        <vt:i4>5</vt:i4>
      </vt:variant>
      <vt:variant>
        <vt:lpwstr/>
      </vt:variant>
      <vt:variant>
        <vt:lpwstr>_Toc134448817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2023-04-19T05:11:00Z</dcterms:created>
  <dcterms:modified xsi:type="dcterms:W3CDTF">2023-05-08T21:40:00Z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0x010100A23D88662D56CA4799C4FAF169F6F0AE</vt:lpwstr>
  </property>
</Properties>
</file>