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17" w:rsidRDefault="00342017" w:rsidP="00342017">
      <w:r>
        <w:t>Renan Michel Barbosa Rodrigues</w:t>
      </w:r>
    </w:p>
    <w:p w:rsidR="00A63412" w:rsidRDefault="00A63412" w:rsidP="00342017">
      <w:r>
        <w:t>Turma B</w:t>
      </w:r>
    </w:p>
    <w:p w:rsidR="00342017" w:rsidRDefault="00342017"/>
    <w:p w:rsidR="00A63412" w:rsidRP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A63412">
        <w:rPr>
          <w:b/>
          <w:sz w:val="22"/>
          <w:szCs w:val="22"/>
        </w:rPr>
        <w:t xml:space="preserve">Exercício 1: 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&lt;locale&gt;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"Portuguese"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numero, metade; </w:t>
      </w:r>
      <w:r>
        <w:rPr>
          <w:rFonts w:ascii="Consolas" w:hAnsi="Consolas" w:cs="Consolas"/>
          <w:color w:val="008000"/>
          <w:sz w:val="19"/>
          <w:szCs w:val="19"/>
        </w:rPr>
        <w:t>//necessário float pois se o usuário escrever um número fracionado, dar certo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"Digite um número: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numero;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metade = (numero / 2);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(numero &gt; 40)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metade é: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metade;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"Seu numero é menor ou igual a 40"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017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2017" w:rsidRDefault="00342017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22"/>
          <w:szCs w:val="22"/>
        </w:rPr>
      </w:pPr>
      <w:r w:rsidRPr="00A63412">
        <w:rPr>
          <w:b/>
          <w:color w:val="000000"/>
          <w:sz w:val="22"/>
          <w:szCs w:val="22"/>
        </w:rPr>
        <w:t>Exercício 2: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&lt;locale&gt;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"Portuguese"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idade;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"Digite sua idade: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idade;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(idade &gt;= 16)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"Pode entrar na festa."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"Você é muito novo para entrar na festa."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2017" w:rsidRPr="00A63412" w:rsidRDefault="00342017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22"/>
          <w:szCs w:val="22"/>
        </w:rPr>
      </w:pPr>
    </w:p>
    <w:p w:rsidR="00A63412" w:rsidRDefault="00A63412" w:rsidP="00A63412"/>
    <w:p w:rsidR="00A63412" w:rsidRDefault="00A63412" w:rsidP="00A63412"/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A63412">
        <w:rPr>
          <w:b/>
          <w:sz w:val="22"/>
          <w:szCs w:val="22"/>
        </w:rPr>
        <w:t>Exercício 3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&lt;locale&gt;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"Portuguese"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nota;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"Digite sua nota (0 a 10):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nota;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(nota)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r>
        <w:rPr>
          <w:rFonts w:ascii="Consolas" w:hAnsi="Consolas" w:cs="Consolas"/>
          <w:color w:val="008000"/>
          <w:sz w:val="19"/>
          <w:szCs w:val="19"/>
        </w:rPr>
        <w:t>//para economizar memória e tempo, dá pra utilizar vários cases juntos em vez de repetir a mensagem em todos.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"Ótimo!"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//necessário break em todos os cases, inclusive no default.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"Bom."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"Regular."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"Insatisfatório."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"Permitido somente notas de 0 a 10."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3412" w:rsidRPr="00A63412" w:rsidRDefault="00A63412" w:rsidP="00A63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3412" w:rsidRDefault="00A63412" w:rsidP="00A63412"/>
    <w:p w:rsidR="00A63412" w:rsidRDefault="00A63412" w:rsidP="0034201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  <w:sz w:val="22"/>
          <w:szCs w:val="22"/>
        </w:rPr>
      </w:pPr>
      <w:r w:rsidRPr="00A63412">
        <w:rPr>
          <w:b/>
          <w:sz w:val="22"/>
          <w:szCs w:val="22"/>
        </w:rPr>
        <w:t>Exercício 4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&lt;locale&gt;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017" w:rsidRDefault="00342017" w:rsidP="00342017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017" w:rsidRDefault="00342017" w:rsidP="00342017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"Portuguese"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salario;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"Digite seu salário: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salario;</w:t>
      </w:r>
    </w:p>
    <w:p w:rsidR="00342017" w:rsidRDefault="00342017" w:rsidP="0034201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(salario &gt; 900) </w:t>
      </w:r>
      <w:r>
        <w:rPr>
          <w:rFonts w:ascii="Consolas" w:hAnsi="Consolas" w:cs="Consolas"/>
          <w:color w:val="008000"/>
          <w:sz w:val="19"/>
          <w:szCs w:val="19"/>
        </w:rPr>
        <w:t>//se for maior que 900 aumenta em 3%, se não aumenta em 7%</w:t>
      </w:r>
    </w:p>
    <w:p w:rsidR="00342017" w:rsidRDefault="00342017" w:rsidP="0034201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"Novo salário: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salario * 1.03; </w:t>
      </w:r>
      <w:r>
        <w:rPr>
          <w:rFonts w:ascii="Consolas" w:hAnsi="Consolas" w:cs="Consolas"/>
          <w:color w:val="008000"/>
          <w:sz w:val="19"/>
          <w:szCs w:val="19"/>
        </w:rPr>
        <w:t xml:space="preserve">//pra poder aumentar em 3%, é necessário fazer a conta </w:t>
      </w:r>
      <w:r>
        <w:rPr>
          <w:rFonts w:ascii="Consolas" w:hAnsi="Consolas" w:cs="Consolas"/>
          <w:color w:val="008000"/>
          <w:sz w:val="19"/>
          <w:szCs w:val="19"/>
        </w:rPr>
        <w:t>salário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* 1.03 ou salario + salario * 0.03</w:t>
      </w:r>
    </w:p>
    <w:p w:rsidR="00342017" w:rsidRDefault="00342017" w:rsidP="0034201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42017" w:rsidRDefault="00342017" w:rsidP="0034201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"Novo salário: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salario * 1.07; </w:t>
      </w:r>
      <w:r>
        <w:rPr>
          <w:rFonts w:ascii="Consolas" w:hAnsi="Consolas" w:cs="Consolas"/>
          <w:color w:val="008000"/>
          <w:sz w:val="19"/>
          <w:szCs w:val="19"/>
        </w:rPr>
        <w:t>//a mesma coisa acontece com 7%</w:t>
      </w:r>
    </w:p>
    <w:p w:rsidR="00342017" w:rsidRDefault="00342017" w:rsidP="0034201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 colocar 900, ele aumenta em 7% pois cai na condição do else, e o </w:t>
      </w:r>
      <w:r>
        <w:rPr>
          <w:rFonts w:ascii="Consolas" w:hAnsi="Consolas" w:cs="Consolas"/>
          <w:color w:val="008000"/>
          <w:sz w:val="19"/>
          <w:szCs w:val="19"/>
        </w:rPr>
        <w:t>exercício</w:t>
      </w:r>
      <w:r>
        <w:rPr>
          <w:rFonts w:ascii="Consolas" w:hAnsi="Consolas" w:cs="Consolas"/>
          <w:color w:val="008000"/>
          <w:sz w:val="19"/>
          <w:szCs w:val="19"/>
        </w:rPr>
        <w:t xml:space="preserve"> pede para que os que recebem ATÉ 900 aumentar em 7%.</w:t>
      </w:r>
    </w:p>
    <w:p w:rsidR="00342017" w:rsidRDefault="00342017" w:rsidP="0034201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017" w:rsidRDefault="00342017" w:rsidP="0034201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017" w:rsidRDefault="00342017" w:rsidP="0034201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2017" w:rsidRDefault="00342017" w:rsidP="00342017">
      <w:pPr>
        <w:rPr>
          <w:rFonts w:ascii="Consolas" w:hAnsi="Consolas" w:cs="Consolas"/>
          <w:color w:val="000000"/>
          <w:sz w:val="19"/>
          <w:szCs w:val="19"/>
        </w:rPr>
      </w:pPr>
    </w:p>
    <w:p w:rsidR="00342017" w:rsidRP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22"/>
          <w:szCs w:val="22"/>
        </w:rPr>
      </w:pPr>
      <w:r w:rsidRPr="00342017">
        <w:rPr>
          <w:b/>
          <w:color w:val="000000"/>
          <w:sz w:val="22"/>
          <w:szCs w:val="22"/>
        </w:rPr>
        <w:t>Exercício 5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&lt;locale&gt;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"Portuguese"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"Digite a porcentagem de sua frequência (0 a 100):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100) </w:t>
      </w:r>
      <w:r>
        <w:rPr>
          <w:rFonts w:ascii="Consolas" w:hAnsi="Consolas" w:cs="Consolas"/>
          <w:color w:val="008000"/>
          <w:sz w:val="19"/>
          <w:szCs w:val="19"/>
        </w:rPr>
        <w:t>//maior ou igual a 80 e menor ou igual a 100 ele imprime: Permitido.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"Permitido."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"Não permitido."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017" w:rsidRDefault="00342017" w:rsidP="00342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2017" w:rsidRPr="00A63412" w:rsidRDefault="00342017" w:rsidP="00342017">
      <w:pPr>
        <w:rPr>
          <w:b/>
          <w:sz w:val="22"/>
          <w:szCs w:val="22"/>
        </w:rPr>
      </w:pPr>
    </w:p>
    <w:sectPr w:rsidR="00342017" w:rsidRPr="00A63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12"/>
    <w:rsid w:val="000B71B5"/>
    <w:rsid w:val="00342017"/>
    <w:rsid w:val="008F1A43"/>
    <w:rsid w:val="00A63412"/>
    <w:rsid w:val="00C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E9EE3-9E91-424A-A9A4-6C2353E7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2019-02-13T21:29:00Z</dcterms:created>
  <dcterms:modified xsi:type="dcterms:W3CDTF">2019-02-13T21:48:00Z</dcterms:modified>
</cp:coreProperties>
</file>