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DA57" w14:textId="64CC65FD" w:rsidR="00680F5E" w:rsidRPr="003552A5" w:rsidRDefault="00F0331F">
      <w:pPr>
        <w:rPr>
          <w:rFonts w:ascii="Arial" w:hAnsi="Arial" w:cs="Arial"/>
        </w:rPr>
      </w:pPr>
      <w:r w:rsidRPr="00F0331F">
        <w:rPr>
          <w:rFonts w:ascii="Arial" w:hAnsi="Arial" w:cs="Arial"/>
          <w:noProof/>
        </w:rPr>
        <w:drawing>
          <wp:anchor distT="0" distB="0" distL="114300" distR="114300" simplePos="0" relativeHeight="251658240" behindDoc="1" locked="0" layoutInCell="1" allowOverlap="1" wp14:anchorId="1C296AE6" wp14:editId="2BFBE126">
            <wp:simplePos x="0" y="0"/>
            <wp:positionH relativeFrom="page">
              <wp:align>left</wp:align>
            </wp:positionH>
            <wp:positionV relativeFrom="paragraph">
              <wp:posOffset>-893445</wp:posOffset>
            </wp:positionV>
            <wp:extent cx="7556470" cy="10674350"/>
            <wp:effectExtent l="0" t="0" r="698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579604" cy="10707029"/>
                    </a:xfrm>
                    <a:prstGeom prst="rect">
                      <a:avLst/>
                    </a:prstGeom>
                  </pic:spPr>
                </pic:pic>
              </a:graphicData>
            </a:graphic>
            <wp14:sizeRelH relativeFrom="page">
              <wp14:pctWidth>0</wp14:pctWidth>
            </wp14:sizeRelH>
            <wp14:sizeRelV relativeFrom="page">
              <wp14:pctHeight>0</wp14:pctHeight>
            </wp14:sizeRelV>
          </wp:anchor>
        </w:drawing>
      </w:r>
    </w:p>
    <w:p w14:paraId="427960D2" w14:textId="18048961" w:rsidR="003552A5" w:rsidRPr="003552A5" w:rsidRDefault="003552A5">
      <w:pPr>
        <w:rPr>
          <w:rFonts w:ascii="Arial" w:hAnsi="Arial" w:cs="Arial"/>
        </w:rPr>
      </w:pPr>
    </w:p>
    <w:p w14:paraId="7A619AB8" w14:textId="738F0C2F" w:rsidR="003552A5" w:rsidRPr="003552A5" w:rsidRDefault="003552A5">
      <w:pPr>
        <w:rPr>
          <w:rFonts w:ascii="Arial" w:hAnsi="Arial" w:cs="Arial"/>
        </w:rPr>
      </w:pPr>
    </w:p>
    <w:p w14:paraId="090359C5" w14:textId="29E05B93" w:rsidR="003552A5" w:rsidRPr="003552A5" w:rsidRDefault="003552A5">
      <w:pPr>
        <w:rPr>
          <w:rFonts w:ascii="Arial" w:hAnsi="Arial" w:cs="Arial"/>
        </w:rPr>
      </w:pPr>
    </w:p>
    <w:p w14:paraId="30A43402" w14:textId="04FCD7D6" w:rsidR="003552A5" w:rsidRPr="003552A5" w:rsidRDefault="003552A5">
      <w:pPr>
        <w:rPr>
          <w:rFonts w:ascii="Arial" w:hAnsi="Arial" w:cs="Arial"/>
        </w:rPr>
      </w:pPr>
    </w:p>
    <w:p w14:paraId="15913FE2" w14:textId="3E811EB2" w:rsidR="003552A5" w:rsidRPr="003552A5" w:rsidRDefault="003552A5">
      <w:pPr>
        <w:rPr>
          <w:rFonts w:ascii="Arial" w:hAnsi="Arial" w:cs="Arial"/>
        </w:rPr>
      </w:pPr>
    </w:p>
    <w:p w14:paraId="0A15DA62" w14:textId="73F732F3" w:rsidR="003552A5" w:rsidRPr="003552A5" w:rsidRDefault="003552A5">
      <w:pPr>
        <w:rPr>
          <w:rFonts w:ascii="Arial" w:hAnsi="Arial" w:cs="Arial"/>
        </w:rPr>
      </w:pPr>
    </w:p>
    <w:p w14:paraId="35848C52" w14:textId="2E721248" w:rsidR="003552A5" w:rsidRPr="003552A5" w:rsidRDefault="003552A5">
      <w:pPr>
        <w:rPr>
          <w:rFonts w:ascii="Arial" w:hAnsi="Arial" w:cs="Arial"/>
        </w:rPr>
      </w:pPr>
    </w:p>
    <w:p w14:paraId="0256DBA1" w14:textId="556237E0" w:rsidR="003552A5" w:rsidRPr="003552A5" w:rsidRDefault="003552A5">
      <w:pPr>
        <w:rPr>
          <w:rFonts w:ascii="Arial" w:hAnsi="Arial" w:cs="Arial"/>
        </w:rPr>
      </w:pPr>
    </w:p>
    <w:p w14:paraId="4BD6579C" w14:textId="467A8BEC" w:rsidR="003552A5" w:rsidRPr="003552A5" w:rsidRDefault="003552A5">
      <w:pPr>
        <w:rPr>
          <w:rFonts w:ascii="Arial" w:hAnsi="Arial" w:cs="Arial"/>
        </w:rPr>
      </w:pPr>
    </w:p>
    <w:p w14:paraId="09654009" w14:textId="0EBBF858" w:rsidR="003552A5" w:rsidRPr="003552A5" w:rsidRDefault="003552A5">
      <w:pPr>
        <w:rPr>
          <w:rFonts w:ascii="Arial" w:hAnsi="Arial" w:cs="Arial"/>
        </w:rPr>
      </w:pPr>
    </w:p>
    <w:p w14:paraId="64721C93" w14:textId="301DCC19" w:rsidR="003552A5" w:rsidRPr="003552A5" w:rsidRDefault="003552A5">
      <w:pPr>
        <w:rPr>
          <w:rFonts w:ascii="Arial" w:hAnsi="Arial" w:cs="Arial"/>
        </w:rPr>
      </w:pPr>
    </w:p>
    <w:p w14:paraId="29795B00" w14:textId="7706B42D" w:rsidR="003552A5" w:rsidRPr="003552A5" w:rsidRDefault="003552A5">
      <w:pPr>
        <w:rPr>
          <w:rFonts w:ascii="Arial" w:hAnsi="Arial" w:cs="Arial"/>
        </w:rPr>
      </w:pPr>
    </w:p>
    <w:p w14:paraId="627FE90E" w14:textId="2C5D3C08" w:rsidR="003552A5" w:rsidRPr="003552A5" w:rsidRDefault="003552A5">
      <w:pPr>
        <w:rPr>
          <w:rFonts w:ascii="Arial" w:hAnsi="Arial" w:cs="Arial"/>
        </w:rPr>
      </w:pPr>
    </w:p>
    <w:p w14:paraId="45DA5B4D" w14:textId="19D1678B" w:rsidR="003552A5" w:rsidRPr="003552A5" w:rsidRDefault="003552A5">
      <w:pPr>
        <w:rPr>
          <w:rFonts w:ascii="Arial" w:hAnsi="Arial" w:cs="Arial"/>
        </w:rPr>
      </w:pPr>
    </w:p>
    <w:p w14:paraId="1808048B" w14:textId="77777777" w:rsidR="003552A5" w:rsidRPr="003552A5" w:rsidRDefault="003552A5">
      <w:pPr>
        <w:rPr>
          <w:rFonts w:ascii="Arial" w:hAnsi="Arial" w:cs="Arial"/>
        </w:rPr>
      </w:pPr>
    </w:p>
    <w:p w14:paraId="34983D6A" w14:textId="59204D1D" w:rsidR="003552A5" w:rsidRPr="003552A5" w:rsidRDefault="003552A5">
      <w:pPr>
        <w:rPr>
          <w:rFonts w:ascii="Arial" w:hAnsi="Arial" w:cs="Arial"/>
        </w:rPr>
      </w:pPr>
    </w:p>
    <w:p w14:paraId="6D1FEC33" w14:textId="08770B60" w:rsidR="003552A5" w:rsidRDefault="003552A5">
      <w:pPr>
        <w:rPr>
          <w:rFonts w:ascii="Arial" w:hAnsi="Arial" w:cs="Arial"/>
        </w:rPr>
      </w:pPr>
    </w:p>
    <w:p w14:paraId="7B6EFBAE" w14:textId="5BD74AE4" w:rsidR="00E50C60" w:rsidRDefault="00E50C60">
      <w:pPr>
        <w:rPr>
          <w:rFonts w:ascii="Arial" w:hAnsi="Arial" w:cs="Arial"/>
        </w:rPr>
      </w:pPr>
    </w:p>
    <w:p w14:paraId="1885DA19" w14:textId="209DD387" w:rsidR="00E50C60" w:rsidRDefault="00E50C60">
      <w:pPr>
        <w:rPr>
          <w:rFonts w:ascii="Arial" w:hAnsi="Arial" w:cs="Arial"/>
        </w:rPr>
      </w:pPr>
    </w:p>
    <w:p w14:paraId="1C0BBCDD" w14:textId="3922E48A" w:rsidR="00E50C60" w:rsidRDefault="00B86D0D">
      <w:pPr>
        <w:rPr>
          <w:rFonts w:ascii="Arial" w:hAnsi="Arial" w:cs="Arial"/>
        </w:rPr>
      </w:pPr>
      <w:r>
        <w:rPr>
          <w:noProof/>
        </w:rPr>
        <w:drawing>
          <wp:anchor distT="0" distB="0" distL="114300" distR="114300" simplePos="0" relativeHeight="251659264" behindDoc="0" locked="0" layoutInCell="1" allowOverlap="1" wp14:anchorId="637DD57C" wp14:editId="6BC00E07">
            <wp:simplePos x="0" y="0"/>
            <wp:positionH relativeFrom="margin">
              <wp:posOffset>1200785</wp:posOffset>
            </wp:positionH>
            <wp:positionV relativeFrom="paragraph">
              <wp:posOffset>102235</wp:posOffset>
            </wp:positionV>
            <wp:extent cx="3230880" cy="3230880"/>
            <wp:effectExtent l="0" t="0" r="7620" b="7620"/>
            <wp:wrapNone/>
            <wp:docPr id="1541118083" name="Picture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8083" name="Picture 1" descr="Logotipo, nome da empresa&#10;&#10;O conteúdo gerado por IA pode estar incorreto."/>
                    <pic:cNvPicPr/>
                  </pic:nvPicPr>
                  <pic:blipFill>
                    <a:blip r:embed="rId7"/>
                    <a:stretch>
                      <a:fillRect/>
                    </a:stretch>
                  </pic:blipFill>
                  <pic:spPr>
                    <a:xfrm>
                      <a:off x="0" y="0"/>
                      <a:ext cx="3230880" cy="32308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3B504E15" w14:textId="5929F182" w:rsidR="00E50C60" w:rsidRDefault="00E50C60">
      <w:pPr>
        <w:rPr>
          <w:rFonts w:ascii="Arial" w:hAnsi="Arial" w:cs="Arial"/>
        </w:rPr>
      </w:pPr>
    </w:p>
    <w:p w14:paraId="5A6950EC" w14:textId="2A62DEAF" w:rsidR="00E50C60" w:rsidRDefault="00E50C60">
      <w:pPr>
        <w:rPr>
          <w:rFonts w:ascii="Arial" w:hAnsi="Arial" w:cs="Arial"/>
        </w:rPr>
      </w:pPr>
    </w:p>
    <w:p w14:paraId="1508B09B" w14:textId="46EC85AD" w:rsidR="00E50C60" w:rsidRDefault="00E50C60">
      <w:pPr>
        <w:rPr>
          <w:rFonts w:ascii="Arial" w:hAnsi="Arial" w:cs="Arial"/>
        </w:rPr>
      </w:pPr>
    </w:p>
    <w:p w14:paraId="0B812A2D" w14:textId="753BB791" w:rsidR="00E50C60" w:rsidRDefault="00E50C60">
      <w:pPr>
        <w:rPr>
          <w:rFonts w:ascii="Arial" w:hAnsi="Arial" w:cs="Arial"/>
        </w:rPr>
      </w:pPr>
    </w:p>
    <w:p w14:paraId="0EFE30DC" w14:textId="48A53313" w:rsidR="00E50C60" w:rsidRDefault="00E50C60">
      <w:pPr>
        <w:rPr>
          <w:rFonts w:ascii="Arial" w:hAnsi="Arial" w:cs="Arial"/>
        </w:rPr>
      </w:pPr>
    </w:p>
    <w:p w14:paraId="04A540DD" w14:textId="52B61369" w:rsidR="00E50C60" w:rsidRDefault="00E50C60" w:rsidP="009D4318">
      <w:pPr>
        <w:jc w:val="center"/>
        <w:rPr>
          <w:rFonts w:ascii="Arial" w:hAnsi="Arial" w:cs="Arial"/>
        </w:rPr>
      </w:pPr>
    </w:p>
    <w:p w14:paraId="2E1374AB" w14:textId="3B6F8F93" w:rsidR="00E50C60" w:rsidRDefault="00E50C60">
      <w:pPr>
        <w:rPr>
          <w:rFonts w:ascii="Arial" w:hAnsi="Arial" w:cs="Arial"/>
        </w:rPr>
      </w:pPr>
    </w:p>
    <w:p w14:paraId="33C26402" w14:textId="7352177B" w:rsidR="003552A5" w:rsidRDefault="003552A5">
      <w:pPr>
        <w:rPr>
          <w:rFonts w:ascii="Arial" w:hAnsi="Arial" w:cs="Arial"/>
        </w:rPr>
      </w:pPr>
    </w:p>
    <w:p w14:paraId="2F5BC53E" w14:textId="77777777" w:rsidR="00E50C60" w:rsidRPr="003552A5" w:rsidRDefault="00E50C60">
      <w:pPr>
        <w:rPr>
          <w:rFonts w:ascii="Arial" w:hAnsi="Arial" w:cs="Arial"/>
        </w:rPr>
      </w:pPr>
    </w:p>
    <w:bookmarkStart w:id="0" w:name="_Toc168658593" w:displacedByCustomXml="next"/>
    <w:sdt>
      <w:sdtPr>
        <w:rPr>
          <w:rFonts w:eastAsiaTheme="minorHAnsi"/>
          <w:caps w:val="0"/>
          <w:color w:val="auto"/>
          <w:spacing w:val="0"/>
          <w:sz w:val="20"/>
          <w:szCs w:val="20"/>
        </w:rPr>
        <w:id w:val="1615558671"/>
        <w:docPartObj>
          <w:docPartGallery w:val="Table of Contents"/>
          <w:docPartUnique/>
        </w:docPartObj>
      </w:sdtPr>
      <w:sdtEndPr>
        <w:rPr>
          <w:rFonts w:ascii="Arial" w:eastAsiaTheme="minorEastAsia" w:hAnsi="Arial" w:cs="Arial"/>
          <w:b/>
          <w:bCs/>
        </w:rPr>
      </w:sdtEndPr>
      <w:sdtContent>
        <w:p w14:paraId="0C2F00A1" w14:textId="429DF04F" w:rsidR="003552A5" w:rsidRPr="004B72D4" w:rsidRDefault="003552A5" w:rsidP="003B183B">
          <w:pPr>
            <w:pStyle w:val="Ttulo1"/>
            <w:rPr>
              <w:rFonts w:ascii="Arial" w:hAnsi="Arial" w:cs="Arial"/>
            </w:rPr>
          </w:pPr>
          <w:r w:rsidRPr="004B72D4">
            <w:rPr>
              <w:rFonts w:ascii="Arial" w:hAnsi="Arial" w:cs="Arial"/>
            </w:rPr>
            <w:t>Sumário</w:t>
          </w:r>
          <w:bookmarkEnd w:id="0"/>
        </w:p>
        <w:p w14:paraId="6A112122" w14:textId="17D7408E" w:rsidR="00F0331F" w:rsidRDefault="003552A5">
          <w:pPr>
            <w:pStyle w:val="Sumrio1"/>
            <w:tabs>
              <w:tab w:val="right" w:leader="dot" w:pos="8494"/>
            </w:tabs>
            <w:rPr>
              <w:noProof/>
              <w:sz w:val="22"/>
              <w:szCs w:val="22"/>
              <w:lang w:eastAsia="pt-BR"/>
            </w:rPr>
          </w:pPr>
          <w:r w:rsidRPr="003552A5">
            <w:rPr>
              <w:rFonts w:ascii="Arial" w:hAnsi="Arial" w:cs="Arial"/>
            </w:rPr>
            <w:fldChar w:fldCharType="begin"/>
          </w:r>
          <w:r w:rsidRPr="003552A5">
            <w:rPr>
              <w:rFonts w:ascii="Arial" w:hAnsi="Arial" w:cs="Arial"/>
            </w:rPr>
            <w:instrText xml:space="preserve"> TOC \o "1-3" \h \z \u </w:instrText>
          </w:r>
          <w:r w:rsidRPr="003552A5">
            <w:rPr>
              <w:rFonts w:ascii="Arial" w:hAnsi="Arial" w:cs="Arial"/>
            </w:rPr>
            <w:fldChar w:fldCharType="separate"/>
          </w:r>
          <w:hyperlink w:anchor="_Toc168658593" w:history="1">
            <w:r w:rsidR="00F0331F" w:rsidRPr="00F0331F">
              <w:rPr>
                <w:rStyle w:val="Hyperlink"/>
                <w:rFonts w:ascii="Arial" w:hAnsi="Arial" w:cs="Arial"/>
                <w:b/>
                <w:noProof/>
              </w:rPr>
              <w:t>Sumário</w:t>
            </w:r>
            <w:r w:rsidR="00F0331F">
              <w:rPr>
                <w:noProof/>
                <w:webHidden/>
              </w:rPr>
              <w:tab/>
            </w:r>
            <w:r w:rsidR="00F0331F">
              <w:rPr>
                <w:noProof/>
                <w:webHidden/>
              </w:rPr>
              <w:fldChar w:fldCharType="begin"/>
            </w:r>
            <w:r w:rsidR="00F0331F">
              <w:rPr>
                <w:noProof/>
                <w:webHidden/>
              </w:rPr>
              <w:instrText xml:space="preserve"> PAGEREF _Toc168658593 \h </w:instrText>
            </w:r>
            <w:r w:rsidR="00F0331F">
              <w:rPr>
                <w:noProof/>
                <w:webHidden/>
              </w:rPr>
            </w:r>
            <w:r w:rsidR="00F0331F">
              <w:rPr>
                <w:noProof/>
                <w:webHidden/>
              </w:rPr>
              <w:fldChar w:fldCharType="separate"/>
            </w:r>
            <w:r w:rsidR="00F0331F">
              <w:rPr>
                <w:noProof/>
                <w:webHidden/>
              </w:rPr>
              <w:t>2</w:t>
            </w:r>
            <w:r w:rsidR="00F0331F">
              <w:rPr>
                <w:noProof/>
                <w:webHidden/>
              </w:rPr>
              <w:fldChar w:fldCharType="end"/>
            </w:r>
          </w:hyperlink>
        </w:p>
        <w:p w14:paraId="2E30F39D" w14:textId="751A4805" w:rsidR="00F0331F" w:rsidRDefault="00F0331F">
          <w:pPr>
            <w:pStyle w:val="Sumrio1"/>
            <w:tabs>
              <w:tab w:val="right" w:leader="dot" w:pos="8494"/>
            </w:tabs>
            <w:rPr>
              <w:noProof/>
              <w:sz w:val="22"/>
              <w:szCs w:val="22"/>
              <w:lang w:eastAsia="pt-BR"/>
            </w:rPr>
          </w:pPr>
          <w:hyperlink w:anchor="_Toc168658594" w:history="1">
            <w:r w:rsidRPr="00FB65E6">
              <w:rPr>
                <w:rStyle w:val="Hyperlink"/>
                <w:rFonts w:ascii="Arial" w:hAnsi="Arial" w:cs="Arial"/>
                <w:b/>
                <w:bCs/>
                <w:noProof/>
              </w:rPr>
              <w:t>OBJETIVOS DESTE DOCUMENTO</w:t>
            </w:r>
            <w:r>
              <w:rPr>
                <w:noProof/>
                <w:webHidden/>
              </w:rPr>
              <w:tab/>
            </w:r>
            <w:r>
              <w:rPr>
                <w:noProof/>
                <w:webHidden/>
              </w:rPr>
              <w:fldChar w:fldCharType="begin"/>
            </w:r>
            <w:r>
              <w:rPr>
                <w:noProof/>
                <w:webHidden/>
              </w:rPr>
              <w:instrText xml:space="preserve"> PAGEREF _Toc168658594 \h </w:instrText>
            </w:r>
            <w:r>
              <w:rPr>
                <w:noProof/>
                <w:webHidden/>
              </w:rPr>
            </w:r>
            <w:r>
              <w:rPr>
                <w:noProof/>
                <w:webHidden/>
              </w:rPr>
              <w:fldChar w:fldCharType="separate"/>
            </w:r>
            <w:r>
              <w:rPr>
                <w:noProof/>
                <w:webHidden/>
              </w:rPr>
              <w:t>3</w:t>
            </w:r>
            <w:r>
              <w:rPr>
                <w:noProof/>
                <w:webHidden/>
              </w:rPr>
              <w:fldChar w:fldCharType="end"/>
            </w:r>
          </w:hyperlink>
        </w:p>
        <w:p w14:paraId="26FE94D8" w14:textId="11C9129E" w:rsidR="00F0331F" w:rsidRDefault="00F0331F">
          <w:pPr>
            <w:pStyle w:val="Sumrio1"/>
            <w:tabs>
              <w:tab w:val="right" w:leader="dot" w:pos="8494"/>
            </w:tabs>
            <w:rPr>
              <w:noProof/>
              <w:sz w:val="22"/>
              <w:szCs w:val="22"/>
              <w:lang w:eastAsia="pt-BR"/>
            </w:rPr>
          </w:pPr>
          <w:hyperlink w:anchor="_Toc168658595" w:history="1">
            <w:r w:rsidRPr="00FB65E6">
              <w:rPr>
                <w:rStyle w:val="Hyperlink"/>
                <w:rFonts w:ascii="Arial" w:hAnsi="Arial" w:cs="Arial"/>
                <w:b/>
                <w:bCs/>
                <w:noProof/>
              </w:rPr>
              <w:t>WHY? POR QUÊ?</w:t>
            </w:r>
            <w:r>
              <w:rPr>
                <w:noProof/>
                <w:webHidden/>
              </w:rPr>
              <w:tab/>
            </w:r>
            <w:r>
              <w:rPr>
                <w:noProof/>
                <w:webHidden/>
              </w:rPr>
              <w:fldChar w:fldCharType="begin"/>
            </w:r>
            <w:r>
              <w:rPr>
                <w:noProof/>
                <w:webHidden/>
              </w:rPr>
              <w:instrText xml:space="preserve"> PAGEREF _Toc168658595 \h </w:instrText>
            </w:r>
            <w:r>
              <w:rPr>
                <w:noProof/>
                <w:webHidden/>
              </w:rPr>
            </w:r>
            <w:r>
              <w:rPr>
                <w:noProof/>
                <w:webHidden/>
              </w:rPr>
              <w:fldChar w:fldCharType="separate"/>
            </w:r>
            <w:r>
              <w:rPr>
                <w:noProof/>
                <w:webHidden/>
              </w:rPr>
              <w:t>3</w:t>
            </w:r>
            <w:r>
              <w:rPr>
                <w:noProof/>
                <w:webHidden/>
              </w:rPr>
              <w:fldChar w:fldCharType="end"/>
            </w:r>
          </w:hyperlink>
        </w:p>
        <w:p w14:paraId="0FA0EEE6" w14:textId="5A1E7023" w:rsidR="00F0331F" w:rsidRDefault="00F0331F">
          <w:pPr>
            <w:pStyle w:val="Sumrio2"/>
            <w:tabs>
              <w:tab w:val="right" w:leader="dot" w:pos="8494"/>
            </w:tabs>
            <w:rPr>
              <w:noProof/>
              <w:sz w:val="22"/>
              <w:szCs w:val="22"/>
              <w:lang w:eastAsia="pt-BR"/>
            </w:rPr>
          </w:pPr>
          <w:hyperlink w:anchor="_Toc168658596" w:history="1">
            <w:r w:rsidRPr="00FB65E6">
              <w:rPr>
                <w:rStyle w:val="Hyperlink"/>
                <w:rFonts w:ascii="Arial" w:hAnsi="Arial" w:cs="Arial"/>
                <w:b/>
                <w:bCs/>
                <w:noProof/>
              </w:rPr>
              <w:t>Justificativa do Projeto</w:t>
            </w:r>
            <w:r>
              <w:rPr>
                <w:noProof/>
                <w:webHidden/>
              </w:rPr>
              <w:tab/>
            </w:r>
            <w:r>
              <w:rPr>
                <w:noProof/>
                <w:webHidden/>
              </w:rPr>
              <w:fldChar w:fldCharType="begin"/>
            </w:r>
            <w:r>
              <w:rPr>
                <w:noProof/>
                <w:webHidden/>
              </w:rPr>
              <w:instrText xml:space="preserve"> PAGEREF _Toc168658596 \h </w:instrText>
            </w:r>
            <w:r>
              <w:rPr>
                <w:noProof/>
                <w:webHidden/>
              </w:rPr>
            </w:r>
            <w:r>
              <w:rPr>
                <w:noProof/>
                <w:webHidden/>
              </w:rPr>
              <w:fldChar w:fldCharType="separate"/>
            </w:r>
            <w:r>
              <w:rPr>
                <w:noProof/>
                <w:webHidden/>
              </w:rPr>
              <w:t>4</w:t>
            </w:r>
            <w:r>
              <w:rPr>
                <w:noProof/>
                <w:webHidden/>
              </w:rPr>
              <w:fldChar w:fldCharType="end"/>
            </w:r>
          </w:hyperlink>
        </w:p>
        <w:p w14:paraId="2BF9AB86" w14:textId="75DB0952" w:rsidR="00F0331F" w:rsidRDefault="00F0331F">
          <w:pPr>
            <w:pStyle w:val="Sumrio2"/>
            <w:tabs>
              <w:tab w:val="right" w:leader="dot" w:pos="8494"/>
            </w:tabs>
            <w:rPr>
              <w:noProof/>
              <w:sz w:val="22"/>
              <w:szCs w:val="22"/>
              <w:lang w:eastAsia="pt-BR"/>
            </w:rPr>
          </w:pPr>
          <w:hyperlink w:anchor="_Toc168658597" w:history="1">
            <w:r w:rsidRPr="00FB65E6">
              <w:rPr>
                <w:rStyle w:val="Hyperlink"/>
                <w:rFonts w:ascii="Arial" w:hAnsi="Arial" w:cs="Arial"/>
                <w:b/>
                <w:bCs/>
                <w:noProof/>
              </w:rPr>
              <w:t>Objetivos SMART</w:t>
            </w:r>
            <w:r>
              <w:rPr>
                <w:noProof/>
                <w:webHidden/>
              </w:rPr>
              <w:tab/>
            </w:r>
            <w:r>
              <w:rPr>
                <w:noProof/>
                <w:webHidden/>
              </w:rPr>
              <w:fldChar w:fldCharType="begin"/>
            </w:r>
            <w:r>
              <w:rPr>
                <w:noProof/>
                <w:webHidden/>
              </w:rPr>
              <w:instrText xml:space="preserve"> PAGEREF _Toc168658597 \h </w:instrText>
            </w:r>
            <w:r>
              <w:rPr>
                <w:noProof/>
                <w:webHidden/>
              </w:rPr>
            </w:r>
            <w:r>
              <w:rPr>
                <w:noProof/>
                <w:webHidden/>
              </w:rPr>
              <w:fldChar w:fldCharType="separate"/>
            </w:r>
            <w:r>
              <w:rPr>
                <w:noProof/>
                <w:webHidden/>
              </w:rPr>
              <w:t>5</w:t>
            </w:r>
            <w:r>
              <w:rPr>
                <w:noProof/>
                <w:webHidden/>
              </w:rPr>
              <w:fldChar w:fldCharType="end"/>
            </w:r>
          </w:hyperlink>
        </w:p>
        <w:p w14:paraId="2435EF79" w14:textId="6A4621FF" w:rsidR="00F0331F" w:rsidRDefault="00F0331F">
          <w:pPr>
            <w:pStyle w:val="Sumrio1"/>
            <w:tabs>
              <w:tab w:val="right" w:leader="dot" w:pos="8494"/>
            </w:tabs>
            <w:rPr>
              <w:noProof/>
              <w:sz w:val="22"/>
              <w:szCs w:val="22"/>
              <w:lang w:eastAsia="pt-BR"/>
            </w:rPr>
          </w:pPr>
          <w:hyperlink w:anchor="_Toc168658598" w:history="1">
            <w:r w:rsidRPr="00FB65E6">
              <w:rPr>
                <w:rStyle w:val="Hyperlink"/>
                <w:rFonts w:ascii="Arial" w:eastAsia="Times New Roman" w:hAnsi="Arial" w:cs="Arial"/>
                <w:b/>
                <w:bCs/>
                <w:noProof/>
                <w:lang w:eastAsia="pt-BR"/>
              </w:rPr>
              <w:t>WHAT? O QUE?</w:t>
            </w:r>
            <w:r>
              <w:rPr>
                <w:noProof/>
                <w:webHidden/>
              </w:rPr>
              <w:tab/>
            </w:r>
            <w:r>
              <w:rPr>
                <w:noProof/>
                <w:webHidden/>
              </w:rPr>
              <w:fldChar w:fldCharType="begin"/>
            </w:r>
            <w:r>
              <w:rPr>
                <w:noProof/>
                <w:webHidden/>
              </w:rPr>
              <w:instrText xml:space="preserve"> PAGEREF _Toc168658598 \h </w:instrText>
            </w:r>
            <w:r>
              <w:rPr>
                <w:noProof/>
                <w:webHidden/>
              </w:rPr>
            </w:r>
            <w:r>
              <w:rPr>
                <w:noProof/>
                <w:webHidden/>
              </w:rPr>
              <w:fldChar w:fldCharType="separate"/>
            </w:r>
            <w:r>
              <w:rPr>
                <w:noProof/>
                <w:webHidden/>
              </w:rPr>
              <w:t>6</w:t>
            </w:r>
            <w:r>
              <w:rPr>
                <w:noProof/>
                <w:webHidden/>
              </w:rPr>
              <w:fldChar w:fldCharType="end"/>
            </w:r>
          </w:hyperlink>
        </w:p>
        <w:p w14:paraId="4430CCD9" w14:textId="371E7B53" w:rsidR="00F0331F" w:rsidRDefault="00F0331F">
          <w:pPr>
            <w:pStyle w:val="Sumrio2"/>
            <w:tabs>
              <w:tab w:val="right" w:leader="dot" w:pos="8494"/>
            </w:tabs>
            <w:rPr>
              <w:noProof/>
              <w:sz w:val="22"/>
              <w:szCs w:val="22"/>
              <w:lang w:eastAsia="pt-BR"/>
            </w:rPr>
          </w:pPr>
          <w:hyperlink w:anchor="_Toc168658599" w:history="1">
            <w:r w:rsidRPr="00FB65E6">
              <w:rPr>
                <w:rStyle w:val="Hyperlink"/>
                <w:rFonts w:ascii="Arial" w:eastAsia="Times New Roman" w:hAnsi="Arial" w:cs="Arial"/>
                <w:b/>
                <w:bCs/>
                <w:noProof/>
                <w:lang w:eastAsia="pt-BR"/>
              </w:rPr>
              <w:t>Produtos, Serviços ou Resultados Esperados</w:t>
            </w:r>
            <w:r>
              <w:rPr>
                <w:noProof/>
                <w:webHidden/>
              </w:rPr>
              <w:tab/>
            </w:r>
            <w:r>
              <w:rPr>
                <w:noProof/>
                <w:webHidden/>
              </w:rPr>
              <w:fldChar w:fldCharType="begin"/>
            </w:r>
            <w:r>
              <w:rPr>
                <w:noProof/>
                <w:webHidden/>
              </w:rPr>
              <w:instrText xml:space="preserve"> PAGEREF _Toc168658599 \h </w:instrText>
            </w:r>
            <w:r>
              <w:rPr>
                <w:noProof/>
                <w:webHidden/>
              </w:rPr>
            </w:r>
            <w:r>
              <w:rPr>
                <w:noProof/>
                <w:webHidden/>
              </w:rPr>
              <w:fldChar w:fldCharType="separate"/>
            </w:r>
            <w:r>
              <w:rPr>
                <w:noProof/>
                <w:webHidden/>
              </w:rPr>
              <w:t>6</w:t>
            </w:r>
            <w:r>
              <w:rPr>
                <w:noProof/>
                <w:webHidden/>
              </w:rPr>
              <w:fldChar w:fldCharType="end"/>
            </w:r>
          </w:hyperlink>
        </w:p>
        <w:p w14:paraId="1F2F7D25" w14:textId="58E4F483" w:rsidR="00F0331F" w:rsidRDefault="00F0331F">
          <w:pPr>
            <w:pStyle w:val="Sumrio2"/>
            <w:tabs>
              <w:tab w:val="right" w:leader="dot" w:pos="8494"/>
            </w:tabs>
            <w:rPr>
              <w:noProof/>
              <w:sz w:val="22"/>
              <w:szCs w:val="22"/>
              <w:lang w:eastAsia="pt-BR"/>
            </w:rPr>
          </w:pPr>
          <w:hyperlink w:anchor="_Toc168658600" w:history="1">
            <w:r w:rsidRPr="00FB65E6">
              <w:rPr>
                <w:rStyle w:val="Hyperlink"/>
                <w:rFonts w:ascii="Arial" w:eastAsia="Times New Roman" w:hAnsi="Arial" w:cs="Arial"/>
                <w:b/>
                <w:bCs/>
                <w:noProof/>
                <w:lang w:eastAsia="pt-BR"/>
              </w:rPr>
              <w:t>Requisitos</w:t>
            </w:r>
            <w:r>
              <w:rPr>
                <w:noProof/>
                <w:webHidden/>
              </w:rPr>
              <w:tab/>
            </w:r>
            <w:r>
              <w:rPr>
                <w:noProof/>
                <w:webHidden/>
              </w:rPr>
              <w:fldChar w:fldCharType="begin"/>
            </w:r>
            <w:r>
              <w:rPr>
                <w:noProof/>
                <w:webHidden/>
              </w:rPr>
              <w:instrText xml:space="preserve"> PAGEREF _Toc168658600 \h </w:instrText>
            </w:r>
            <w:r>
              <w:rPr>
                <w:noProof/>
                <w:webHidden/>
              </w:rPr>
            </w:r>
            <w:r>
              <w:rPr>
                <w:noProof/>
                <w:webHidden/>
              </w:rPr>
              <w:fldChar w:fldCharType="separate"/>
            </w:r>
            <w:r>
              <w:rPr>
                <w:noProof/>
                <w:webHidden/>
              </w:rPr>
              <w:t>6</w:t>
            </w:r>
            <w:r>
              <w:rPr>
                <w:noProof/>
                <w:webHidden/>
              </w:rPr>
              <w:fldChar w:fldCharType="end"/>
            </w:r>
          </w:hyperlink>
        </w:p>
        <w:p w14:paraId="7BE0C5E3" w14:textId="6234B025" w:rsidR="00F0331F" w:rsidRDefault="00F0331F">
          <w:pPr>
            <w:pStyle w:val="Sumrio1"/>
            <w:tabs>
              <w:tab w:val="right" w:leader="dot" w:pos="8494"/>
            </w:tabs>
            <w:rPr>
              <w:noProof/>
              <w:sz w:val="22"/>
              <w:szCs w:val="22"/>
              <w:lang w:eastAsia="pt-BR"/>
            </w:rPr>
          </w:pPr>
          <w:hyperlink w:anchor="_Toc168658601" w:history="1">
            <w:r w:rsidRPr="00FB65E6">
              <w:rPr>
                <w:rStyle w:val="Hyperlink"/>
                <w:rFonts w:ascii="Arial" w:eastAsia="Times New Roman" w:hAnsi="Arial" w:cs="Arial"/>
                <w:b/>
                <w:bCs/>
                <w:noProof/>
                <w:lang w:eastAsia="pt-BR"/>
              </w:rPr>
              <w:t>WHO? QUEM? PARTES INTERESSADAS DO PROJETO</w:t>
            </w:r>
            <w:r>
              <w:rPr>
                <w:noProof/>
                <w:webHidden/>
              </w:rPr>
              <w:tab/>
            </w:r>
            <w:r>
              <w:rPr>
                <w:noProof/>
                <w:webHidden/>
              </w:rPr>
              <w:fldChar w:fldCharType="begin"/>
            </w:r>
            <w:r>
              <w:rPr>
                <w:noProof/>
                <w:webHidden/>
              </w:rPr>
              <w:instrText xml:space="preserve"> PAGEREF _Toc168658601 \h </w:instrText>
            </w:r>
            <w:r>
              <w:rPr>
                <w:noProof/>
                <w:webHidden/>
              </w:rPr>
            </w:r>
            <w:r>
              <w:rPr>
                <w:noProof/>
                <w:webHidden/>
              </w:rPr>
              <w:fldChar w:fldCharType="separate"/>
            </w:r>
            <w:r>
              <w:rPr>
                <w:noProof/>
                <w:webHidden/>
              </w:rPr>
              <w:t>8</w:t>
            </w:r>
            <w:r>
              <w:rPr>
                <w:noProof/>
                <w:webHidden/>
              </w:rPr>
              <w:fldChar w:fldCharType="end"/>
            </w:r>
          </w:hyperlink>
        </w:p>
        <w:p w14:paraId="7914804F" w14:textId="7504C93B" w:rsidR="00F0331F" w:rsidRDefault="00F0331F">
          <w:pPr>
            <w:pStyle w:val="Sumrio1"/>
            <w:tabs>
              <w:tab w:val="right" w:leader="dot" w:pos="8494"/>
            </w:tabs>
            <w:rPr>
              <w:noProof/>
              <w:sz w:val="22"/>
              <w:szCs w:val="22"/>
              <w:lang w:eastAsia="pt-BR"/>
            </w:rPr>
          </w:pPr>
          <w:hyperlink w:anchor="_Toc168658602" w:history="1">
            <w:r w:rsidRPr="00FB65E6">
              <w:rPr>
                <w:rStyle w:val="Hyperlink"/>
                <w:rFonts w:ascii="Arial" w:eastAsia="Times New Roman" w:hAnsi="Arial" w:cs="Arial"/>
                <w:b/>
                <w:bCs/>
                <w:noProof/>
                <w:lang w:eastAsia="pt-BR"/>
              </w:rPr>
              <w:t>HOW? COMO?</w:t>
            </w:r>
            <w:r>
              <w:rPr>
                <w:noProof/>
                <w:webHidden/>
              </w:rPr>
              <w:tab/>
            </w:r>
            <w:r>
              <w:rPr>
                <w:noProof/>
                <w:webHidden/>
              </w:rPr>
              <w:fldChar w:fldCharType="begin"/>
            </w:r>
            <w:r>
              <w:rPr>
                <w:noProof/>
                <w:webHidden/>
              </w:rPr>
              <w:instrText xml:space="preserve"> PAGEREF _Toc168658602 \h </w:instrText>
            </w:r>
            <w:r>
              <w:rPr>
                <w:noProof/>
                <w:webHidden/>
              </w:rPr>
            </w:r>
            <w:r>
              <w:rPr>
                <w:noProof/>
                <w:webHidden/>
              </w:rPr>
              <w:fldChar w:fldCharType="separate"/>
            </w:r>
            <w:r>
              <w:rPr>
                <w:noProof/>
                <w:webHidden/>
              </w:rPr>
              <w:t>9</w:t>
            </w:r>
            <w:r>
              <w:rPr>
                <w:noProof/>
                <w:webHidden/>
              </w:rPr>
              <w:fldChar w:fldCharType="end"/>
            </w:r>
          </w:hyperlink>
        </w:p>
        <w:p w14:paraId="228B57CE" w14:textId="65294FD3" w:rsidR="00F0331F" w:rsidRDefault="00F0331F">
          <w:pPr>
            <w:pStyle w:val="Sumrio2"/>
            <w:tabs>
              <w:tab w:val="right" w:leader="dot" w:pos="8494"/>
            </w:tabs>
            <w:rPr>
              <w:noProof/>
              <w:sz w:val="22"/>
              <w:szCs w:val="22"/>
              <w:lang w:eastAsia="pt-BR"/>
            </w:rPr>
          </w:pPr>
          <w:hyperlink w:anchor="_Toc168658603" w:history="1">
            <w:r w:rsidRPr="00FB65E6">
              <w:rPr>
                <w:rStyle w:val="Hyperlink"/>
                <w:rFonts w:ascii="Arial" w:eastAsia="Times New Roman" w:hAnsi="Arial" w:cs="Arial"/>
                <w:b/>
                <w:bCs/>
                <w:noProof/>
                <w:lang w:eastAsia="pt-BR"/>
              </w:rPr>
              <w:t>Restrições</w:t>
            </w:r>
            <w:r>
              <w:rPr>
                <w:noProof/>
                <w:webHidden/>
              </w:rPr>
              <w:tab/>
            </w:r>
            <w:r>
              <w:rPr>
                <w:noProof/>
                <w:webHidden/>
              </w:rPr>
              <w:fldChar w:fldCharType="begin"/>
            </w:r>
            <w:r>
              <w:rPr>
                <w:noProof/>
                <w:webHidden/>
              </w:rPr>
              <w:instrText xml:space="preserve"> PAGEREF _Toc168658603 \h </w:instrText>
            </w:r>
            <w:r>
              <w:rPr>
                <w:noProof/>
                <w:webHidden/>
              </w:rPr>
            </w:r>
            <w:r>
              <w:rPr>
                <w:noProof/>
                <w:webHidden/>
              </w:rPr>
              <w:fldChar w:fldCharType="separate"/>
            </w:r>
            <w:r>
              <w:rPr>
                <w:noProof/>
                <w:webHidden/>
              </w:rPr>
              <w:t>9</w:t>
            </w:r>
            <w:r>
              <w:rPr>
                <w:noProof/>
                <w:webHidden/>
              </w:rPr>
              <w:fldChar w:fldCharType="end"/>
            </w:r>
          </w:hyperlink>
        </w:p>
        <w:p w14:paraId="56B42C1D" w14:textId="6E116337" w:rsidR="00F0331F" w:rsidRDefault="00F0331F">
          <w:pPr>
            <w:pStyle w:val="Sumrio2"/>
            <w:tabs>
              <w:tab w:val="right" w:leader="dot" w:pos="8494"/>
            </w:tabs>
            <w:rPr>
              <w:noProof/>
              <w:sz w:val="22"/>
              <w:szCs w:val="22"/>
              <w:lang w:eastAsia="pt-BR"/>
            </w:rPr>
          </w:pPr>
          <w:hyperlink w:anchor="_Toc168658604" w:history="1">
            <w:r w:rsidRPr="00FB65E6">
              <w:rPr>
                <w:rStyle w:val="Hyperlink"/>
                <w:rFonts w:ascii="Arial" w:eastAsia="Times New Roman" w:hAnsi="Arial" w:cs="Arial"/>
                <w:b/>
                <w:bCs/>
                <w:noProof/>
                <w:lang w:eastAsia="pt-BR"/>
              </w:rPr>
              <w:t>Premissas</w:t>
            </w:r>
            <w:r>
              <w:rPr>
                <w:noProof/>
                <w:webHidden/>
              </w:rPr>
              <w:tab/>
            </w:r>
            <w:r>
              <w:rPr>
                <w:noProof/>
                <w:webHidden/>
              </w:rPr>
              <w:fldChar w:fldCharType="begin"/>
            </w:r>
            <w:r>
              <w:rPr>
                <w:noProof/>
                <w:webHidden/>
              </w:rPr>
              <w:instrText xml:space="preserve"> PAGEREF _Toc168658604 \h </w:instrText>
            </w:r>
            <w:r>
              <w:rPr>
                <w:noProof/>
                <w:webHidden/>
              </w:rPr>
            </w:r>
            <w:r>
              <w:rPr>
                <w:noProof/>
                <w:webHidden/>
              </w:rPr>
              <w:fldChar w:fldCharType="separate"/>
            </w:r>
            <w:r>
              <w:rPr>
                <w:noProof/>
                <w:webHidden/>
              </w:rPr>
              <w:t>9</w:t>
            </w:r>
            <w:r>
              <w:rPr>
                <w:noProof/>
                <w:webHidden/>
              </w:rPr>
              <w:fldChar w:fldCharType="end"/>
            </w:r>
          </w:hyperlink>
        </w:p>
        <w:p w14:paraId="590D29CD" w14:textId="0A33E543" w:rsidR="00F0331F" w:rsidRDefault="00F0331F">
          <w:pPr>
            <w:pStyle w:val="Sumrio2"/>
            <w:tabs>
              <w:tab w:val="right" w:leader="dot" w:pos="8494"/>
            </w:tabs>
            <w:rPr>
              <w:noProof/>
              <w:sz w:val="22"/>
              <w:szCs w:val="22"/>
              <w:lang w:eastAsia="pt-BR"/>
            </w:rPr>
          </w:pPr>
          <w:hyperlink w:anchor="_Toc168658605" w:history="1">
            <w:r w:rsidRPr="00FB65E6">
              <w:rPr>
                <w:rStyle w:val="Hyperlink"/>
                <w:rFonts w:ascii="Arial" w:eastAsia="Times New Roman" w:hAnsi="Arial" w:cs="Arial"/>
                <w:b/>
                <w:bCs/>
                <w:noProof/>
                <w:lang w:eastAsia="pt-BR"/>
              </w:rPr>
              <w:t>Riscos</w:t>
            </w:r>
            <w:r>
              <w:rPr>
                <w:noProof/>
                <w:webHidden/>
              </w:rPr>
              <w:tab/>
            </w:r>
            <w:r>
              <w:rPr>
                <w:noProof/>
                <w:webHidden/>
              </w:rPr>
              <w:fldChar w:fldCharType="begin"/>
            </w:r>
            <w:r>
              <w:rPr>
                <w:noProof/>
                <w:webHidden/>
              </w:rPr>
              <w:instrText xml:space="preserve"> PAGEREF _Toc168658605 \h </w:instrText>
            </w:r>
            <w:r>
              <w:rPr>
                <w:noProof/>
                <w:webHidden/>
              </w:rPr>
            </w:r>
            <w:r>
              <w:rPr>
                <w:noProof/>
                <w:webHidden/>
              </w:rPr>
              <w:fldChar w:fldCharType="separate"/>
            </w:r>
            <w:r>
              <w:rPr>
                <w:noProof/>
                <w:webHidden/>
              </w:rPr>
              <w:t>9</w:t>
            </w:r>
            <w:r>
              <w:rPr>
                <w:noProof/>
                <w:webHidden/>
              </w:rPr>
              <w:fldChar w:fldCharType="end"/>
            </w:r>
          </w:hyperlink>
        </w:p>
        <w:p w14:paraId="6909926F" w14:textId="60CDE401" w:rsidR="00F0331F" w:rsidRDefault="00F0331F">
          <w:pPr>
            <w:pStyle w:val="Sumrio2"/>
            <w:tabs>
              <w:tab w:val="right" w:leader="dot" w:pos="8494"/>
            </w:tabs>
            <w:rPr>
              <w:noProof/>
              <w:sz w:val="22"/>
              <w:szCs w:val="22"/>
              <w:lang w:eastAsia="pt-BR"/>
            </w:rPr>
          </w:pPr>
          <w:hyperlink w:anchor="_Toc168658606" w:history="1">
            <w:r w:rsidRPr="00FB65E6">
              <w:rPr>
                <w:rStyle w:val="Hyperlink"/>
                <w:rFonts w:ascii="Arial" w:eastAsia="Times New Roman" w:hAnsi="Arial" w:cs="Arial"/>
                <w:b/>
                <w:bCs/>
                <w:noProof/>
                <w:lang w:eastAsia="pt-BR"/>
              </w:rPr>
              <w:t>Estrutura Analítica do Projeto</w:t>
            </w:r>
            <w:r>
              <w:rPr>
                <w:noProof/>
                <w:webHidden/>
              </w:rPr>
              <w:tab/>
            </w:r>
            <w:r>
              <w:rPr>
                <w:noProof/>
                <w:webHidden/>
              </w:rPr>
              <w:fldChar w:fldCharType="begin"/>
            </w:r>
            <w:r>
              <w:rPr>
                <w:noProof/>
                <w:webHidden/>
              </w:rPr>
              <w:instrText xml:space="preserve"> PAGEREF _Toc168658606 \h </w:instrText>
            </w:r>
            <w:r>
              <w:rPr>
                <w:noProof/>
                <w:webHidden/>
              </w:rPr>
            </w:r>
            <w:r>
              <w:rPr>
                <w:noProof/>
                <w:webHidden/>
              </w:rPr>
              <w:fldChar w:fldCharType="separate"/>
            </w:r>
            <w:r>
              <w:rPr>
                <w:noProof/>
                <w:webHidden/>
              </w:rPr>
              <w:t>9</w:t>
            </w:r>
            <w:r>
              <w:rPr>
                <w:noProof/>
                <w:webHidden/>
              </w:rPr>
              <w:fldChar w:fldCharType="end"/>
            </w:r>
          </w:hyperlink>
        </w:p>
        <w:p w14:paraId="2F439AEB" w14:textId="5BFBEC15" w:rsidR="00F0331F" w:rsidRDefault="00F0331F">
          <w:pPr>
            <w:pStyle w:val="Sumrio1"/>
            <w:tabs>
              <w:tab w:val="right" w:leader="dot" w:pos="8494"/>
            </w:tabs>
            <w:rPr>
              <w:noProof/>
              <w:sz w:val="22"/>
              <w:szCs w:val="22"/>
              <w:lang w:eastAsia="pt-BR"/>
            </w:rPr>
          </w:pPr>
          <w:hyperlink w:anchor="_Toc168658607" w:history="1">
            <w:r w:rsidRPr="00FB65E6">
              <w:rPr>
                <w:rStyle w:val="Hyperlink"/>
                <w:rFonts w:ascii="Arial" w:eastAsia="Times New Roman" w:hAnsi="Arial" w:cs="Arial"/>
                <w:b/>
                <w:bCs/>
                <w:noProof/>
                <w:lang w:eastAsia="pt-BR"/>
              </w:rPr>
              <w:t>WHEN? QUANDO? LINHA DO TEMPO</w:t>
            </w:r>
            <w:r>
              <w:rPr>
                <w:noProof/>
                <w:webHidden/>
              </w:rPr>
              <w:tab/>
            </w:r>
            <w:r>
              <w:rPr>
                <w:noProof/>
                <w:webHidden/>
              </w:rPr>
              <w:fldChar w:fldCharType="begin"/>
            </w:r>
            <w:r>
              <w:rPr>
                <w:noProof/>
                <w:webHidden/>
              </w:rPr>
              <w:instrText xml:space="preserve"> PAGEREF _Toc168658607 \h </w:instrText>
            </w:r>
            <w:r>
              <w:rPr>
                <w:noProof/>
                <w:webHidden/>
              </w:rPr>
            </w:r>
            <w:r>
              <w:rPr>
                <w:noProof/>
                <w:webHidden/>
              </w:rPr>
              <w:fldChar w:fldCharType="separate"/>
            </w:r>
            <w:r>
              <w:rPr>
                <w:noProof/>
                <w:webHidden/>
              </w:rPr>
              <w:t>10</w:t>
            </w:r>
            <w:r>
              <w:rPr>
                <w:noProof/>
                <w:webHidden/>
              </w:rPr>
              <w:fldChar w:fldCharType="end"/>
            </w:r>
          </w:hyperlink>
        </w:p>
        <w:p w14:paraId="4F9B071B" w14:textId="13C5B881" w:rsidR="00F0331F" w:rsidRDefault="00F0331F">
          <w:pPr>
            <w:pStyle w:val="Sumrio1"/>
            <w:tabs>
              <w:tab w:val="right" w:leader="dot" w:pos="8494"/>
            </w:tabs>
            <w:rPr>
              <w:noProof/>
              <w:sz w:val="22"/>
              <w:szCs w:val="22"/>
              <w:lang w:eastAsia="pt-BR"/>
            </w:rPr>
          </w:pPr>
          <w:hyperlink w:anchor="_Toc168658608" w:history="1">
            <w:r w:rsidRPr="00FB65E6">
              <w:rPr>
                <w:rStyle w:val="Hyperlink"/>
                <w:rFonts w:ascii="Arial" w:eastAsia="Times New Roman" w:hAnsi="Arial" w:cs="Arial"/>
                <w:b/>
                <w:bCs/>
                <w:noProof/>
                <w:lang w:eastAsia="pt-BR"/>
              </w:rPr>
              <w:t>HOW MUCH? QUANTO? CUSTOS</w:t>
            </w:r>
            <w:r>
              <w:rPr>
                <w:noProof/>
                <w:webHidden/>
              </w:rPr>
              <w:tab/>
            </w:r>
            <w:r>
              <w:rPr>
                <w:noProof/>
                <w:webHidden/>
              </w:rPr>
              <w:fldChar w:fldCharType="begin"/>
            </w:r>
            <w:r>
              <w:rPr>
                <w:noProof/>
                <w:webHidden/>
              </w:rPr>
              <w:instrText xml:space="preserve"> PAGEREF _Toc168658608 \h </w:instrText>
            </w:r>
            <w:r>
              <w:rPr>
                <w:noProof/>
                <w:webHidden/>
              </w:rPr>
            </w:r>
            <w:r>
              <w:rPr>
                <w:noProof/>
                <w:webHidden/>
              </w:rPr>
              <w:fldChar w:fldCharType="separate"/>
            </w:r>
            <w:r>
              <w:rPr>
                <w:noProof/>
                <w:webHidden/>
              </w:rPr>
              <w:t>10</w:t>
            </w:r>
            <w:r>
              <w:rPr>
                <w:noProof/>
                <w:webHidden/>
              </w:rPr>
              <w:fldChar w:fldCharType="end"/>
            </w:r>
          </w:hyperlink>
        </w:p>
        <w:p w14:paraId="096C7991" w14:textId="679EC445" w:rsidR="00F0331F" w:rsidRDefault="00F0331F">
          <w:pPr>
            <w:pStyle w:val="Sumrio1"/>
            <w:tabs>
              <w:tab w:val="right" w:leader="dot" w:pos="8494"/>
            </w:tabs>
            <w:rPr>
              <w:noProof/>
              <w:sz w:val="22"/>
              <w:szCs w:val="22"/>
              <w:lang w:eastAsia="pt-BR"/>
            </w:rPr>
          </w:pPr>
          <w:hyperlink w:anchor="_Toc168658609" w:history="1">
            <w:r w:rsidRPr="00FB65E6">
              <w:rPr>
                <w:rStyle w:val="Hyperlink"/>
                <w:rFonts w:ascii="Arial" w:eastAsia="Times New Roman" w:hAnsi="Arial" w:cs="Arial"/>
                <w:b/>
                <w:bCs/>
                <w:noProof/>
                <w:lang w:eastAsia="pt-BR"/>
              </w:rPr>
              <w:t>APROVAÇÕES</w:t>
            </w:r>
            <w:r>
              <w:rPr>
                <w:noProof/>
                <w:webHidden/>
              </w:rPr>
              <w:tab/>
            </w:r>
            <w:r>
              <w:rPr>
                <w:noProof/>
                <w:webHidden/>
              </w:rPr>
              <w:fldChar w:fldCharType="begin"/>
            </w:r>
            <w:r>
              <w:rPr>
                <w:noProof/>
                <w:webHidden/>
              </w:rPr>
              <w:instrText xml:space="preserve"> PAGEREF _Toc168658609 \h </w:instrText>
            </w:r>
            <w:r>
              <w:rPr>
                <w:noProof/>
                <w:webHidden/>
              </w:rPr>
            </w:r>
            <w:r>
              <w:rPr>
                <w:noProof/>
                <w:webHidden/>
              </w:rPr>
              <w:fldChar w:fldCharType="separate"/>
            </w:r>
            <w:r>
              <w:rPr>
                <w:noProof/>
                <w:webHidden/>
              </w:rPr>
              <w:t>11</w:t>
            </w:r>
            <w:r>
              <w:rPr>
                <w:noProof/>
                <w:webHidden/>
              </w:rPr>
              <w:fldChar w:fldCharType="end"/>
            </w:r>
          </w:hyperlink>
        </w:p>
        <w:p w14:paraId="0237DEC2" w14:textId="5E15169B" w:rsidR="003552A5" w:rsidRPr="003552A5" w:rsidRDefault="003552A5">
          <w:pPr>
            <w:rPr>
              <w:rFonts w:ascii="Arial" w:hAnsi="Arial" w:cs="Arial"/>
            </w:rPr>
          </w:pPr>
          <w:r w:rsidRPr="003552A5">
            <w:rPr>
              <w:rFonts w:ascii="Arial" w:hAnsi="Arial" w:cs="Arial"/>
              <w:b/>
              <w:bCs/>
            </w:rPr>
            <w:fldChar w:fldCharType="end"/>
          </w:r>
        </w:p>
      </w:sdtContent>
    </w:sdt>
    <w:p w14:paraId="194C7F1C" w14:textId="77777777" w:rsidR="003552A5" w:rsidRPr="003552A5" w:rsidRDefault="003552A5">
      <w:pPr>
        <w:rPr>
          <w:rFonts w:ascii="Arial" w:hAnsi="Arial" w:cs="Arial"/>
        </w:rPr>
      </w:pPr>
    </w:p>
    <w:p w14:paraId="0944E38D" w14:textId="77777777" w:rsidR="003552A5" w:rsidRPr="003552A5" w:rsidRDefault="003552A5">
      <w:pPr>
        <w:rPr>
          <w:rFonts w:ascii="Arial" w:hAnsi="Arial" w:cs="Arial"/>
        </w:rPr>
      </w:pPr>
    </w:p>
    <w:p w14:paraId="7B3AE7D6" w14:textId="77777777" w:rsidR="003552A5" w:rsidRPr="003552A5" w:rsidRDefault="003552A5">
      <w:pPr>
        <w:rPr>
          <w:rFonts w:ascii="Arial" w:hAnsi="Arial" w:cs="Arial"/>
        </w:rPr>
      </w:pPr>
    </w:p>
    <w:p w14:paraId="300C8FAF" w14:textId="77777777" w:rsidR="003552A5" w:rsidRPr="003552A5" w:rsidRDefault="003552A5">
      <w:pPr>
        <w:rPr>
          <w:rFonts w:ascii="Arial" w:hAnsi="Arial" w:cs="Arial"/>
        </w:rPr>
      </w:pPr>
    </w:p>
    <w:p w14:paraId="73ACF7E7" w14:textId="77777777" w:rsidR="003552A5" w:rsidRPr="003552A5" w:rsidRDefault="003552A5">
      <w:pPr>
        <w:rPr>
          <w:rFonts w:ascii="Arial" w:hAnsi="Arial" w:cs="Arial"/>
        </w:rPr>
      </w:pPr>
    </w:p>
    <w:p w14:paraId="5B34496C" w14:textId="77777777" w:rsidR="003552A5" w:rsidRPr="003552A5" w:rsidRDefault="003552A5">
      <w:pPr>
        <w:rPr>
          <w:rFonts w:ascii="Arial" w:hAnsi="Arial" w:cs="Arial"/>
        </w:rPr>
      </w:pPr>
    </w:p>
    <w:p w14:paraId="7103DF26" w14:textId="77777777" w:rsidR="003552A5" w:rsidRPr="003552A5" w:rsidRDefault="003552A5">
      <w:pPr>
        <w:rPr>
          <w:rFonts w:ascii="Arial" w:hAnsi="Arial" w:cs="Arial"/>
        </w:rPr>
      </w:pPr>
    </w:p>
    <w:p w14:paraId="2ED72C26" w14:textId="77777777" w:rsidR="003552A5" w:rsidRPr="003552A5" w:rsidRDefault="003552A5">
      <w:pPr>
        <w:rPr>
          <w:rFonts w:ascii="Arial" w:hAnsi="Arial" w:cs="Arial"/>
        </w:rPr>
      </w:pPr>
    </w:p>
    <w:p w14:paraId="26340AA9" w14:textId="77777777" w:rsidR="003552A5" w:rsidRPr="003552A5" w:rsidRDefault="003552A5">
      <w:pPr>
        <w:rPr>
          <w:rFonts w:ascii="Arial" w:hAnsi="Arial" w:cs="Arial"/>
        </w:rPr>
      </w:pPr>
    </w:p>
    <w:p w14:paraId="00CC3A66" w14:textId="44D3F57D" w:rsidR="003552A5" w:rsidRPr="003552A5" w:rsidRDefault="003552A5">
      <w:pPr>
        <w:rPr>
          <w:rFonts w:ascii="Arial" w:hAnsi="Arial" w:cs="Arial"/>
        </w:rPr>
      </w:pPr>
    </w:p>
    <w:p w14:paraId="48133243" w14:textId="77777777" w:rsidR="003552A5" w:rsidRPr="003552A5" w:rsidRDefault="003552A5">
      <w:pPr>
        <w:rPr>
          <w:rFonts w:ascii="Arial" w:hAnsi="Arial" w:cs="Arial"/>
        </w:rPr>
      </w:pPr>
    </w:p>
    <w:p w14:paraId="68BA5212" w14:textId="77777777" w:rsidR="003552A5" w:rsidRPr="003552A5" w:rsidRDefault="003552A5">
      <w:pPr>
        <w:rPr>
          <w:rFonts w:ascii="Arial" w:hAnsi="Arial" w:cs="Arial"/>
        </w:rPr>
      </w:pPr>
    </w:p>
    <w:p w14:paraId="314F5DB5" w14:textId="77777777" w:rsidR="003552A5" w:rsidRPr="003552A5" w:rsidRDefault="003552A5">
      <w:pPr>
        <w:rPr>
          <w:rFonts w:ascii="Arial" w:hAnsi="Arial" w:cs="Arial"/>
        </w:rPr>
      </w:pPr>
    </w:p>
    <w:p w14:paraId="19CBD091" w14:textId="77777777" w:rsidR="003552A5" w:rsidRPr="003552A5" w:rsidRDefault="003552A5">
      <w:pPr>
        <w:rPr>
          <w:rFonts w:ascii="Arial" w:hAnsi="Arial" w:cs="Arial"/>
        </w:rPr>
      </w:pPr>
    </w:p>
    <w:p w14:paraId="51285BE5" w14:textId="5853B5C9" w:rsidR="003552A5" w:rsidRPr="003B183B" w:rsidRDefault="005D0E01" w:rsidP="00E50C60">
      <w:pPr>
        <w:pStyle w:val="Ttulo1"/>
        <w:rPr>
          <w:rFonts w:ascii="Arial" w:hAnsi="Arial" w:cs="Arial"/>
          <w:b/>
          <w:bCs/>
          <w:sz w:val="28"/>
          <w:szCs w:val="28"/>
        </w:rPr>
      </w:pPr>
      <w:bookmarkStart w:id="1" w:name="_Toc168658594"/>
      <w:r w:rsidRPr="003B183B">
        <w:rPr>
          <w:rFonts w:ascii="Arial" w:hAnsi="Arial" w:cs="Arial"/>
          <w:b/>
          <w:bCs/>
          <w:sz w:val="28"/>
          <w:szCs w:val="28"/>
        </w:rPr>
        <w:lastRenderedPageBreak/>
        <w:t>OBJETIVOS DESTE DOCUMENTO</w:t>
      </w:r>
      <w:bookmarkEnd w:id="1"/>
    </w:p>
    <w:p w14:paraId="45ADCA44" w14:textId="4C7CF86D" w:rsidR="003552A5" w:rsidRDefault="003552A5" w:rsidP="003552A5">
      <w:pPr>
        <w:spacing w:before="120" w:after="120" w:line="360" w:lineRule="auto"/>
        <w:jc w:val="both"/>
        <w:rPr>
          <w:rFonts w:ascii="Arial" w:hAnsi="Arial" w:cs="Arial"/>
          <w:sz w:val="24"/>
          <w:szCs w:val="24"/>
        </w:rPr>
      </w:pPr>
      <w:r w:rsidRPr="003552A5">
        <w:rPr>
          <w:rFonts w:ascii="Arial" w:hAnsi="Arial" w:cs="Arial"/>
          <w:sz w:val="24"/>
          <w:szCs w:val="24"/>
        </w:rPr>
        <w:t>Delinear o projeto</w:t>
      </w:r>
      <w:r w:rsidR="00F6151F">
        <w:rPr>
          <w:rFonts w:ascii="Arial" w:hAnsi="Arial" w:cs="Arial"/>
          <w:sz w:val="24"/>
          <w:szCs w:val="24"/>
        </w:rPr>
        <w:t xml:space="preserve"> como um todo</w:t>
      </w:r>
      <w:r w:rsidRPr="003552A5">
        <w:rPr>
          <w:rFonts w:ascii="Arial" w:hAnsi="Arial" w:cs="Arial"/>
          <w:sz w:val="24"/>
          <w:szCs w:val="24"/>
        </w:rPr>
        <w:t>, atribuir principais responsáveis e documentar requisitos iniciais, principais entregas, premissas e restrições.</w:t>
      </w:r>
    </w:p>
    <w:p w14:paraId="3830F235" w14:textId="77777777" w:rsidR="00691B0D" w:rsidRDefault="00691B0D" w:rsidP="003552A5">
      <w:pPr>
        <w:spacing w:before="120" w:after="120" w:line="360" w:lineRule="auto"/>
        <w:jc w:val="both"/>
        <w:rPr>
          <w:rFonts w:ascii="Arial" w:hAnsi="Arial" w:cs="Arial"/>
          <w:sz w:val="24"/>
          <w:szCs w:val="24"/>
        </w:rPr>
      </w:pPr>
    </w:p>
    <w:p w14:paraId="1DA8F33B" w14:textId="637459F8" w:rsidR="00691B0D" w:rsidRDefault="00691B0D" w:rsidP="005D0E01">
      <w:pPr>
        <w:pStyle w:val="Ttulo1"/>
        <w:rPr>
          <w:rFonts w:ascii="Arial" w:hAnsi="Arial" w:cs="Arial"/>
          <w:b/>
          <w:bCs/>
          <w:sz w:val="28"/>
          <w:szCs w:val="28"/>
        </w:rPr>
      </w:pPr>
      <w:bookmarkStart w:id="2" w:name="_Toc168658595"/>
      <w:r w:rsidRPr="005D0E01">
        <w:rPr>
          <w:rFonts w:ascii="Arial" w:hAnsi="Arial" w:cs="Arial"/>
          <w:b/>
          <w:bCs/>
          <w:sz w:val="28"/>
          <w:szCs w:val="28"/>
        </w:rPr>
        <w:t xml:space="preserve">WHY? </w:t>
      </w:r>
      <w:r w:rsidR="0025576D" w:rsidRPr="005D0E01">
        <w:rPr>
          <w:rFonts w:ascii="Arial" w:hAnsi="Arial" w:cs="Arial"/>
          <w:b/>
          <w:bCs/>
          <w:sz w:val="28"/>
          <w:szCs w:val="28"/>
        </w:rPr>
        <w:t>POR QUÊ</w:t>
      </w:r>
      <w:r w:rsidRPr="005D0E01">
        <w:rPr>
          <w:rFonts w:ascii="Arial" w:hAnsi="Arial" w:cs="Arial"/>
          <w:b/>
          <w:bCs/>
          <w:sz w:val="28"/>
          <w:szCs w:val="28"/>
        </w:rPr>
        <w:t>?</w:t>
      </w:r>
      <w:bookmarkEnd w:id="2"/>
    </w:p>
    <w:p w14:paraId="256E8FBB" w14:textId="42610D12" w:rsidR="000D3131" w:rsidRPr="000D3131" w:rsidRDefault="000D3131" w:rsidP="000D3131">
      <w:pPr>
        <w:spacing w:before="120" w:after="120" w:line="360" w:lineRule="auto"/>
        <w:jc w:val="both"/>
        <w:rPr>
          <w:rFonts w:ascii="Arial" w:hAnsi="Arial" w:cs="Arial"/>
          <w:sz w:val="24"/>
          <w:szCs w:val="24"/>
        </w:rPr>
      </w:pPr>
      <w:r w:rsidRPr="000D3131">
        <w:rPr>
          <w:rFonts w:ascii="Arial" w:hAnsi="Arial" w:cs="Arial"/>
          <w:sz w:val="24"/>
          <w:szCs w:val="24"/>
        </w:rPr>
        <w:t>O cotidiano dos consumidores mineiros é marcado por uma realidade desafiadora: a alta prática de preços em produtos essenciais para o lar, como alimentos e itens de limpeza, contrastando com a significativa discrepância entre os valores praticados pelos diversos estabelecimentos varejistas. Esta discrepância, evidenciada inclusive no "</w:t>
      </w:r>
      <w:r w:rsidR="005E2E5F" w:rsidRPr="005E2E5F">
        <w:t xml:space="preserve"> </w:t>
      </w:r>
      <w:hyperlink r:id="rId8" w:history="1">
        <w:r w:rsidR="005E2E5F" w:rsidRPr="00AF5D9A">
          <w:rPr>
            <w:rStyle w:val="Hyperlink"/>
            <w:rFonts w:ascii="Arial" w:hAnsi="Arial" w:cs="Arial"/>
            <w:sz w:val="24"/>
            <w:szCs w:val="24"/>
          </w:rPr>
          <w:t>CNN Brasi - Discrepância de Preços ao Consumidor</w:t>
        </w:r>
      </w:hyperlink>
      <w:r w:rsidRPr="000D3131">
        <w:rPr>
          <w:rFonts w:ascii="Arial" w:hAnsi="Arial" w:cs="Arial"/>
          <w:sz w:val="24"/>
          <w:szCs w:val="24"/>
        </w:rPr>
        <w:t>", revela a complexidade do cenário comercial no setor de supermercados, hipermercados e similares, evidenciando a necessidade de uma solução que promova transparência e praticidade nas compras diárias.</w:t>
      </w:r>
    </w:p>
    <w:p w14:paraId="3C28E280" w14:textId="77777777" w:rsidR="000D3131" w:rsidRPr="000D3131" w:rsidRDefault="000D3131" w:rsidP="000D3131">
      <w:pPr>
        <w:spacing w:before="120" w:after="120" w:line="360" w:lineRule="auto"/>
        <w:jc w:val="both"/>
        <w:rPr>
          <w:rFonts w:ascii="Arial" w:hAnsi="Arial" w:cs="Arial"/>
          <w:sz w:val="24"/>
          <w:szCs w:val="24"/>
        </w:rPr>
      </w:pPr>
      <w:r w:rsidRPr="000D3131">
        <w:rPr>
          <w:rFonts w:ascii="Arial" w:hAnsi="Arial" w:cs="Arial"/>
          <w:sz w:val="24"/>
          <w:szCs w:val="24"/>
        </w:rPr>
        <w:t>Diante dos avanços tecnológicos, especialmente no acesso à computação móvel por meio de smartphones, surge a oportunidade de desenvolver uma plataforma que atenda às demandas dos consumidores mineiros, oferecendo uma solução prática e eficiente para a busca de melhores preços e condições de compra. A ausência de uma ferramenta que forneça informações em tempo real sobre a variação de preços por região geográfica dificulta não apenas a escolha consciente do consumidor, mas também prejudica a livre concorrência entre os estabelecimentos varejistas.</w:t>
      </w:r>
    </w:p>
    <w:p w14:paraId="522B0F98" w14:textId="5734A31D" w:rsidR="000D3131" w:rsidRPr="000D3131" w:rsidRDefault="000D3131" w:rsidP="000D3131">
      <w:pPr>
        <w:spacing w:before="120" w:after="120" w:line="360" w:lineRule="auto"/>
        <w:jc w:val="both"/>
        <w:rPr>
          <w:rFonts w:ascii="Arial" w:hAnsi="Arial" w:cs="Arial"/>
          <w:sz w:val="24"/>
          <w:szCs w:val="24"/>
        </w:rPr>
      </w:pPr>
      <w:r w:rsidRPr="000D3131">
        <w:rPr>
          <w:rFonts w:ascii="Arial" w:hAnsi="Arial" w:cs="Arial"/>
          <w:sz w:val="24"/>
          <w:szCs w:val="24"/>
        </w:rPr>
        <w:t>Nesse contexto, propomos o desenvolvimento de um</w:t>
      </w:r>
      <w:r w:rsidR="002D0E25">
        <w:rPr>
          <w:rFonts w:ascii="Arial" w:hAnsi="Arial" w:cs="Arial"/>
          <w:sz w:val="24"/>
          <w:szCs w:val="24"/>
        </w:rPr>
        <w:t>a plataforma que</w:t>
      </w:r>
      <w:r w:rsidR="0067690B">
        <w:rPr>
          <w:rFonts w:ascii="Arial" w:hAnsi="Arial" w:cs="Arial"/>
          <w:sz w:val="24"/>
          <w:szCs w:val="24"/>
        </w:rPr>
        <w:t xml:space="preserve"> </w:t>
      </w:r>
      <w:r w:rsidR="00633A84">
        <w:rPr>
          <w:rFonts w:ascii="Arial" w:hAnsi="Arial" w:cs="Arial"/>
          <w:sz w:val="24"/>
          <w:szCs w:val="24"/>
        </w:rPr>
        <w:t>possua interface web e mobile</w:t>
      </w:r>
      <w:r w:rsidRPr="000D3131">
        <w:rPr>
          <w:rFonts w:ascii="Arial" w:hAnsi="Arial" w:cs="Arial"/>
          <w:sz w:val="24"/>
          <w:szCs w:val="24"/>
        </w:rPr>
        <w:t xml:space="preserve">, </w:t>
      </w:r>
      <w:r w:rsidR="001E7049">
        <w:rPr>
          <w:rFonts w:ascii="Arial" w:hAnsi="Arial" w:cs="Arial"/>
          <w:sz w:val="24"/>
          <w:szCs w:val="24"/>
        </w:rPr>
        <w:t xml:space="preserve">sendo priorizado a liberação de </w:t>
      </w:r>
      <w:r w:rsidR="004C7B2B">
        <w:rPr>
          <w:rFonts w:ascii="Arial" w:hAnsi="Arial" w:cs="Arial"/>
          <w:sz w:val="24"/>
          <w:szCs w:val="24"/>
        </w:rPr>
        <w:t>um acesso mobile em para</w:t>
      </w:r>
      <w:r w:rsidR="00B51549">
        <w:rPr>
          <w:rFonts w:ascii="Arial" w:hAnsi="Arial" w:cs="Arial"/>
          <w:sz w:val="24"/>
          <w:szCs w:val="24"/>
        </w:rPr>
        <w:t xml:space="preserve">lelo uma liberação para acesso web com escopo limitado. </w:t>
      </w:r>
      <w:r w:rsidR="00ED74E0">
        <w:rPr>
          <w:rFonts w:ascii="Arial" w:hAnsi="Arial" w:cs="Arial"/>
          <w:sz w:val="24"/>
          <w:szCs w:val="24"/>
        </w:rPr>
        <w:t>Essa plataforma terá o objetivo de a</w:t>
      </w:r>
      <w:r w:rsidRPr="000D3131">
        <w:rPr>
          <w:rFonts w:ascii="Arial" w:hAnsi="Arial" w:cs="Arial"/>
          <w:sz w:val="24"/>
          <w:szCs w:val="24"/>
        </w:rPr>
        <w:t>uxiliar os consumidores mineiros</w:t>
      </w:r>
      <w:r>
        <w:rPr>
          <w:rFonts w:ascii="Arial" w:hAnsi="Arial" w:cs="Arial"/>
          <w:sz w:val="24"/>
          <w:szCs w:val="24"/>
        </w:rPr>
        <w:t xml:space="preserve"> (proposta inicial)</w:t>
      </w:r>
      <w:r w:rsidRPr="000D3131">
        <w:rPr>
          <w:rFonts w:ascii="Arial" w:hAnsi="Arial" w:cs="Arial"/>
          <w:sz w:val="24"/>
          <w:szCs w:val="24"/>
        </w:rPr>
        <w:t xml:space="preserve"> na realização de suas compras de forma mais econômica e eficiente. Esta iniciativa não apenas proporcionará praticidade aos consumidores, mas também contribuirá para uma avaliação mais precisa das práticas de precificação adotadas pelos estabelecimentos varejistas, fomentando uma concorrência mais saudável e transparente no mercado.</w:t>
      </w:r>
    </w:p>
    <w:p w14:paraId="0EF897C9" w14:textId="0905B0C8" w:rsidR="002F18DA" w:rsidRDefault="000D3131" w:rsidP="000D3131">
      <w:pPr>
        <w:spacing w:before="120" w:after="120" w:line="360" w:lineRule="auto"/>
        <w:jc w:val="both"/>
        <w:rPr>
          <w:rFonts w:ascii="Arial" w:hAnsi="Arial" w:cs="Arial"/>
          <w:sz w:val="24"/>
          <w:szCs w:val="24"/>
        </w:rPr>
      </w:pPr>
      <w:r w:rsidRPr="000D3131">
        <w:rPr>
          <w:rFonts w:ascii="Arial" w:hAnsi="Arial" w:cs="Arial"/>
          <w:sz w:val="24"/>
          <w:szCs w:val="24"/>
        </w:rPr>
        <w:lastRenderedPageBreak/>
        <w:t>A seguir, detalharemos os fundamentos e benefícios dessa proposta, demonstrando como ela pode revolucionar a experiência de compra dos consumidores e promover uma relação mais equilibrada entre estes e os estabelecimentos comerciais.</w:t>
      </w:r>
      <w:r w:rsidR="00EE316A">
        <w:rPr>
          <w:rFonts w:ascii="Arial" w:hAnsi="Arial" w:cs="Arial"/>
          <w:sz w:val="24"/>
          <w:szCs w:val="24"/>
        </w:rPr>
        <w:t xml:space="preserve"> </w:t>
      </w:r>
      <w:r w:rsidR="002F18DA">
        <w:rPr>
          <w:rFonts w:ascii="Arial" w:hAnsi="Arial" w:cs="Arial"/>
          <w:sz w:val="24"/>
          <w:szCs w:val="24"/>
        </w:rPr>
        <w:t>Como descrito abaixo:</w:t>
      </w:r>
    </w:p>
    <w:p w14:paraId="6598EC02" w14:textId="2CF49CB4" w:rsidR="002F18DA" w:rsidRDefault="002F18DA" w:rsidP="002F18DA">
      <w:pPr>
        <w:pStyle w:val="PargrafodaLista"/>
        <w:numPr>
          <w:ilvl w:val="0"/>
          <w:numId w:val="42"/>
        </w:numPr>
        <w:spacing w:before="120" w:after="120" w:line="360" w:lineRule="auto"/>
        <w:jc w:val="both"/>
        <w:rPr>
          <w:rFonts w:ascii="Arial" w:hAnsi="Arial" w:cs="Arial"/>
          <w:sz w:val="24"/>
          <w:szCs w:val="24"/>
        </w:rPr>
      </w:pPr>
      <w:r>
        <w:rPr>
          <w:rFonts w:ascii="Arial" w:hAnsi="Arial" w:cs="Arial"/>
          <w:sz w:val="24"/>
          <w:szCs w:val="24"/>
        </w:rPr>
        <w:t xml:space="preserve">Cadastro de lista de compras, com notificação de </w:t>
      </w:r>
      <w:r w:rsidR="00743BB0">
        <w:rPr>
          <w:rFonts w:ascii="Arial" w:hAnsi="Arial" w:cs="Arial"/>
          <w:sz w:val="24"/>
          <w:szCs w:val="24"/>
        </w:rPr>
        <w:t>localidades onde os preços estão mais baixos;</w:t>
      </w:r>
    </w:p>
    <w:p w14:paraId="2919CC1B" w14:textId="3D3A2904" w:rsidR="00743BB0" w:rsidRDefault="00743BB0" w:rsidP="002F18DA">
      <w:pPr>
        <w:pStyle w:val="PargrafodaLista"/>
        <w:numPr>
          <w:ilvl w:val="0"/>
          <w:numId w:val="42"/>
        </w:numPr>
        <w:spacing w:before="120" w:after="120" w:line="360" w:lineRule="auto"/>
        <w:jc w:val="both"/>
        <w:rPr>
          <w:rFonts w:ascii="Arial" w:hAnsi="Arial" w:cs="Arial"/>
          <w:sz w:val="24"/>
          <w:szCs w:val="24"/>
        </w:rPr>
      </w:pPr>
      <w:r>
        <w:rPr>
          <w:rFonts w:ascii="Arial" w:hAnsi="Arial" w:cs="Arial"/>
          <w:sz w:val="24"/>
          <w:szCs w:val="24"/>
        </w:rPr>
        <w:t>Controle orçamentário mensal da lista de compras;</w:t>
      </w:r>
    </w:p>
    <w:p w14:paraId="16F20FCD" w14:textId="56494A41" w:rsidR="00E23D8F" w:rsidRPr="00E23D8F" w:rsidRDefault="00EB37CD" w:rsidP="00AB0C84">
      <w:pPr>
        <w:pStyle w:val="PargrafodaLista"/>
        <w:numPr>
          <w:ilvl w:val="0"/>
          <w:numId w:val="42"/>
        </w:numPr>
        <w:spacing w:before="120" w:after="120" w:line="360" w:lineRule="auto"/>
        <w:jc w:val="both"/>
      </w:pPr>
      <w:r w:rsidRPr="00CC5B6D">
        <w:rPr>
          <w:rFonts w:ascii="Arial" w:hAnsi="Arial" w:cs="Arial"/>
          <w:sz w:val="24"/>
          <w:szCs w:val="24"/>
        </w:rPr>
        <w:t xml:space="preserve">Permitir aos varejistas </w:t>
      </w:r>
      <w:r w:rsidR="00A90B3F" w:rsidRPr="00CC5B6D">
        <w:rPr>
          <w:rFonts w:ascii="Arial" w:hAnsi="Arial" w:cs="Arial"/>
          <w:sz w:val="24"/>
          <w:szCs w:val="24"/>
        </w:rPr>
        <w:t>conhecerem</w:t>
      </w:r>
      <w:r w:rsidRPr="00CC5B6D">
        <w:rPr>
          <w:rFonts w:ascii="Arial" w:hAnsi="Arial" w:cs="Arial"/>
          <w:sz w:val="24"/>
          <w:szCs w:val="24"/>
        </w:rPr>
        <w:t xml:space="preserve"> melhor o perfil dos consumidores</w:t>
      </w:r>
      <w:r w:rsidR="00CC5B6D" w:rsidRPr="00CC5B6D">
        <w:rPr>
          <w:rFonts w:ascii="Arial" w:hAnsi="Arial" w:cs="Arial"/>
          <w:sz w:val="24"/>
          <w:szCs w:val="24"/>
        </w:rPr>
        <w:t>...</w:t>
      </w:r>
    </w:p>
    <w:p w14:paraId="552EBE88" w14:textId="79A2B7A4" w:rsidR="00691B0D" w:rsidRPr="00796538" w:rsidRDefault="00F45795" w:rsidP="003F1C64">
      <w:pPr>
        <w:pStyle w:val="Ttulo2"/>
        <w:rPr>
          <w:rFonts w:ascii="Arial" w:hAnsi="Arial" w:cs="Arial"/>
          <w:b/>
          <w:bCs/>
          <w:sz w:val="28"/>
          <w:szCs w:val="28"/>
        </w:rPr>
      </w:pPr>
      <w:bookmarkStart w:id="3" w:name="_Toc168658596"/>
      <w:r w:rsidRPr="00796538">
        <w:rPr>
          <w:rFonts w:ascii="Arial" w:hAnsi="Arial" w:cs="Arial"/>
          <w:b/>
          <w:bCs/>
          <w:sz w:val="28"/>
          <w:szCs w:val="28"/>
        </w:rPr>
        <w:t>Justificativa do Projeto</w:t>
      </w:r>
      <w:bookmarkEnd w:id="3"/>
    </w:p>
    <w:p w14:paraId="30A432D0" w14:textId="20803761" w:rsidR="0039759F" w:rsidRPr="0039759F" w:rsidRDefault="0039759F" w:rsidP="0039759F">
      <w:pPr>
        <w:spacing w:before="120" w:after="120" w:line="360" w:lineRule="auto"/>
        <w:jc w:val="both"/>
        <w:rPr>
          <w:rFonts w:ascii="Arial" w:hAnsi="Arial" w:cs="Arial"/>
          <w:sz w:val="24"/>
          <w:szCs w:val="24"/>
        </w:rPr>
      </w:pPr>
      <w:r w:rsidRPr="0039759F">
        <w:rPr>
          <w:rFonts w:ascii="Arial" w:hAnsi="Arial" w:cs="Arial"/>
          <w:sz w:val="24"/>
          <w:szCs w:val="24"/>
        </w:rPr>
        <w:t xml:space="preserve">O aplicativo </w:t>
      </w:r>
      <w:r>
        <w:rPr>
          <w:rFonts w:ascii="Arial" w:hAnsi="Arial" w:cs="Arial"/>
          <w:sz w:val="24"/>
          <w:szCs w:val="24"/>
        </w:rPr>
        <w:t>tem como proposta</w:t>
      </w:r>
      <w:r w:rsidRPr="0039759F">
        <w:rPr>
          <w:rFonts w:ascii="Arial" w:hAnsi="Arial" w:cs="Arial"/>
          <w:sz w:val="24"/>
          <w:szCs w:val="24"/>
        </w:rPr>
        <w:t xml:space="preserve"> principal</w:t>
      </w:r>
      <w:r>
        <w:rPr>
          <w:rFonts w:ascii="Arial" w:hAnsi="Arial" w:cs="Arial"/>
          <w:sz w:val="24"/>
          <w:szCs w:val="24"/>
        </w:rPr>
        <w:t>,</w:t>
      </w:r>
      <w:r w:rsidRPr="0039759F">
        <w:rPr>
          <w:rFonts w:ascii="Arial" w:hAnsi="Arial" w:cs="Arial"/>
          <w:sz w:val="24"/>
          <w:szCs w:val="24"/>
        </w:rPr>
        <w:t xml:space="preserve"> proporcionar aos usuários uma solução centralizada e prática para consultar e comparar preços de produtos em diferentes estabelecimentos comerciais. Seu funcionamento é bastante intuitivo: os usuários registram detalhes de suas compras, incluindo os preços dos produtos e informações sobre os estabelecimentos, como disponibilidade de estacionamento e acessibilidade. Para garantir a atualização constante dos preços e a abrangência das informações, estabelece</w:t>
      </w:r>
      <w:r w:rsidR="00F11DD5">
        <w:rPr>
          <w:rFonts w:ascii="Arial" w:hAnsi="Arial" w:cs="Arial"/>
          <w:sz w:val="24"/>
          <w:szCs w:val="24"/>
        </w:rPr>
        <w:t>re</w:t>
      </w:r>
      <w:r w:rsidRPr="0039759F">
        <w:rPr>
          <w:rFonts w:ascii="Arial" w:hAnsi="Arial" w:cs="Arial"/>
          <w:sz w:val="24"/>
          <w:szCs w:val="24"/>
        </w:rPr>
        <w:t>mos parcerias estratégicas com os comerciantes, buscando acesso aos seus sistemas de gerenciamento de preços por meio de uma interface de programação de aplicativos (API) que permite a atualização automática dos dados.</w:t>
      </w:r>
      <w:r w:rsidR="00014BFB">
        <w:rPr>
          <w:rFonts w:ascii="Arial" w:hAnsi="Arial" w:cs="Arial"/>
          <w:sz w:val="24"/>
          <w:szCs w:val="24"/>
        </w:rPr>
        <w:t xml:space="preserve"> (Promover o desejo do lojista estar na aplicação </w:t>
      </w:r>
      <w:r w:rsidR="00625740">
        <w:rPr>
          <w:rFonts w:ascii="Arial" w:hAnsi="Arial" w:cs="Arial"/>
          <w:sz w:val="24"/>
          <w:szCs w:val="24"/>
        </w:rPr>
        <w:t>e divulgar promoções com o intuito de engajar</w:t>
      </w:r>
      <w:r w:rsidR="008D1B81">
        <w:rPr>
          <w:rFonts w:ascii="Arial" w:hAnsi="Arial" w:cs="Arial"/>
          <w:sz w:val="24"/>
          <w:szCs w:val="24"/>
        </w:rPr>
        <w:t xml:space="preserve"> e</w:t>
      </w:r>
      <w:r w:rsidR="00625740">
        <w:rPr>
          <w:rFonts w:ascii="Arial" w:hAnsi="Arial" w:cs="Arial"/>
          <w:sz w:val="24"/>
          <w:szCs w:val="24"/>
        </w:rPr>
        <w:t xml:space="preserve"> </w:t>
      </w:r>
      <w:r w:rsidR="008D1B81">
        <w:rPr>
          <w:rFonts w:ascii="Arial" w:hAnsi="Arial" w:cs="Arial"/>
          <w:sz w:val="24"/>
          <w:szCs w:val="24"/>
        </w:rPr>
        <w:t xml:space="preserve">atrair </w:t>
      </w:r>
      <w:r w:rsidR="00625740">
        <w:rPr>
          <w:rFonts w:ascii="Arial" w:hAnsi="Arial" w:cs="Arial"/>
          <w:sz w:val="24"/>
          <w:szCs w:val="24"/>
        </w:rPr>
        <w:t>novos clientes).</w:t>
      </w:r>
    </w:p>
    <w:p w14:paraId="3B0C2FD3" w14:textId="75522418" w:rsidR="0039759F" w:rsidRPr="0039759F" w:rsidRDefault="0039759F" w:rsidP="0039759F">
      <w:pPr>
        <w:spacing w:before="120" w:after="120" w:line="360" w:lineRule="auto"/>
        <w:jc w:val="both"/>
        <w:rPr>
          <w:rFonts w:ascii="Arial" w:hAnsi="Arial" w:cs="Arial"/>
          <w:sz w:val="24"/>
          <w:szCs w:val="24"/>
        </w:rPr>
      </w:pPr>
      <w:r w:rsidRPr="0039759F">
        <w:rPr>
          <w:rFonts w:ascii="Arial" w:hAnsi="Arial" w:cs="Arial"/>
          <w:sz w:val="24"/>
          <w:szCs w:val="24"/>
        </w:rPr>
        <w:t>Além disso, o aplicativo oferece</w:t>
      </w:r>
      <w:r w:rsidR="009D4502">
        <w:rPr>
          <w:rFonts w:ascii="Arial" w:hAnsi="Arial" w:cs="Arial"/>
          <w:sz w:val="24"/>
          <w:szCs w:val="24"/>
        </w:rPr>
        <w:t>rá</w:t>
      </w:r>
      <w:r w:rsidRPr="0039759F">
        <w:rPr>
          <w:rFonts w:ascii="Arial" w:hAnsi="Arial" w:cs="Arial"/>
          <w:sz w:val="24"/>
          <w:szCs w:val="24"/>
        </w:rPr>
        <w:t xml:space="preserve"> aos pequenos comerciantes a possibilidade de inserir e gerenciar os preços de seus produtos diretamente na plataforma. Participar do aplicativo representa uma oportunidade única para esses comerciantes, pois sua presença na plataforma funciona como uma forma eficaz de divulgação, aumentando sua visibilidade junto aos consumidores. Essa exposição também os incentiva a competir por preços mais competitivos, visando atrair mais clientes.</w:t>
      </w:r>
      <w:r w:rsidR="00AF372F">
        <w:rPr>
          <w:rFonts w:ascii="Arial" w:hAnsi="Arial" w:cs="Arial"/>
          <w:sz w:val="24"/>
          <w:szCs w:val="24"/>
        </w:rPr>
        <w:t xml:space="preserve"> </w:t>
      </w:r>
      <w:r w:rsidR="000077A6">
        <w:rPr>
          <w:rFonts w:ascii="Arial" w:hAnsi="Arial" w:cs="Arial"/>
          <w:sz w:val="24"/>
          <w:szCs w:val="24"/>
        </w:rPr>
        <w:t xml:space="preserve">(Para o cadastro dos </w:t>
      </w:r>
      <w:r w:rsidR="00FB77B9">
        <w:rPr>
          <w:rFonts w:ascii="Arial" w:hAnsi="Arial" w:cs="Arial"/>
          <w:sz w:val="24"/>
          <w:szCs w:val="24"/>
        </w:rPr>
        <w:t>lojistas, propomos que seja realizado através do site um cadastro preliminar, com envio de documentação e validação por parte dos administradores do site</w:t>
      </w:r>
      <w:r w:rsidR="004F50BE">
        <w:rPr>
          <w:rFonts w:ascii="Arial" w:hAnsi="Arial" w:cs="Arial"/>
          <w:sz w:val="24"/>
          <w:szCs w:val="24"/>
        </w:rPr>
        <w:t>. Será possível, tam</w:t>
      </w:r>
      <w:r w:rsidR="000421CA">
        <w:rPr>
          <w:rFonts w:ascii="Arial" w:hAnsi="Arial" w:cs="Arial"/>
          <w:sz w:val="24"/>
          <w:szCs w:val="24"/>
        </w:rPr>
        <w:t>bém, realizar o cadastro facilitado através d</w:t>
      </w:r>
      <w:r w:rsidR="00AF372F">
        <w:rPr>
          <w:rFonts w:ascii="Arial" w:hAnsi="Arial" w:cs="Arial"/>
          <w:sz w:val="24"/>
          <w:szCs w:val="24"/>
        </w:rPr>
        <w:t>e validação do .GOV,</w:t>
      </w:r>
      <w:r w:rsidR="000421CA">
        <w:rPr>
          <w:rFonts w:ascii="Arial" w:hAnsi="Arial" w:cs="Arial"/>
          <w:sz w:val="24"/>
          <w:szCs w:val="24"/>
        </w:rPr>
        <w:t xml:space="preserve"> </w:t>
      </w:r>
      <w:r w:rsidR="00595D4A">
        <w:rPr>
          <w:rFonts w:ascii="Arial" w:hAnsi="Arial" w:cs="Arial"/>
          <w:sz w:val="24"/>
          <w:szCs w:val="24"/>
        </w:rPr>
        <w:t>neste primeiro momento</w:t>
      </w:r>
      <w:r w:rsidR="00FB77B9">
        <w:rPr>
          <w:rFonts w:ascii="Arial" w:hAnsi="Arial" w:cs="Arial"/>
          <w:sz w:val="24"/>
          <w:szCs w:val="24"/>
        </w:rPr>
        <w:t>)</w:t>
      </w:r>
      <w:r w:rsidR="00595D4A">
        <w:rPr>
          <w:rFonts w:ascii="Arial" w:hAnsi="Arial" w:cs="Arial"/>
          <w:sz w:val="24"/>
          <w:szCs w:val="24"/>
        </w:rPr>
        <w:t>.</w:t>
      </w:r>
    </w:p>
    <w:p w14:paraId="7D27F74D" w14:textId="13E15309" w:rsidR="0039759F" w:rsidRPr="0039759F" w:rsidRDefault="0039759F" w:rsidP="0039759F">
      <w:pPr>
        <w:spacing w:before="120" w:after="120" w:line="360" w:lineRule="auto"/>
        <w:jc w:val="both"/>
        <w:rPr>
          <w:rFonts w:ascii="Arial" w:hAnsi="Arial" w:cs="Arial"/>
          <w:sz w:val="24"/>
          <w:szCs w:val="24"/>
        </w:rPr>
      </w:pPr>
      <w:r w:rsidRPr="0039759F">
        <w:rPr>
          <w:rFonts w:ascii="Arial" w:hAnsi="Arial" w:cs="Arial"/>
          <w:sz w:val="24"/>
          <w:szCs w:val="24"/>
        </w:rPr>
        <w:lastRenderedPageBreak/>
        <w:t>Para os usuários finais, o aplicativo oferece uma variedade de recursos úteis, incluindo a criação e gerenciamento de listas de compras personalizadas e a identificação dos estabelecimentos mais próximos com os preços mais atrativos. Além disso, os usuários pode</w:t>
      </w:r>
      <w:r w:rsidR="00187014">
        <w:rPr>
          <w:rFonts w:ascii="Arial" w:hAnsi="Arial" w:cs="Arial"/>
          <w:sz w:val="24"/>
          <w:szCs w:val="24"/>
        </w:rPr>
        <w:t>rão</w:t>
      </w:r>
      <w:r w:rsidRPr="0039759F">
        <w:rPr>
          <w:rFonts w:ascii="Arial" w:hAnsi="Arial" w:cs="Arial"/>
          <w:sz w:val="24"/>
          <w:szCs w:val="24"/>
        </w:rPr>
        <w:t xml:space="preserve"> acompanhar seus gastos mensais </w:t>
      </w:r>
      <w:r w:rsidR="00F77CAB">
        <w:rPr>
          <w:rFonts w:ascii="Arial" w:hAnsi="Arial" w:cs="Arial"/>
          <w:sz w:val="24"/>
          <w:szCs w:val="24"/>
        </w:rPr>
        <w:t xml:space="preserve">referentes as suas </w:t>
      </w:r>
      <w:r w:rsidRPr="0039759F">
        <w:rPr>
          <w:rFonts w:ascii="Arial" w:hAnsi="Arial" w:cs="Arial"/>
          <w:sz w:val="24"/>
          <w:szCs w:val="24"/>
        </w:rPr>
        <w:t>compras de supermercado por meio de gráficos e relatórios detalhados, fornecendo uma visão abrangente de seus hábitos de consumo ao longo do tempo.</w:t>
      </w:r>
      <w:r w:rsidR="00F2064A">
        <w:rPr>
          <w:rFonts w:ascii="Arial" w:hAnsi="Arial" w:cs="Arial"/>
          <w:sz w:val="24"/>
          <w:szCs w:val="24"/>
        </w:rPr>
        <w:t xml:space="preserve"> (</w:t>
      </w:r>
      <w:r w:rsidR="00650762">
        <w:rPr>
          <w:rFonts w:ascii="Arial" w:hAnsi="Arial" w:cs="Arial"/>
          <w:sz w:val="24"/>
          <w:szCs w:val="24"/>
        </w:rPr>
        <w:t xml:space="preserve">Para os consumidores adquirirem descontos em suas compras, deveram estar cadastrados no app e apresentar o </w:t>
      </w:r>
      <w:proofErr w:type="spellStart"/>
      <w:r w:rsidR="00650762">
        <w:rPr>
          <w:rFonts w:ascii="Arial" w:hAnsi="Arial" w:cs="Arial"/>
          <w:sz w:val="24"/>
          <w:szCs w:val="24"/>
        </w:rPr>
        <w:t>QRCode</w:t>
      </w:r>
      <w:proofErr w:type="spellEnd"/>
      <w:r w:rsidR="00F2064A">
        <w:rPr>
          <w:rFonts w:ascii="Arial" w:hAnsi="Arial" w:cs="Arial"/>
          <w:sz w:val="24"/>
          <w:szCs w:val="24"/>
        </w:rPr>
        <w:t>)</w:t>
      </w:r>
      <w:r w:rsidR="00194833">
        <w:rPr>
          <w:rFonts w:ascii="Arial" w:hAnsi="Arial" w:cs="Arial"/>
          <w:sz w:val="24"/>
          <w:szCs w:val="24"/>
        </w:rPr>
        <w:t>.</w:t>
      </w:r>
    </w:p>
    <w:p w14:paraId="2C2CABF0" w14:textId="7109C8D2" w:rsidR="00064CA2" w:rsidRDefault="00064CA2" w:rsidP="0039759F">
      <w:pPr>
        <w:spacing w:before="120" w:after="120" w:line="360" w:lineRule="auto"/>
        <w:jc w:val="both"/>
        <w:rPr>
          <w:rFonts w:ascii="Arial" w:hAnsi="Arial" w:cs="Arial"/>
          <w:sz w:val="24"/>
          <w:szCs w:val="24"/>
        </w:rPr>
      </w:pPr>
      <w:r>
        <w:rPr>
          <w:rFonts w:ascii="Arial" w:hAnsi="Arial" w:cs="Arial"/>
          <w:sz w:val="24"/>
          <w:szCs w:val="24"/>
        </w:rPr>
        <w:t>Por tanto</w:t>
      </w:r>
      <w:r w:rsidRPr="00064CA2">
        <w:rPr>
          <w:rFonts w:ascii="Arial" w:hAnsi="Arial" w:cs="Arial"/>
          <w:sz w:val="24"/>
          <w:szCs w:val="24"/>
        </w:rPr>
        <w:t>, o aplicativo proposto visa não apenas facilitar a vida dos consumidores, fornecendo informações</w:t>
      </w:r>
      <w:r w:rsidR="00A015D9">
        <w:rPr>
          <w:rFonts w:ascii="Arial" w:hAnsi="Arial" w:cs="Arial"/>
          <w:sz w:val="24"/>
          <w:szCs w:val="24"/>
        </w:rPr>
        <w:t xml:space="preserve"> que permitam </w:t>
      </w:r>
      <w:r w:rsidRPr="00064CA2">
        <w:rPr>
          <w:rFonts w:ascii="Arial" w:hAnsi="Arial" w:cs="Arial"/>
          <w:sz w:val="24"/>
          <w:szCs w:val="24"/>
        </w:rPr>
        <w:t xml:space="preserve">tomadas de decisão mais informadas e econômicas, mas também promover uma dinâmica de mercado mais competitiva e transparente. Ao incentivar a participação tanto dos consumidores quanto dos comerciantes, almejamos criar uma comunidade colaborativa que beneficie a todos os envolvidos. Acreditamos que essa abordagem inovadora tem o potencial não apenas de otimizar as experiências de compra, mas também de impulsionar </w:t>
      </w:r>
      <w:r w:rsidR="00A50017">
        <w:rPr>
          <w:rFonts w:ascii="Arial" w:hAnsi="Arial" w:cs="Arial"/>
          <w:sz w:val="24"/>
          <w:szCs w:val="24"/>
        </w:rPr>
        <w:t>os comerciantes</w:t>
      </w:r>
      <w:r w:rsidR="006D47ED">
        <w:rPr>
          <w:rFonts w:ascii="Arial" w:hAnsi="Arial" w:cs="Arial"/>
          <w:sz w:val="24"/>
          <w:szCs w:val="24"/>
        </w:rPr>
        <w:t xml:space="preserve">. </w:t>
      </w:r>
    </w:p>
    <w:p w14:paraId="42DE7A5A" w14:textId="4A3B013A" w:rsidR="00E23D8F" w:rsidRDefault="00E23D8F" w:rsidP="0039759F">
      <w:pPr>
        <w:spacing w:before="120" w:after="120" w:line="360" w:lineRule="auto"/>
        <w:jc w:val="both"/>
        <w:rPr>
          <w:rFonts w:ascii="Arial" w:hAnsi="Arial" w:cs="Arial"/>
          <w:sz w:val="24"/>
          <w:szCs w:val="24"/>
        </w:rPr>
      </w:pPr>
      <w:r w:rsidRPr="00E23D8F">
        <w:rPr>
          <w:rFonts w:ascii="Arial" w:hAnsi="Arial" w:cs="Arial"/>
          <w:sz w:val="24"/>
          <w:szCs w:val="24"/>
        </w:rPr>
        <w:t>Além disso, acreditamos que há potencial para monetização do aplicativo, tornando-o uma ferramenta rentável tanto para os desenvolvedores quanto para os investidores envolvidos. Por meio de parcerias estratégicas, modelos de publicidade não intrusivos e possíveis assinaturas premium, busca</w:t>
      </w:r>
      <w:r w:rsidR="004B4BB5">
        <w:rPr>
          <w:rFonts w:ascii="Arial" w:hAnsi="Arial" w:cs="Arial"/>
          <w:sz w:val="24"/>
          <w:szCs w:val="24"/>
        </w:rPr>
        <w:t>re</w:t>
      </w:r>
      <w:r w:rsidR="00255499">
        <w:rPr>
          <w:rFonts w:ascii="Arial" w:hAnsi="Arial" w:cs="Arial"/>
          <w:sz w:val="24"/>
          <w:szCs w:val="24"/>
        </w:rPr>
        <w:t>mos</w:t>
      </w:r>
      <w:r w:rsidRPr="00E23D8F">
        <w:rPr>
          <w:rFonts w:ascii="Arial" w:hAnsi="Arial" w:cs="Arial"/>
          <w:sz w:val="24"/>
          <w:szCs w:val="24"/>
        </w:rPr>
        <w:t xml:space="preserve"> garantir a sustentabilidade financeira da plataforma, enquanto continua</w:t>
      </w:r>
      <w:r w:rsidR="00255499">
        <w:rPr>
          <w:rFonts w:ascii="Arial" w:hAnsi="Arial" w:cs="Arial"/>
          <w:sz w:val="24"/>
          <w:szCs w:val="24"/>
        </w:rPr>
        <w:t>remos</w:t>
      </w:r>
      <w:r w:rsidRPr="00E23D8F">
        <w:rPr>
          <w:rFonts w:ascii="Arial" w:hAnsi="Arial" w:cs="Arial"/>
          <w:sz w:val="24"/>
          <w:szCs w:val="24"/>
        </w:rPr>
        <w:t xml:space="preserve"> a fornecer valor significativo aos usuários e stakeholders</w:t>
      </w:r>
      <w:r w:rsidR="00141326">
        <w:rPr>
          <w:rFonts w:ascii="Arial" w:hAnsi="Arial" w:cs="Arial"/>
          <w:sz w:val="24"/>
          <w:szCs w:val="24"/>
        </w:rPr>
        <w:t>.</w:t>
      </w:r>
      <w:r w:rsidR="00C53111">
        <w:rPr>
          <w:rFonts w:ascii="Arial" w:hAnsi="Arial" w:cs="Arial"/>
          <w:sz w:val="24"/>
          <w:szCs w:val="24"/>
        </w:rPr>
        <w:t xml:space="preserve"> </w:t>
      </w:r>
      <w:r w:rsidR="00B80C61">
        <w:rPr>
          <w:rFonts w:ascii="Arial" w:hAnsi="Arial" w:cs="Arial"/>
          <w:sz w:val="24"/>
          <w:szCs w:val="24"/>
        </w:rPr>
        <w:t xml:space="preserve">(Tentar </w:t>
      </w:r>
      <w:r w:rsidR="008336C7">
        <w:rPr>
          <w:rFonts w:ascii="Arial" w:hAnsi="Arial" w:cs="Arial"/>
          <w:sz w:val="24"/>
          <w:szCs w:val="24"/>
        </w:rPr>
        <w:t xml:space="preserve">convencer o lojista sobre a importância </w:t>
      </w:r>
      <w:r w:rsidR="00571336">
        <w:rPr>
          <w:rFonts w:ascii="Arial" w:hAnsi="Arial" w:cs="Arial"/>
          <w:sz w:val="24"/>
          <w:szCs w:val="24"/>
        </w:rPr>
        <w:t>de ele</w:t>
      </w:r>
      <w:r w:rsidR="008336C7">
        <w:rPr>
          <w:rFonts w:ascii="Arial" w:hAnsi="Arial" w:cs="Arial"/>
          <w:sz w:val="24"/>
          <w:szCs w:val="24"/>
        </w:rPr>
        <w:t xml:space="preserve"> disponibilizar os dados para a plataforma</w:t>
      </w:r>
      <w:r w:rsidR="003E5482">
        <w:rPr>
          <w:rFonts w:ascii="Arial" w:hAnsi="Arial" w:cs="Arial"/>
          <w:sz w:val="24"/>
          <w:szCs w:val="24"/>
        </w:rPr>
        <w:t xml:space="preserve">, mostrar cases de sucesso </w:t>
      </w:r>
      <w:r w:rsidR="00395A27">
        <w:rPr>
          <w:rFonts w:ascii="Arial" w:hAnsi="Arial" w:cs="Arial"/>
          <w:sz w:val="24"/>
          <w:szCs w:val="24"/>
        </w:rPr>
        <w:t>como exemplo</w:t>
      </w:r>
      <w:r w:rsidR="00B80C61">
        <w:rPr>
          <w:rFonts w:ascii="Arial" w:hAnsi="Arial" w:cs="Arial"/>
          <w:sz w:val="24"/>
          <w:szCs w:val="24"/>
        </w:rPr>
        <w:t>)</w:t>
      </w:r>
      <w:r w:rsidR="00395A27">
        <w:rPr>
          <w:rFonts w:ascii="Arial" w:hAnsi="Arial" w:cs="Arial"/>
          <w:sz w:val="24"/>
          <w:szCs w:val="24"/>
        </w:rPr>
        <w:t>.</w:t>
      </w:r>
    </w:p>
    <w:p w14:paraId="6F76E1AC" w14:textId="69358951" w:rsidR="00AC46FF" w:rsidRDefault="00953FD8" w:rsidP="0039759F">
      <w:pPr>
        <w:spacing w:before="120" w:after="120" w:line="360" w:lineRule="auto"/>
        <w:jc w:val="both"/>
        <w:rPr>
          <w:rFonts w:ascii="Arial" w:hAnsi="Arial" w:cs="Arial"/>
          <w:sz w:val="24"/>
          <w:szCs w:val="24"/>
        </w:rPr>
      </w:pPr>
      <w:r>
        <w:rPr>
          <w:rFonts w:ascii="Arial" w:hAnsi="Arial" w:cs="Arial"/>
          <w:sz w:val="24"/>
          <w:szCs w:val="24"/>
        </w:rPr>
        <w:t xml:space="preserve">Em relação à cibersegurança, </w:t>
      </w:r>
      <w:r w:rsidR="0081512D">
        <w:rPr>
          <w:rFonts w:ascii="Arial" w:hAnsi="Arial" w:cs="Arial"/>
          <w:sz w:val="24"/>
          <w:szCs w:val="24"/>
        </w:rPr>
        <w:t>a plataforma será auditável, garantindo a anonimização d</w:t>
      </w:r>
      <w:r w:rsidR="00571336">
        <w:rPr>
          <w:rFonts w:ascii="Arial" w:hAnsi="Arial" w:cs="Arial"/>
          <w:sz w:val="24"/>
          <w:szCs w:val="24"/>
        </w:rPr>
        <w:t>os dados de</w:t>
      </w:r>
      <w:r w:rsidR="0081512D">
        <w:rPr>
          <w:rFonts w:ascii="Arial" w:hAnsi="Arial" w:cs="Arial"/>
          <w:sz w:val="24"/>
          <w:szCs w:val="24"/>
        </w:rPr>
        <w:t xml:space="preserve"> todos os usuários da plataforma (consumidores e varejistas).</w:t>
      </w:r>
    </w:p>
    <w:p w14:paraId="321280BA" w14:textId="77777777" w:rsidR="00141326" w:rsidRDefault="00141326" w:rsidP="0039759F">
      <w:pPr>
        <w:spacing w:before="120" w:after="120" w:line="360" w:lineRule="auto"/>
        <w:jc w:val="both"/>
        <w:rPr>
          <w:rFonts w:ascii="Arial" w:hAnsi="Arial" w:cs="Arial"/>
          <w:sz w:val="24"/>
          <w:szCs w:val="24"/>
        </w:rPr>
      </w:pPr>
    </w:p>
    <w:p w14:paraId="7CCEC98A" w14:textId="37B7B86C" w:rsidR="00141326" w:rsidRPr="00796538" w:rsidRDefault="00756E19" w:rsidP="0044683F">
      <w:pPr>
        <w:pStyle w:val="Ttulo2"/>
        <w:rPr>
          <w:rFonts w:ascii="Arial" w:hAnsi="Arial" w:cs="Arial"/>
          <w:b/>
          <w:bCs/>
          <w:sz w:val="28"/>
          <w:szCs w:val="28"/>
        </w:rPr>
      </w:pPr>
      <w:bookmarkStart w:id="4" w:name="_Toc168658597"/>
      <w:r w:rsidRPr="00796538">
        <w:rPr>
          <w:rFonts w:ascii="Arial" w:hAnsi="Arial" w:cs="Arial"/>
          <w:b/>
          <w:bCs/>
          <w:sz w:val="28"/>
          <w:szCs w:val="28"/>
        </w:rPr>
        <w:t>Objetivos SMART</w:t>
      </w:r>
      <w:bookmarkEnd w:id="4"/>
    </w:p>
    <w:p w14:paraId="2E743ACF" w14:textId="57EEC41D" w:rsidR="0089146C" w:rsidRPr="0089146C" w:rsidRDefault="0089146C" w:rsidP="0089146C">
      <w:pPr>
        <w:spacing w:before="120" w:after="120" w:line="360" w:lineRule="auto"/>
        <w:jc w:val="both"/>
        <w:rPr>
          <w:rFonts w:ascii="Arial" w:hAnsi="Arial" w:cs="Arial"/>
          <w:sz w:val="24"/>
          <w:szCs w:val="24"/>
        </w:rPr>
      </w:pPr>
      <w:r w:rsidRPr="001551A9">
        <w:rPr>
          <w:rFonts w:ascii="Arial" w:hAnsi="Arial" w:cs="Arial"/>
          <w:b/>
          <w:bCs/>
          <w:sz w:val="24"/>
          <w:szCs w:val="24"/>
        </w:rPr>
        <w:t>S – Específico:</w:t>
      </w:r>
      <w:r w:rsidRPr="0089146C">
        <w:rPr>
          <w:rFonts w:ascii="Arial" w:hAnsi="Arial" w:cs="Arial"/>
          <w:sz w:val="24"/>
          <w:szCs w:val="24"/>
        </w:rPr>
        <w:t xml:space="preserve"> </w:t>
      </w:r>
      <w:r w:rsidR="00F0076D" w:rsidRPr="00F0076D">
        <w:rPr>
          <w:rFonts w:ascii="Arial" w:hAnsi="Arial" w:cs="Arial"/>
          <w:sz w:val="24"/>
          <w:szCs w:val="24"/>
        </w:rPr>
        <w:t xml:space="preserve">Tornar-se a principal fonte de dados geolocalizados de supermercados em Minas Gerais, facilitando o acesso dos consumidores aos </w:t>
      </w:r>
      <w:r w:rsidR="00F0076D" w:rsidRPr="00F0076D">
        <w:rPr>
          <w:rFonts w:ascii="Arial" w:hAnsi="Arial" w:cs="Arial"/>
          <w:sz w:val="24"/>
          <w:szCs w:val="24"/>
        </w:rPr>
        <w:lastRenderedPageBreak/>
        <w:t>melhores preços por região. Concluir o levantamento detalhado de requisitos e a prototipagem do produto de software esperado.</w:t>
      </w:r>
    </w:p>
    <w:p w14:paraId="2F406B1C" w14:textId="73D4331E" w:rsidR="0089146C" w:rsidRPr="0089146C" w:rsidRDefault="0089146C" w:rsidP="0089146C">
      <w:pPr>
        <w:spacing w:before="120" w:after="120" w:line="360" w:lineRule="auto"/>
        <w:jc w:val="both"/>
        <w:rPr>
          <w:rFonts w:ascii="Arial" w:hAnsi="Arial" w:cs="Arial"/>
          <w:sz w:val="24"/>
          <w:szCs w:val="24"/>
        </w:rPr>
      </w:pPr>
      <w:r w:rsidRPr="001551A9">
        <w:rPr>
          <w:rFonts w:ascii="Arial" w:hAnsi="Arial" w:cs="Arial"/>
          <w:b/>
          <w:bCs/>
          <w:sz w:val="24"/>
          <w:szCs w:val="24"/>
        </w:rPr>
        <w:t>M – Mensurável:</w:t>
      </w:r>
      <w:r w:rsidRPr="0089146C">
        <w:rPr>
          <w:rFonts w:ascii="Arial" w:hAnsi="Arial" w:cs="Arial"/>
          <w:sz w:val="24"/>
          <w:szCs w:val="24"/>
        </w:rPr>
        <w:t xml:space="preserve"> </w:t>
      </w:r>
      <w:r w:rsidR="00C5447B" w:rsidRPr="00C5447B">
        <w:rPr>
          <w:rFonts w:ascii="Arial" w:hAnsi="Arial" w:cs="Arial"/>
          <w:sz w:val="24"/>
          <w:szCs w:val="24"/>
        </w:rPr>
        <w:t xml:space="preserve">Avaliar semanalmente a adesão dos consumidores à plataforma, visando </w:t>
      </w:r>
      <w:proofErr w:type="spellStart"/>
      <w:r w:rsidR="00C5447B" w:rsidRPr="00255499">
        <w:rPr>
          <w:rFonts w:ascii="Arial" w:hAnsi="Arial" w:cs="Arial"/>
          <w:color w:val="FF0000"/>
          <w:sz w:val="24"/>
          <w:szCs w:val="24"/>
        </w:rPr>
        <w:t>xxx</w:t>
      </w:r>
      <w:proofErr w:type="spellEnd"/>
      <w:r w:rsidR="00C5447B" w:rsidRPr="00255499">
        <w:rPr>
          <w:rFonts w:ascii="Arial" w:hAnsi="Arial" w:cs="Arial"/>
          <w:color w:val="FF0000"/>
          <w:sz w:val="24"/>
          <w:szCs w:val="24"/>
        </w:rPr>
        <w:t xml:space="preserve"> </w:t>
      </w:r>
      <w:r w:rsidR="00C5447B" w:rsidRPr="00C5447B">
        <w:rPr>
          <w:rFonts w:ascii="Arial" w:hAnsi="Arial" w:cs="Arial"/>
          <w:sz w:val="24"/>
          <w:szCs w:val="24"/>
        </w:rPr>
        <w:t xml:space="preserve">novos usuários e </w:t>
      </w:r>
      <w:proofErr w:type="spellStart"/>
      <w:r w:rsidR="00C5447B" w:rsidRPr="00255499">
        <w:rPr>
          <w:rFonts w:ascii="Arial" w:hAnsi="Arial" w:cs="Arial"/>
          <w:color w:val="FF0000"/>
          <w:sz w:val="24"/>
          <w:szCs w:val="24"/>
        </w:rPr>
        <w:t>yyy</w:t>
      </w:r>
      <w:proofErr w:type="spellEnd"/>
      <w:r w:rsidR="00C5447B" w:rsidRPr="00255499">
        <w:rPr>
          <w:rFonts w:ascii="Arial" w:hAnsi="Arial" w:cs="Arial"/>
          <w:color w:val="FF0000"/>
          <w:sz w:val="24"/>
          <w:szCs w:val="24"/>
        </w:rPr>
        <w:t xml:space="preserve"> </w:t>
      </w:r>
      <w:r w:rsidR="00C5447B" w:rsidRPr="00C5447B">
        <w:rPr>
          <w:rFonts w:ascii="Arial" w:hAnsi="Arial" w:cs="Arial"/>
          <w:sz w:val="24"/>
          <w:szCs w:val="24"/>
        </w:rPr>
        <w:t xml:space="preserve">novas contribuições por semana. Estabelecer parcerias estratégicas com pelo menos </w:t>
      </w:r>
      <w:proofErr w:type="spellStart"/>
      <w:r w:rsidR="00F12982" w:rsidRPr="00F12982">
        <w:rPr>
          <w:rFonts w:ascii="Arial" w:hAnsi="Arial" w:cs="Arial"/>
          <w:color w:val="FF0000"/>
          <w:sz w:val="24"/>
          <w:szCs w:val="24"/>
        </w:rPr>
        <w:t>xx</w:t>
      </w:r>
      <w:proofErr w:type="spellEnd"/>
      <w:r w:rsidR="00C5447B" w:rsidRPr="00C5447B">
        <w:rPr>
          <w:rFonts w:ascii="Arial" w:hAnsi="Arial" w:cs="Arial"/>
          <w:sz w:val="24"/>
          <w:szCs w:val="24"/>
        </w:rPr>
        <w:t xml:space="preserve"> parceiros por mês, resultando em um total de </w:t>
      </w:r>
      <w:proofErr w:type="spellStart"/>
      <w:r w:rsidR="00C5447B" w:rsidRPr="0080373B">
        <w:rPr>
          <w:rFonts w:ascii="Arial" w:hAnsi="Arial" w:cs="Arial"/>
          <w:color w:val="FF0000"/>
          <w:sz w:val="24"/>
          <w:szCs w:val="24"/>
        </w:rPr>
        <w:t>xxx</w:t>
      </w:r>
      <w:proofErr w:type="spellEnd"/>
      <w:r w:rsidR="00C5447B" w:rsidRPr="0080373B">
        <w:rPr>
          <w:rFonts w:ascii="Arial" w:hAnsi="Arial" w:cs="Arial"/>
          <w:color w:val="FF0000"/>
          <w:sz w:val="24"/>
          <w:szCs w:val="24"/>
        </w:rPr>
        <w:t xml:space="preserve"> </w:t>
      </w:r>
      <w:r w:rsidR="00C5447B" w:rsidRPr="00C5447B">
        <w:rPr>
          <w:rFonts w:ascii="Arial" w:hAnsi="Arial" w:cs="Arial"/>
          <w:sz w:val="24"/>
          <w:szCs w:val="24"/>
        </w:rPr>
        <w:t>mil registros nas regiões de Pampulha e Riacho das Pedras</w:t>
      </w:r>
      <w:r w:rsidR="0080373B">
        <w:rPr>
          <w:rFonts w:ascii="Arial" w:hAnsi="Arial" w:cs="Arial"/>
          <w:sz w:val="24"/>
          <w:szCs w:val="24"/>
        </w:rPr>
        <w:t xml:space="preserve">, </w:t>
      </w:r>
      <w:r w:rsidR="0080373B" w:rsidRPr="0080373B">
        <w:rPr>
          <w:rFonts w:ascii="Arial" w:hAnsi="Arial" w:cs="Arial"/>
          <w:color w:val="FF0000"/>
          <w:sz w:val="24"/>
          <w:szCs w:val="24"/>
        </w:rPr>
        <w:t>...</w:t>
      </w:r>
      <w:r w:rsidR="00C5447B" w:rsidRPr="00C5447B">
        <w:rPr>
          <w:rFonts w:ascii="Arial" w:hAnsi="Arial" w:cs="Arial"/>
          <w:sz w:val="24"/>
          <w:szCs w:val="24"/>
        </w:rPr>
        <w:t>.</w:t>
      </w:r>
    </w:p>
    <w:p w14:paraId="5559F08E" w14:textId="4D9D9D57" w:rsidR="0089146C" w:rsidRPr="0089146C" w:rsidRDefault="0089146C" w:rsidP="0089146C">
      <w:pPr>
        <w:spacing w:before="120" w:after="120" w:line="360" w:lineRule="auto"/>
        <w:jc w:val="both"/>
        <w:rPr>
          <w:rFonts w:ascii="Arial" w:hAnsi="Arial" w:cs="Arial"/>
          <w:sz w:val="24"/>
          <w:szCs w:val="24"/>
        </w:rPr>
      </w:pPr>
      <w:r w:rsidRPr="001551A9">
        <w:rPr>
          <w:rFonts w:ascii="Arial" w:hAnsi="Arial" w:cs="Arial"/>
          <w:b/>
          <w:bCs/>
          <w:sz w:val="24"/>
          <w:szCs w:val="24"/>
        </w:rPr>
        <w:t>A – Atingível:</w:t>
      </w:r>
      <w:r w:rsidRPr="0089146C">
        <w:rPr>
          <w:rFonts w:ascii="Arial" w:hAnsi="Arial" w:cs="Arial"/>
          <w:sz w:val="24"/>
          <w:szCs w:val="24"/>
        </w:rPr>
        <w:t xml:space="preserve"> </w:t>
      </w:r>
      <w:r w:rsidR="00CB6068" w:rsidRPr="00CB6068">
        <w:rPr>
          <w:rFonts w:ascii="Arial" w:hAnsi="Arial" w:cs="Arial"/>
          <w:sz w:val="24"/>
          <w:szCs w:val="24"/>
        </w:rPr>
        <w:t>Basear os números em dados estatísticos do IBGE e da Federação do Comércio, ajustando-os para garantir a viabilidade dentro do prazo e das condições levantadas.</w:t>
      </w:r>
    </w:p>
    <w:p w14:paraId="0C1159BE" w14:textId="3B48A48F" w:rsidR="0089146C" w:rsidRPr="0089146C" w:rsidRDefault="0089146C" w:rsidP="0089146C">
      <w:pPr>
        <w:spacing w:before="120" w:after="120" w:line="360" w:lineRule="auto"/>
        <w:jc w:val="both"/>
        <w:rPr>
          <w:rFonts w:ascii="Arial" w:hAnsi="Arial" w:cs="Arial"/>
          <w:sz w:val="24"/>
          <w:szCs w:val="24"/>
        </w:rPr>
      </w:pPr>
      <w:r w:rsidRPr="001551A9">
        <w:rPr>
          <w:rFonts w:ascii="Arial" w:hAnsi="Arial" w:cs="Arial"/>
          <w:b/>
          <w:bCs/>
          <w:sz w:val="24"/>
          <w:szCs w:val="24"/>
        </w:rPr>
        <w:t>R – Relevante:</w:t>
      </w:r>
      <w:r w:rsidRPr="0089146C">
        <w:rPr>
          <w:rFonts w:ascii="Arial" w:hAnsi="Arial" w:cs="Arial"/>
          <w:sz w:val="24"/>
          <w:szCs w:val="24"/>
        </w:rPr>
        <w:t xml:space="preserve"> </w:t>
      </w:r>
      <w:r w:rsidR="00CB6068" w:rsidRPr="00CB6068">
        <w:rPr>
          <w:rFonts w:ascii="Arial" w:hAnsi="Arial" w:cs="Arial"/>
          <w:sz w:val="24"/>
          <w:szCs w:val="24"/>
        </w:rPr>
        <w:t>Concluir o documento e o levantamento de requisitos são passos essenciais para apresentar o projeto aos potenciais parceiros e garantir parcerias estratégicas.</w:t>
      </w:r>
    </w:p>
    <w:p w14:paraId="695917B6" w14:textId="5CF6C680" w:rsidR="0044683F" w:rsidRDefault="0089146C" w:rsidP="0089146C">
      <w:pPr>
        <w:spacing w:before="120" w:after="120" w:line="360" w:lineRule="auto"/>
        <w:jc w:val="both"/>
        <w:rPr>
          <w:rFonts w:ascii="Arial" w:hAnsi="Arial" w:cs="Arial"/>
          <w:sz w:val="24"/>
          <w:szCs w:val="24"/>
        </w:rPr>
      </w:pPr>
      <w:r w:rsidRPr="001551A9">
        <w:rPr>
          <w:rFonts w:ascii="Arial" w:hAnsi="Arial" w:cs="Arial"/>
          <w:b/>
          <w:bCs/>
          <w:sz w:val="24"/>
          <w:szCs w:val="24"/>
        </w:rPr>
        <w:t>T – Temporal:</w:t>
      </w:r>
      <w:r w:rsidRPr="0089146C">
        <w:rPr>
          <w:rFonts w:ascii="Arial" w:hAnsi="Arial" w:cs="Arial"/>
          <w:sz w:val="24"/>
          <w:szCs w:val="24"/>
        </w:rPr>
        <w:t xml:space="preserve"> </w:t>
      </w:r>
      <w:r w:rsidR="00271930" w:rsidRPr="00271930">
        <w:rPr>
          <w:rFonts w:ascii="Arial" w:hAnsi="Arial" w:cs="Arial"/>
          <w:sz w:val="24"/>
          <w:szCs w:val="24"/>
        </w:rPr>
        <w:t xml:space="preserve">Concluir o TAP e o levantamento de requisitos em até </w:t>
      </w:r>
      <w:proofErr w:type="spellStart"/>
      <w:r w:rsidR="000F7072" w:rsidRPr="000F7072">
        <w:rPr>
          <w:rFonts w:ascii="Arial" w:hAnsi="Arial" w:cs="Arial"/>
          <w:color w:val="FF0000"/>
          <w:sz w:val="24"/>
          <w:szCs w:val="24"/>
        </w:rPr>
        <w:t>xx</w:t>
      </w:r>
      <w:proofErr w:type="spellEnd"/>
      <w:r w:rsidR="00271930" w:rsidRPr="00271930">
        <w:rPr>
          <w:rFonts w:ascii="Arial" w:hAnsi="Arial" w:cs="Arial"/>
          <w:sz w:val="24"/>
          <w:szCs w:val="24"/>
        </w:rPr>
        <w:t xml:space="preserve"> meses. Realizar a </w:t>
      </w:r>
      <w:proofErr w:type="spellStart"/>
      <w:r w:rsidR="00271930" w:rsidRPr="00271930">
        <w:rPr>
          <w:rFonts w:ascii="Arial" w:hAnsi="Arial" w:cs="Arial"/>
          <w:sz w:val="24"/>
          <w:szCs w:val="24"/>
        </w:rPr>
        <w:t>PoC</w:t>
      </w:r>
      <w:proofErr w:type="spellEnd"/>
      <w:r w:rsidR="007E0AF4">
        <w:rPr>
          <w:rFonts w:ascii="Arial" w:hAnsi="Arial" w:cs="Arial"/>
          <w:sz w:val="24"/>
          <w:szCs w:val="24"/>
        </w:rPr>
        <w:t xml:space="preserve"> (</w:t>
      </w:r>
      <w:proofErr w:type="spellStart"/>
      <w:r w:rsidR="007E0AF4" w:rsidRPr="007E0AF4">
        <w:rPr>
          <w:rFonts w:ascii="Arial" w:hAnsi="Arial" w:cs="Arial"/>
          <w:sz w:val="24"/>
          <w:szCs w:val="24"/>
        </w:rPr>
        <w:t>Proof</w:t>
      </w:r>
      <w:proofErr w:type="spellEnd"/>
      <w:r w:rsidR="007E0AF4" w:rsidRPr="007E0AF4">
        <w:rPr>
          <w:rFonts w:ascii="Arial" w:hAnsi="Arial" w:cs="Arial"/>
          <w:sz w:val="24"/>
          <w:szCs w:val="24"/>
        </w:rPr>
        <w:t xml:space="preserve"> </w:t>
      </w:r>
      <w:proofErr w:type="spellStart"/>
      <w:r w:rsidR="007E0AF4" w:rsidRPr="007E0AF4">
        <w:rPr>
          <w:rFonts w:ascii="Arial" w:hAnsi="Arial" w:cs="Arial"/>
          <w:sz w:val="24"/>
          <w:szCs w:val="24"/>
        </w:rPr>
        <w:t>of</w:t>
      </w:r>
      <w:proofErr w:type="spellEnd"/>
      <w:r w:rsidR="007E0AF4" w:rsidRPr="007E0AF4">
        <w:rPr>
          <w:rFonts w:ascii="Arial" w:hAnsi="Arial" w:cs="Arial"/>
          <w:sz w:val="24"/>
          <w:szCs w:val="24"/>
        </w:rPr>
        <w:t xml:space="preserve"> Concept</w:t>
      </w:r>
      <w:r w:rsidR="007E0AF4">
        <w:rPr>
          <w:rFonts w:ascii="Arial" w:hAnsi="Arial" w:cs="Arial"/>
          <w:sz w:val="24"/>
          <w:szCs w:val="24"/>
        </w:rPr>
        <w:t>)</w:t>
      </w:r>
      <w:r w:rsidR="00271930" w:rsidRPr="00271930">
        <w:rPr>
          <w:rFonts w:ascii="Arial" w:hAnsi="Arial" w:cs="Arial"/>
          <w:sz w:val="24"/>
          <w:szCs w:val="24"/>
        </w:rPr>
        <w:t xml:space="preserve"> em </w:t>
      </w:r>
      <w:proofErr w:type="spellStart"/>
      <w:r w:rsidR="000F7072" w:rsidRPr="000F7072">
        <w:rPr>
          <w:rFonts w:ascii="Arial" w:hAnsi="Arial" w:cs="Arial"/>
          <w:color w:val="FF0000"/>
          <w:sz w:val="24"/>
          <w:szCs w:val="24"/>
        </w:rPr>
        <w:t>xx</w:t>
      </w:r>
      <w:proofErr w:type="spellEnd"/>
      <w:r w:rsidR="00271930" w:rsidRPr="00271930">
        <w:rPr>
          <w:rFonts w:ascii="Arial" w:hAnsi="Arial" w:cs="Arial"/>
          <w:sz w:val="24"/>
          <w:szCs w:val="24"/>
        </w:rPr>
        <w:t xml:space="preserve"> meses ou menos. Iniciar a captação de contribuições em </w:t>
      </w:r>
      <w:proofErr w:type="spellStart"/>
      <w:r w:rsidR="00366F78" w:rsidRPr="00366F78">
        <w:rPr>
          <w:rFonts w:ascii="Arial" w:hAnsi="Arial" w:cs="Arial"/>
          <w:color w:val="FF0000"/>
          <w:sz w:val="24"/>
          <w:szCs w:val="24"/>
        </w:rPr>
        <w:t>xx</w:t>
      </w:r>
      <w:proofErr w:type="spellEnd"/>
      <w:r w:rsidR="00271930" w:rsidRPr="00271930">
        <w:rPr>
          <w:rFonts w:ascii="Arial" w:hAnsi="Arial" w:cs="Arial"/>
          <w:sz w:val="24"/>
          <w:szCs w:val="24"/>
        </w:rPr>
        <w:t xml:space="preserve"> meses, com a utilização da plataforma começando em </w:t>
      </w:r>
      <w:proofErr w:type="spellStart"/>
      <w:r w:rsidR="00366F78" w:rsidRPr="00366F78">
        <w:rPr>
          <w:rFonts w:ascii="Arial" w:hAnsi="Arial" w:cs="Arial"/>
          <w:color w:val="FF0000"/>
          <w:sz w:val="24"/>
          <w:szCs w:val="24"/>
        </w:rPr>
        <w:t>xx</w:t>
      </w:r>
      <w:proofErr w:type="spellEnd"/>
      <w:r w:rsidR="00271930" w:rsidRPr="00271930">
        <w:rPr>
          <w:rFonts w:ascii="Arial" w:hAnsi="Arial" w:cs="Arial"/>
          <w:sz w:val="24"/>
          <w:szCs w:val="24"/>
        </w:rPr>
        <w:t xml:space="preserve"> meses.</w:t>
      </w:r>
    </w:p>
    <w:p w14:paraId="70902828" w14:textId="77777777" w:rsidR="009E58AD" w:rsidRDefault="009E58AD" w:rsidP="009E58AD">
      <w:pPr>
        <w:spacing w:beforeAutospacing="1" w:after="100" w:afterAutospacing="1" w:line="240" w:lineRule="auto"/>
        <w:rPr>
          <w:rFonts w:ascii="Times New Roman" w:eastAsia="Times New Roman" w:hAnsi="Times New Roman" w:cs="Times New Roman"/>
          <w:b/>
          <w:bCs/>
          <w:sz w:val="24"/>
          <w:szCs w:val="24"/>
          <w:lang w:eastAsia="pt-BR"/>
        </w:rPr>
      </w:pPr>
    </w:p>
    <w:p w14:paraId="647B7457" w14:textId="4CC10194" w:rsidR="00047852" w:rsidRPr="00047852" w:rsidRDefault="00047852" w:rsidP="00047852">
      <w:pPr>
        <w:pStyle w:val="Ttulo1"/>
        <w:rPr>
          <w:rFonts w:ascii="Arial" w:eastAsia="Times New Roman" w:hAnsi="Arial" w:cs="Arial"/>
          <w:b/>
          <w:bCs/>
          <w:sz w:val="28"/>
          <w:szCs w:val="28"/>
          <w:lang w:eastAsia="pt-BR"/>
        </w:rPr>
      </w:pPr>
      <w:bookmarkStart w:id="5" w:name="_Toc168658598"/>
      <w:r w:rsidRPr="00047852">
        <w:rPr>
          <w:rFonts w:ascii="Arial" w:eastAsia="Times New Roman" w:hAnsi="Arial" w:cs="Arial"/>
          <w:b/>
          <w:bCs/>
          <w:sz w:val="28"/>
          <w:szCs w:val="28"/>
          <w:lang w:eastAsia="pt-BR"/>
        </w:rPr>
        <w:t>WHAT? O QUE?</w:t>
      </w:r>
      <w:bookmarkEnd w:id="5"/>
    </w:p>
    <w:p w14:paraId="0E97B7FF" w14:textId="610148CB" w:rsidR="009E58AD" w:rsidRPr="00796538" w:rsidRDefault="009E58AD" w:rsidP="00F0331F">
      <w:pPr>
        <w:pStyle w:val="Ttulo2"/>
        <w:rPr>
          <w:rFonts w:ascii="Arial" w:eastAsia="Times New Roman" w:hAnsi="Arial" w:cs="Arial"/>
          <w:b/>
          <w:bCs/>
          <w:sz w:val="28"/>
          <w:szCs w:val="28"/>
          <w:lang w:eastAsia="pt-BR"/>
        </w:rPr>
      </w:pPr>
      <w:bookmarkStart w:id="6" w:name="_Toc168658599"/>
      <w:r w:rsidRPr="00796538">
        <w:rPr>
          <w:rFonts w:ascii="Arial" w:eastAsia="Times New Roman" w:hAnsi="Arial" w:cs="Arial"/>
          <w:b/>
          <w:bCs/>
          <w:sz w:val="28"/>
          <w:szCs w:val="28"/>
          <w:lang w:eastAsia="pt-BR"/>
        </w:rPr>
        <w:t>Produtos, Serviços ou Resultados Esperados</w:t>
      </w:r>
      <w:bookmarkEnd w:id="6"/>
    </w:p>
    <w:p w14:paraId="6D7A6FAD" w14:textId="100DCBBC" w:rsidR="009E58AD" w:rsidRPr="00D91051" w:rsidRDefault="009E58AD" w:rsidP="00DD5B8E">
      <w:pPr>
        <w:spacing w:before="120" w:after="120" w:line="360" w:lineRule="auto"/>
        <w:jc w:val="both"/>
        <w:rPr>
          <w:rFonts w:ascii="Arial" w:eastAsia="Times New Roman" w:hAnsi="Arial" w:cs="Arial"/>
          <w:b/>
          <w:bCs/>
          <w:sz w:val="24"/>
          <w:szCs w:val="24"/>
          <w:lang w:eastAsia="pt-BR"/>
        </w:rPr>
      </w:pPr>
      <w:r w:rsidRPr="00D91051">
        <w:rPr>
          <w:rFonts w:ascii="Arial" w:eastAsia="Times New Roman" w:hAnsi="Arial" w:cs="Arial"/>
          <w:b/>
          <w:bCs/>
          <w:sz w:val="24"/>
          <w:szCs w:val="24"/>
          <w:lang w:eastAsia="pt-BR"/>
        </w:rPr>
        <w:t>A plataforma web/mobile permitirá aos consumidores:</w:t>
      </w:r>
    </w:p>
    <w:p w14:paraId="32904A1E" w14:textId="01D6C279" w:rsidR="00FF1FEA" w:rsidRPr="00FF1FEA" w:rsidRDefault="00FF1FEA" w:rsidP="00FF1FEA">
      <w:pPr>
        <w:pStyle w:val="PargrafodaLista"/>
        <w:numPr>
          <w:ilvl w:val="0"/>
          <w:numId w:val="19"/>
        </w:numPr>
        <w:spacing w:before="120" w:after="120" w:line="360" w:lineRule="auto"/>
        <w:jc w:val="both"/>
        <w:rPr>
          <w:rFonts w:ascii="Arial" w:eastAsia="Times New Roman" w:hAnsi="Arial" w:cs="Arial"/>
          <w:sz w:val="24"/>
          <w:szCs w:val="24"/>
          <w:lang w:eastAsia="pt-BR"/>
        </w:rPr>
      </w:pPr>
      <w:r w:rsidRPr="00FF1FEA">
        <w:rPr>
          <w:rFonts w:ascii="Arial" w:eastAsia="Times New Roman" w:hAnsi="Arial" w:cs="Arial"/>
          <w:sz w:val="24"/>
          <w:szCs w:val="24"/>
          <w:lang w:eastAsia="pt-BR"/>
        </w:rPr>
        <w:t>Comparar preços entre diferentes estabelecimentos</w:t>
      </w:r>
      <w:r w:rsidR="00B90FF1">
        <w:rPr>
          <w:rFonts w:ascii="Arial" w:eastAsia="Times New Roman" w:hAnsi="Arial" w:cs="Arial"/>
          <w:sz w:val="24"/>
          <w:szCs w:val="24"/>
          <w:lang w:eastAsia="pt-BR"/>
        </w:rPr>
        <w:t>;</w:t>
      </w:r>
    </w:p>
    <w:p w14:paraId="64781FD6" w14:textId="73A5A4FD" w:rsidR="00FF1FEA" w:rsidRPr="00FF1FEA" w:rsidRDefault="00FF1FEA" w:rsidP="00FF1FEA">
      <w:pPr>
        <w:pStyle w:val="PargrafodaLista"/>
        <w:numPr>
          <w:ilvl w:val="0"/>
          <w:numId w:val="19"/>
        </w:numPr>
        <w:spacing w:before="120" w:after="120" w:line="360" w:lineRule="auto"/>
        <w:jc w:val="both"/>
        <w:rPr>
          <w:rFonts w:ascii="Arial" w:eastAsia="Times New Roman" w:hAnsi="Arial" w:cs="Arial"/>
          <w:sz w:val="24"/>
          <w:szCs w:val="24"/>
          <w:lang w:eastAsia="pt-BR"/>
        </w:rPr>
      </w:pPr>
      <w:r w:rsidRPr="00FF1FEA">
        <w:rPr>
          <w:rFonts w:ascii="Arial" w:eastAsia="Times New Roman" w:hAnsi="Arial" w:cs="Arial"/>
          <w:sz w:val="24"/>
          <w:szCs w:val="24"/>
          <w:lang w:eastAsia="pt-BR"/>
        </w:rPr>
        <w:t xml:space="preserve">Encontrar promoções e elaborar </w:t>
      </w:r>
      <w:r w:rsidR="00BF3EE2" w:rsidRPr="00FF1FEA">
        <w:rPr>
          <w:rFonts w:ascii="Arial" w:eastAsia="Times New Roman" w:hAnsi="Arial" w:cs="Arial"/>
          <w:sz w:val="24"/>
          <w:szCs w:val="24"/>
          <w:lang w:eastAsia="pt-BR"/>
        </w:rPr>
        <w:t>lista</w:t>
      </w:r>
      <w:r w:rsidRPr="00FF1FEA">
        <w:rPr>
          <w:rFonts w:ascii="Arial" w:eastAsia="Times New Roman" w:hAnsi="Arial" w:cs="Arial"/>
          <w:sz w:val="24"/>
          <w:szCs w:val="24"/>
          <w:lang w:eastAsia="pt-BR"/>
        </w:rPr>
        <w:t xml:space="preserve"> de compras</w:t>
      </w:r>
      <w:r w:rsidR="00B90FF1">
        <w:rPr>
          <w:rFonts w:ascii="Arial" w:eastAsia="Times New Roman" w:hAnsi="Arial" w:cs="Arial"/>
          <w:sz w:val="24"/>
          <w:szCs w:val="24"/>
          <w:lang w:eastAsia="pt-BR"/>
        </w:rPr>
        <w:t>;</w:t>
      </w:r>
    </w:p>
    <w:p w14:paraId="6F6A44C2" w14:textId="1E32D134" w:rsidR="00FF1FEA" w:rsidRPr="00FF1FEA" w:rsidRDefault="00FF1FEA" w:rsidP="00FF1FEA">
      <w:pPr>
        <w:pStyle w:val="PargrafodaLista"/>
        <w:numPr>
          <w:ilvl w:val="0"/>
          <w:numId w:val="19"/>
        </w:numPr>
        <w:spacing w:before="120" w:after="120" w:line="360" w:lineRule="auto"/>
        <w:jc w:val="both"/>
        <w:rPr>
          <w:rFonts w:ascii="Arial" w:eastAsia="Times New Roman" w:hAnsi="Arial" w:cs="Arial"/>
          <w:sz w:val="24"/>
          <w:szCs w:val="24"/>
          <w:lang w:eastAsia="pt-BR"/>
        </w:rPr>
      </w:pPr>
      <w:r w:rsidRPr="00FF1FEA">
        <w:rPr>
          <w:rFonts w:ascii="Arial" w:eastAsia="Times New Roman" w:hAnsi="Arial" w:cs="Arial"/>
          <w:sz w:val="24"/>
          <w:szCs w:val="24"/>
          <w:lang w:eastAsia="pt-BR"/>
        </w:rPr>
        <w:t>Receber comparativos de preços entre estabelecimentos</w:t>
      </w:r>
      <w:r w:rsidR="00D91051">
        <w:rPr>
          <w:rFonts w:ascii="Arial" w:eastAsia="Times New Roman" w:hAnsi="Arial" w:cs="Arial"/>
          <w:sz w:val="24"/>
          <w:szCs w:val="24"/>
          <w:lang w:eastAsia="pt-BR"/>
        </w:rPr>
        <w:t>, de acordo com lista de compras ou produto inserido</w:t>
      </w:r>
      <w:r w:rsidR="00B90FF1">
        <w:rPr>
          <w:rFonts w:ascii="Arial" w:eastAsia="Times New Roman" w:hAnsi="Arial" w:cs="Arial"/>
          <w:sz w:val="24"/>
          <w:szCs w:val="24"/>
          <w:lang w:eastAsia="pt-BR"/>
        </w:rPr>
        <w:t>;</w:t>
      </w:r>
    </w:p>
    <w:p w14:paraId="332CE112" w14:textId="56F59342" w:rsidR="008139EB" w:rsidRDefault="00FF1FEA" w:rsidP="00FF1FEA">
      <w:pPr>
        <w:pStyle w:val="PargrafodaLista"/>
        <w:numPr>
          <w:ilvl w:val="0"/>
          <w:numId w:val="19"/>
        </w:numPr>
        <w:spacing w:before="120" w:after="120" w:line="360" w:lineRule="auto"/>
        <w:jc w:val="both"/>
        <w:rPr>
          <w:rFonts w:ascii="Arial" w:eastAsia="Times New Roman" w:hAnsi="Arial" w:cs="Arial"/>
          <w:sz w:val="24"/>
          <w:szCs w:val="24"/>
          <w:lang w:eastAsia="pt-BR"/>
        </w:rPr>
      </w:pPr>
      <w:r w:rsidRPr="00FF1FEA">
        <w:rPr>
          <w:rFonts w:ascii="Arial" w:eastAsia="Times New Roman" w:hAnsi="Arial" w:cs="Arial"/>
          <w:sz w:val="24"/>
          <w:szCs w:val="24"/>
          <w:lang w:eastAsia="pt-BR"/>
        </w:rPr>
        <w:t xml:space="preserve">Acompanhar a qualidade dos </w:t>
      </w:r>
      <w:r w:rsidR="0036603E">
        <w:rPr>
          <w:rFonts w:ascii="Arial" w:eastAsia="Times New Roman" w:hAnsi="Arial" w:cs="Arial"/>
          <w:sz w:val="24"/>
          <w:szCs w:val="24"/>
          <w:lang w:eastAsia="pt-BR"/>
        </w:rPr>
        <w:t>estabelecimentos</w:t>
      </w:r>
      <w:r w:rsidR="00083F72">
        <w:rPr>
          <w:rFonts w:ascii="Arial" w:eastAsia="Times New Roman" w:hAnsi="Arial" w:cs="Arial"/>
          <w:sz w:val="24"/>
          <w:szCs w:val="24"/>
          <w:lang w:eastAsia="pt-BR"/>
        </w:rPr>
        <w:t xml:space="preserve"> através de avaliações dos clientes;</w:t>
      </w:r>
    </w:p>
    <w:p w14:paraId="7F3F50E0" w14:textId="77777777" w:rsidR="00C83820" w:rsidRPr="00C83820" w:rsidRDefault="00C83820" w:rsidP="00C83820">
      <w:pPr>
        <w:spacing w:before="120" w:after="120" w:line="360" w:lineRule="auto"/>
        <w:jc w:val="both"/>
        <w:rPr>
          <w:rFonts w:ascii="Arial" w:eastAsia="Times New Roman" w:hAnsi="Arial" w:cs="Arial"/>
          <w:sz w:val="24"/>
          <w:szCs w:val="24"/>
          <w:lang w:eastAsia="pt-BR"/>
        </w:rPr>
      </w:pPr>
    </w:p>
    <w:p w14:paraId="4B06D904" w14:textId="1B715893" w:rsidR="00C83820" w:rsidRPr="00D91051" w:rsidRDefault="00C83820" w:rsidP="00C83820">
      <w:pPr>
        <w:spacing w:before="120" w:after="120" w:line="360" w:lineRule="auto"/>
        <w:jc w:val="both"/>
        <w:rPr>
          <w:rFonts w:ascii="Arial" w:eastAsia="Times New Roman" w:hAnsi="Arial" w:cs="Arial"/>
          <w:b/>
          <w:bCs/>
          <w:sz w:val="24"/>
          <w:szCs w:val="24"/>
          <w:lang w:eastAsia="pt-BR"/>
        </w:rPr>
      </w:pPr>
      <w:r w:rsidRPr="00D91051">
        <w:rPr>
          <w:rFonts w:ascii="Arial" w:eastAsia="Times New Roman" w:hAnsi="Arial" w:cs="Arial"/>
          <w:b/>
          <w:bCs/>
          <w:sz w:val="24"/>
          <w:szCs w:val="24"/>
          <w:lang w:eastAsia="pt-BR"/>
        </w:rPr>
        <w:t xml:space="preserve">A plataforma web/mobile permitirá aos </w:t>
      </w:r>
      <w:r w:rsidR="00B90FF1" w:rsidRPr="00D91051">
        <w:rPr>
          <w:rFonts w:ascii="Arial" w:eastAsia="Times New Roman" w:hAnsi="Arial" w:cs="Arial"/>
          <w:b/>
          <w:bCs/>
          <w:sz w:val="24"/>
          <w:szCs w:val="24"/>
          <w:lang w:eastAsia="pt-BR"/>
        </w:rPr>
        <w:t>lojistas</w:t>
      </w:r>
      <w:r w:rsidRPr="00D91051">
        <w:rPr>
          <w:rFonts w:ascii="Arial" w:eastAsia="Times New Roman" w:hAnsi="Arial" w:cs="Arial"/>
          <w:b/>
          <w:bCs/>
          <w:sz w:val="24"/>
          <w:szCs w:val="24"/>
          <w:lang w:eastAsia="pt-BR"/>
        </w:rPr>
        <w:t>:</w:t>
      </w:r>
    </w:p>
    <w:p w14:paraId="74F65572" w14:textId="5B70F70A" w:rsidR="00456105" w:rsidRDefault="00456105"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Inserir, remover </w:t>
      </w:r>
      <w:r w:rsidR="00BB15B5">
        <w:rPr>
          <w:rFonts w:ascii="Arial" w:eastAsia="Times New Roman" w:hAnsi="Arial" w:cs="Arial"/>
          <w:sz w:val="24"/>
          <w:szCs w:val="24"/>
          <w:lang w:eastAsia="pt-BR"/>
        </w:rPr>
        <w:t>e editar produtos na plataforma;</w:t>
      </w:r>
    </w:p>
    <w:p w14:paraId="0C3EF022" w14:textId="69828CBF" w:rsidR="00BB15B5" w:rsidRDefault="00BB15B5"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Inserir lista com informações dos produtos;</w:t>
      </w:r>
    </w:p>
    <w:p w14:paraId="70168351" w14:textId="527E460B" w:rsidR="00562D80" w:rsidRDefault="00562D80"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Compartilhar informações em tempo real</w:t>
      </w:r>
      <w:r w:rsidR="003B7C7A">
        <w:rPr>
          <w:rFonts w:ascii="Arial" w:eastAsia="Times New Roman" w:hAnsi="Arial" w:cs="Arial"/>
          <w:sz w:val="24"/>
          <w:szCs w:val="24"/>
          <w:lang w:eastAsia="pt-BR"/>
        </w:rPr>
        <w:t>, através de API;</w:t>
      </w:r>
    </w:p>
    <w:p w14:paraId="5D63103E" w14:textId="4A81E9E2" w:rsidR="00C83820" w:rsidRPr="00C83820" w:rsidRDefault="00C83820"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sidRPr="00C83820">
        <w:rPr>
          <w:rFonts w:ascii="Arial" w:eastAsia="Times New Roman" w:hAnsi="Arial" w:cs="Arial"/>
          <w:sz w:val="24"/>
          <w:szCs w:val="24"/>
          <w:lang w:eastAsia="pt-BR"/>
        </w:rPr>
        <w:t>Aumentar a visibilidade e atração de clientes por meio de exposição na plataforma</w:t>
      </w:r>
      <w:r w:rsidR="00B90FF1">
        <w:rPr>
          <w:rFonts w:ascii="Arial" w:eastAsia="Times New Roman" w:hAnsi="Arial" w:cs="Arial"/>
          <w:sz w:val="24"/>
          <w:szCs w:val="24"/>
          <w:lang w:eastAsia="pt-BR"/>
        </w:rPr>
        <w:t>;</w:t>
      </w:r>
    </w:p>
    <w:p w14:paraId="3C72FA6F" w14:textId="1A952319" w:rsidR="00C83820" w:rsidRPr="00C83820" w:rsidRDefault="00C83820"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sidRPr="00C83820">
        <w:rPr>
          <w:rFonts w:ascii="Arial" w:eastAsia="Times New Roman" w:hAnsi="Arial" w:cs="Arial"/>
          <w:sz w:val="24"/>
          <w:szCs w:val="24"/>
          <w:lang w:eastAsia="pt-BR"/>
        </w:rPr>
        <w:t>Participar de uma competição de melhores preços para atrair mais consumidores</w:t>
      </w:r>
      <w:r w:rsidR="00B90FF1">
        <w:rPr>
          <w:rFonts w:ascii="Arial" w:eastAsia="Times New Roman" w:hAnsi="Arial" w:cs="Arial"/>
          <w:sz w:val="24"/>
          <w:szCs w:val="24"/>
          <w:lang w:eastAsia="pt-BR"/>
        </w:rPr>
        <w:t>;</w:t>
      </w:r>
    </w:p>
    <w:p w14:paraId="21FE3AFC" w14:textId="7A080CD2" w:rsidR="00C83820" w:rsidRPr="00C83820" w:rsidRDefault="00C83820"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sidRPr="00C83820">
        <w:rPr>
          <w:rFonts w:ascii="Arial" w:eastAsia="Times New Roman" w:hAnsi="Arial" w:cs="Arial"/>
          <w:sz w:val="24"/>
          <w:szCs w:val="24"/>
          <w:lang w:eastAsia="pt-BR"/>
        </w:rPr>
        <w:t>Acesso a dados e análises sobre as preferências e comportamentos dos consumidores</w:t>
      </w:r>
      <w:r w:rsidR="00B90FF1">
        <w:rPr>
          <w:rFonts w:ascii="Arial" w:eastAsia="Times New Roman" w:hAnsi="Arial" w:cs="Arial"/>
          <w:sz w:val="24"/>
          <w:szCs w:val="24"/>
          <w:lang w:eastAsia="pt-BR"/>
        </w:rPr>
        <w:t>;</w:t>
      </w:r>
    </w:p>
    <w:p w14:paraId="3129940A" w14:textId="4A8C68C7" w:rsidR="00C83820" w:rsidRPr="00C83820" w:rsidRDefault="00C83820" w:rsidP="00C83820">
      <w:pPr>
        <w:pStyle w:val="PargrafodaLista"/>
        <w:numPr>
          <w:ilvl w:val="0"/>
          <w:numId w:val="19"/>
        </w:numPr>
        <w:spacing w:before="120" w:after="120" w:line="360" w:lineRule="auto"/>
        <w:jc w:val="both"/>
        <w:rPr>
          <w:rFonts w:ascii="Arial" w:eastAsia="Times New Roman" w:hAnsi="Arial" w:cs="Arial"/>
          <w:sz w:val="24"/>
          <w:szCs w:val="24"/>
          <w:lang w:eastAsia="pt-BR"/>
        </w:rPr>
      </w:pPr>
      <w:r w:rsidRPr="00C83820">
        <w:rPr>
          <w:rFonts w:ascii="Arial" w:eastAsia="Times New Roman" w:hAnsi="Arial" w:cs="Arial"/>
          <w:sz w:val="24"/>
          <w:szCs w:val="24"/>
          <w:lang w:eastAsia="pt-BR"/>
        </w:rPr>
        <w:t>Oportunidade de ajustar estratégias de precificação com base em informações em tempo real do mercado</w:t>
      </w:r>
      <w:r w:rsidR="00B90FF1">
        <w:rPr>
          <w:rFonts w:ascii="Arial" w:eastAsia="Times New Roman" w:hAnsi="Arial" w:cs="Arial"/>
          <w:sz w:val="24"/>
          <w:szCs w:val="24"/>
          <w:lang w:eastAsia="pt-BR"/>
        </w:rPr>
        <w:t>;</w:t>
      </w:r>
    </w:p>
    <w:p w14:paraId="174E9101" w14:textId="0B4CD44E" w:rsidR="00F0331F" w:rsidRPr="003B7C7A" w:rsidRDefault="00C83820" w:rsidP="00BE2A32">
      <w:pPr>
        <w:pStyle w:val="PargrafodaLista"/>
        <w:numPr>
          <w:ilvl w:val="0"/>
          <w:numId w:val="19"/>
        </w:numPr>
        <w:spacing w:before="120" w:after="120" w:line="360" w:lineRule="auto"/>
        <w:jc w:val="both"/>
        <w:rPr>
          <w:rFonts w:ascii="Arial" w:eastAsia="Times New Roman" w:hAnsi="Arial" w:cs="Arial"/>
          <w:sz w:val="24"/>
          <w:szCs w:val="24"/>
          <w:lang w:eastAsia="pt-BR"/>
        </w:rPr>
      </w:pPr>
      <w:r w:rsidRPr="003B7C7A">
        <w:rPr>
          <w:rFonts w:ascii="Arial" w:eastAsia="Times New Roman" w:hAnsi="Arial" w:cs="Arial"/>
          <w:sz w:val="24"/>
          <w:szCs w:val="24"/>
          <w:lang w:eastAsia="pt-BR"/>
        </w:rPr>
        <w:t>Possibilidade de promover produtos e ofertas especiais diretamente aos usuários da plataforma.</w:t>
      </w:r>
    </w:p>
    <w:p w14:paraId="0293B8AE" w14:textId="77777777" w:rsidR="00F0331F" w:rsidRPr="009E58AD" w:rsidRDefault="00F0331F" w:rsidP="004B72D4">
      <w:pPr>
        <w:pStyle w:val="PargrafodaLista"/>
        <w:spacing w:before="120" w:after="120" w:line="360" w:lineRule="auto"/>
        <w:jc w:val="both"/>
        <w:rPr>
          <w:rFonts w:ascii="Arial" w:eastAsia="Times New Roman" w:hAnsi="Arial" w:cs="Arial"/>
          <w:sz w:val="24"/>
          <w:szCs w:val="24"/>
          <w:lang w:eastAsia="pt-BR"/>
        </w:rPr>
      </w:pPr>
    </w:p>
    <w:p w14:paraId="144206DE" w14:textId="2E5BFE71" w:rsidR="009E58AD" w:rsidRPr="00A63C08" w:rsidRDefault="009E58AD" w:rsidP="00F0331F">
      <w:pPr>
        <w:pStyle w:val="Ttulo2"/>
        <w:rPr>
          <w:rFonts w:ascii="Arial" w:eastAsia="Times New Roman" w:hAnsi="Arial" w:cs="Arial"/>
          <w:b/>
          <w:bCs/>
          <w:sz w:val="28"/>
          <w:szCs w:val="28"/>
          <w:lang w:eastAsia="pt-BR"/>
        </w:rPr>
      </w:pPr>
      <w:bookmarkStart w:id="7" w:name="_Toc168658600"/>
      <w:r w:rsidRPr="00A63C08">
        <w:rPr>
          <w:rFonts w:ascii="Arial" w:eastAsia="Times New Roman" w:hAnsi="Arial" w:cs="Arial"/>
          <w:b/>
          <w:bCs/>
          <w:sz w:val="28"/>
          <w:szCs w:val="28"/>
          <w:lang w:eastAsia="pt-BR"/>
        </w:rPr>
        <w:t>Requisitos</w:t>
      </w:r>
      <w:bookmarkEnd w:id="7"/>
    </w:p>
    <w:p w14:paraId="1F2E095B" w14:textId="77777777" w:rsidR="00A63C08" w:rsidRDefault="00A63C08" w:rsidP="00A63C08">
      <w:p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sz w:val="24"/>
          <w:szCs w:val="24"/>
          <w:lang w:eastAsia="pt-BR"/>
        </w:rPr>
        <w:t>Os requisitos para o desenvolvimento da plataforma incluirão:</w:t>
      </w:r>
    </w:p>
    <w:p w14:paraId="2480B4D6" w14:textId="77777777" w:rsidR="00D3210C" w:rsidRPr="00A63C08" w:rsidRDefault="00D3210C" w:rsidP="00A63C08">
      <w:pPr>
        <w:spacing w:before="120" w:after="120" w:line="360" w:lineRule="auto"/>
        <w:jc w:val="both"/>
        <w:rPr>
          <w:rFonts w:ascii="Arial" w:eastAsia="Times New Roman" w:hAnsi="Arial" w:cs="Arial"/>
          <w:sz w:val="24"/>
          <w:szCs w:val="24"/>
          <w:lang w:eastAsia="pt-BR"/>
        </w:rPr>
      </w:pPr>
    </w:p>
    <w:p w14:paraId="44299ADC" w14:textId="77777777" w:rsidR="00A63C08" w:rsidRPr="00A63C08" w:rsidRDefault="00A63C08" w:rsidP="00A63C08">
      <w:p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Para os Consumidores:</w:t>
      </w:r>
    </w:p>
    <w:p w14:paraId="0B26C99C" w14:textId="557AB0F8" w:rsidR="00A63C08" w:rsidRPr="00A63C08" w:rsidRDefault="00A63C08" w:rsidP="00A63C08">
      <w:pPr>
        <w:numPr>
          <w:ilvl w:val="0"/>
          <w:numId w:val="23"/>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Geolocalização de Estabelecimentos:</w:t>
      </w:r>
      <w:r w:rsidRPr="00A63C08">
        <w:rPr>
          <w:rFonts w:ascii="Arial" w:eastAsia="Times New Roman" w:hAnsi="Arial" w:cs="Arial"/>
          <w:sz w:val="24"/>
          <w:szCs w:val="24"/>
          <w:lang w:eastAsia="pt-BR"/>
        </w:rPr>
        <w:t xml:space="preserve"> Capacidade de identificar e exibir estabelecimentos próximos à localização do usuário, permitindo uma busca mais eficiente</w:t>
      </w:r>
      <w:r>
        <w:rPr>
          <w:rFonts w:ascii="Arial" w:eastAsia="Times New Roman" w:hAnsi="Arial" w:cs="Arial"/>
          <w:sz w:val="24"/>
          <w:szCs w:val="24"/>
          <w:lang w:eastAsia="pt-BR"/>
        </w:rPr>
        <w:t>;</w:t>
      </w:r>
    </w:p>
    <w:p w14:paraId="6A11176C" w14:textId="1FA1E5BD" w:rsidR="00A63C08" w:rsidRPr="00A63C08" w:rsidRDefault="00A63C08" w:rsidP="00A63C08">
      <w:pPr>
        <w:numPr>
          <w:ilvl w:val="0"/>
          <w:numId w:val="23"/>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Funcionalidade de Comparação de Preços:</w:t>
      </w:r>
      <w:r w:rsidRPr="00A63C08">
        <w:rPr>
          <w:rFonts w:ascii="Arial" w:eastAsia="Times New Roman" w:hAnsi="Arial" w:cs="Arial"/>
          <w:sz w:val="24"/>
          <w:szCs w:val="24"/>
          <w:lang w:eastAsia="pt-BR"/>
        </w:rPr>
        <w:t xml:space="preserve"> Possibilidade de comparar preços de produtos entre diferentes estabelecimentos para ajudar os consumidores a </w:t>
      </w:r>
      <w:r w:rsidR="00673595" w:rsidRPr="00A63C08">
        <w:rPr>
          <w:rFonts w:ascii="Arial" w:eastAsia="Times New Roman" w:hAnsi="Arial" w:cs="Arial"/>
          <w:sz w:val="24"/>
          <w:szCs w:val="24"/>
          <w:lang w:eastAsia="pt-BR"/>
        </w:rPr>
        <w:t>tomarem</w:t>
      </w:r>
      <w:r w:rsidRPr="00A63C08">
        <w:rPr>
          <w:rFonts w:ascii="Arial" w:eastAsia="Times New Roman" w:hAnsi="Arial" w:cs="Arial"/>
          <w:sz w:val="24"/>
          <w:szCs w:val="24"/>
          <w:lang w:eastAsia="pt-BR"/>
        </w:rPr>
        <w:t xml:space="preserve"> decisões</w:t>
      </w:r>
      <w:r w:rsidR="00673595">
        <w:rPr>
          <w:rFonts w:ascii="Arial" w:eastAsia="Times New Roman" w:hAnsi="Arial" w:cs="Arial"/>
          <w:sz w:val="24"/>
          <w:szCs w:val="24"/>
          <w:lang w:eastAsia="pt-BR"/>
        </w:rPr>
        <w:t>;</w:t>
      </w:r>
    </w:p>
    <w:p w14:paraId="2CBC7B74" w14:textId="5C44C452" w:rsidR="00A63C08" w:rsidRPr="00A63C08" w:rsidRDefault="00A63C08" w:rsidP="00A63C08">
      <w:pPr>
        <w:numPr>
          <w:ilvl w:val="0"/>
          <w:numId w:val="23"/>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Mecanismos para Elaborar Listas de Compras:</w:t>
      </w:r>
      <w:r w:rsidRPr="00A63C08">
        <w:rPr>
          <w:rFonts w:ascii="Arial" w:eastAsia="Times New Roman" w:hAnsi="Arial" w:cs="Arial"/>
          <w:sz w:val="24"/>
          <w:szCs w:val="24"/>
          <w:lang w:eastAsia="pt-BR"/>
        </w:rPr>
        <w:t xml:space="preserve"> Ferramentas que permitam aos usuários </w:t>
      </w:r>
      <w:proofErr w:type="gramStart"/>
      <w:r w:rsidRPr="00A63C08">
        <w:rPr>
          <w:rFonts w:ascii="Arial" w:eastAsia="Times New Roman" w:hAnsi="Arial" w:cs="Arial"/>
          <w:sz w:val="24"/>
          <w:szCs w:val="24"/>
          <w:lang w:eastAsia="pt-BR"/>
        </w:rPr>
        <w:t>criar</w:t>
      </w:r>
      <w:proofErr w:type="gramEnd"/>
      <w:r w:rsidRPr="00A63C08">
        <w:rPr>
          <w:rFonts w:ascii="Arial" w:eastAsia="Times New Roman" w:hAnsi="Arial" w:cs="Arial"/>
          <w:sz w:val="24"/>
          <w:szCs w:val="24"/>
          <w:lang w:eastAsia="pt-BR"/>
        </w:rPr>
        <w:t xml:space="preserve"> e gerenciar </w:t>
      </w:r>
      <w:proofErr w:type="spellStart"/>
      <w:r w:rsidRPr="00A63C08">
        <w:rPr>
          <w:rFonts w:ascii="Arial" w:eastAsia="Times New Roman" w:hAnsi="Arial" w:cs="Arial"/>
          <w:sz w:val="24"/>
          <w:szCs w:val="24"/>
          <w:lang w:eastAsia="pt-BR"/>
        </w:rPr>
        <w:t>listas</w:t>
      </w:r>
      <w:proofErr w:type="spellEnd"/>
      <w:r w:rsidRPr="00A63C08">
        <w:rPr>
          <w:rFonts w:ascii="Arial" w:eastAsia="Times New Roman" w:hAnsi="Arial" w:cs="Arial"/>
          <w:sz w:val="24"/>
          <w:szCs w:val="24"/>
          <w:lang w:eastAsia="pt-BR"/>
        </w:rPr>
        <w:t xml:space="preserve"> de compras personalizadas, facilitando o planejamento e a organização das compras</w:t>
      </w:r>
      <w:r>
        <w:rPr>
          <w:rFonts w:ascii="Arial" w:eastAsia="Times New Roman" w:hAnsi="Arial" w:cs="Arial"/>
          <w:sz w:val="24"/>
          <w:szCs w:val="24"/>
          <w:lang w:eastAsia="pt-BR"/>
        </w:rPr>
        <w:t>;</w:t>
      </w:r>
    </w:p>
    <w:p w14:paraId="55D8D639" w14:textId="758B3229" w:rsidR="00A63C08" w:rsidRDefault="00A63C08" w:rsidP="00A63C08">
      <w:pPr>
        <w:numPr>
          <w:ilvl w:val="0"/>
          <w:numId w:val="23"/>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Módulo de Feedback dos Consumidores:</w:t>
      </w:r>
      <w:r w:rsidRPr="00A63C08">
        <w:rPr>
          <w:rFonts w:ascii="Arial" w:eastAsia="Times New Roman" w:hAnsi="Arial" w:cs="Arial"/>
          <w:sz w:val="24"/>
          <w:szCs w:val="24"/>
          <w:lang w:eastAsia="pt-BR"/>
        </w:rPr>
        <w:t xml:space="preserve"> Sistema que permita aos usuários </w:t>
      </w:r>
      <w:r w:rsidR="00673595" w:rsidRPr="00A63C08">
        <w:rPr>
          <w:rFonts w:ascii="Arial" w:eastAsia="Times New Roman" w:hAnsi="Arial" w:cs="Arial"/>
          <w:sz w:val="24"/>
          <w:szCs w:val="24"/>
          <w:lang w:eastAsia="pt-BR"/>
        </w:rPr>
        <w:t>fornecerem</w:t>
      </w:r>
      <w:r w:rsidRPr="00A63C08">
        <w:rPr>
          <w:rFonts w:ascii="Arial" w:eastAsia="Times New Roman" w:hAnsi="Arial" w:cs="Arial"/>
          <w:sz w:val="24"/>
          <w:szCs w:val="24"/>
          <w:lang w:eastAsia="pt-BR"/>
        </w:rPr>
        <w:t xml:space="preserve"> </w:t>
      </w:r>
      <w:r w:rsidR="00C45F3B">
        <w:rPr>
          <w:rFonts w:ascii="Arial" w:eastAsia="Times New Roman" w:hAnsi="Arial" w:cs="Arial"/>
          <w:sz w:val="24"/>
          <w:szCs w:val="24"/>
          <w:lang w:eastAsia="pt-BR"/>
        </w:rPr>
        <w:t xml:space="preserve">informações </w:t>
      </w:r>
      <w:r w:rsidRPr="00A63C08">
        <w:rPr>
          <w:rFonts w:ascii="Arial" w:eastAsia="Times New Roman" w:hAnsi="Arial" w:cs="Arial"/>
          <w:sz w:val="24"/>
          <w:szCs w:val="24"/>
          <w:lang w:eastAsia="pt-BR"/>
        </w:rPr>
        <w:t>sobre produtos, estabelecimentos e experiências de compra, contribuindo para a melhoria contínua da plataforma</w:t>
      </w:r>
      <w:r w:rsidR="00C45F3B">
        <w:rPr>
          <w:rFonts w:ascii="Arial" w:eastAsia="Times New Roman" w:hAnsi="Arial" w:cs="Arial"/>
          <w:sz w:val="24"/>
          <w:szCs w:val="24"/>
          <w:lang w:eastAsia="pt-BR"/>
        </w:rPr>
        <w:t xml:space="preserve"> e possibilitando </w:t>
      </w:r>
      <w:r w:rsidR="00CC4158">
        <w:rPr>
          <w:rFonts w:ascii="Arial" w:eastAsia="Times New Roman" w:hAnsi="Arial" w:cs="Arial"/>
          <w:sz w:val="24"/>
          <w:szCs w:val="24"/>
          <w:lang w:eastAsia="pt-BR"/>
        </w:rPr>
        <w:t xml:space="preserve">gerar </w:t>
      </w:r>
      <w:r w:rsidR="00680CEE">
        <w:rPr>
          <w:rFonts w:ascii="Arial" w:eastAsia="Times New Roman" w:hAnsi="Arial" w:cs="Arial"/>
          <w:sz w:val="24"/>
          <w:szCs w:val="24"/>
          <w:lang w:eastAsia="pt-BR"/>
        </w:rPr>
        <w:t>classificação dos estabelecimentos.</w:t>
      </w:r>
    </w:p>
    <w:p w14:paraId="0123F773" w14:textId="77777777" w:rsidR="00D3210C" w:rsidRPr="00A63C08" w:rsidRDefault="00D3210C" w:rsidP="00D3210C">
      <w:pPr>
        <w:spacing w:before="120" w:after="120" w:line="360" w:lineRule="auto"/>
        <w:ind w:left="720"/>
        <w:jc w:val="both"/>
        <w:rPr>
          <w:rFonts w:ascii="Arial" w:eastAsia="Times New Roman" w:hAnsi="Arial" w:cs="Arial"/>
          <w:sz w:val="24"/>
          <w:szCs w:val="24"/>
          <w:lang w:eastAsia="pt-BR"/>
        </w:rPr>
      </w:pPr>
    </w:p>
    <w:p w14:paraId="7A9F34AD" w14:textId="77777777" w:rsidR="00A63C08" w:rsidRPr="00A63C08" w:rsidRDefault="00A63C08" w:rsidP="00A63C08">
      <w:p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Para os Lojistas:</w:t>
      </w:r>
    </w:p>
    <w:p w14:paraId="48B4C73C" w14:textId="77777777" w:rsidR="00A63C08" w:rsidRPr="00A63C08" w:rsidRDefault="00A63C08" w:rsidP="00A63C08">
      <w:pPr>
        <w:numPr>
          <w:ilvl w:val="0"/>
          <w:numId w:val="24"/>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Registro e Gerenciamento de Estabelecimentos:</w:t>
      </w:r>
      <w:r w:rsidRPr="00A63C08">
        <w:rPr>
          <w:rFonts w:ascii="Arial" w:eastAsia="Times New Roman" w:hAnsi="Arial" w:cs="Arial"/>
          <w:sz w:val="24"/>
          <w:szCs w:val="24"/>
          <w:lang w:eastAsia="pt-BR"/>
        </w:rPr>
        <w:t xml:space="preserve"> Capacidade de os lojistas cadastrarem e atualizarem informações sobre seus estabelecimentos na plataforma, incluindo horários de funcionamento e detalhes de contato.</w:t>
      </w:r>
    </w:p>
    <w:p w14:paraId="5A4C2256" w14:textId="77777777" w:rsidR="00A63C08" w:rsidRPr="00A63C08" w:rsidRDefault="00A63C08" w:rsidP="00A63C08">
      <w:pPr>
        <w:numPr>
          <w:ilvl w:val="0"/>
          <w:numId w:val="24"/>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Integração de Preços e Promoções:</w:t>
      </w:r>
      <w:r w:rsidRPr="00A63C08">
        <w:rPr>
          <w:rFonts w:ascii="Arial" w:eastAsia="Times New Roman" w:hAnsi="Arial" w:cs="Arial"/>
          <w:sz w:val="24"/>
          <w:szCs w:val="24"/>
          <w:lang w:eastAsia="pt-BR"/>
        </w:rPr>
        <w:t xml:space="preserve"> Possibilidade de os lojistas inserirem e atualizarem os preços de seus produtos na plataforma, bem como anunciarem promoções especiais e ofertas exclusivas.</w:t>
      </w:r>
    </w:p>
    <w:p w14:paraId="35CE1968" w14:textId="1DCBB593" w:rsidR="00A63C08" w:rsidRPr="00A63C08" w:rsidRDefault="00A63C08" w:rsidP="00A63C08">
      <w:pPr>
        <w:numPr>
          <w:ilvl w:val="0"/>
          <w:numId w:val="24"/>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Acesso a Dados Analíticos:</w:t>
      </w:r>
      <w:r w:rsidRPr="00A63C08">
        <w:rPr>
          <w:rFonts w:ascii="Arial" w:eastAsia="Times New Roman" w:hAnsi="Arial" w:cs="Arial"/>
          <w:sz w:val="24"/>
          <w:szCs w:val="24"/>
          <w:lang w:eastAsia="pt-BR"/>
        </w:rPr>
        <w:t xml:space="preserve"> Disponibilidade de dados e análises sobre o desempenho de seus produtos e a interação dos consumidores com a plataforma, permitindo ajustes estratégicos e tomadas de decisão embasadas</w:t>
      </w:r>
      <w:r w:rsidR="0024665C">
        <w:rPr>
          <w:rFonts w:ascii="Arial" w:eastAsia="Times New Roman" w:hAnsi="Arial" w:cs="Arial"/>
          <w:sz w:val="24"/>
          <w:szCs w:val="24"/>
          <w:lang w:eastAsia="pt-BR"/>
        </w:rPr>
        <w:t xml:space="preserve"> (</w:t>
      </w:r>
      <w:r w:rsidR="000A2518">
        <w:rPr>
          <w:rFonts w:ascii="Arial" w:eastAsia="Times New Roman" w:hAnsi="Arial" w:cs="Arial"/>
          <w:sz w:val="24"/>
          <w:szCs w:val="24"/>
          <w:lang w:eastAsia="pt-BR"/>
        </w:rPr>
        <w:t>cliques e visualizações</w:t>
      </w:r>
      <w:r w:rsidR="0024665C">
        <w:rPr>
          <w:rFonts w:ascii="Arial" w:eastAsia="Times New Roman" w:hAnsi="Arial" w:cs="Arial"/>
          <w:sz w:val="24"/>
          <w:szCs w:val="24"/>
          <w:lang w:eastAsia="pt-BR"/>
        </w:rPr>
        <w:t>)</w:t>
      </w:r>
      <w:r w:rsidRPr="00A63C08">
        <w:rPr>
          <w:rFonts w:ascii="Arial" w:eastAsia="Times New Roman" w:hAnsi="Arial" w:cs="Arial"/>
          <w:sz w:val="24"/>
          <w:szCs w:val="24"/>
          <w:lang w:eastAsia="pt-BR"/>
        </w:rPr>
        <w:t>.</w:t>
      </w:r>
    </w:p>
    <w:p w14:paraId="3EB16E4B" w14:textId="1BE814E4" w:rsidR="00A63C08" w:rsidRDefault="00A63C08" w:rsidP="00A63C08">
      <w:pPr>
        <w:numPr>
          <w:ilvl w:val="0"/>
          <w:numId w:val="24"/>
        </w:numPr>
        <w:spacing w:before="120" w:after="120" w:line="360" w:lineRule="auto"/>
        <w:jc w:val="both"/>
        <w:rPr>
          <w:rFonts w:ascii="Arial" w:eastAsia="Times New Roman" w:hAnsi="Arial" w:cs="Arial"/>
          <w:sz w:val="24"/>
          <w:szCs w:val="24"/>
          <w:lang w:eastAsia="pt-BR"/>
        </w:rPr>
      </w:pPr>
      <w:r w:rsidRPr="00A63C08">
        <w:rPr>
          <w:rFonts w:ascii="Arial" w:eastAsia="Times New Roman" w:hAnsi="Arial" w:cs="Arial"/>
          <w:b/>
          <w:bCs/>
          <w:sz w:val="24"/>
          <w:szCs w:val="24"/>
          <w:lang w:eastAsia="pt-BR"/>
        </w:rPr>
        <w:t>Sistema de Comunicação com os Consumidores:</w:t>
      </w:r>
      <w:r w:rsidRPr="00A63C08">
        <w:rPr>
          <w:rFonts w:ascii="Arial" w:eastAsia="Times New Roman" w:hAnsi="Arial" w:cs="Arial"/>
          <w:sz w:val="24"/>
          <w:szCs w:val="24"/>
          <w:lang w:eastAsia="pt-BR"/>
        </w:rPr>
        <w:t xml:space="preserve"> Mecanismo para os lojistas interagirem diretamente com os consumidores, oferecendo suporte, respondendo a perguntas e fornecendo informações adicionais sobre seus produtos e serviços.</w:t>
      </w:r>
    </w:p>
    <w:p w14:paraId="30A3EF72" w14:textId="485DEB10" w:rsidR="00072367" w:rsidRDefault="00072367" w:rsidP="00A63C08">
      <w:pPr>
        <w:numPr>
          <w:ilvl w:val="0"/>
          <w:numId w:val="24"/>
        </w:numPr>
        <w:spacing w:before="120" w:after="120" w:line="360" w:lineRule="auto"/>
        <w:jc w:val="both"/>
        <w:rPr>
          <w:rFonts w:ascii="Arial" w:eastAsia="Times New Roman" w:hAnsi="Arial" w:cs="Arial"/>
          <w:sz w:val="24"/>
          <w:szCs w:val="24"/>
          <w:lang w:eastAsia="pt-BR"/>
        </w:rPr>
      </w:pPr>
      <w:r w:rsidRPr="00072367">
        <w:rPr>
          <w:rFonts w:ascii="Arial" w:eastAsia="Times New Roman" w:hAnsi="Arial" w:cs="Arial"/>
          <w:b/>
          <w:bCs/>
          <w:sz w:val="24"/>
          <w:szCs w:val="24"/>
          <w:lang w:eastAsia="pt-BR"/>
        </w:rPr>
        <w:t>Compartilhamento de Informações em Tempo Real:</w:t>
      </w:r>
      <w:r w:rsidRPr="00072367">
        <w:rPr>
          <w:rFonts w:ascii="Arial" w:eastAsia="Times New Roman" w:hAnsi="Arial" w:cs="Arial"/>
          <w:sz w:val="24"/>
          <w:szCs w:val="24"/>
          <w:lang w:eastAsia="pt-BR"/>
        </w:rPr>
        <w:t xml:space="preserve"> Implementação de uma API que permita aos lojistas integrarem seus sistemas de gerenciamento de preços diretamente com a plataforma, garantindo que informações sobre preços e promoções sejam atualizadas em tempo real.</w:t>
      </w:r>
    </w:p>
    <w:p w14:paraId="31761CFC" w14:textId="77777777" w:rsidR="00F0331F" w:rsidRDefault="00F0331F" w:rsidP="00F0331F">
      <w:pPr>
        <w:spacing w:before="120" w:after="120" w:line="360" w:lineRule="auto"/>
        <w:ind w:left="720"/>
        <w:jc w:val="both"/>
        <w:rPr>
          <w:rFonts w:ascii="Arial" w:eastAsia="Times New Roman" w:hAnsi="Arial" w:cs="Arial"/>
          <w:sz w:val="24"/>
          <w:szCs w:val="24"/>
          <w:lang w:eastAsia="pt-BR"/>
        </w:rPr>
      </w:pPr>
    </w:p>
    <w:p w14:paraId="55B007A4" w14:textId="523B5D96" w:rsidR="009E58AD" w:rsidRDefault="00E151E6" w:rsidP="00E151E6">
      <w:pPr>
        <w:pStyle w:val="Ttulo1"/>
        <w:rPr>
          <w:rFonts w:ascii="Arial" w:eastAsia="Times New Roman" w:hAnsi="Arial" w:cs="Arial"/>
          <w:b/>
          <w:bCs/>
          <w:sz w:val="28"/>
          <w:szCs w:val="28"/>
          <w:lang w:eastAsia="pt-BR"/>
        </w:rPr>
      </w:pPr>
      <w:bookmarkStart w:id="8" w:name="_Toc168658601"/>
      <w:r w:rsidRPr="009E58AD">
        <w:rPr>
          <w:rFonts w:ascii="Arial" w:eastAsia="Times New Roman" w:hAnsi="Arial" w:cs="Arial"/>
          <w:b/>
          <w:bCs/>
          <w:sz w:val="28"/>
          <w:szCs w:val="28"/>
          <w:lang w:eastAsia="pt-BR"/>
        </w:rPr>
        <w:t>WHO? QUEM? PARTES INTERESSADAS DO PROJETO</w:t>
      </w:r>
      <w:bookmarkEnd w:id="8"/>
    </w:p>
    <w:p w14:paraId="2F9D959D" w14:textId="35BDE360" w:rsidR="00121C66" w:rsidRPr="00121C66" w:rsidRDefault="00E25151" w:rsidP="001446F1">
      <w:p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CLIENTES:</w:t>
      </w:r>
      <w:r w:rsidRPr="00121C66">
        <w:rPr>
          <w:rFonts w:ascii="Arial" w:eastAsia="Times New Roman" w:hAnsi="Arial" w:cs="Arial"/>
          <w:sz w:val="24"/>
          <w:szCs w:val="24"/>
          <w:lang w:eastAsia="pt-BR"/>
        </w:rPr>
        <w:t xml:space="preserve"> </w:t>
      </w:r>
      <w:r w:rsidR="00121C66" w:rsidRPr="00121C66">
        <w:rPr>
          <w:rFonts w:ascii="Arial" w:eastAsia="Times New Roman" w:hAnsi="Arial" w:cs="Arial"/>
          <w:sz w:val="24"/>
          <w:szCs w:val="24"/>
          <w:lang w:eastAsia="pt-BR"/>
        </w:rPr>
        <w:t>Consumidores finais em Minas Gerais</w:t>
      </w:r>
      <w:r>
        <w:rPr>
          <w:rFonts w:ascii="Arial" w:eastAsia="Times New Roman" w:hAnsi="Arial" w:cs="Arial"/>
          <w:sz w:val="24"/>
          <w:szCs w:val="24"/>
          <w:lang w:eastAsia="pt-BR"/>
        </w:rPr>
        <w:t xml:space="preserve"> (por enquanto)</w:t>
      </w:r>
      <w:r w:rsidR="00121C66" w:rsidRPr="00121C66">
        <w:rPr>
          <w:rFonts w:ascii="Arial" w:eastAsia="Times New Roman" w:hAnsi="Arial" w:cs="Arial"/>
          <w:sz w:val="24"/>
          <w:szCs w:val="24"/>
          <w:lang w:eastAsia="pt-BR"/>
        </w:rPr>
        <w:t xml:space="preserve"> que buscam uma solução para otimizar suas compras diárias, economizar dinheiro e tomar decisões mais informadas.</w:t>
      </w:r>
    </w:p>
    <w:p w14:paraId="71523B9D" w14:textId="77777777" w:rsidR="00E25151" w:rsidRDefault="00E25151" w:rsidP="001446F1">
      <w:pPr>
        <w:spacing w:before="120" w:after="120" w:line="360" w:lineRule="auto"/>
        <w:jc w:val="both"/>
        <w:rPr>
          <w:rFonts w:ascii="Arial" w:eastAsia="Times New Roman" w:hAnsi="Arial" w:cs="Arial"/>
          <w:b/>
          <w:bCs/>
          <w:sz w:val="24"/>
          <w:szCs w:val="24"/>
          <w:lang w:eastAsia="pt-BR"/>
        </w:rPr>
      </w:pPr>
    </w:p>
    <w:p w14:paraId="4B816D45" w14:textId="33F207E4" w:rsidR="00121C66" w:rsidRPr="00121C66" w:rsidRDefault="00E25151" w:rsidP="001446F1">
      <w:p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EQUIPE:</w:t>
      </w:r>
    </w:p>
    <w:p w14:paraId="3F49C39D" w14:textId="77777777" w:rsidR="00121C66" w:rsidRPr="00121C66" w:rsidRDefault="00121C66" w:rsidP="001446F1">
      <w:pPr>
        <w:numPr>
          <w:ilvl w:val="0"/>
          <w:numId w:val="28"/>
        </w:num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Alexandre Tavares Moreira (PO do projeto e idealizador):</w:t>
      </w:r>
      <w:r w:rsidRPr="00121C66">
        <w:rPr>
          <w:rFonts w:ascii="Arial" w:eastAsia="Times New Roman" w:hAnsi="Arial" w:cs="Arial"/>
          <w:sz w:val="24"/>
          <w:szCs w:val="24"/>
          <w:lang w:eastAsia="pt-BR"/>
        </w:rPr>
        <w:t xml:space="preserve"> Responsável pela definição da visão do projeto, liderança da equipe, </w:t>
      </w:r>
      <w:r w:rsidRPr="00121C66">
        <w:rPr>
          <w:rFonts w:ascii="Arial" w:eastAsia="Times New Roman" w:hAnsi="Arial" w:cs="Arial"/>
          <w:sz w:val="24"/>
          <w:szCs w:val="24"/>
          <w:lang w:eastAsia="pt-BR"/>
        </w:rPr>
        <w:lastRenderedPageBreak/>
        <w:t>alinhamento com as necessidades dos clientes e garantia da entrega de valor ao longo do desenvolvimento.</w:t>
      </w:r>
    </w:p>
    <w:p w14:paraId="0BE225D2" w14:textId="62475209" w:rsidR="00121C66" w:rsidRPr="00121C66" w:rsidRDefault="00121C66" w:rsidP="001446F1">
      <w:pPr>
        <w:numPr>
          <w:ilvl w:val="0"/>
          <w:numId w:val="28"/>
        </w:num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 xml:space="preserve">Helton Elias de Oliveira </w:t>
      </w:r>
      <w:r w:rsidR="00706ED4" w:rsidRPr="00706ED4">
        <w:rPr>
          <w:rFonts w:ascii="Arial" w:eastAsia="Times New Roman" w:hAnsi="Arial" w:cs="Arial"/>
          <w:b/>
          <w:bCs/>
          <w:sz w:val="24"/>
          <w:szCs w:val="24"/>
          <w:lang w:eastAsia="pt-BR"/>
        </w:rPr>
        <w:t xml:space="preserve">(Criação e Desenvolvimento Full-Stack): </w:t>
      </w:r>
      <w:r w:rsidR="00706ED4" w:rsidRPr="00706ED4">
        <w:rPr>
          <w:rFonts w:ascii="Arial" w:eastAsia="Times New Roman" w:hAnsi="Arial" w:cs="Arial"/>
          <w:sz w:val="24"/>
          <w:szCs w:val="24"/>
          <w:lang w:eastAsia="pt-BR"/>
        </w:rPr>
        <w:t>Encarregado da criação e desenvolvimento do aplicativo, implementando soluções técnicas de alta qualidade que atendam às necessidades dos clientes.</w:t>
      </w:r>
    </w:p>
    <w:p w14:paraId="7DD19D36" w14:textId="0DB625EC" w:rsidR="00121C66" w:rsidRDefault="00121C66" w:rsidP="001446F1">
      <w:pPr>
        <w:numPr>
          <w:ilvl w:val="0"/>
          <w:numId w:val="28"/>
        </w:num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Renato Vianna do Valle Junior (</w:t>
      </w:r>
      <w:r w:rsidR="00FC4FFA" w:rsidRPr="00FC4FFA">
        <w:rPr>
          <w:rFonts w:ascii="Arial" w:eastAsia="Times New Roman" w:hAnsi="Arial" w:cs="Arial"/>
          <w:b/>
          <w:bCs/>
          <w:sz w:val="24"/>
          <w:szCs w:val="24"/>
          <w:lang w:eastAsia="pt-BR"/>
        </w:rPr>
        <w:t>Colaborador em Ideação, Parcerias e Requisitos</w:t>
      </w:r>
      <w:r w:rsidRPr="00121C66">
        <w:rPr>
          <w:rFonts w:ascii="Arial" w:eastAsia="Times New Roman" w:hAnsi="Arial" w:cs="Arial"/>
          <w:b/>
          <w:bCs/>
          <w:sz w:val="24"/>
          <w:szCs w:val="24"/>
          <w:lang w:eastAsia="pt-BR"/>
        </w:rPr>
        <w:t>):</w:t>
      </w:r>
      <w:r w:rsidRPr="00121C66">
        <w:rPr>
          <w:rFonts w:ascii="Arial" w:eastAsia="Times New Roman" w:hAnsi="Arial" w:cs="Arial"/>
          <w:sz w:val="24"/>
          <w:szCs w:val="24"/>
          <w:lang w:eastAsia="pt-BR"/>
        </w:rPr>
        <w:t xml:space="preserve"> </w:t>
      </w:r>
      <w:r w:rsidR="00FD62B5" w:rsidRPr="00FD62B5">
        <w:rPr>
          <w:rFonts w:ascii="Arial" w:eastAsia="Times New Roman" w:hAnsi="Arial" w:cs="Arial"/>
          <w:sz w:val="24"/>
          <w:szCs w:val="24"/>
          <w:lang w:eastAsia="pt-BR"/>
        </w:rPr>
        <w:t xml:space="preserve">Contribui para a concepção inicial do projeto, identifica possíveis parcerias e elabora requisitos para garantir a eficácia do </w:t>
      </w:r>
      <w:r w:rsidR="00706ED4" w:rsidRPr="00FD62B5">
        <w:rPr>
          <w:rFonts w:ascii="Arial" w:eastAsia="Times New Roman" w:hAnsi="Arial" w:cs="Arial"/>
          <w:sz w:val="24"/>
          <w:szCs w:val="24"/>
          <w:lang w:eastAsia="pt-BR"/>
        </w:rPr>
        <w:t>produto</w:t>
      </w:r>
      <w:r w:rsidR="00FD62B5" w:rsidRPr="00FD62B5">
        <w:rPr>
          <w:rFonts w:ascii="Arial" w:eastAsia="Times New Roman" w:hAnsi="Arial" w:cs="Arial"/>
          <w:sz w:val="24"/>
          <w:szCs w:val="24"/>
          <w:lang w:eastAsia="pt-BR"/>
        </w:rPr>
        <w:t>.</w:t>
      </w:r>
    </w:p>
    <w:p w14:paraId="74685A2D" w14:textId="77777777" w:rsidR="00706ED4" w:rsidRPr="00121C66" w:rsidRDefault="00706ED4" w:rsidP="00706ED4">
      <w:pPr>
        <w:spacing w:before="120" w:after="120" w:line="360" w:lineRule="auto"/>
        <w:ind w:left="720"/>
        <w:jc w:val="both"/>
        <w:rPr>
          <w:rFonts w:ascii="Arial" w:eastAsia="Times New Roman" w:hAnsi="Arial" w:cs="Arial"/>
          <w:sz w:val="24"/>
          <w:szCs w:val="24"/>
          <w:lang w:eastAsia="pt-BR"/>
        </w:rPr>
      </w:pPr>
    </w:p>
    <w:p w14:paraId="6D891C19" w14:textId="75E582C3" w:rsidR="00121C66" w:rsidRPr="00121C66" w:rsidRDefault="00706ED4" w:rsidP="001446F1">
      <w:p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DEMAIS PARTES INTERESSADAS:</w:t>
      </w:r>
    </w:p>
    <w:p w14:paraId="4007D21C" w14:textId="77777777" w:rsidR="00121C66" w:rsidRPr="00121C66" w:rsidRDefault="00121C66" w:rsidP="001446F1">
      <w:pPr>
        <w:numPr>
          <w:ilvl w:val="0"/>
          <w:numId w:val="29"/>
        </w:num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Parceiros Comerciais em Potencial:</w:t>
      </w:r>
      <w:r w:rsidRPr="00121C66">
        <w:rPr>
          <w:rFonts w:ascii="Arial" w:eastAsia="Times New Roman" w:hAnsi="Arial" w:cs="Arial"/>
          <w:sz w:val="24"/>
          <w:szCs w:val="24"/>
          <w:lang w:eastAsia="pt-BR"/>
        </w:rPr>
        <w:t xml:space="preserve"> Estabelecimentos varejistas que podem integrar seus produtos e preços à plataforma, contribuindo para a diversidade e abrangência dos dados disponíveis para os consumidores.</w:t>
      </w:r>
    </w:p>
    <w:p w14:paraId="07144CB9" w14:textId="77777777" w:rsidR="00121C66" w:rsidRPr="00121C66" w:rsidRDefault="00121C66" w:rsidP="001446F1">
      <w:pPr>
        <w:numPr>
          <w:ilvl w:val="0"/>
          <w:numId w:val="29"/>
        </w:numPr>
        <w:spacing w:before="120" w:after="120" w:line="360" w:lineRule="auto"/>
        <w:jc w:val="both"/>
        <w:rPr>
          <w:rFonts w:ascii="Arial" w:eastAsia="Times New Roman" w:hAnsi="Arial" w:cs="Arial"/>
          <w:sz w:val="24"/>
          <w:szCs w:val="24"/>
          <w:lang w:eastAsia="pt-BR"/>
        </w:rPr>
      </w:pPr>
      <w:r w:rsidRPr="00121C66">
        <w:rPr>
          <w:rFonts w:ascii="Arial" w:eastAsia="Times New Roman" w:hAnsi="Arial" w:cs="Arial"/>
          <w:b/>
          <w:bCs/>
          <w:sz w:val="24"/>
          <w:szCs w:val="24"/>
          <w:lang w:eastAsia="pt-BR"/>
        </w:rPr>
        <w:t>Autoridades Reguladoras:</w:t>
      </w:r>
      <w:r w:rsidRPr="00121C66">
        <w:rPr>
          <w:rFonts w:ascii="Arial" w:eastAsia="Times New Roman" w:hAnsi="Arial" w:cs="Arial"/>
          <w:sz w:val="24"/>
          <w:szCs w:val="24"/>
          <w:lang w:eastAsia="pt-BR"/>
        </w:rPr>
        <w:t xml:space="preserve"> Órgãos governamentais responsáveis pela regulação do comércio e proteção dos consumidores, cujo envolvimento pode ser necessário para garantir conformidade legal e ética durante o desenvolvimento e operação da plataforma.</w:t>
      </w:r>
    </w:p>
    <w:p w14:paraId="777EB395" w14:textId="77777777" w:rsidR="00C21CF2" w:rsidRPr="009E58AD" w:rsidRDefault="00C21CF2" w:rsidP="00057954">
      <w:pPr>
        <w:spacing w:before="120" w:after="120" w:line="360" w:lineRule="auto"/>
        <w:jc w:val="both"/>
        <w:rPr>
          <w:lang w:eastAsia="pt-BR"/>
        </w:rPr>
      </w:pPr>
    </w:p>
    <w:p w14:paraId="77D11CBF" w14:textId="1E5B56E1" w:rsidR="009E58AD" w:rsidRPr="009E58AD" w:rsidRDefault="00057954" w:rsidP="00057954">
      <w:pPr>
        <w:pStyle w:val="Ttulo1"/>
        <w:spacing w:before="120" w:after="120" w:line="360" w:lineRule="auto"/>
        <w:jc w:val="both"/>
        <w:rPr>
          <w:rFonts w:ascii="Arial" w:eastAsia="Times New Roman" w:hAnsi="Arial" w:cs="Arial"/>
          <w:b/>
          <w:bCs/>
          <w:sz w:val="28"/>
          <w:szCs w:val="28"/>
          <w:lang w:eastAsia="pt-BR"/>
        </w:rPr>
      </w:pPr>
      <w:bookmarkStart w:id="9" w:name="_Toc168658602"/>
      <w:r w:rsidRPr="009E58AD">
        <w:rPr>
          <w:rFonts w:ascii="Arial" w:eastAsia="Times New Roman" w:hAnsi="Arial" w:cs="Arial"/>
          <w:b/>
          <w:bCs/>
          <w:sz w:val="28"/>
          <w:szCs w:val="28"/>
          <w:lang w:eastAsia="pt-BR"/>
        </w:rPr>
        <w:t>HOW? COMO?</w:t>
      </w:r>
      <w:bookmarkEnd w:id="9"/>
    </w:p>
    <w:p w14:paraId="2C48CEE3" w14:textId="0DF8AF10" w:rsidR="009E58AD" w:rsidRPr="009E58AD" w:rsidRDefault="009E58AD" w:rsidP="00057954">
      <w:pPr>
        <w:pStyle w:val="Ttulo2"/>
        <w:spacing w:before="120" w:after="120" w:line="360" w:lineRule="auto"/>
        <w:jc w:val="both"/>
        <w:rPr>
          <w:rFonts w:ascii="Arial" w:eastAsia="Times New Roman" w:hAnsi="Arial" w:cs="Arial"/>
          <w:b/>
          <w:bCs/>
          <w:sz w:val="24"/>
          <w:szCs w:val="24"/>
          <w:lang w:eastAsia="pt-BR"/>
        </w:rPr>
      </w:pPr>
      <w:bookmarkStart w:id="10" w:name="_Toc168658603"/>
      <w:r w:rsidRPr="009E58AD">
        <w:rPr>
          <w:rFonts w:ascii="Arial" w:eastAsia="Times New Roman" w:hAnsi="Arial" w:cs="Arial"/>
          <w:b/>
          <w:bCs/>
          <w:sz w:val="24"/>
          <w:szCs w:val="24"/>
          <w:lang w:eastAsia="pt-BR"/>
        </w:rPr>
        <w:t>Restrições</w:t>
      </w:r>
      <w:bookmarkEnd w:id="10"/>
    </w:p>
    <w:p w14:paraId="4E2C656D" w14:textId="1846E077" w:rsidR="008529AE" w:rsidRPr="008529AE" w:rsidRDefault="008529AE" w:rsidP="008529AE">
      <w:pPr>
        <w:pStyle w:val="PargrafodaLista"/>
        <w:numPr>
          <w:ilvl w:val="0"/>
          <w:numId w:val="32"/>
        </w:numPr>
        <w:spacing w:before="120" w:after="120" w:line="360" w:lineRule="auto"/>
        <w:jc w:val="both"/>
        <w:rPr>
          <w:rFonts w:ascii="Arial" w:eastAsia="Times New Roman" w:hAnsi="Arial" w:cs="Arial"/>
          <w:sz w:val="24"/>
          <w:szCs w:val="24"/>
          <w:lang w:eastAsia="pt-BR"/>
        </w:rPr>
      </w:pPr>
      <w:r w:rsidRPr="008529AE">
        <w:rPr>
          <w:rFonts w:ascii="Arial" w:eastAsia="Times New Roman" w:hAnsi="Arial" w:cs="Arial"/>
          <w:sz w:val="24"/>
          <w:szCs w:val="24"/>
          <w:lang w:eastAsia="pt-BR"/>
        </w:rPr>
        <w:t>Orçamento limitado a R$</w:t>
      </w:r>
      <w:r w:rsidR="005C5CDE">
        <w:rPr>
          <w:rFonts w:ascii="Arial" w:eastAsia="Times New Roman" w:hAnsi="Arial" w:cs="Arial"/>
          <w:color w:val="FF0000"/>
          <w:sz w:val="24"/>
          <w:szCs w:val="24"/>
          <w:lang w:eastAsia="pt-BR"/>
        </w:rPr>
        <w:t>XX</w:t>
      </w:r>
      <w:r w:rsidR="008E528B">
        <w:rPr>
          <w:rFonts w:ascii="Arial" w:eastAsia="Times New Roman" w:hAnsi="Arial" w:cs="Arial"/>
          <w:sz w:val="24"/>
          <w:szCs w:val="24"/>
          <w:lang w:eastAsia="pt-BR"/>
        </w:rPr>
        <w:t>;</w:t>
      </w:r>
    </w:p>
    <w:p w14:paraId="1A218DDD" w14:textId="13508798" w:rsidR="008529AE" w:rsidRDefault="008529AE" w:rsidP="008529AE">
      <w:pPr>
        <w:pStyle w:val="PargrafodaLista"/>
        <w:numPr>
          <w:ilvl w:val="0"/>
          <w:numId w:val="32"/>
        </w:numPr>
        <w:spacing w:before="120" w:after="120" w:line="360" w:lineRule="auto"/>
        <w:jc w:val="both"/>
        <w:rPr>
          <w:rFonts w:ascii="Arial" w:eastAsia="Times New Roman" w:hAnsi="Arial" w:cs="Arial"/>
          <w:sz w:val="24"/>
          <w:szCs w:val="24"/>
          <w:lang w:eastAsia="pt-BR"/>
        </w:rPr>
      </w:pPr>
      <w:r w:rsidRPr="008529AE">
        <w:rPr>
          <w:rFonts w:ascii="Arial" w:eastAsia="Times New Roman" w:hAnsi="Arial" w:cs="Arial"/>
          <w:sz w:val="24"/>
          <w:szCs w:val="24"/>
          <w:lang w:eastAsia="pt-BR"/>
        </w:rPr>
        <w:t>Prazo definido para conclusão do projeto.</w:t>
      </w:r>
    </w:p>
    <w:p w14:paraId="2D3B99DE" w14:textId="77777777" w:rsidR="008529AE" w:rsidRPr="00057954" w:rsidRDefault="008529AE" w:rsidP="008529AE">
      <w:pPr>
        <w:pStyle w:val="PargrafodaLista"/>
        <w:spacing w:before="120" w:after="120" w:line="360" w:lineRule="auto"/>
        <w:jc w:val="both"/>
        <w:rPr>
          <w:rFonts w:ascii="Arial" w:eastAsia="Times New Roman" w:hAnsi="Arial" w:cs="Arial"/>
          <w:sz w:val="24"/>
          <w:szCs w:val="24"/>
          <w:lang w:eastAsia="pt-BR"/>
        </w:rPr>
      </w:pPr>
    </w:p>
    <w:p w14:paraId="7380605C" w14:textId="62895E74" w:rsidR="009E58AD" w:rsidRPr="009E58AD" w:rsidRDefault="009E58AD" w:rsidP="00057954">
      <w:pPr>
        <w:pStyle w:val="Ttulo2"/>
        <w:spacing w:before="120" w:after="120" w:line="360" w:lineRule="auto"/>
        <w:jc w:val="both"/>
        <w:rPr>
          <w:rFonts w:ascii="Arial" w:eastAsia="Times New Roman" w:hAnsi="Arial" w:cs="Arial"/>
          <w:b/>
          <w:bCs/>
          <w:sz w:val="24"/>
          <w:szCs w:val="24"/>
          <w:lang w:eastAsia="pt-BR"/>
        </w:rPr>
      </w:pPr>
      <w:bookmarkStart w:id="11" w:name="_Toc168658604"/>
      <w:r w:rsidRPr="009E58AD">
        <w:rPr>
          <w:rFonts w:ascii="Arial" w:eastAsia="Times New Roman" w:hAnsi="Arial" w:cs="Arial"/>
          <w:b/>
          <w:bCs/>
          <w:sz w:val="24"/>
          <w:szCs w:val="24"/>
          <w:lang w:eastAsia="pt-BR"/>
        </w:rPr>
        <w:t>Premissas</w:t>
      </w:r>
      <w:bookmarkEnd w:id="11"/>
    </w:p>
    <w:p w14:paraId="792EC734" w14:textId="016C6E4F" w:rsidR="00871840" w:rsidRPr="00871840" w:rsidRDefault="00871840" w:rsidP="00871840">
      <w:pPr>
        <w:pStyle w:val="PargrafodaLista"/>
        <w:numPr>
          <w:ilvl w:val="0"/>
          <w:numId w:val="32"/>
        </w:numPr>
        <w:spacing w:before="120" w:after="120" w:line="360" w:lineRule="auto"/>
        <w:jc w:val="both"/>
        <w:rPr>
          <w:rFonts w:ascii="Arial" w:eastAsia="Times New Roman" w:hAnsi="Arial" w:cs="Arial"/>
          <w:sz w:val="24"/>
          <w:szCs w:val="24"/>
          <w:lang w:eastAsia="pt-BR"/>
        </w:rPr>
      </w:pPr>
      <w:r w:rsidRPr="00871840">
        <w:rPr>
          <w:rFonts w:ascii="Arial" w:eastAsia="Times New Roman" w:hAnsi="Arial" w:cs="Arial"/>
          <w:sz w:val="24"/>
          <w:szCs w:val="24"/>
          <w:lang w:eastAsia="pt-BR"/>
        </w:rPr>
        <w:t>Disponibilidade d</w:t>
      </w:r>
      <w:r w:rsidR="008E528B">
        <w:rPr>
          <w:rFonts w:ascii="Arial" w:eastAsia="Times New Roman" w:hAnsi="Arial" w:cs="Arial"/>
          <w:sz w:val="24"/>
          <w:szCs w:val="24"/>
          <w:lang w:eastAsia="pt-BR"/>
        </w:rPr>
        <w:t>e nós três</w:t>
      </w:r>
      <w:r w:rsidRPr="00871840">
        <w:rPr>
          <w:rFonts w:ascii="Arial" w:eastAsia="Times New Roman" w:hAnsi="Arial" w:cs="Arial"/>
          <w:sz w:val="24"/>
          <w:szCs w:val="24"/>
          <w:lang w:eastAsia="pt-BR"/>
        </w:rPr>
        <w:t xml:space="preserve"> para o desenvolvimento do projeto</w:t>
      </w:r>
      <w:r w:rsidR="008E528B">
        <w:rPr>
          <w:rFonts w:ascii="Arial" w:eastAsia="Times New Roman" w:hAnsi="Arial" w:cs="Arial"/>
          <w:sz w:val="24"/>
          <w:szCs w:val="24"/>
          <w:lang w:eastAsia="pt-BR"/>
        </w:rPr>
        <w:t>;</w:t>
      </w:r>
    </w:p>
    <w:p w14:paraId="1D2E1FCE" w14:textId="1B0B9DD8" w:rsidR="00871840" w:rsidRPr="002E6BB9" w:rsidRDefault="00871840" w:rsidP="00955487">
      <w:pPr>
        <w:pStyle w:val="PargrafodaLista"/>
        <w:numPr>
          <w:ilvl w:val="0"/>
          <w:numId w:val="32"/>
        </w:numPr>
        <w:spacing w:before="120" w:after="120" w:line="360" w:lineRule="auto"/>
        <w:jc w:val="both"/>
        <w:rPr>
          <w:rFonts w:ascii="Arial" w:eastAsia="Times New Roman" w:hAnsi="Arial" w:cs="Arial"/>
          <w:sz w:val="24"/>
          <w:szCs w:val="24"/>
          <w:lang w:eastAsia="pt-BR"/>
        </w:rPr>
      </w:pPr>
      <w:r w:rsidRPr="002E6BB9">
        <w:rPr>
          <w:rFonts w:ascii="Arial" w:eastAsia="Times New Roman" w:hAnsi="Arial" w:cs="Arial"/>
          <w:sz w:val="24"/>
          <w:szCs w:val="24"/>
          <w:lang w:eastAsia="pt-BR"/>
        </w:rPr>
        <w:t>Aceitação e adesão dos consumidores</w:t>
      </w:r>
      <w:r w:rsidR="008E528B" w:rsidRPr="002E6BB9">
        <w:rPr>
          <w:rFonts w:ascii="Arial" w:eastAsia="Times New Roman" w:hAnsi="Arial" w:cs="Arial"/>
          <w:sz w:val="24"/>
          <w:szCs w:val="24"/>
          <w:lang w:eastAsia="pt-BR"/>
        </w:rPr>
        <w:t xml:space="preserve"> e lojistas</w:t>
      </w:r>
      <w:r w:rsidRPr="002E6BB9">
        <w:rPr>
          <w:rFonts w:ascii="Arial" w:eastAsia="Times New Roman" w:hAnsi="Arial" w:cs="Arial"/>
          <w:sz w:val="24"/>
          <w:szCs w:val="24"/>
          <w:lang w:eastAsia="pt-BR"/>
        </w:rPr>
        <w:t xml:space="preserve"> à plataforma.</w:t>
      </w:r>
    </w:p>
    <w:p w14:paraId="62934EB3" w14:textId="6D83DA77" w:rsidR="009E58AD" w:rsidRPr="009E58AD" w:rsidRDefault="009E58AD" w:rsidP="00057954">
      <w:pPr>
        <w:pStyle w:val="Ttulo2"/>
        <w:spacing w:before="120" w:after="120" w:line="360" w:lineRule="auto"/>
        <w:jc w:val="both"/>
        <w:rPr>
          <w:rFonts w:ascii="Arial" w:eastAsia="Times New Roman" w:hAnsi="Arial" w:cs="Arial"/>
          <w:b/>
          <w:bCs/>
          <w:sz w:val="24"/>
          <w:szCs w:val="24"/>
          <w:lang w:eastAsia="pt-BR"/>
        </w:rPr>
      </w:pPr>
      <w:bookmarkStart w:id="12" w:name="_Toc168658605"/>
      <w:r w:rsidRPr="009E58AD">
        <w:rPr>
          <w:rFonts w:ascii="Arial" w:eastAsia="Times New Roman" w:hAnsi="Arial" w:cs="Arial"/>
          <w:b/>
          <w:bCs/>
          <w:sz w:val="24"/>
          <w:szCs w:val="24"/>
          <w:lang w:eastAsia="pt-BR"/>
        </w:rPr>
        <w:t>Riscos</w:t>
      </w:r>
      <w:bookmarkEnd w:id="12"/>
    </w:p>
    <w:p w14:paraId="18CA07C9" w14:textId="54C753EA" w:rsidR="00386D38" w:rsidRPr="00386D38" w:rsidRDefault="00386D38" w:rsidP="00386D38">
      <w:p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Os </w:t>
      </w:r>
      <w:r w:rsidRPr="00386D38">
        <w:rPr>
          <w:rFonts w:ascii="Arial" w:eastAsia="Times New Roman" w:hAnsi="Arial" w:cs="Arial"/>
          <w:sz w:val="24"/>
          <w:szCs w:val="24"/>
          <w:lang w:eastAsia="pt-BR"/>
        </w:rPr>
        <w:t>Principais riscos incluem:</w:t>
      </w:r>
    </w:p>
    <w:p w14:paraId="2DACF90F" w14:textId="471E2602" w:rsidR="00386D38" w:rsidRPr="00386D38" w:rsidRDefault="00386D38" w:rsidP="00386D38">
      <w:pPr>
        <w:pStyle w:val="PargrafodaLista"/>
        <w:numPr>
          <w:ilvl w:val="0"/>
          <w:numId w:val="32"/>
        </w:numPr>
        <w:spacing w:before="120" w:after="120" w:line="360" w:lineRule="auto"/>
        <w:jc w:val="both"/>
        <w:rPr>
          <w:rFonts w:ascii="Arial" w:eastAsia="Times New Roman" w:hAnsi="Arial" w:cs="Arial"/>
          <w:sz w:val="24"/>
          <w:szCs w:val="24"/>
          <w:lang w:eastAsia="pt-BR"/>
        </w:rPr>
      </w:pPr>
      <w:r w:rsidRPr="00386D38">
        <w:rPr>
          <w:rFonts w:ascii="Arial" w:eastAsia="Times New Roman" w:hAnsi="Arial" w:cs="Arial"/>
          <w:sz w:val="24"/>
          <w:szCs w:val="24"/>
          <w:lang w:eastAsia="pt-BR"/>
        </w:rPr>
        <w:t>Resistência dos consumidores</w:t>
      </w:r>
      <w:r>
        <w:rPr>
          <w:rFonts w:ascii="Arial" w:eastAsia="Times New Roman" w:hAnsi="Arial" w:cs="Arial"/>
          <w:sz w:val="24"/>
          <w:szCs w:val="24"/>
          <w:lang w:eastAsia="pt-BR"/>
        </w:rPr>
        <w:t xml:space="preserve"> e lojistas</w:t>
      </w:r>
      <w:r w:rsidRPr="00386D38">
        <w:rPr>
          <w:rFonts w:ascii="Arial" w:eastAsia="Times New Roman" w:hAnsi="Arial" w:cs="Arial"/>
          <w:sz w:val="24"/>
          <w:szCs w:val="24"/>
          <w:lang w:eastAsia="pt-BR"/>
        </w:rPr>
        <w:t xml:space="preserve"> à adoção da plataforma</w:t>
      </w:r>
      <w:r>
        <w:rPr>
          <w:rFonts w:ascii="Arial" w:eastAsia="Times New Roman" w:hAnsi="Arial" w:cs="Arial"/>
          <w:sz w:val="24"/>
          <w:szCs w:val="24"/>
          <w:lang w:eastAsia="pt-BR"/>
        </w:rPr>
        <w:t>;</w:t>
      </w:r>
    </w:p>
    <w:p w14:paraId="5FDB773A" w14:textId="52CBECEE" w:rsidR="00386D38" w:rsidRPr="00386D38" w:rsidRDefault="00386D38" w:rsidP="00386D38">
      <w:pPr>
        <w:pStyle w:val="PargrafodaLista"/>
        <w:numPr>
          <w:ilvl w:val="0"/>
          <w:numId w:val="32"/>
        </w:numPr>
        <w:spacing w:before="120" w:after="120" w:line="360" w:lineRule="auto"/>
        <w:jc w:val="both"/>
        <w:rPr>
          <w:rFonts w:ascii="Arial" w:eastAsia="Times New Roman" w:hAnsi="Arial" w:cs="Arial"/>
          <w:sz w:val="24"/>
          <w:szCs w:val="24"/>
          <w:lang w:eastAsia="pt-BR"/>
        </w:rPr>
      </w:pPr>
      <w:r w:rsidRPr="00386D38">
        <w:rPr>
          <w:rFonts w:ascii="Arial" w:eastAsia="Times New Roman" w:hAnsi="Arial" w:cs="Arial"/>
          <w:sz w:val="24"/>
          <w:szCs w:val="24"/>
          <w:lang w:eastAsia="pt-BR"/>
        </w:rPr>
        <w:t>Viabilidade técnica do desenvolvimento da plataforma</w:t>
      </w:r>
      <w:r>
        <w:rPr>
          <w:rFonts w:ascii="Arial" w:eastAsia="Times New Roman" w:hAnsi="Arial" w:cs="Arial"/>
          <w:sz w:val="24"/>
          <w:szCs w:val="24"/>
          <w:lang w:eastAsia="pt-BR"/>
        </w:rPr>
        <w:t>;</w:t>
      </w:r>
    </w:p>
    <w:p w14:paraId="15B9A961" w14:textId="70108B66" w:rsidR="00057954" w:rsidRPr="002E6BB9" w:rsidRDefault="00386D38" w:rsidP="00481468">
      <w:pPr>
        <w:pStyle w:val="PargrafodaLista"/>
        <w:numPr>
          <w:ilvl w:val="0"/>
          <w:numId w:val="32"/>
        </w:numPr>
        <w:spacing w:before="120" w:after="120" w:line="360" w:lineRule="auto"/>
        <w:jc w:val="both"/>
        <w:rPr>
          <w:rFonts w:ascii="Arial" w:eastAsia="Times New Roman" w:hAnsi="Arial" w:cs="Arial"/>
          <w:sz w:val="24"/>
          <w:szCs w:val="24"/>
          <w:lang w:eastAsia="pt-BR"/>
        </w:rPr>
      </w:pPr>
      <w:r w:rsidRPr="002E6BB9">
        <w:rPr>
          <w:rFonts w:ascii="Arial" w:eastAsia="Times New Roman" w:hAnsi="Arial" w:cs="Arial"/>
          <w:sz w:val="24"/>
          <w:szCs w:val="24"/>
          <w:lang w:eastAsia="pt-BR"/>
        </w:rPr>
        <w:t>Concorrência de outras soluções no mercado.</w:t>
      </w:r>
    </w:p>
    <w:p w14:paraId="6102540B" w14:textId="14A80697" w:rsidR="00F4673E" w:rsidRPr="009E58AD" w:rsidRDefault="009E58AD" w:rsidP="00B7189E">
      <w:pPr>
        <w:pStyle w:val="Ttulo2"/>
        <w:spacing w:before="120" w:after="120" w:line="360" w:lineRule="auto"/>
        <w:jc w:val="both"/>
        <w:rPr>
          <w:lang w:eastAsia="pt-BR"/>
        </w:rPr>
      </w:pPr>
      <w:bookmarkStart w:id="13" w:name="_Toc168658606"/>
      <w:r w:rsidRPr="009E58AD">
        <w:rPr>
          <w:rFonts w:ascii="Arial" w:eastAsia="Times New Roman" w:hAnsi="Arial" w:cs="Arial"/>
          <w:b/>
          <w:bCs/>
          <w:sz w:val="24"/>
          <w:szCs w:val="24"/>
          <w:lang w:eastAsia="pt-BR"/>
        </w:rPr>
        <w:t>Estrutura Analítica do Projeto</w:t>
      </w:r>
      <w:bookmarkEnd w:id="13"/>
    </w:p>
    <w:p w14:paraId="199342DB" w14:textId="3165CC5C" w:rsidR="00F4673E" w:rsidRPr="00136F2A" w:rsidRDefault="00136F2A" w:rsidP="00136F2A">
      <w:pPr>
        <w:spacing w:before="120" w:after="120" w:line="360" w:lineRule="auto"/>
        <w:jc w:val="both"/>
        <w:rPr>
          <w:rFonts w:ascii="Arial" w:hAnsi="Arial" w:cs="Arial"/>
          <w:sz w:val="24"/>
          <w:szCs w:val="24"/>
          <w:lang w:eastAsia="pt-BR"/>
        </w:rPr>
      </w:pPr>
      <w:r w:rsidRPr="00136F2A">
        <w:rPr>
          <w:rFonts w:ascii="Arial" w:eastAsia="Times New Roman" w:hAnsi="Arial" w:cs="Arial"/>
          <w:sz w:val="24"/>
          <w:szCs w:val="24"/>
          <w:lang w:eastAsia="pt-BR"/>
        </w:rPr>
        <w:t xml:space="preserve">1. </w:t>
      </w:r>
      <w:r w:rsidR="00F4673E" w:rsidRPr="00136F2A">
        <w:rPr>
          <w:rFonts w:ascii="Arial" w:hAnsi="Arial" w:cs="Arial"/>
          <w:sz w:val="24"/>
          <w:szCs w:val="24"/>
          <w:lang w:eastAsia="pt-BR"/>
        </w:rPr>
        <w:t>Concepção do projeto</w:t>
      </w:r>
    </w:p>
    <w:p w14:paraId="41788E9F" w14:textId="77777777" w:rsidR="00F4673E" w:rsidRPr="00136F2A" w:rsidRDefault="00F4673E" w:rsidP="00136F2A">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1.1 Conclusão do TAP</w:t>
      </w:r>
    </w:p>
    <w:p w14:paraId="4904330B" w14:textId="77777777" w:rsidR="00F4673E" w:rsidRPr="00136F2A" w:rsidRDefault="00F4673E" w:rsidP="00136F2A">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1.2 Levantamento de requisitos</w:t>
      </w:r>
    </w:p>
    <w:p w14:paraId="4126F933" w14:textId="77777777" w:rsidR="00F4673E" w:rsidRPr="00136F2A" w:rsidRDefault="00F4673E" w:rsidP="00136F2A">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1.3 Prototipagem da plataforma</w:t>
      </w:r>
    </w:p>
    <w:p w14:paraId="0F32E8F4" w14:textId="412E99EE" w:rsidR="00F4673E" w:rsidRPr="00136F2A" w:rsidRDefault="00FF2DF7" w:rsidP="00136F2A">
      <w:p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2. </w:t>
      </w:r>
      <w:r w:rsidR="00F4673E" w:rsidRPr="00136F2A">
        <w:rPr>
          <w:rFonts w:ascii="Arial" w:eastAsia="Times New Roman" w:hAnsi="Arial" w:cs="Arial"/>
          <w:sz w:val="24"/>
          <w:szCs w:val="24"/>
          <w:lang w:eastAsia="pt-BR"/>
        </w:rPr>
        <w:t>Desenvolvimento da plataforma</w:t>
      </w:r>
    </w:p>
    <w:p w14:paraId="2F1FA0CC" w14:textId="77777777" w:rsidR="00F4673E"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2.1 Implementação da interface do usuário</w:t>
      </w:r>
    </w:p>
    <w:p w14:paraId="6B6888E0" w14:textId="77777777" w:rsidR="00F4673E"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2.2 Desenvolvimento das funcionalidades principais</w:t>
      </w:r>
    </w:p>
    <w:p w14:paraId="2457E041" w14:textId="77777777" w:rsidR="00F4673E"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2.3 Testes e refinamentos</w:t>
      </w:r>
    </w:p>
    <w:p w14:paraId="5A42E039" w14:textId="5A616D43" w:rsidR="00F4673E" w:rsidRPr="00136F2A" w:rsidRDefault="00FF2DF7" w:rsidP="00136F2A">
      <w:pPr>
        <w:spacing w:before="120" w:after="12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3. </w:t>
      </w:r>
      <w:r w:rsidR="00F4673E" w:rsidRPr="00136F2A">
        <w:rPr>
          <w:rFonts w:ascii="Arial" w:eastAsia="Times New Roman" w:hAnsi="Arial" w:cs="Arial"/>
          <w:sz w:val="24"/>
          <w:szCs w:val="24"/>
          <w:lang w:eastAsia="pt-BR"/>
        </w:rPr>
        <w:t>Lançamento e operação</w:t>
      </w:r>
    </w:p>
    <w:p w14:paraId="52A0D6E7" w14:textId="77777777" w:rsidR="00F4673E"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 xml:space="preserve">3.1 </w:t>
      </w:r>
      <w:proofErr w:type="spellStart"/>
      <w:r w:rsidRPr="00136F2A">
        <w:rPr>
          <w:rFonts w:ascii="Arial" w:eastAsia="Times New Roman" w:hAnsi="Arial" w:cs="Arial"/>
          <w:sz w:val="24"/>
          <w:szCs w:val="24"/>
          <w:lang w:eastAsia="pt-BR"/>
        </w:rPr>
        <w:t>Deploy</w:t>
      </w:r>
      <w:proofErr w:type="spellEnd"/>
      <w:r w:rsidRPr="00136F2A">
        <w:rPr>
          <w:rFonts w:ascii="Arial" w:eastAsia="Times New Roman" w:hAnsi="Arial" w:cs="Arial"/>
          <w:sz w:val="24"/>
          <w:szCs w:val="24"/>
          <w:lang w:eastAsia="pt-BR"/>
        </w:rPr>
        <w:t xml:space="preserve"> da plataforma</w:t>
      </w:r>
    </w:p>
    <w:p w14:paraId="7F6140D8" w14:textId="77777777" w:rsidR="00F4673E"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3.2 Início da captação de contribuições</w:t>
      </w:r>
    </w:p>
    <w:p w14:paraId="455DE76D" w14:textId="51019202" w:rsidR="00057954" w:rsidRPr="00136F2A" w:rsidRDefault="00F4673E" w:rsidP="00FF2DF7">
      <w:pPr>
        <w:spacing w:before="120" w:after="120" w:line="360" w:lineRule="auto"/>
        <w:ind w:left="708"/>
        <w:jc w:val="both"/>
        <w:rPr>
          <w:rFonts w:ascii="Arial" w:eastAsia="Times New Roman" w:hAnsi="Arial" w:cs="Arial"/>
          <w:sz w:val="24"/>
          <w:szCs w:val="24"/>
          <w:lang w:eastAsia="pt-BR"/>
        </w:rPr>
      </w:pPr>
      <w:r w:rsidRPr="00136F2A">
        <w:rPr>
          <w:rFonts w:ascii="Arial" w:eastAsia="Times New Roman" w:hAnsi="Arial" w:cs="Arial"/>
          <w:sz w:val="24"/>
          <w:szCs w:val="24"/>
          <w:lang w:eastAsia="pt-BR"/>
        </w:rPr>
        <w:t>3.3 Gestão proativa e evolutiva</w:t>
      </w:r>
    </w:p>
    <w:p w14:paraId="7C56EF3F" w14:textId="77777777" w:rsidR="00F4673E" w:rsidRDefault="00F4673E" w:rsidP="00057954">
      <w:pPr>
        <w:spacing w:beforeAutospacing="1" w:after="100" w:afterAutospacing="1" w:line="240" w:lineRule="auto"/>
        <w:rPr>
          <w:rFonts w:ascii="Arial" w:eastAsia="Times New Roman" w:hAnsi="Arial" w:cs="Arial"/>
          <w:sz w:val="24"/>
          <w:szCs w:val="24"/>
          <w:lang w:eastAsia="pt-BR"/>
        </w:rPr>
      </w:pPr>
    </w:p>
    <w:p w14:paraId="26DBF8FD" w14:textId="3E20A61C" w:rsidR="009E58AD" w:rsidRPr="009E58AD" w:rsidRDefault="001A22EA" w:rsidP="001A22EA">
      <w:pPr>
        <w:pStyle w:val="Ttulo1"/>
        <w:spacing w:before="120" w:after="120" w:line="360" w:lineRule="auto"/>
        <w:jc w:val="both"/>
        <w:rPr>
          <w:rFonts w:ascii="Arial" w:eastAsia="Times New Roman" w:hAnsi="Arial" w:cs="Arial"/>
          <w:b/>
          <w:bCs/>
          <w:sz w:val="28"/>
          <w:szCs w:val="28"/>
          <w:lang w:eastAsia="pt-BR"/>
        </w:rPr>
      </w:pPr>
      <w:bookmarkStart w:id="14" w:name="_Toc168658607"/>
      <w:r w:rsidRPr="009E58AD">
        <w:rPr>
          <w:rFonts w:ascii="Arial" w:eastAsia="Times New Roman" w:hAnsi="Arial" w:cs="Arial"/>
          <w:b/>
          <w:bCs/>
          <w:sz w:val="28"/>
          <w:szCs w:val="28"/>
          <w:lang w:eastAsia="pt-BR"/>
        </w:rPr>
        <w:t>WHEN? QUANDO? LINHA DO TEMPO</w:t>
      </w:r>
      <w:bookmarkEnd w:id="14"/>
    </w:p>
    <w:p w14:paraId="5FEBC2A6" w14:textId="77777777" w:rsidR="009E58AD" w:rsidRPr="009E58AD" w:rsidRDefault="009E58AD" w:rsidP="001A22EA">
      <w:pPr>
        <w:numPr>
          <w:ilvl w:val="0"/>
          <w:numId w:val="16"/>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t>Conclusão do TAP: [</w:t>
      </w:r>
      <w:r w:rsidRPr="009E58AD">
        <w:rPr>
          <w:rFonts w:ascii="Arial" w:eastAsia="Times New Roman" w:hAnsi="Arial" w:cs="Arial"/>
          <w:color w:val="FF0000"/>
          <w:sz w:val="24"/>
          <w:szCs w:val="24"/>
          <w:lang w:eastAsia="pt-BR"/>
        </w:rPr>
        <w:t>Data</w:t>
      </w:r>
      <w:r w:rsidRPr="009E58AD">
        <w:rPr>
          <w:rFonts w:ascii="Arial" w:eastAsia="Times New Roman" w:hAnsi="Arial" w:cs="Arial"/>
          <w:sz w:val="24"/>
          <w:szCs w:val="24"/>
          <w:lang w:eastAsia="pt-BR"/>
        </w:rPr>
        <w:t>]</w:t>
      </w:r>
    </w:p>
    <w:p w14:paraId="729731BE" w14:textId="77777777" w:rsidR="009E58AD" w:rsidRPr="009E58AD" w:rsidRDefault="009E58AD" w:rsidP="001A22EA">
      <w:pPr>
        <w:numPr>
          <w:ilvl w:val="0"/>
          <w:numId w:val="16"/>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t xml:space="preserve">Conclusão da </w:t>
      </w:r>
      <w:proofErr w:type="spellStart"/>
      <w:r w:rsidRPr="009E58AD">
        <w:rPr>
          <w:rFonts w:ascii="Arial" w:eastAsia="Times New Roman" w:hAnsi="Arial" w:cs="Arial"/>
          <w:sz w:val="24"/>
          <w:szCs w:val="24"/>
          <w:lang w:eastAsia="pt-BR"/>
        </w:rPr>
        <w:t>PoC</w:t>
      </w:r>
      <w:proofErr w:type="spellEnd"/>
      <w:r w:rsidRPr="009E58AD">
        <w:rPr>
          <w:rFonts w:ascii="Arial" w:eastAsia="Times New Roman" w:hAnsi="Arial" w:cs="Arial"/>
          <w:sz w:val="24"/>
          <w:szCs w:val="24"/>
          <w:lang w:eastAsia="pt-BR"/>
        </w:rPr>
        <w:t>: [</w:t>
      </w:r>
      <w:r w:rsidRPr="009E58AD">
        <w:rPr>
          <w:rFonts w:ascii="Arial" w:eastAsia="Times New Roman" w:hAnsi="Arial" w:cs="Arial"/>
          <w:color w:val="FF0000"/>
          <w:sz w:val="24"/>
          <w:szCs w:val="24"/>
          <w:lang w:eastAsia="pt-BR"/>
        </w:rPr>
        <w:t>Data</w:t>
      </w:r>
      <w:r w:rsidRPr="009E58AD">
        <w:rPr>
          <w:rFonts w:ascii="Arial" w:eastAsia="Times New Roman" w:hAnsi="Arial" w:cs="Arial"/>
          <w:sz w:val="24"/>
          <w:szCs w:val="24"/>
          <w:lang w:eastAsia="pt-BR"/>
        </w:rPr>
        <w:t>]</w:t>
      </w:r>
    </w:p>
    <w:p w14:paraId="2D5C4541" w14:textId="77777777" w:rsidR="009E58AD" w:rsidRPr="009E58AD" w:rsidRDefault="009E58AD" w:rsidP="001A22EA">
      <w:pPr>
        <w:numPr>
          <w:ilvl w:val="0"/>
          <w:numId w:val="16"/>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t>Início da captação de contribuições: [</w:t>
      </w:r>
      <w:r w:rsidRPr="009E58AD">
        <w:rPr>
          <w:rFonts w:ascii="Arial" w:eastAsia="Times New Roman" w:hAnsi="Arial" w:cs="Arial"/>
          <w:color w:val="FF0000"/>
          <w:sz w:val="24"/>
          <w:szCs w:val="24"/>
          <w:lang w:eastAsia="pt-BR"/>
        </w:rPr>
        <w:t>Data</w:t>
      </w:r>
      <w:r w:rsidRPr="009E58AD">
        <w:rPr>
          <w:rFonts w:ascii="Arial" w:eastAsia="Times New Roman" w:hAnsi="Arial" w:cs="Arial"/>
          <w:sz w:val="24"/>
          <w:szCs w:val="24"/>
          <w:lang w:eastAsia="pt-BR"/>
        </w:rPr>
        <w:t>]</w:t>
      </w:r>
    </w:p>
    <w:p w14:paraId="47D99293" w14:textId="77777777" w:rsidR="009E58AD" w:rsidRDefault="009E58AD" w:rsidP="001A22EA">
      <w:pPr>
        <w:numPr>
          <w:ilvl w:val="0"/>
          <w:numId w:val="16"/>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t>Lançamento oficial da plataforma: [</w:t>
      </w:r>
      <w:r w:rsidRPr="009E58AD">
        <w:rPr>
          <w:rFonts w:ascii="Arial" w:eastAsia="Times New Roman" w:hAnsi="Arial" w:cs="Arial"/>
          <w:color w:val="FF0000"/>
          <w:sz w:val="24"/>
          <w:szCs w:val="24"/>
          <w:lang w:eastAsia="pt-BR"/>
        </w:rPr>
        <w:t>Data</w:t>
      </w:r>
      <w:r w:rsidRPr="009E58AD">
        <w:rPr>
          <w:rFonts w:ascii="Arial" w:eastAsia="Times New Roman" w:hAnsi="Arial" w:cs="Arial"/>
          <w:sz w:val="24"/>
          <w:szCs w:val="24"/>
          <w:lang w:eastAsia="pt-BR"/>
        </w:rPr>
        <w:t>]</w:t>
      </w:r>
    </w:p>
    <w:p w14:paraId="3F08DA7E" w14:textId="77777777" w:rsidR="001A22EA" w:rsidRPr="009E58AD" w:rsidRDefault="001A22EA" w:rsidP="001A22EA">
      <w:pPr>
        <w:spacing w:before="120" w:after="120" w:line="360" w:lineRule="auto"/>
        <w:ind w:left="714"/>
        <w:jc w:val="both"/>
        <w:rPr>
          <w:rFonts w:ascii="Arial" w:eastAsia="Times New Roman" w:hAnsi="Arial" w:cs="Arial"/>
          <w:sz w:val="24"/>
          <w:szCs w:val="24"/>
          <w:lang w:eastAsia="pt-BR"/>
        </w:rPr>
      </w:pPr>
    </w:p>
    <w:p w14:paraId="00D8E194" w14:textId="566EA800" w:rsidR="009E58AD" w:rsidRPr="009E58AD" w:rsidRDefault="001A22EA" w:rsidP="001A22EA">
      <w:pPr>
        <w:pStyle w:val="Ttulo1"/>
        <w:spacing w:before="120" w:after="120" w:line="360" w:lineRule="auto"/>
        <w:jc w:val="both"/>
        <w:rPr>
          <w:rFonts w:ascii="Arial" w:eastAsia="Times New Roman" w:hAnsi="Arial" w:cs="Arial"/>
          <w:b/>
          <w:bCs/>
          <w:sz w:val="28"/>
          <w:szCs w:val="28"/>
          <w:lang w:eastAsia="pt-BR"/>
        </w:rPr>
      </w:pPr>
      <w:bookmarkStart w:id="15" w:name="_Toc168658608"/>
      <w:r w:rsidRPr="009E58AD">
        <w:rPr>
          <w:rFonts w:ascii="Arial" w:eastAsia="Times New Roman" w:hAnsi="Arial" w:cs="Arial"/>
          <w:b/>
          <w:bCs/>
          <w:sz w:val="28"/>
          <w:szCs w:val="28"/>
          <w:lang w:eastAsia="pt-BR"/>
        </w:rPr>
        <w:t>HOW MUCH? QUANTO? CUSTOS</w:t>
      </w:r>
      <w:bookmarkEnd w:id="15"/>
    </w:p>
    <w:p w14:paraId="1B52ABE2" w14:textId="507493D6" w:rsidR="009E58AD" w:rsidRPr="009E58AD" w:rsidRDefault="009E58AD" w:rsidP="001A22EA">
      <w:pPr>
        <w:numPr>
          <w:ilvl w:val="0"/>
          <w:numId w:val="17"/>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lastRenderedPageBreak/>
        <w:t>Orçamento total estimado: R$</w:t>
      </w:r>
      <w:r w:rsidR="001A22EA" w:rsidRPr="001A22EA">
        <w:rPr>
          <w:rFonts w:ascii="Arial" w:eastAsia="Times New Roman" w:hAnsi="Arial" w:cs="Arial"/>
          <w:color w:val="FF0000"/>
          <w:sz w:val="24"/>
          <w:szCs w:val="24"/>
          <w:lang w:eastAsia="pt-BR"/>
        </w:rPr>
        <w:t>XX</w:t>
      </w:r>
    </w:p>
    <w:p w14:paraId="4D98AAA9" w14:textId="77777777" w:rsidR="009E58AD" w:rsidRDefault="009E58AD" w:rsidP="001A22EA">
      <w:pPr>
        <w:numPr>
          <w:ilvl w:val="0"/>
          <w:numId w:val="17"/>
        </w:numPr>
        <w:spacing w:before="120" w:after="120" w:line="360" w:lineRule="auto"/>
        <w:ind w:left="714" w:hanging="357"/>
        <w:jc w:val="both"/>
        <w:rPr>
          <w:rFonts w:ascii="Arial" w:eastAsia="Times New Roman" w:hAnsi="Arial" w:cs="Arial"/>
          <w:sz w:val="24"/>
          <w:szCs w:val="24"/>
          <w:lang w:eastAsia="pt-BR"/>
        </w:rPr>
      </w:pPr>
      <w:r w:rsidRPr="009E58AD">
        <w:rPr>
          <w:rFonts w:ascii="Arial" w:eastAsia="Times New Roman" w:hAnsi="Arial" w:cs="Arial"/>
          <w:sz w:val="24"/>
          <w:szCs w:val="24"/>
          <w:lang w:eastAsia="pt-BR"/>
        </w:rPr>
        <w:t>Detalhes dos custos serão fornecidos no plano de gerenciamento de custos.</w:t>
      </w:r>
    </w:p>
    <w:p w14:paraId="36244BA4" w14:textId="342A6A8B" w:rsidR="00A85EF5" w:rsidRDefault="00A85EF5" w:rsidP="001C11BE">
      <w:pPr>
        <w:spacing w:before="120" w:after="120" w:line="360" w:lineRule="auto"/>
        <w:ind w:left="714"/>
        <w:jc w:val="both"/>
        <w:rPr>
          <w:rFonts w:ascii="Arial" w:eastAsia="Times New Roman" w:hAnsi="Arial" w:cs="Arial"/>
          <w:sz w:val="24"/>
          <w:szCs w:val="24"/>
          <w:lang w:eastAsia="pt-BR"/>
        </w:rPr>
      </w:pPr>
    </w:p>
    <w:p w14:paraId="15E3F5C4" w14:textId="65582C67" w:rsidR="00F0331F" w:rsidRDefault="00F0331F" w:rsidP="001C11BE">
      <w:pPr>
        <w:spacing w:before="120" w:after="120" w:line="360" w:lineRule="auto"/>
        <w:ind w:left="714"/>
        <w:jc w:val="both"/>
        <w:rPr>
          <w:rFonts w:ascii="Arial" w:eastAsia="Times New Roman" w:hAnsi="Arial" w:cs="Arial"/>
          <w:sz w:val="24"/>
          <w:szCs w:val="24"/>
          <w:lang w:eastAsia="pt-BR"/>
        </w:rPr>
      </w:pPr>
    </w:p>
    <w:p w14:paraId="02AC6136" w14:textId="2A19F669" w:rsidR="00F0331F" w:rsidRDefault="00F0331F" w:rsidP="001C11BE">
      <w:pPr>
        <w:spacing w:before="120" w:after="120" w:line="360" w:lineRule="auto"/>
        <w:ind w:left="714"/>
        <w:jc w:val="both"/>
        <w:rPr>
          <w:rFonts w:ascii="Arial" w:eastAsia="Times New Roman" w:hAnsi="Arial" w:cs="Arial"/>
          <w:sz w:val="24"/>
          <w:szCs w:val="24"/>
          <w:lang w:eastAsia="pt-BR"/>
        </w:rPr>
      </w:pPr>
    </w:p>
    <w:p w14:paraId="410EF0EA" w14:textId="753D1885" w:rsidR="00F0331F" w:rsidRDefault="00F0331F" w:rsidP="001C11BE">
      <w:pPr>
        <w:spacing w:before="120" w:after="120" w:line="360" w:lineRule="auto"/>
        <w:ind w:left="714"/>
        <w:jc w:val="both"/>
        <w:rPr>
          <w:rFonts w:ascii="Arial" w:eastAsia="Times New Roman" w:hAnsi="Arial" w:cs="Arial"/>
          <w:sz w:val="24"/>
          <w:szCs w:val="24"/>
          <w:lang w:eastAsia="pt-BR"/>
        </w:rPr>
      </w:pPr>
    </w:p>
    <w:p w14:paraId="43E2AC83" w14:textId="77777777" w:rsidR="00F0331F" w:rsidRDefault="00F0331F" w:rsidP="001C11BE">
      <w:pPr>
        <w:spacing w:before="120" w:after="120" w:line="360" w:lineRule="auto"/>
        <w:ind w:left="714"/>
        <w:jc w:val="both"/>
        <w:rPr>
          <w:rFonts w:ascii="Arial" w:eastAsia="Times New Roman" w:hAnsi="Arial" w:cs="Arial"/>
          <w:sz w:val="24"/>
          <w:szCs w:val="24"/>
          <w:lang w:eastAsia="pt-BR"/>
        </w:rPr>
      </w:pPr>
    </w:p>
    <w:p w14:paraId="7225CAFC" w14:textId="77777777" w:rsidR="00A85EF5" w:rsidRPr="009E58AD" w:rsidRDefault="00A85EF5" w:rsidP="001C11BE">
      <w:pPr>
        <w:spacing w:before="120" w:after="120" w:line="360" w:lineRule="auto"/>
        <w:ind w:left="714"/>
        <w:jc w:val="both"/>
        <w:rPr>
          <w:rFonts w:ascii="Arial" w:eastAsia="Times New Roman" w:hAnsi="Arial" w:cs="Arial"/>
          <w:sz w:val="24"/>
          <w:szCs w:val="24"/>
          <w:lang w:eastAsia="pt-BR"/>
        </w:rPr>
      </w:pPr>
    </w:p>
    <w:p w14:paraId="74D7E527" w14:textId="05951A13" w:rsidR="009E58AD" w:rsidRPr="009E58AD" w:rsidRDefault="001C11BE" w:rsidP="00A85EF5">
      <w:pPr>
        <w:pStyle w:val="Ttulo1"/>
        <w:spacing w:before="120" w:after="120" w:line="360" w:lineRule="auto"/>
        <w:ind w:left="432" w:hanging="432"/>
        <w:jc w:val="center"/>
        <w:rPr>
          <w:rFonts w:ascii="Arial" w:eastAsia="Times New Roman" w:hAnsi="Arial" w:cs="Arial"/>
          <w:b/>
          <w:bCs/>
          <w:sz w:val="28"/>
          <w:szCs w:val="28"/>
          <w:lang w:eastAsia="pt-BR"/>
        </w:rPr>
      </w:pPr>
      <w:bookmarkStart w:id="16" w:name="_Toc168658609"/>
      <w:r w:rsidRPr="009E58AD">
        <w:rPr>
          <w:rFonts w:ascii="Arial" w:eastAsia="Times New Roman" w:hAnsi="Arial" w:cs="Arial"/>
          <w:b/>
          <w:bCs/>
          <w:sz w:val="28"/>
          <w:szCs w:val="28"/>
          <w:lang w:eastAsia="pt-BR"/>
        </w:rPr>
        <w:t>APROVAÇÕES</w:t>
      </w:r>
      <w:bookmarkEnd w:id="16"/>
    </w:p>
    <w:p w14:paraId="5E0D6200" w14:textId="77777777" w:rsidR="00F0331F" w:rsidRPr="00A85EF5" w:rsidRDefault="00F0331F" w:rsidP="00A85EF5">
      <w:pPr>
        <w:spacing w:before="120" w:after="120" w:line="360" w:lineRule="auto"/>
        <w:jc w:val="both"/>
        <w:rPr>
          <w:rFonts w:ascii="Arial" w:hAnsi="Arial" w:cs="Arial"/>
          <w:sz w:val="24"/>
          <w:szCs w:val="24"/>
        </w:rPr>
      </w:pPr>
    </w:p>
    <w:p w14:paraId="78C4092E" w14:textId="77777777" w:rsidR="00A85EF5" w:rsidRPr="00A85EF5" w:rsidRDefault="00A85EF5" w:rsidP="00A85EF5">
      <w:pPr>
        <w:spacing w:before="120" w:after="120" w:line="360" w:lineRule="auto"/>
        <w:jc w:val="both"/>
        <w:rPr>
          <w:rFonts w:ascii="Arial" w:hAnsi="Arial" w:cs="Arial"/>
          <w:sz w:val="24"/>
          <w:szCs w:val="24"/>
        </w:rPr>
      </w:pPr>
      <w:r w:rsidRPr="00A85EF5">
        <w:rPr>
          <w:rFonts w:ascii="Arial" w:hAnsi="Arial" w:cs="Arial"/>
          <w:sz w:val="24"/>
          <w:szCs w:val="24"/>
        </w:rPr>
        <w:t>Eu, [</w:t>
      </w:r>
      <w:r w:rsidRPr="00A85EF5">
        <w:rPr>
          <w:rFonts w:ascii="Arial" w:hAnsi="Arial" w:cs="Arial"/>
          <w:color w:val="FF0000"/>
          <w:sz w:val="24"/>
          <w:szCs w:val="24"/>
        </w:rPr>
        <w:t>Nome do Patrocinador do Projeto</w:t>
      </w:r>
      <w:r w:rsidRPr="00A85EF5">
        <w:rPr>
          <w:rFonts w:ascii="Arial" w:hAnsi="Arial" w:cs="Arial"/>
          <w:sz w:val="24"/>
          <w:szCs w:val="24"/>
        </w:rPr>
        <w:t>], patrocinador do projeto, concordo com os termos e objetivos delineados neste TAP.</w:t>
      </w:r>
    </w:p>
    <w:p w14:paraId="107E1C57" w14:textId="77777777" w:rsidR="00F0331F" w:rsidRDefault="00F0331F" w:rsidP="00A85EF5">
      <w:pPr>
        <w:spacing w:before="120" w:after="120" w:line="360" w:lineRule="auto"/>
        <w:jc w:val="both"/>
        <w:rPr>
          <w:rFonts w:ascii="Arial" w:hAnsi="Arial" w:cs="Arial"/>
          <w:b/>
          <w:bCs/>
          <w:sz w:val="24"/>
          <w:szCs w:val="24"/>
        </w:rPr>
      </w:pPr>
    </w:p>
    <w:p w14:paraId="29D75C10" w14:textId="67CBCCD6" w:rsidR="00A85EF5" w:rsidRPr="00A85EF5" w:rsidRDefault="00A85EF5" w:rsidP="00A85EF5">
      <w:pPr>
        <w:spacing w:before="120" w:after="120" w:line="360" w:lineRule="auto"/>
        <w:jc w:val="both"/>
        <w:rPr>
          <w:rFonts w:ascii="Arial" w:hAnsi="Arial" w:cs="Arial"/>
          <w:sz w:val="24"/>
          <w:szCs w:val="24"/>
        </w:rPr>
      </w:pPr>
      <w:r w:rsidRPr="00A85EF5">
        <w:rPr>
          <w:rFonts w:ascii="Arial" w:hAnsi="Arial" w:cs="Arial"/>
          <w:b/>
          <w:bCs/>
          <w:sz w:val="24"/>
          <w:szCs w:val="24"/>
        </w:rPr>
        <w:t>Assinatura:</w:t>
      </w:r>
      <w:r w:rsidRPr="00A85EF5">
        <w:rPr>
          <w:rFonts w:ascii="Arial" w:hAnsi="Arial" w:cs="Arial"/>
          <w:sz w:val="24"/>
          <w:szCs w:val="24"/>
        </w:rPr>
        <w:t xml:space="preserve"> ___________________________</w:t>
      </w:r>
    </w:p>
    <w:p w14:paraId="45F39B64" w14:textId="77777777" w:rsidR="00A85EF5" w:rsidRPr="00A85EF5" w:rsidRDefault="00A85EF5" w:rsidP="00A85EF5">
      <w:pPr>
        <w:spacing w:before="120" w:after="120" w:line="360" w:lineRule="auto"/>
        <w:jc w:val="both"/>
        <w:rPr>
          <w:rFonts w:ascii="Arial" w:hAnsi="Arial" w:cs="Arial"/>
          <w:sz w:val="24"/>
          <w:szCs w:val="24"/>
        </w:rPr>
      </w:pPr>
      <w:r w:rsidRPr="00A85EF5">
        <w:rPr>
          <w:rFonts w:ascii="Arial" w:hAnsi="Arial" w:cs="Arial"/>
          <w:b/>
          <w:bCs/>
          <w:sz w:val="24"/>
          <w:szCs w:val="24"/>
        </w:rPr>
        <w:t>Data:</w:t>
      </w:r>
      <w:r w:rsidRPr="00A85EF5">
        <w:rPr>
          <w:rFonts w:ascii="Arial" w:hAnsi="Arial" w:cs="Arial"/>
          <w:sz w:val="24"/>
          <w:szCs w:val="24"/>
        </w:rPr>
        <w:t xml:space="preserve"> ________________________________</w:t>
      </w:r>
    </w:p>
    <w:p w14:paraId="2D9D3368" w14:textId="42758A05" w:rsidR="00A85EF5" w:rsidRDefault="00A85EF5" w:rsidP="00A85EF5">
      <w:pPr>
        <w:spacing w:before="120" w:after="120" w:line="360" w:lineRule="auto"/>
        <w:jc w:val="both"/>
        <w:rPr>
          <w:rFonts w:ascii="Arial" w:hAnsi="Arial" w:cs="Arial"/>
          <w:sz w:val="24"/>
          <w:szCs w:val="24"/>
        </w:rPr>
      </w:pPr>
    </w:p>
    <w:p w14:paraId="436A32D1" w14:textId="77777777" w:rsidR="00F0331F" w:rsidRPr="00A85EF5" w:rsidRDefault="00F0331F" w:rsidP="00A85EF5">
      <w:pPr>
        <w:spacing w:before="120" w:after="120" w:line="360" w:lineRule="auto"/>
        <w:jc w:val="both"/>
        <w:rPr>
          <w:rFonts w:ascii="Arial" w:hAnsi="Arial" w:cs="Arial"/>
          <w:sz w:val="24"/>
          <w:szCs w:val="24"/>
        </w:rPr>
      </w:pPr>
    </w:p>
    <w:p w14:paraId="02C9DBBA" w14:textId="77777777" w:rsidR="00A85EF5" w:rsidRPr="00A85EF5" w:rsidRDefault="00A85EF5" w:rsidP="00A85EF5">
      <w:pPr>
        <w:spacing w:before="120" w:after="120" w:line="360" w:lineRule="auto"/>
        <w:jc w:val="both"/>
        <w:rPr>
          <w:rFonts w:ascii="Arial" w:hAnsi="Arial" w:cs="Arial"/>
          <w:sz w:val="24"/>
          <w:szCs w:val="24"/>
        </w:rPr>
      </w:pPr>
      <w:r w:rsidRPr="00A85EF5">
        <w:rPr>
          <w:rFonts w:ascii="Arial" w:hAnsi="Arial" w:cs="Arial"/>
          <w:sz w:val="24"/>
          <w:szCs w:val="24"/>
        </w:rPr>
        <w:t>Eu, [</w:t>
      </w:r>
      <w:r w:rsidRPr="00A85EF5">
        <w:rPr>
          <w:rFonts w:ascii="Arial" w:hAnsi="Arial" w:cs="Arial"/>
          <w:color w:val="FF0000"/>
          <w:sz w:val="24"/>
          <w:szCs w:val="24"/>
        </w:rPr>
        <w:t>Nome do Gerente do Projeto</w:t>
      </w:r>
      <w:r w:rsidRPr="00A85EF5">
        <w:rPr>
          <w:rFonts w:ascii="Arial" w:hAnsi="Arial" w:cs="Arial"/>
          <w:sz w:val="24"/>
          <w:szCs w:val="24"/>
        </w:rPr>
        <w:t>], gerente do projeto, confirmo que este TAP reflete as discussões e acordos realizados até a presente data.</w:t>
      </w:r>
    </w:p>
    <w:p w14:paraId="14FF11DD" w14:textId="77777777" w:rsidR="00A85EF5" w:rsidRPr="00A85EF5" w:rsidRDefault="00A85EF5" w:rsidP="00A85EF5">
      <w:pPr>
        <w:spacing w:before="120" w:after="120" w:line="360" w:lineRule="auto"/>
        <w:jc w:val="both"/>
        <w:rPr>
          <w:rFonts w:ascii="Arial" w:hAnsi="Arial" w:cs="Arial"/>
          <w:sz w:val="24"/>
          <w:szCs w:val="24"/>
        </w:rPr>
      </w:pPr>
    </w:p>
    <w:p w14:paraId="185D13F8" w14:textId="77777777" w:rsidR="00A85EF5" w:rsidRPr="00A85EF5" w:rsidRDefault="00A85EF5" w:rsidP="00A85EF5">
      <w:pPr>
        <w:spacing w:before="120" w:after="120" w:line="360" w:lineRule="auto"/>
        <w:jc w:val="both"/>
        <w:rPr>
          <w:rFonts w:ascii="Arial" w:hAnsi="Arial" w:cs="Arial"/>
          <w:sz w:val="24"/>
          <w:szCs w:val="24"/>
        </w:rPr>
      </w:pPr>
      <w:r w:rsidRPr="00A85EF5">
        <w:rPr>
          <w:rFonts w:ascii="Arial" w:hAnsi="Arial" w:cs="Arial"/>
          <w:b/>
          <w:bCs/>
          <w:sz w:val="24"/>
          <w:szCs w:val="24"/>
        </w:rPr>
        <w:t>Assinatura:</w:t>
      </w:r>
      <w:r w:rsidRPr="00A85EF5">
        <w:rPr>
          <w:rFonts w:ascii="Arial" w:hAnsi="Arial" w:cs="Arial"/>
          <w:sz w:val="24"/>
          <w:szCs w:val="24"/>
        </w:rPr>
        <w:t xml:space="preserve"> ___________________________</w:t>
      </w:r>
    </w:p>
    <w:p w14:paraId="2B25EB05" w14:textId="45D3E2EA" w:rsidR="001C11BE" w:rsidRPr="0089146C" w:rsidRDefault="00A85EF5" w:rsidP="00A85EF5">
      <w:pPr>
        <w:spacing w:before="120" w:after="120" w:line="360" w:lineRule="auto"/>
        <w:jc w:val="both"/>
        <w:rPr>
          <w:rFonts w:ascii="Arial" w:hAnsi="Arial" w:cs="Arial"/>
          <w:sz w:val="24"/>
          <w:szCs w:val="24"/>
        </w:rPr>
      </w:pPr>
      <w:r w:rsidRPr="00A85EF5">
        <w:rPr>
          <w:rFonts w:ascii="Arial" w:hAnsi="Arial" w:cs="Arial"/>
          <w:b/>
          <w:bCs/>
          <w:sz w:val="24"/>
          <w:szCs w:val="24"/>
        </w:rPr>
        <w:t>Data:</w:t>
      </w:r>
      <w:r w:rsidRPr="00A85EF5">
        <w:rPr>
          <w:rFonts w:ascii="Arial" w:hAnsi="Arial" w:cs="Arial"/>
          <w:sz w:val="24"/>
          <w:szCs w:val="24"/>
        </w:rPr>
        <w:t xml:space="preserve"> ________________________________</w:t>
      </w:r>
    </w:p>
    <w:sectPr w:rsidR="001C11BE" w:rsidRPr="008914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02C"/>
    <w:multiLevelType w:val="hybridMultilevel"/>
    <w:tmpl w:val="34D652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24886"/>
    <w:multiLevelType w:val="multilevel"/>
    <w:tmpl w:val="B3484AEA"/>
    <w:styleLink w:val="Estilo1"/>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9BF23C8"/>
    <w:multiLevelType w:val="multilevel"/>
    <w:tmpl w:val="CDA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44FB"/>
    <w:multiLevelType w:val="hybridMultilevel"/>
    <w:tmpl w:val="2BF251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7387A"/>
    <w:multiLevelType w:val="hybridMultilevel"/>
    <w:tmpl w:val="8132B8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2F6918"/>
    <w:multiLevelType w:val="multilevel"/>
    <w:tmpl w:val="024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398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847D27"/>
    <w:multiLevelType w:val="multilevel"/>
    <w:tmpl w:val="235A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009DC"/>
    <w:multiLevelType w:val="multilevel"/>
    <w:tmpl w:val="1E9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76F3B"/>
    <w:multiLevelType w:val="multilevel"/>
    <w:tmpl w:val="08A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D463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FF0C04"/>
    <w:multiLevelType w:val="multilevel"/>
    <w:tmpl w:val="6F7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07606"/>
    <w:multiLevelType w:val="hybridMultilevel"/>
    <w:tmpl w:val="4C8E75D0"/>
    <w:lvl w:ilvl="0" w:tplc="83E42526">
      <w:start w:val="3"/>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36274CC"/>
    <w:multiLevelType w:val="multilevel"/>
    <w:tmpl w:val="1E9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0228B"/>
    <w:multiLevelType w:val="multilevel"/>
    <w:tmpl w:val="1E9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712C6"/>
    <w:multiLevelType w:val="multilevel"/>
    <w:tmpl w:val="B96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B4FF0"/>
    <w:multiLevelType w:val="multilevel"/>
    <w:tmpl w:val="E84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D4FBB"/>
    <w:multiLevelType w:val="multilevel"/>
    <w:tmpl w:val="128A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8E57C3"/>
    <w:multiLevelType w:val="hybridMultilevel"/>
    <w:tmpl w:val="35E4B5DC"/>
    <w:lvl w:ilvl="0" w:tplc="83E42526">
      <w:start w:val="3"/>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E483CCA"/>
    <w:multiLevelType w:val="hybridMultilevel"/>
    <w:tmpl w:val="BC2C7F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1DB5C1C"/>
    <w:multiLevelType w:val="multilevel"/>
    <w:tmpl w:val="AC6883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26C18A9"/>
    <w:multiLevelType w:val="multilevel"/>
    <w:tmpl w:val="8DA8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8460A"/>
    <w:multiLevelType w:val="multilevel"/>
    <w:tmpl w:val="767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B4A2E"/>
    <w:multiLevelType w:val="multilevel"/>
    <w:tmpl w:val="B3484AE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936F53"/>
    <w:multiLevelType w:val="multilevel"/>
    <w:tmpl w:val="199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30352"/>
    <w:multiLevelType w:val="multilevel"/>
    <w:tmpl w:val="C0B44168"/>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18F59A7"/>
    <w:multiLevelType w:val="multilevel"/>
    <w:tmpl w:val="B3484AEA"/>
    <w:numStyleLink w:val="Estilo1"/>
  </w:abstractNum>
  <w:abstractNum w:abstractNumId="27" w15:restartNumberingAfterBreak="0">
    <w:nsid w:val="76E21680"/>
    <w:multiLevelType w:val="hybridMultilevel"/>
    <w:tmpl w:val="D82A4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B8850C5"/>
    <w:multiLevelType w:val="multilevel"/>
    <w:tmpl w:val="B65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90484">
    <w:abstractNumId w:val="3"/>
  </w:num>
  <w:num w:numId="2" w16cid:durableId="1999797826">
    <w:abstractNumId w:val="0"/>
  </w:num>
  <w:num w:numId="3" w16cid:durableId="726686900">
    <w:abstractNumId w:val="23"/>
  </w:num>
  <w:num w:numId="4" w16cid:durableId="637103847">
    <w:abstractNumId w:val="25"/>
  </w:num>
  <w:num w:numId="5" w16cid:durableId="524027873">
    <w:abstractNumId w:val="23"/>
  </w:num>
  <w:num w:numId="6" w16cid:durableId="2855510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6165134">
    <w:abstractNumId w:val="10"/>
  </w:num>
  <w:num w:numId="8" w16cid:durableId="979766740">
    <w:abstractNumId w:val="23"/>
  </w:num>
  <w:num w:numId="9" w16cid:durableId="1906721785">
    <w:abstractNumId w:val="13"/>
  </w:num>
  <w:num w:numId="10" w16cid:durableId="155462625">
    <w:abstractNumId w:val="9"/>
  </w:num>
  <w:num w:numId="11" w16cid:durableId="844324144">
    <w:abstractNumId w:val="15"/>
  </w:num>
  <w:num w:numId="12" w16cid:durableId="1832408514">
    <w:abstractNumId w:val="7"/>
  </w:num>
  <w:num w:numId="13" w16cid:durableId="1189219158">
    <w:abstractNumId w:val="24"/>
  </w:num>
  <w:num w:numId="14" w16cid:durableId="1693727207">
    <w:abstractNumId w:val="5"/>
  </w:num>
  <w:num w:numId="15" w16cid:durableId="91125580">
    <w:abstractNumId w:val="17"/>
  </w:num>
  <w:num w:numId="16" w16cid:durableId="608465539">
    <w:abstractNumId w:val="2"/>
  </w:num>
  <w:num w:numId="17" w16cid:durableId="62994946">
    <w:abstractNumId w:val="22"/>
  </w:num>
  <w:num w:numId="18" w16cid:durableId="1100226306">
    <w:abstractNumId w:val="20"/>
  </w:num>
  <w:num w:numId="19" w16cid:durableId="2070302464">
    <w:abstractNumId w:val="14"/>
  </w:num>
  <w:num w:numId="20" w16cid:durableId="1779617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6120935">
    <w:abstractNumId w:val="1"/>
  </w:num>
  <w:num w:numId="22" w16cid:durableId="1783256401">
    <w:abstractNumId w:val="26"/>
  </w:num>
  <w:num w:numId="23" w16cid:durableId="1424687876">
    <w:abstractNumId w:val="28"/>
  </w:num>
  <w:num w:numId="24" w16cid:durableId="1373726502">
    <w:abstractNumId w:val="21"/>
  </w:num>
  <w:num w:numId="25" w16cid:durableId="1326662026">
    <w:abstractNumId w:val="6"/>
  </w:num>
  <w:num w:numId="26" w16cid:durableId="807627245">
    <w:abstractNumId w:val="23"/>
  </w:num>
  <w:num w:numId="27" w16cid:durableId="1074626195">
    <w:abstractNumId w:val="23"/>
  </w:num>
  <w:num w:numId="28" w16cid:durableId="421341506">
    <w:abstractNumId w:val="11"/>
  </w:num>
  <w:num w:numId="29" w16cid:durableId="350768484">
    <w:abstractNumId w:val="16"/>
  </w:num>
  <w:num w:numId="30" w16cid:durableId="1955167663">
    <w:abstractNumId w:val="23"/>
  </w:num>
  <w:num w:numId="31" w16cid:durableId="919022471">
    <w:abstractNumId w:val="8"/>
  </w:num>
  <w:num w:numId="32" w16cid:durableId="1175192280">
    <w:abstractNumId w:val="4"/>
  </w:num>
  <w:num w:numId="33" w16cid:durableId="279343287">
    <w:abstractNumId w:val="23"/>
  </w:num>
  <w:num w:numId="34" w16cid:durableId="565918064">
    <w:abstractNumId w:val="27"/>
  </w:num>
  <w:num w:numId="35" w16cid:durableId="1172796901">
    <w:abstractNumId w:val="23"/>
  </w:num>
  <w:num w:numId="36" w16cid:durableId="1075056137">
    <w:abstractNumId w:val="23"/>
  </w:num>
  <w:num w:numId="37" w16cid:durableId="1787310766">
    <w:abstractNumId w:val="12"/>
  </w:num>
  <w:num w:numId="38" w16cid:durableId="952439737">
    <w:abstractNumId w:val="18"/>
  </w:num>
  <w:num w:numId="39" w16cid:durableId="2132551461">
    <w:abstractNumId w:val="23"/>
  </w:num>
  <w:num w:numId="40" w16cid:durableId="95373975">
    <w:abstractNumId w:val="23"/>
  </w:num>
  <w:num w:numId="41" w16cid:durableId="1639261611">
    <w:abstractNumId w:val="23"/>
  </w:num>
  <w:num w:numId="42" w16cid:durableId="14374786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A5"/>
    <w:rsid w:val="000077A6"/>
    <w:rsid w:val="00014BFB"/>
    <w:rsid w:val="000421CA"/>
    <w:rsid w:val="00047852"/>
    <w:rsid w:val="00057954"/>
    <w:rsid w:val="00064CA2"/>
    <w:rsid w:val="00072367"/>
    <w:rsid w:val="00083F72"/>
    <w:rsid w:val="000A2518"/>
    <w:rsid w:val="000D3131"/>
    <w:rsid w:val="000F7072"/>
    <w:rsid w:val="00121C66"/>
    <w:rsid w:val="00127D8B"/>
    <w:rsid w:val="00136F2A"/>
    <w:rsid w:val="00141326"/>
    <w:rsid w:val="001446F1"/>
    <w:rsid w:val="001551A9"/>
    <w:rsid w:val="00180455"/>
    <w:rsid w:val="00187014"/>
    <w:rsid w:val="00194833"/>
    <w:rsid w:val="001A22EA"/>
    <w:rsid w:val="001C11BE"/>
    <w:rsid w:val="001E7049"/>
    <w:rsid w:val="00212260"/>
    <w:rsid w:val="00215491"/>
    <w:rsid w:val="0024665C"/>
    <w:rsid w:val="00255499"/>
    <w:rsid w:val="0025576D"/>
    <w:rsid w:val="00271930"/>
    <w:rsid w:val="0028604F"/>
    <w:rsid w:val="002A54BB"/>
    <w:rsid w:val="002D0E25"/>
    <w:rsid w:val="002D5CDE"/>
    <w:rsid w:val="002E6BB9"/>
    <w:rsid w:val="002F1589"/>
    <w:rsid w:val="002F18DA"/>
    <w:rsid w:val="00302D8B"/>
    <w:rsid w:val="0032624E"/>
    <w:rsid w:val="003552A5"/>
    <w:rsid w:val="0036603E"/>
    <w:rsid w:val="00366F78"/>
    <w:rsid w:val="00386D38"/>
    <w:rsid w:val="00395A27"/>
    <w:rsid w:val="0039759F"/>
    <w:rsid w:val="003B183B"/>
    <w:rsid w:val="003B2313"/>
    <w:rsid w:val="003B7C7A"/>
    <w:rsid w:val="003E5482"/>
    <w:rsid w:val="003F1C64"/>
    <w:rsid w:val="004102C8"/>
    <w:rsid w:val="0044683F"/>
    <w:rsid w:val="00456105"/>
    <w:rsid w:val="004B4BB5"/>
    <w:rsid w:val="004B72D4"/>
    <w:rsid w:val="004C07E7"/>
    <w:rsid w:val="004C7B2B"/>
    <w:rsid w:val="004E6643"/>
    <w:rsid w:val="004F47FA"/>
    <w:rsid w:val="004F50BE"/>
    <w:rsid w:val="00562D80"/>
    <w:rsid w:val="00571336"/>
    <w:rsid w:val="0059592F"/>
    <w:rsid w:val="00595D4A"/>
    <w:rsid w:val="0059641A"/>
    <w:rsid w:val="005A5F26"/>
    <w:rsid w:val="005C1A76"/>
    <w:rsid w:val="005C5CDE"/>
    <w:rsid w:val="005D0E01"/>
    <w:rsid w:val="005D26AE"/>
    <w:rsid w:val="005E2E5F"/>
    <w:rsid w:val="00616F06"/>
    <w:rsid w:val="00625740"/>
    <w:rsid w:val="00633A84"/>
    <w:rsid w:val="00650762"/>
    <w:rsid w:val="0065455B"/>
    <w:rsid w:val="0066443C"/>
    <w:rsid w:val="00673595"/>
    <w:rsid w:val="0067690B"/>
    <w:rsid w:val="00680CEE"/>
    <w:rsid w:val="00680F5E"/>
    <w:rsid w:val="00691B0D"/>
    <w:rsid w:val="006B2A26"/>
    <w:rsid w:val="006D47ED"/>
    <w:rsid w:val="00706ED4"/>
    <w:rsid w:val="00743BB0"/>
    <w:rsid w:val="00756E19"/>
    <w:rsid w:val="00796538"/>
    <w:rsid w:val="007E0AF4"/>
    <w:rsid w:val="0080373B"/>
    <w:rsid w:val="008139EB"/>
    <w:rsid w:val="0081512D"/>
    <w:rsid w:val="008336C7"/>
    <w:rsid w:val="008529AE"/>
    <w:rsid w:val="00871840"/>
    <w:rsid w:val="0089146C"/>
    <w:rsid w:val="008D1B81"/>
    <w:rsid w:val="008D7D2E"/>
    <w:rsid w:val="008E528B"/>
    <w:rsid w:val="00920BEE"/>
    <w:rsid w:val="0092181D"/>
    <w:rsid w:val="00940DAC"/>
    <w:rsid w:val="00953FD8"/>
    <w:rsid w:val="00961D01"/>
    <w:rsid w:val="009C4FF6"/>
    <w:rsid w:val="009D4318"/>
    <w:rsid w:val="009D4502"/>
    <w:rsid w:val="009E58AD"/>
    <w:rsid w:val="00A015D9"/>
    <w:rsid w:val="00A50017"/>
    <w:rsid w:val="00A63C08"/>
    <w:rsid w:val="00A85EF5"/>
    <w:rsid w:val="00A90B3F"/>
    <w:rsid w:val="00AC46FF"/>
    <w:rsid w:val="00AF1159"/>
    <w:rsid w:val="00AF372F"/>
    <w:rsid w:val="00AF5D9A"/>
    <w:rsid w:val="00B01D5E"/>
    <w:rsid w:val="00B17332"/>
    <w:rsid w:val="00B23A0E"/>
    <w:rsid w:val="00B51549"/>
    <w:rsid w:val="00B65452"/>
    <w:rsid w:val="00B80C61"/>
    <w:rsid w:val="00B86D0D"/>
    <w:rsid w:val="00B90FF1"/>
    <w:rsid w:val="00BB15B5"/>
    <w:rsid w:val="00BE4341"/>
    <w:rsid w:val="00BF3EE2"/>
    <w:rsid w:val="00C21CF2"/>
    <w:rsid w:val="00C408A7"/>
    <w:rsid w:val="00C43EA4"/>
    <w:rsid w:val="00C45F3B"/>
    <w:rsid w:val="00C53111"/>
    <w:rsid w:val="00C5447B"/>
    <w:rsid w:val="00C549F0"/>
    <w:rsid w:val="00C60878"/>
    <w:rsid w:val="00C65FDD"/>
    <w:rsid w:val="00C83820"/>
    <w:rsid w:val="00CA72FB"/>
    <w:rsid w:val="00CB6068"/>
    <w:rsid w:val="00CC4158"/>
    <w:rsid w:val="00CC5B6D"/>
    <w:rsid w:val="00CE3A64"/>
    <w:rsid w:val="00D3210C"/>
    <w:rsid w:val="00D3465B"/>
    <w:rsid w:val="00D657F7"/>
    <w:rsid w:val="00D91051"/>
    <w:rsid w:val="00DD5B8E"/>
    <w:rsid w:val="00E151E6"/>
    <w:rsid w:val="00E23D8F"/>
    <w:rsid w:val="00E25151"/>
    <w:rsid w:val="00E50C60"/>
    <w:rsid w:val="00EB37CD"/>
    <w:rsid w:val="00ED74E0"/>
    <w:rsid w:val="00EE316A"/>
    <w:rsid w:val="00F0076D"/>
    <w:rsid w:val="00F0331F"/>
    <w:rsid w:val="00F11DD5"/>
    <w:rsid w:val="00F12982"/>
    <w:rsid w:val="00F2064A"/>
    <w:rsid w:val="00F45795"/>
    <w:rsid w:val="00F4673E"/>
    <w:rsid w:val="00F60C83"/>
    <w:rsid w:val="00F6151F"/>
    <w:rsid w:val="00F77CAB"/>
    <w:rsid w:val="00FB77B9"/>
    <w:rsid w:val="00FC4FFA"/>
    <w:rsid w:val="00FD3F44"/>
    <w:rsid w:val="00FD61C5"/>
    <w:rsid w:val="00FD62B5"/>
    <w:rsid w:val="00FF1FEA"/>
    <w:rsid w:val="00FF2D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D13D"/>
  <w15:chartTrackingRefBased/>
  <w15:docId w15:val="{21B70DFC-B19E-4EB6-ADCD-5564FD94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t-B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7F7"/>
  </w:style>
  <w:style w:type="paragraph" w:styleId="Ttulo1">
    <w:name w:val="heading 1"/>
    <w:basedOn w:val="Normal"/>
    <w:next w:val="Normal"/>
    <w:link w:val="Ttulo1Char"/>
    <w:uiPriority w:val="9"/>
    <w:qFormat/>
    <w:rsid w:val="00D657F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har"/>
    <w:uiPriority w:val="9"/>
    <w:unhideWhenUsed/>
    <w:qFormat/>
    <w:rsid w:val="00D657F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har"/>
    <w:uiPriority w:val="9"/>
    <w:semiHidden/>
    <w:unhideWhenUsed/>
    <w:qFormat/>
    <w:rsid w:val="00D657F7"/>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har"/>
    <w:uiPriority w:val="9"/>
    <w:semiHidden/>
    <w:unhideWhenUsed/>
    <w:qFormat/>
    <w:rsid w:val="00D657F7"/>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har"/>
    <w:uiPriority w:val="9"/>
    <w:semiHidden/>
    <w:unhideWhenUsed/>
    <w:qFormat/>
    <w:rsid w:val="00D657F7"/>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har"/>
    <w:uiPriority w:val="9"/>
    <w:semiHidden/>
    <w:unhideWhenUsed/>
    <w:qFormat/>
    <w:rsid w:val="00D657F7"/>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har"/>
    <w:uiPriority w:val="9"/>
    <w:semiHidden/>
    <w:unhideWhenUsed/>
    <w:qFormat/>
    <w:rsid w:val="00D657F7"/>
    <w:pPr>
      <w:spacing w:before="200" w:after="0"/>
      <w:outlineLvl w:val="6"/>
    </w:pPr>
    <w:rPr>
      <w:caps/>
      <w:color w:val="0F4761" w:themeColor="accent1" w:themeShade="BF"/>
      <w:spacing w:val="10"/>
    </w:rPr>
  </w:style>
  <w:style w:type="paragraph" w:styleId="Ttulo8">
    <w:name w:val="heading 8"/>
    <w:basedOn w:val="Normal"/>
    <w:next w:val="Normal"/>
    <w:link w:val="Ttulo8Char"/>
    <w:uiPriority w:val="9"/>
    <w:semiHidden/>
    <w:unhideWhenUsed/>
    <w:qFormat/>
    <w:rsid w:val="00D657F7"/>
    <w:pPr>
      <w:spacing w:before="200" w:after="0"/>
      <w:outlineLvl w:val="7"/>
    </w:pPr>
    <w:rPr>
      <w:caps/>
      <w:spacing w:val="10"/>
      <w:sz w:val="18"/>
      <w:szCs w:val="18"/>
    </w:rPr>
  </w:style>
  <w:style w:type="paragraph" w:styleId="Ttulo9">
    <w:name w:val="heading 9"/>
    <w:basedOn w:val="Normal"/>
    <w:next w:val="Normal"/>
    <w:link w:val="Ttulo9Char"/>
    <w:uiPriority w:val="9"/>
    <w:semiHidden/>
    <w:unhideWhenUsed/>
    <w:qFormat/>
    <w:rsid w:val="00D657F7"/>
    <w:pPr>
      <w:spacing w:before="200" w:after="0"/>
      <w:outlineLvl w:val="8"/>
    </w:pPr>
    <w:rPr>
      <w:i/>
      <w:iCs/>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57F7"/>
    <w:rPr>
      <w:caps/>
      <w:color w:val="FFFFFF" w:themeColor="background1"/>
      <w:spacing w:val="15"/>
      <w:sz w:val="22"/>
      <w:szCs w:val="22"/>
      <w:shd w:val="clear" w:color="auto" w:fill="156082" w:themeFill="accent1"/>
    </w:rPr>
  </w:style>
  <w:style w:type="character" w:customStyle="1" w:styleId="Ttulo2Char">
    <w:name w:val="Título 2 Char"/>
    <w:basedOn w:val="Fontepargpadro"/>
    <w:link w:val="Ttulo2"/>
    <w:uiPriority w:val="9"/>
    <w:rsid w:val="00D657F7"/>
    <w:rPr>
      <w:caps/>
      <w:spacing w:val="15"/>
      <w:shd w:val="clear" w:color="auto" w:fill="C1E4F5" w:themeFill="accent1" w:themeFillTint="33"/>
    </w:rPr>
  </w:style>
  <w:style w:type="character" w:customStyle="1" w:styleId="Ttulo3Char">
    <w:name w:val="Título 3 Char"/>
    <w:basedOn w:val="Fontepargpadro"/>
    <w:link w:val="Ttulo3"/>
    <w:uiPriority w:val="9"/>
    <w:semiHidden/>
    <w:rsid w:val="00D657F7"/>
    <w:rPr>
      <w:caps/>
      <w:color w:val="0A2F40" w:themeColor="accent1" w:themeShade="7F"/>
      <w:spacing w:val="15"/>
    </w:rPr>
  </w:style>
  <w:style w:type="character" w:customStyle="1" w:styleId="Ttulo4Char">
    <w:name w:val="Título 4 Char"/>
    <w:basedOn w:val="Fontepargpadro"/>
    <w:link w:val="Ttulo4"/>
    <w:uiPriority w:val="9"/>
    <w:semiHidden/>
    <w:rsid w:val="00D657F7"/>
    <w:rPr>
      <w:caps/>
      <w:color w:val="0F4761" w:themeColor="accent1" w:themeShade="BF"/>
      <w:spacing w:val="10"/>
    </w:rPr>
  </w:style>
  <w:style w:type="character" w:customStyle="1" w:styleId="Ttulo5Char">
    <w:name w:val="Título 5 Char"/>
    <w:basedOn w:val="Fontepargpadro"/>
    <w:link w:val="Ttulo5"/>
    <w:uiPriority w:val="9"/>
    <w:semiHidden/>
    <w:rsid w:val="00D657F7"/>
    <w:rPr>
      <w:caps/>
      <w:color w:val="0F4761" w:themeColor="accent1" w:themeShade="BF"/>
      <w:spacing w:val="10"/>
    </w:rPr>
  </w:style>
  <w:style w:type="character" w:customStyle="1" w:styleId="Ttulo6Char">
    <w:name w:val="Título 6 Char"/>
    <w:basedOn w:val="Fontepargpadro"/>
    <w:link w:val="Ttulo6"/>
    <w:uiPriority w:val="9"/>
    <w:semiHidden/>
    <w:rsid w:val="00D657F7"/>
    <w:rPr>
      <w:caps/>
      <w:color w:val="0F4761" w:themeColor="accent1" w:themeShade="BF"/>
      <w:spacing w:val="10"/>
    </w:rPr>
  </w:style>
  <w:style w:type="character" w:customStyle="1" w:styleId="Ttulo7Char">
    <w:name w:val="Título 7 Char"/>
    <w:basedOn w:val="Fontepargpadro"/>
    <w:link w:val="Ttulo7"/>
    <w:uiPriority w:val="9"/>
    <w:semiHidden/>
    <w:rsid w:val="00D657F7"/>
    <w:rPr>
      <w:caps/>
      <w:color w:val="0F4761" w:themeColor="accent1" w:themeShade="BF"/>
      <w:spacing w:val="10"/>
    </w:rPr>
  </w:style>
  <w:style w:type="character" w:customStyle="1" w:styleId="Ttulo8Char">
    <w:name w:val="Título 8 Char"/>
    <w:basedOn w:val="Fontepargpadro"/>
    <w:link w:val="Ttulo8"/>
    <w:uiPriority w:val="9"/>
    <w:semiHidden/>
    <w:rsid w:val="00D657F7"/>
    <w:rPr>
      <w:caps/>
      <w:spacing w:val="10"/>
      <w:sz w:val="18"/>
      <w:szCs w:val="18"/>
    </w:rPr>
  </w:style>
  <w:style w:type="character" w:customStyle="1" w:styleId="Ttulo9Char">
    <w:name w:val="Título 9 Char"/>
    <w:basedOn w:val="Fontepargpadro"/>
    <w:link w:val="Ttulo9"/>
    <w:uiPriority w:val="9"/>
    <w:semiHidden/>
    <w:rsid w:val="00D657F7"/>
    <w:rPr>
      <w:i/>
      <w:iCs/>
      <w:caps/>
      <w:spacing w:val="10"/>
      <w:sz w:val="18"/>
      <w:szCs w:val="18"/>
    </w:rPr>
  </w:style>
  <w:style w:type="paragraph" w:styleId="Ttulo">
    <w:name w:val="Title"/>
    <w:basedOn w:val="Normal"/>
    <w:next w:val="Normal"/>
    <w:link w:val="TtuloChar"/>
    <w:uiPriority w:val="10"/>
    <w:qFormat/>
    <w:rsid w:val="00D657F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har">
    <w:name w:val="Título Char"/>
    <w:basedOn w:val="Fontepargpadro"/>
    <w:link w:val="Ttulo"/>
    <w:uiPriority w:val="10"/>
    <w:rsid w:val="00D657F7"/>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har"/>
    <w:uiPriority w:val="11"/>
    <w:qFormat/>
    <w:rsid w:val="00D657F7"/>
    <w:pPr>
      <w:spacing w:before="0" w:after="500" w:line="240" w:lineRule="auto"/>
    </w:pPr>
    <w:rPr>
      <w:caps/>
      <w:color w:val="595959" w:themeColor="text1" w:themeTint="A6"/>
      <w:spacing w:val="10"/>
      <w:sz w:val="21"/>
      <w:szCs w:val="21"/>
    </w:rPr>
  </w:style>
  <w:style w:type="character" w:customStyle="1" w:styleId="SubttuloChar">
    <w:name w:val="Subtítulo Char"/>
    <w:basedOn w:val="Fontepargpadro"/>
    <w:link w:val="Subttulo"/>
    <w:uiPriority w:val="11"/>
    <w:rsid w:val="00D657F7"/>
    <w:rPr>
      <w:caps/>
      <w:color w:val="595959" w:themeColor="text1" w:themeTint="A6"/>
      <w:spacing w:val="10"/>
      <w:sz w:val="21"/>
      <w:szCs w:val="21"/>
    </w:rPr>
  </w:style>
  <w:style w:type="paragraph" w:styleId="Citao">
    <w:name w:val="Quote"/>
    <w:basedOn w:val="Normal"/>
    <w:next w:val="Normal"/>
    <w:link w:val="CitaoChar"/>
    <w:uiPriority w:val="29"/>
    <w:qFormat/>
    <w:rsid w:val="00D657F7"/>
    <w:rPr>
      <w:i/>
      <w:iCs/>
      <w:sz w:val="24"/>
      <w:szCs w:val="24"/>
    </w:rPr>
  </w:style>
  <w:style w:type="character" w:customStyle="1" w:styleId="CitaoChar">
    <w:name w:val="Citação Char"/>
    <w:basedOn w:val="Fontepargpadro"/>
    <w:link w:val="Citao"/>
    <w:uiPriority w:val="29"/>
    <w:rsid w:val="00D657F7"/>
    <w:rPr>
      <w:i/>
      <w:iCs/>
      <w:sz w:val="24"/>
      <w:szCs w:val="24"/>
    </w:rPr>
  </w:style>
  <w:style w:type="paragraph" w:styleId="PargrafodaLista">
    <w:name w:val="List Paragraph"/>
    <w:basedOn w:val="Normal"/>
    <w:uiPriority w:val="34"/>
    <w:qFormat/>
    <w:rsid w:val="003552A5"/>
    <w:pPr>
      <w:ind w:left="720"/>
      <w:contextualSpacing/>
    </w:pPr>
  </w:style>
  <w:style w:type="character" w:styleId="nfaseIntensa">
    <w:name w:val="Intense Emphasis"/>
    <w:uiPriority w:val="21"/>
    <w:qFormat/>
    <w:rsid w:val="00D657F7"/>
    <w:rPr>
      <w:b/>
      <w:bCs/>
      <w:caps/>
      <w:color w:val="0A2F40" w:themeColor="accent1" w:themeShade="7F"/>
      <w:spacing w:val="10"/>
    </w:rPr>
  </w:style>
  <w:style w:type="paragraph" w:styleId="CitaoIntensa">
    <w:name w:val="Intense Quote"/>
    <w:basedOn w:val="Normal"/>
    <w:next w:val="Normal"/>
    <w:link w:val="CitaoIntensaChar"/>
    <w:uiPriority w:val="30"/>
    <w:qFormat/>
    <w:rsid w:val="00D657F7"/>
    <w:pPr>
      <w:spacing w:before="240" w:after="240" w:line="240" w:lineRule="auto"/>
      <w:ind w:left="1080" w:right="1080"/>
      <w:jc w:val="center"/>
    </w:pPr>
    <w:rPr>
      <w:color w:val="156082" w:themeColor="accent1"/>
      <w:sz w:val="24"/>
      <w:szCs w:val="24"/>
    </w:rPr>
  </w:style>
  <w:style w:type="character" w:customStyle="1" w:styleId="CitaoIntensaChar">
    <w:name w:val="Citação Intensa Char"/>
    <w:basedOn w:val="Fontepargpadro"/>
    <w:link w:val="CitaoIntensa"/>
    <w:uiPriority w:val="30"/>
    <w:rsid w:val="00D657F7"/>
    <w:rPr>
      <w:color w:val="156082" w:themeColor="accent1"/>
      <w:sz w:val="24"/>
      <w:szCs w:val="24"/>
    </w:rPr>
  </w:style>
  <w:style w:type="character" w:styleId="RefernciaIntensa">
    <w:name w:val="Intense Reference"/>
    <w:uiPriority w:val="32"/>
    <w:qFormat/>
    <w:rsid w:val="00D657F7"/>
    <w:rPr>
      <w:b/>
      <w:bCs/>
      <w:i/>
      <w:iCs/>
      <w:caps/>
      <w:color w:val="156082" w:themeColor="accent1"/>
    </w:rPr>
  </w:style>
  <w:style w:type="paragraph" w:styleId="CabealhodoSumrio">
    <w:name w:val="TOC Heading"/>
    <w:basedOn w:val="Ttulo1"/>
    <w:next w:val="Normal"/>
    <w:uiPriority w:val="39"/>
    <w:unhideWhenUsed/>
    <w:qFormat/>
    <w:rsid w:val="00D657F7"/>
    <w:pPr>
      <w:outlineLvl w:val="9"/>
    </w:pPr>
  </w:style>
  <w:style w:type="paragraph" w:styleId="Sumrio1">
    <w:name w:val="toc 1"/>
    <w:basedOn w:val="Normal"/>
    <w:next w:val="Normal"/>
    <w:autoRedefine/>
    <w:uiPriority w:val="39"/>
    <w:unhideWhenUsed/>
    <w:rsid w:val="009C4FF6"/>
    <w:pPr>
      <w:spacing w:after="100"/>
    </w:pPr>
  </w:style>
  <w:style w:type="character" w:styleId="Hyperlink">
    <w:name w:val="Hyperlink"/>
    <w:basedOn w:val="Fontepargpadro"/>
    <w:uiPriority w:val="99"/>
    <w:unhideWhenUsed/>
    <w:rsid w:val="009C4FF6"/>
    <w:rPr>
      <w:color w:val="467886" w:themeColor="hyperlink"/>
      <w:u w:val="single"/>
    </w:rPr>
  </w:style>
  <w:style w:type="paragraph" w:styleId="Sumrio2">
    <w:name w:val="toc 2"/>
    <w:basedOn w:val="Normal"/>
    <w:next w:val="Normal"/>
    <w:autoRedefine/>
    <w:uiPriority w:val="39"/>
    <w:unhideWhenUsed/>
    <w:rsid w:val="008D7D2E"/>
    <w:pPr>
      <w:spacing w:after="100"/>
      <w:ind w:left="220"/>
    </w:pPr>
  </w:style>
  <w:style w:type="character" w:styleId="MenoPendente">
    <w:name w:val="Unresolved Mention"/>
    <w:basedOn w:val="Fontepargpadro"/>
    <w:uiPriority w:val="99"/>
    <w:semiHidden/>
    <w:unhideWhenUsed/>
    <w:rsid w:val="00AF5D9A"/>
    <w:rPr>
      <w:color w:val="605E5C"/>
      <w:shd w:val="clear" w:color="auto" w:fill="E1DFDD"/>
    </w:rPr>
  </w:style>
  <w:style w:type="paragraph" w:styleId="NormalWeb">
    <w:name w:val="Normal (Web)"/>
    <w:basedOn w:val="Normal"/>
    <w:uiPriority w:val="99"/>
    <w:semiHidden/>
    <w:unhideWhenUsed/>
    <w:rsid w:val="009E58AD"/>
    <w:pPr>
      <w:spacing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uiPriority w:val="22"/>
    <w:qFormat/>
    <w:rsid w:val="00D657F7"/>
    <w:rPr>
      <w:b/>
      <w:bCs/>
    </w:rPr>
  </w:style>
  <w:style w:type="numbering" w:customStyle="1" w:styleId="Estilo1">
    <w:name w:val="Estilo1"/>
    <w:uiPriority w:val="99"/>
    <w:rsid w:val="00796538"/>
    <w:pPr>
      <w:numPr>
        <w:numId w:val="21"/>
      </w:numPr>
    </w:pPr>
  </w:style>
  <w:style w:type="table" w:styleId="Tabelacomgrade">
    <w:name w:val="Table Grid"/>
    <w:basedOn w:val="Tabelanormal"/>
    <w:uiPriority w:val="39"/>
    <w:rsid w:val="001C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
    <w:name w:val="Grid Table 5 Dark"/>
    <w:basedOn w:val="Tabelanormal"/>
    <w:uiPriority w:val="50"/>
    <w:rsid w:val="001C11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2">
    <w:name w:val="Grid Table 2"/>
    <w:basedOn w:val="Tabelanormal"/>
    <w:uiPriority w:val="47"/>
    <w:rsid w:val="001C11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egenda">
    <w:name w:val="caption"/>
    <w:basedOn w:val="Normal"/>
    <w:next w:val="Normal"/>
    <w:uiPriority w:val="35"/>
    <w:semiHidden/>
    <w:unhideWhenUsed/>
    <w:qFormat/>
    <w:rsid w:val="00D657F7"/>
    <w:rPr>
      <w:b/>
      <w:bCs/>
      <w:color w:val="0F4761" w:themeColor="accent1" w:themeShade="BF"/>
      <w:sz w:val="16"/>
      <w:szCs w:val="16"/>
    </w:rPr>
  </w:style>
  <w:style w:type="character" w:styleId="nfase">
    <w:name w:val="Emphasis"/>
    <w:uiPriority w:val="20"/>
    <w:qFormat/>
    <w:rsid w:val="00D657F7"/>
    <w:rPr>
      <w:caps/>
      <w:color w:val="0A2F40" w:themeColor="accent1" w:themeShade="7F"/>
      <w:spacing w:val="5"/>
    </w:rPr>
  </w:style>
  <w:style w:type="paragraph" w:styleId="SemEspaamento">
    <w:name w:val="No Spacing"/>
    <w:uiPriority w:val="1"/>
    <w:qFormat/>
    <w:rsid w:val="00D657F7"/>
    <w:pPr>
      <w:spacing w:after="0" w:line="240" w:lineRule="auto"/>
    </w:pPr>
  </w:style>
  <w:style w:type="character" w:styleId="nfaseSutil">
    <w:name w:val="Subtle Emphasis"/>
    <w:uiPriority w:val="19"/>
    <w:qFormat/>
    <w:rsid w:val="00D657F7"/>
    <w:rPr>
      <w:i/>
      <w:iCs/>
      <w:color w:val="0A2F40" w:themeColor="accent1" w:themeShade="7F"/>
    </w:rPr>
  </w:style>
  <w:style w:type="character" w:styleId="RefernciaSutil">
    <w:name w:val="Subtle Reference"/>
    <w:uiPriority w:val="31"/>
    <w:qFormat/>
    <w:rsid w:val="00D657F7"/>
    <w:rPr>
      <w:b/>
      <w:bCs/>
      <w:color w:val="156082" w:themeColor="accent1"/>
    </w:rPr>
  </w:style>
  <w:style w:type="character" w:styleId="TtulodoLivro">
    <w:name w:val="Book Title"/>
    <w:uiPriority w:val="33"/>
    <w:qFormat/>
    <w:rsid w:val="00D657F7"/>
    <w:rPr>
      <w:b/>
      <w:bCs/>
      <w:i/>
      <w:iCs/>
      <w:spacing w:val="0"/>
    </w:rPr>
  </w:style>
  <w:style w:type="paragraph" w:styleId="Textodebalo">
    <w:name w:val="Balloon Text"/>
    <w:basedOn w:val="Normal"/>
    <w:link w:val="TextodebaloChar"/>
    <w:uiPriority w:val="99"/>
    <w:semiHidden/>
    <w:unhideWhenUsed/>
    <w:rsid w:val="00F0331F"/>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033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50561">
      <w:bodyDiv w:val="1"/>
      <w:marLeft w:val="0"/>
      <w:marRight w:val="0"/>
      <w:marTop w:val="0"/>
      <w:marBottom w:val="0"/>
      <w:divBdr>
        <w:top w:val="none" w:sz="0" w:space="0" w:color="auto"/>
        <w:left w:val="none" w:sz="0" w:space="0" w:color="auto"/>
        <w:bottom w:val="none" w:sz="0" w:space="0" w:color="auto"/>
        <w:right w:val="none" w:sz="0" w:space="0" w:color="auto"/>
      </w:divBdr>
    </w:div>
    <w:div w:id="1550414301">
      <w:bodyDiv w:val="1"/>
      <w:marLeft w:val="0"/>
      <w:marRight w:val="0"/>
      <w:marTop w:val="0"/>
      <w:marBottom w:val="0"/>
      <w:divBdr>
        <w:top w:val="none" w:sz="0" w:space="0" w:color="auto"/>
        <w:left w:val="none" w:sz="0" w:space="0" w:color="auto"/>
        <w:bottom w:val="none" w:sz="0" w:space="0" w:color="auto"/>
        <w:right w:val="none" w:sz="0" w:space="0" w:color="auto"/>
      </w:divBdr>
    </w:div>
    <w:div w:id="1557817708">
      <w:bodyDiv w:val="1"/>
      <w:marLeft w:val="0"/>
      <w:marRight w:val="0"/>
      <w:marTop w:val="0"/>
      <w:marBottom w:val="0"/>
      <w:divBdr>
        <w:top w:val="none" w:sz="0" w:space="0" w:color="auto"/>
        <w:left w:val="none" w:sz="0" w:space="0" w:color="auto"/>
        <w:bottom w:val="none" w:sz="0" w:space="0" w:color="auto"/>
        <w:right w:val="none" w:sz="0" w:space="0" w:color="auto"/>
      </w:divBdr>
    </w:div>
    <w:div w:id="163945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brasil.com.br/economia/diferenca-de-precos-pode-levar-a-economia-de-ate-r-3-mil-por-ano-diz-pesquisa/"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ACCB4-9056-4E3A-B645-D86984FA2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11</Pages>
  <Words>2305</Words>
  <Characters>12452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Renato Vianna do Valle Junior</cp:lastModifiedBy>
  <cp:revision>159</cp:revision>
  <cp:lastPrinted>2024-06-07T16:10:00Z</cp:lastPrinted>
  <dcterms:created xsi:type="dcterms:W3CDTF">2024-06-07T01:09:00Z</dcterms:created>
  <dcterms:modified xsi:type="dcterms:W3CDTF">2025-06-17T13:11:00Z</dcterms:modified>
</cp:coreProperties>
</file>