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t>Linux系统下webstorm安装sass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Programe是scss编译工具的目录地址，因为SASS是依赖ruby的，所以我们还需要去安装ruby，ruby在window</w:t>
      </w:r>
      <w:bookmarkStart w:id="0" w:name="_GoBack"/>
      <w:bookmarkEnd w:id="0"/>
      <w:r>
        <w:rPr>
          <w:rFonts w:hint="eastAsia"/>
        </w:rPr>
        <w:t>下的安装文件下载可以在   http://rubyinstaller.org/downloads/   网站找到，我这里下的193。其他环境的可以去官网下载：https://www.ruby-lang.org/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第一步：安装ruby;命令行如下：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sudo yum install ruby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注释：</w:t>
      </w:r>
      <w:r>
        <w:rPr>
          <w:rFonts w:hint="eastAsia"/>
        </w:rPr>
        <w:t>yum（全称为 Yellow dog Updater, Modified）是一个在Fedora和RedHat以及SUSE中的Shell前端软件包管理器。基於RPM包管理，能够从指定的服务器自动下载RPM包并且安装，可以自动处理依赖性关系，并且一次安装所有依赖的软体包，无须繁琐地一次次下载、安装。yum提供了查找、安装、删除某一个、一组甚至全部软件包的命令，而且命令简洁而又好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安装完成后使用：gem -v 可以查看版本号；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第二步：安装好ruby以后，打开cmd，输入gem install sass就可以安装SASS了，但是由于gem的默认原地址由于国内伟大的GFW原因可能连接不上导致无法安装，所以我们还需要替换一下。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依次输入：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gem sources –r http://rubygems.org/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gem sources –a http://ruby.taobao.org/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gem sources –l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如果我们看到最后显示的地址只有国内淘宝提供的镜像地址就OK了;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第三步：gem install sass就可以了，完成后输入sass –v 就会返回sass的版本号；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FCA5"/>
    <w:rsid w:val="1CFFFCA5"/>
    <w:rsid w:val="35FCBB0B"/>
    <w:rsid w:val="5B6F0BBE"/>
    <w:rsid w:val="677F3A47"/>
    <w:rsid w:val="75F24806"/>
    <w:rsid w:val="7EFFAB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2017-04-17T13:25:00Z</dcterms:created>
  <dc:creator>renleilei</dc:creator>
  <cp:lastModifiedBy>renleilei</cp:lastModifiedBy>
  <dcterms:modified xsi:type="dcterms:W3CDTF">2017-04-17T19:42:04Z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