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hyperlink r:id="rId9">
        <w:r>
          <w:rPr>
            <w:rStyle w:val="Hyperlink"/>
          </w:rPr>
          <w:t xml:space="preserve">Dr. Michael Murray</w:t>
        </w:r>
      </w:hyperlink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https://www.bemidjistate.edu/academics/css/economics/wp-content/uploads/sites/67/2022/03/22CSS__Mike_Murray_ECON.jpg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Office: Sattgast Hall 127</w:t>
      </w:r>
    </w:p>
    <w:p>
      <w:pPr>
        <w:pStyle w:val="BodyText"/>
      </w:pPr>
      <w:r>
        <w:t xml:space="preserve">Box #27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michael.murray@bemidjistate.edu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Dr. Paul Kivi</w:t>
        </w:r>
      </w:hyperlink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https://www.bemidjistate.edu/academics/css/economics/wp-content/uploads/sites/67/2022/03/22CSS__Paul_Kivi_ECON-150x150.jpg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Office: Sattgast Hall 108</w:t>
      </w:r>
    </w:p>
    <w:p>
      <w:pPr>
        <w:pStyle w:val="BodyText"/>
      </w:pPr>
      <w:r>
        <w:t xml:space="preserve">Box #27</w:t>
      </w:r>
    </w:p>
    <w:p>
      <w:pPr>
        <w:pStyle w:val="BodyText"/>
      </w:pPr>
      <w:r>
        <w:t xml:space="preserve">Phone: (218) 755-4106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paul.kivi@bemidjistate.edu</w:t>
          </w:r>
        </w:hyperlink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michael-murray/" TargetMode="External"/><Relationship Id="rId11" Type="http://schemas.openxmlformats.org/officeDocument/2006/relationships/hyperlink" Target="https://www.bemidjistate.edu/directory/facstaff/paul-kivi/" TargetMode="External"/><Relationship Id="rId10" Type="http://schemas.openxmlformats.org/officeDocument/2006/relationships/hyperlink" Target="mailto:michael.murray@bemidjistate.edu" TargetMode="External"/><Relationship Id="rId12" Type="http://schemas.openxmlformats.org/officeDocument/2006/relationships/hyperlink" Target="mailto:paul.kivi@bemidjistate.edu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michael-murray/" TargetMode="External"/><Relationship Id="rId11" Type="http://schemas.openxmlformats.org/officeDocument/2006/relationships/hyperlink" Target="https://www.bemidjistate.edu/directory/facstaff/paul-kivi/" TargetMode="External"/><Relationship Id="rId10" Type="http://schemas.openxmlformats.org/officeDocument/2006/relationships/hyperlink" Target="mailto:michael.murray@bemidjistate.edu" TargetMode="External"/><Relationship Id="rId12" Type="http://schemas.openxmlformats.org/officeDocument/2006/relationships/hyperlink" Target="mailto:paul.kivi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2026-09-09T23:26:19Z</dcterms:created>
  <dcterms:modified xsi:type="dcterms:W3CDTF">2026-09-09T23:26:19Z</dcterms:modified>
  <dc:identifier>5ea99739-938b-4711-b0ec-e25751a6e65b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