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Deze archieven maken tegenwoordig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Bij het Nationaal Archief zijn ook de personeelsdossie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