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tory and collection.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