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Inventaris van de archieven van St. Maarten, (1806) 1828-1845 (1902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2/download/pdf" TargetMode="External"/><Relationship Id="rId26" Type="http://schemas.openxmlformats.org/officeDocument/2006/relationships/hyperlink" Target="https://www.nationaalarchief.nl/onderzoeken/archief/1.05.13.03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