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Tilburg. Het betr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