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d4cd8c187f14b37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005f93a547964d58986f533243e65638.psmdcp" Id="R7f989dd401d144ed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Story Response - Story Stiffness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Summary Description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is story response output for a specified range of stories and a selected load case or load combination.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Input Data</w:t>
      </w:r>
    </w:p>
    <w:tbl>
      <w:tblPr>
        <w:tblBorders/>
        <w:tblInd w:w="0" w:type="dxa"/>
        <w:tblLayout w:type="fixed"/>
        <w:jc w:val="left"/>
        <w:tblW w:w="9720.000000000002" w:type="dxa"/>
        <w:tblLook w:val="04A0"/>
      </w:tblPr>
      <w:tblGrid>
        <w:gridCol w:w="1444.864864864865"/>
        <w:gridCol w:w="3415.1351351351354"/>
        <w:gridCol w:w="1444.864864864865"/>
        <w:gridCol w:w="3415.1351351351354"/>
      </w:tblGrid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3415.135135135135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StoryResp1</w:t>
            </w:r>
          </w:p>
        </w:tc>
        <w:tc>
          <w:tcPr>
            <w:tcW w:w="1444.864864864865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3415.1351351351354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Display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stiffness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All Stories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Load Case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Response Spectrum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Top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Story10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Output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Not Applicable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Bottom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Plot</w:t>
      </w:r>
    </w:p>
    <w:p>
      <w:pPr>
        <w:pStyle w:val="Table Text"/>
        <w:ind w:left="0" w:right="0" w:firstLine="0"/>
        <w:spacing w:after="160"/>
        <w:contextualSpacing w:val="false"/>
        <w:jc w:val="center"/>
      </w:pPr>
      <w:r>
        <w:drawing>
          <wp:inline distT="0" distB="0" distL="0" distR="0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Image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Tabulated Plot Coordinates</w:t>
      </w:r>
    </w:p>
    <w:p>
      <w:pPr>
        <w:pStyle w:val="Table Caption Left"/>
        <w:ind w:left="0" w:right="0" w:firstLine="0"/>
        <w:spacing w:after="0"/>
        <w:contextualSpacing w:val="false"/>
      </w:pPr>
      <w:r>
        <w:t xml:space="preserve">Story Response Values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left"/>
        <w:tblW w:w="5172.147605895996" w:type="dxa"/>
        <w:tblLook w:val="04A0"/>
      </w:tblPr>
      <w:tblGrid>
        <w:gridCol w:w="864"/>
        <w:gridCol w:w="1064.8686847686768"/>
        <w:gridCol w:w="1015.2561435699463"/>
        <w:gridCol w:w="1114.0113887786865"/>
        <w:gridCol w:w="1114.0113887786865"/>
      </w:tblGrid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kN/m</w:t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kN/m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Story10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171671.218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182407.942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Story9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264692.339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276022.333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Story8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25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313009.565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315563.418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Story7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350840.135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341955.709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Story6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367815.054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354638.602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382788.931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364902.147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402518.177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378705.406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435302.865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404324.968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498231.499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464897.853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610623.897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631326.057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G+9 cnt.EDB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10/23/2024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22.0.0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#*12X6S3H88VTBTNX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wmf" Id="Image3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