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DIRECTORS' RESOLUTION IN WRITING</w:t>
      </w:r>
    </w:p>
    <w:p>
      <w:pPr>
        <w:spacing w:after="240"/>
        <w:jc w:val="center"/>
      </w:pPr>
      <w:r>
        <w:rPr>
          <w:rFonts w:ascii="Calibri" w:hAnsi="Calibri" w:eastAsia="Microsoft YaHei"/>
          <w:b w:val="0"/>
          <w:i w:val="0"/>
          <w:sz w:val="21"/>
        </w:rPr>
        <w:t>Pursuant to the Constitution of the Company</w:t>
      </w:r>
    </w:p>
    <w:tbl>
      <w:tblPr>
        <w:tblW w:type="dxa" w:w="9360"/>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CellMar>
          <w:top w:w="90" w:type="dxa"/>
          <w:bottom w:w="90" w:type="dxa"/>
          <w:start w:w="120" w:type="dxa"/>
          <w:end w:w="120" w:type="dxa"/>
        </w:tblCellMar>
      </w:tblPr>
      <w:tblGrid>
        <w:gridCol w:w="2600"/>
        <w:gridCol w:w="6760"/>
      </w:tblGrid>
      <w:tr>
        <w:trPr>
          <w:cantSplit/>
        </w:trPr>
        <w:tc>
          <w:tcPr>
            <w:tcW w:type="dxa" w:w="2600"/>
            <w:vAlign w:val="center"/>
            <w:shd w:fill="F2F4F7"/>
          </w:tcPr>
          <w:p>
            <w:pPr>
              <w:spacing w:before="0" w:after="0"/>
            </w:pPr>
            <w:r/>
            <w:r>
              <w:rPr>
                <w:rFonts w:ascii="Calibri" w:hAnsi="Calibri" w:eastAsia="Microsoft YaHei"/>
                <w:b/>
                <w:color w:val="111827"/>
                <w:sz w:val="18"/>
              </w:rPr>
              <w:t>Current company name</w:t>
            </w:r>
          </w:p>
        </w:tc>
        <w:tc>
          <w:tcPr>
            <w:tcW w:type="dxa" w:w="6760"/>
            <w:vAlign w:val="center"/>
          </w:tcPr>
          <w:p>
            <w:pPr>
              <w:spacing w:before="0" w:after="0"/>
            </w:pPr>
            <w:r/>
            <w:r>
              <w:rPr>
                <w:rFonts w:ascii="Calibri" w:hAnsi="Calibri" w:eastAsia="Microsoft YaHei"/>
                <w:b w:val="0"/>
                <w:color w:val="111827"/>
                <w:sz w:val="18"/>
              </w:rPr>
              <w:t>{{m02.old_company_name}}</w:t>
            </w:r>
          </w:p>
        </w:tc>
      </w:tr>
      <w:tr>
        <w:trPr>
          <w:cantSplit/>
        </w:trPr>
        <w:tc>
          <w:tcPr>
            <w:tcW w:type="dxa" w:w="2600"/>
            <w:vAlign w:val="center"/>
            <w:shd w:fill="F2F4F7"/>
          </w:tcPr>
          <w:p>
            <w:pPr>
              <w:spacing w:before="0" w:after="0"/>
            </w:pPr>
            <w:r/>
            <w:r>
              <w:rPr>
                <w:rFonts w:ascii="Calibri" w:hAnsi="Calibri" w:eastAsia="Microsoft YaHei"/>
                <w:b/>
                <w:color w:val="111827"/>
                <w:sz w:val="18"/>
              </w:rPr>
              <w:t>Proposed new company name</w:t>
            </w:r>
          </w:p>
        </w:tc>
        <w:tc>
          <w:tcPr>
            <w:tcW w:type="dxa" w:w="6760"/>
            <w:vAlign w:val="center"/>
          </w:tcPr>
          <w:p>
            <w:pPr>
              <w:spacing w:before="0" w:after="0"/>
            </w:pPr>
            <w:r/>
            <w:r>
              <w:rPr>
                <w:rFonts w:ascii="Calibri" w:hAnsi="Calibri" w:eastAsia="Microsoft YaHei"/>
                <w:b w:val="0"/>
                <w:color w:val="111827"/>
                <w:sz w:val="18"/>
              </w:rPr>
              <w:t>{{m02.new_company_name}}</w:t>
            </w:r>
          </w:p>
        </w:tc>
      </w:tr>
      <w:tr>
        <w:trPr>
          <w:cantSplit/>
        </w:trPr>
        <w:tc>
          <w:tcPr>
            <w:tcW w:type="dxa" w:w="2600"/>
            <w:vAlign w:val="center"/>
            <w:shd w:fill="F2F4F7"/>
          </w:tcPr>
          <w:p>
            <w:pPr>
              <w:spacing w:before="0" w:after="0"/>
            </w:pPr>
            <w:r/>
            <w:r>
              <w:rPr>
                <w:rFonts w:ascii="Calibri" w:hAnsi="Calibri" w:eastAsia="Microsoft YaHei"/>
                <w:b/>
                <w:color w:val="111827"/>
                <w:sz w:val="18"/>
              </w:rPr>
              <w:t>Meeting / signing venue</w:t>
            </w:r>
          </w:p>
        </w:tc>
        <w:tc>
          <w:tcPr>
            <w:tcW w:type="dxa" w:w="6760"/>
            <w:vAlign w:val="center"/>
          </w:tcPr>
          <w:p>
            <w:pPr>
              <w:spacing w:before="0" w:after="0"/>
            </w:pPr>
            <w:r/>
            <w:r>
              <w:rPr>
                <w:rFonts w:ascii="Calibri" w:hAnsi="Calibri" w:eastAsia="Microsoft YaHei"/>
                <w:b w:val="0"/>
                <w:color w:val="111827"/>
                <w:sz w:val="18"/>
              </w:rPr>
              <w:t>{{m02.name_change_meeting_place}}</w:t>
            </w:r>
          </w:p>
        </w:tc>
      </w:tr>
      <w:tr>
        <w:trPr>
          <w:cantSplit/>
        </w:trPr>
        <w:tc>
          <w:tcPr>
            <w:tcW w:type="dxa" w:w="2600"/>
            <w:vAlign w:val="center"/>
            <w:shd w:fill="F2F4F7"/>
          </w:tcPr>
          <w:p>
            <w:pPr>
              <w:spacing w:before="0" w:after="0"/>
            </w:pPr>
            <w:r/>
            <w:r>
              <w:rPr>
                <w:rFonts w:ascii="Calibri" w:hAnsi="Calibri" w:eastAsia="Microsoft YaHei"/>
                <w:b/>
                <w:color w:val="111827"/>
                <w:sz w:val="18"/>
              </w:rPr>
              <w:t>Resolution date</w:t>
            </w:r>
          </w:p>
        </w:tc>
        <w:tc>
          <w:tcPr>
            <w:tcW w:type="dxa" w:w="6760"/>
            <w:vAlign w:val="center"/>
          </w:tcPr>
          <w:p>
            <w:pPr>
              <w:spacing w:before="0" w:after="0"/>
            </w:pPr>
            <w:r/>
            <w:r>
              <w:rPr>
                <w:rFonts w:ascii="Calibri" w:hAnsi="Calibri" w:eastAsia="Microsoft YaHei"/>
                <w:b w:val="0"/>
                <w:color w:val="111827"/>
                <w:sz w:val="18"/>
              </w:rPr>
              <w:t>{{m02.name_change_resolution_date}}</w:t>
            </w:r>
          </w:p>
        </w:tc>
      </w:tr>
    </w:tbl>
    <w:p>
      <w:pPr>
        <w:spacing w:after="80"/>
      </w:pPr>
    </w:p>
    <w:p>
      <w:pPr>
        <w:pStyle w:val="Heading1"/>
        <w:keepNext/>
      </w:pPr>
      <w:r>
        <w:rPr>
          <w:rFonts w:ascii="Calibri" w:hAnsi="Calibri" w:eastAsia="Microsoft YaHei"/>
          <w:b w:val="0"/>
          <w:i w:val="0"/>
        </w:rPr>
        <w:t>Convening of Extraordinary General Meeting</w:t>
      </w:r>
    </w:p>
    <w:p>
      <w:pPr>
        <w:pStyle w:val="LegalClause"/>
      </w:pPr>
      <w:r>
        <w:rPr>
          <w:rFonts w:ascii="Calibri" w:hAnsi="Calibri" w:eastAsia="Microsoft YaHei"/>
          <w:b w:val="0"/>
          <w:i w:val="0"/>
        </w:rPr>
        <w:t>IT WAS RESOLVED -</w:t>
      </w:r>
    </w:p>
    <w:p>
      <w:pPr>
        <w:pStyle w:val="LegalClause"/>
      </w:pPr>
      <w:r>
        <w:rPr>
          <w:rFonts w:ascii="Calibri" w:hAnsi="Calibri" w:eastAsia="Microsoft YaHei"/>
          <w:b w:val="0"/>
          <w:i w:val="0"/>
        </w:rPr>
        <w:t>THAT an Extraordinary General Meeting of the Company be convened and held on {{m02.name_change_resolution_date_upper}} at {{m02.name_change_meeting_time}} at {{m02.name_change_meeting_place}} for the purpose of considering and, if thought fit, passing the special resolution relating to the change of the Company's name.</w:t>
      </w:r>
    </w:p>
    <w:p>
      <w:pPr>
        <w:pStyle w:val="Heading1"/>
        <w:keepNext/>
      </w:pPr>
      <w:r>
        <w:rPr>
          <w:rFonts w:ascii="Calibri" w:hAnsi="Calibri" w:eastAsia="Microsoft YaHei"/>
          <w:b w:val="0"/>
          <w:i w:val="0"/>
        </w:rPr>
        <w:t>Special Resolution - Change of Company Name</w:t>
      </w:r>
    </w:p>
    <w:p>
      <w:pPr>
        <w:pStyle w:val="LegalClause"/>
      </w:pPr>
      <w:r>
        <w:rPr>
          <w:rFonts w:ascii="Calibri" w:hAnsi="Calibri" w:eastAsia="Microsoft YaHei"/>
          <w:b w:val="0"/>
          <w:i w:val="0"/>
        </w:rPr>
        <w:t>IT WAS RESOLVED -</w:t>
      </w:r>
    </w:p>
    <w:p>
      <w:pPr>
        <w:pStyle w:val="LegalClause"/>
      </w:pPr>
      <w:r>
        <w:rPr>
          <w:rFonts w:ascii="Calibri" w:hAnsi="Calibri" w:eastAsia="Microsoft YaHei"/>
          <w:b w:val="0"/>
          <w:i w:val="0"/>
        </w:rPr>
        <w:t>THAT subject to the approval of the Accounting and Corporate Regulatory Authority and the issue of the notice of incorporation on change of name, the name of the Company be changed from {{m02.old_company_name}} to {{m02.new_company_name}}, and that {{m02.new_company_name}} be substituted for {{m02.old_company_name}} wherever the latter name appears in the Constitution and statutory records of the Company.</w:t>
      </w:r>
    </w:p>
    <w:p>
      <w:pPr>
        <w:spacing w:after="320"/>
      </w:pPr>
      <w:r>
        <w:rPr>
          <w:rFonts w:ascii="Calibri" w:hAnsi="Calibri" w:eastAsia="Microsoft YaHei"/>
          <w:b w:val="0"/>
          <w:i w:val="0"/>
        </w:rPr>
        <w:t>Dated this {{m02.name_change_resolution_date}}</w:t>
      </w:r>
    </w:p>
    <w:p>
      <w:pPr>
        <w:pStyle w:val="Heading1"/>
        <w:keepNext/>
      </w:pPr>
      <w:r>
        <w:rPr>
          <w:rFonts w:ascii="Calibri" w:hAnsi="Calibri" w:eastAsia="Microsoft YaHei"/>
          <w:b w:val="0"/>
          <w:i w:val="0"/>
        </w:rPr>
        <w:t>Signed by the Director(s)</w:t>
      </w:r>
    </w:p>
    <w:p>
      <w:pPr>
        <w:pStyle w:val="SignatureBlock"/>
        <w:keepLines/>
        <w:spacing w:after="160"/>
      </w:pPr>
      <w:r>
        <w:rPr>
          <w:rFonts w:ascii="Calibri" w:hAnsi="Calibri" w:eastAsia="Microsoft YaHei"/>
          <w:b w:val="0"/>
          <w:i w:val="0"/>
        </w:rPr>
        <w:t>{{m02.name_change_director_signature_blocks}}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ATTENDANCE SHEET</w:t>
      </w:r>
    </w:p>
    <w:p>
      <w:pPr>
        <w:pStyle w:val="LegalClause"/>
      </w:pPr>
      <w:r>
        <w:rPr>
          <w:rFonts w:ascii="Calibri" w:hAnsi="Calibri" w:eastAsia="Microsoft YaHei"/>
          <w:b w:val="0"/>
          <w:i w:val="0"/>
        </w:rPr>
        <w:t>Attendance at the Extraordinary General Meeting of the Company held on {{m02.name_change_resolution_date_upper}} at {{m02.name_change_meeting_time}} at {{m02.name_change_meeting_place}}.</w:t>
      </w:r>
    </w:p>
    <w:p>
      <w:pPr>
        <w:spacing w:after="320"/>
      </w:pPr>
      <w:r>
        <w:rPr>
          <w:rFonts w:ascii="Calibri" w:hAnsi="Calibri" w:eastAsia="Microsoft YaHei"/>
          <w:b w:val="0"/>
          <w:i w:val="0"/>
        </w:rPr>
        <w:t>Dated this {{m02.name_change_resolution_date}}</w:t>
      </w:r>
    </w:p>
    <w:p>
      <w:pPr>
        <w:pStyle w:val="Heading1"/>
        <w:keepNext/>
      </w:pPr>
      <w:r>
        <w:rPr>
          <w:rFonts w:ascii="Calibri" w:hAnsi="Calibri" w:eastAsia="Microsoft YaHei"/>
          <w:b w:val="0"/>
          <w:i w:val="0"/>
        </w:rPr>
        <w:t>Present</w:t>
      </w:r>
    </w:p>
    <w:p>
      <w:pPr>
        <w:pStyle w:val="Heading1"/>
        <w:keepNext/>
      </w:pPr>
      <w:r>
        <w:rPr>
          <w:rFonts w:ascii="Calibri" w:hAnsi="Calibri" w:eastAsia="Microsoft YaHei"/>
          <w:b w:val="0"/>
          <w:i w:val="0"/>
        </w:rPr>
        <w:t>Member(s) / Authorised Signatory</w:t>
      </w:r>
    </w:p>
    <w:p>
      <w:pPr>
        <w:pStyle w:val="SignatureBlock"/>
        <w:keepLines/>
        <w:spacing w:after="160"/>
      </w:pPr>
      <w:r>
        <w:rPr>
          <w:rFonts w:ascii="Calibri" w:hAnsi="Calibri" w:eastAsia="Microsoft YaHei"/>
          <w:b w:val="0"/>
          <w:i w:val="0"/>
        </w:rPr>
        <w:t>{{m02.name_change_member_signature_blocks}}</w:t>
      </w:r>
    </w:p>
    <w:p>
      <w:r>
        <w:br w:type="page"/>
      </w:r>
    </w:p>
    <w:p>
      <w:pPr>
        <w:keepNext/>
        <w:spacing w:after="20"/>
        <w:jc w:val="center"/>
      </w:pPr>
      <w:r>
        <w:rPr>
          <w:rFonts w:ascii="Calibri" w:hAnsi="Calibri" w:eastAsia="Microsoft YaHei"/>
          <w:b/>
          <w:i w:val="0"/>
          <w:sz w:val="24"/>
        </w:rPr>
        <w:t>{{company.company_name}}</w:t>
      </w:r>
    </w:p>
    <w:p>
      <w:pPr>
        <w:keepNext/>
        <w:spacing w:after="20"/>
        <w:jc w:val="center"/>
      </w:pPr>
      <w:r>
        <w:rPr>
          <w:rFonts w:ascii="Calibri" w:hAnsi="Calibri" w:eastAsia="Microsoft YaHei"/>
          <w:b w:val="0"/>
          <w:i w:val="0"/>
          <w:sz w:val="20"/>
        </w:rPr>
        <w:t>Registration No. {{company.uen}}</w:t>
      </w:r>
    </w:p>
    <w:p>
      <w:pPr>
        <w:keepNext/>
        <w:spacing w:after="20"/>
        <w:jc w:val="center"/>
      </w:pPr>
      <w:r>
        <w:rPr>
          <w:rFonts w:ascii="Calibri" w:hAnsi="Calibri" w:eastAsia="Microsoft YaHei"/>
          <w:b w:val="0"/>
          <w:i w:val="0"/>
          <w:sz w:val="20"/>
        </w:rPr>
        <w:t>(Incorporated in the Republic of Singapore)</w:t>
      </w:r>
    </w:p>
    <w:p>
      <w:pPr>
        <w:keepNext/>
        <w:spacing w:after="240"/>
        <w:jc w:val="center"/>
      </w:pPr>
      <w:r>
        <w:rPr>
          <w:rFonts w:ascii="Calibri" w:hAnsi="Calibri" w:eastAsia="Microsoft YaHei"/>
          <w:b w:val="0"/>
          <w:i w:val="0"/>
          <w:sz w:val="20"/>
        </w:rPr>
        <w:t>(the "Company")</w:t>
      </w:r>
    </w:p>
    <w:p>
      <w:pPr>
        <w:keepNext/>
        <w:spacing w:after="280"/>
        <w:jc w:val="center"/>
      </w:pPr>
      <w:r>
        <w:rPr>
          <w:rFonts w:ascii="Calibri" w:hAnsi="Calibri" w:eastAsia="Microsoft YaHei"/>
          <w:b/>
          <w:i w:val="0"/>
          <w:sz w:val="24"/>
        </w:rPr>
        <w:t>MINUTES OF EXTRAORDINARY GENERAL MEETING</w:t>
      </w:r>
    </w:p>
    <w:tbl>
      <w:tblPr>
        <w:tblW w:type="dxa" w:w="9360"/>
        <w:tblLayout w:type="fixed"/>
        <w:tblLook w:firstColumn="1" w:firstRow="1" w:lastColumn="0" w:lastRow="0" w:noHBand="0" w:noVBand="1" w:val="04A0"/>
        <w:tblBorders>
          <w:top w:val="single" w:sz="6" w:space="0" w:color="B8C1CC"/>
          <w:left w:val="single" w:sz="6" w:space="0" w:color="B8C1CC"/>
          <w:bottom w:val="single" w:sz="6" w:space="0" w:color="B8C1CC"/>
          <w:right w:val="single" w:sz="6" w:space="0" w:color="B8C1CC"/>
          <w:insideH w:val="single" w:sz="6" w:space="0" w:color="B8C1CC"/>
          <w:insideV w:val="single" w:sz="6" w:space="0" w:color="B8C1CC"/>
        </w:tblBorders>
        <w:tblCellMar>
          <w:top w:w="90" w:type="dxa"/>
          <w:bottom w:w="90" w:type="dxa"/>
          <w:start w:w="120" w:type="dxa"/>
          <w:end w:w="120" w:type="dxa"/>
        </w:tblCellMar>
      </w:tblPr>
      <w:tblGrid>
        <w:gridCol w:w="2600"/>
        <w:gridCol w:w="6760"/>
      </w:tblGrid>
      <w:tr>
        <w:trPr>
          <w:cantSplit/>
        </w:trPr>
        <w:tc>
          <w:tcPr>
            <w:tcW w:type="dxa" w:w="2600"/>
            <w:vAlign w:val="center"/>
            <w:shd w:fill="F2F4F7"/>
          </w:tcPr>
          <w:p>
            <w:pPr>
              <w:spacing w:before="0" w:after="0"/>
            </w:pPr>
            <w:r/>
            <w:r>
              <w:rPr>
                <w:rFonts w:ascii="Calibri" w:hAnsi="Calibri" w:eastAsia="Microsoft YaHei"/>
                <w:b/>
                <w:color w:val="111827"/>
                <w:sz w:val="18"/>
              </w:rPr>
              <w:t>Date and time</w:t>
            </w:r>
          </w:p>
        </w:tc>
        <w:tc>
          <w:tcPr>
            <w:tcW w:type="dxa" w:w="6760"/>
            <w:vAlign w:val="center"/>
          </w:tcPr>
          <w:p>
            <w:pPr>
              <w:spacing w:before="0" w:after="0"/>
            </w:pPr>
            <w:r/>
            <w:r>
              <w:rPr>
                <w:rFonts w:ascii="Calibri" w:hAnsi="Calibri" w:eastAsia="Microsoft YaHei"/>
                <w:b w:val="0"/>
                <w:color w:val="111827"/>
                <w:sz w:val="18"/>
              </w:rPr>
              <w:t>{{m02.name_change_resolution_date_upper}} at {{m02.name_change_meeting_time}}</w:t>
            </w:r>
          </w:p>
        </w:tc>
      </w:tr>
      <w:tr>
        <w:trPr>
          <w:cantSplit/>
        </w:trPr>
        <w:tc>
          <w:tcPr>
            <w:tcW w:type="dxa" w:w="2600"/>
            <w:vAlign w:val="center"/>
            <w:shd w:fill="F2F4F7"/>
          </w:tcPr>
          <w:p>
            <w:pPr>
              <w:spacing w:before="0" w:after="0"/>
            </w:pPr>
            <w:r/>
            <w:r>
              <w:rPr>
                <w:rFonts w:ascii="Calibri" w:hAnsi="Calibri" w:eastAsia="Microsoft YaHei"/>
                <w:b/>
                <w:color w:val="111827"/>
                <w:sz w:val="18"/>
              </w:rPr>
              <w:t>Place</w:t>
            </w:r>
          </w:p>
        </w:tc>
        <w:tc>
          <w:tcPr>
            <w:tcW w:type="dxa" w:w="6760"/>
            <w:vAlign w:val="center"/>
          </w:tcPr>
          <w:p>
            <w:pPr>
              <w:spacing w:before="0" w:after="0"/>
            </w:pPr>
            <w:r/>
            <w:r>
              <w:rPr>
                <w:rFonts w:ascii="Calibri" w:hAnsi="Calibri" w:eastAsia="Microsoft YaHei"/>
                <w:b w:val="0"/>
                <w:color w:val="111827"/>
                <w:sz w:val="18"/>
              </w:rPr>
              <w:t>{{m02.name_change_meeting_place}}</w:t>
            </w:r>
          </w:p>
        </w:tc>
      </w:tr>
      <w:tr>
        <w:trPr>
          <w:cantSplit/>
        </w:trPr>
        <w:tc>
          <w:tcPr>
            <w:tcW w:type="dxa" w:w="2600"/>
            <w:vAlign w:val="center"/>
            <w:shd w:fill="F2F4F7"/>
          </w:tcPr>
          <w:p>
            <w:pPr>
              <w:spacing w:before="0" w:after="0"/>
            </w:pPr>
            <w:r/>
            <w:r>
              <w:rPr>
                <w:rFonts w:ascii="Calibri" w:hAnsi="Calibri" w:eastAsia="Microsoft YaHei"/>
                <w:b/>
                <w:color w:val="111827"/>
                <w:sz w:val="18"/>
              </w:rPr>
              <w:t>Present</w:t>
            </w:r>
          </w:p>
        </w:tc>
        <w:tc>
          <w:tcPr>
            <w:tcW w:type="dxa" w:w="6760"/>
            <w:vAlign w:val="center"/>
          </w:tcPr>
          <w:p>
            <w:pPr>
              <w:spacing w:before="0" w:after="0"/>
            </w:pPr>
            <w:r/>
            <w:r>
              <w:rPr>
                <w:rFonts w:ascii="Calibri" w:hAnsi="Calibri" w:eastAsia="Microsoft YaHei"/>
                <w:b w:val="0"/>
                <w:color w:val="111827"/>
                <w:sz w:val="18"/>
              </w:rPr>
              <w:t>{{m02.name_change_member_names}}</w:t>
            </w:r>
          </w:p>
        </w:tc>
      </w:tr>
      <w:tr>
        <w:trPr>
          <w:cantSplit/>
        </w:trPr>
        <w:tc>
          <w:tcPr>
            <w:tcW w:type="dxa" w:w="2600"/>
            <w:vAlign w:val="center"/>
            <w:shd w:fill="F2F4F7"/>
          </w:tcPr>
          <w:p>
            <w:pPr>
              <w:spacing w:before="0" w:after="0"/>
            </w:pPr>
            <w:r/>
            <w:r>
              <w:rPr>
                <w:rFonts w:ascii="Calibri" w:hAnsi="Calibri" w:eastAsia="Microsoft YaHei"/>
                <w:b/>
                <w:color w:val="111827"/>
                <w:sz w:val="18"/>
              </w:rPr>
              <w:t>Chairman</w:t>
            </w:r>
          </w:p>
        </w:tc>
        <w:tc>
          <w:tcPr>
            <w:tcW w:type="dxa" w:w="6760"/>
            <w:vAlign w:val="center"/>
          </w:tcPr>
          <w:p>
            <w:pPr>
              <w:spacing w:before="0" w:after="0"/>
            </w:pPr>
            <w:r/>
            <w:r>
              <w:rPr>
                <w:rFonts w:ascii="Calibri" w:hAnsi="Calibri" w:eastAsia="Microsoft YaHei"/>
                <w:b w:val="0"/>
                <w:color w:val="111827"/>
                <w:sz w:val="18"/>
              </w:rPr>
              <w:t>{{m02.name_change_chairperson_name}}</w:t>
            </w:r>
          </w:p>
        </w:tc>
      </w:tr>
    </w:tbl>
    <w:p>
      <w:pPr>
        <w:spacing w:after="80"/>
      </w:pPr>
    </w:p>
    <w:p>
      <w:pPr>
        <w:pStyle w:val="LegalClause"/>
      </w:pPr>
      <w:r>
        <w:rPr>
          <w:rFonts w:ascii="Calibri" w:hAnsi="Calibri" w:eastAsia="Microsoft YaHei"/>
          <w:b w:val="0"/>
          <w:i w:val="0"/>
        </w:rPr>
        <w:t>{{m02.name_change_chairperson_name}} was elected Chairman for the purpose of the meeting. Having ascertained that a quorum was present, the Chairman called the meeting to order.</w:t>
      </w:r>
    </w:p>
    <w:p>
      <w:pPr>
        <w:pStyle w:val="Heading1"/>
        <w:keepNext/>
      </w:pPr>
      <w:r>
        <w:rPr>
          <w:rFonts w:ascii="Calibri" w:hAnsi="Calibri" w:eastAsia="Microsoft YaHei"/>
          <w:b w:val="0"/>
          <w:i w:val="0"/>
        </w:rPr>
        <w:t>Waiver of Notice</w:t>
      </w:r>
    </w:p>
    <w:p>
      <w:pPr>
        <w:pStyle w:val="LegalClause"/>
      </w:pPr>
      <w:r>
        <w:rPr>
          <w:rFonts w:ascii="Calibri" w:hAnsi="Calibri" w:eastAsia="Microsoft YaHei"/>
          <w:b w:val="0"/>
          <w:i w:val="0"/>
        </w:rPr>
        <w:t>IT WAS RESOLVED -</w:t>
      </w:r>
    </w:p>
    <w:p>
      <w:pPr>
        <w:pStyle w:val="LegalClause"/>
      </w:pPr>
      <w:r>
        <w:rPr>
          <w:rFonts w:ascii="Calibri" w:hAnsi="Calibri" w:eastAsia="Microsoft YaHei"/>
          <w:b w:val="0"/>
          <w:i w:val="0"/>
        </w:rPr>
        <w:t>THAT all member(s) entitled to attend and vote at the meeting being present or represented, the notice of meeting be and is hereby waived and the meeting be deemed duly convened.</w:t>
      </w:r>
    </w:p>
    <w:p>
      <w:pPr>
        <w:pStyle w:val="Heading1"/>
        <w:keepNext/>
      </w:pPr>
      <w:r>
        <w:rPr>
          <w:rFonts w:ascii="Calibri" w:hAnsi="Calibri" w:eastAsia="Microsoft YaHei"/>
          <w:b w:val="0"/>
          <w:i w:val="0"/>
        </w:rPr>
        <w:t>Special Resolution - Change of Company Name</w:t>
      </w:r>
    </w:p>
    <w:p>
      <w:pPr>
        <w:pStyle w:val="LegalClause"/>
      </w:pPr>
      <w:r>
        <w:rPr>
          <w:rFonts w:ascii="Calibri" w:hAnsi="Calibri" w:eastAsia="Microsoft YaHei"/>
          <w:b w:val="0"/>
          <w:i w:val="0"/>
        </w:rPr>
        <w:t>IT WAS RESOLVED -</w:t>
      </w:r>
    </w:p>
    <w:p>
      <w:pPr>
        <w:pStyle w:val="LegalClause"/>
      </w:pPr>
      <w:r>
        <w:rPr>
          <w:rFonts w:ascii="Calibri" w:hAnsi="Calibri" w:eastAsia="Microsoft YaHei"/>
          <w:b w:val="0"/>
          <w:i w:val="0"/>
        </w:rPr>
        <w:t>THAT subject to the approval of the Accounting and Corporate Regulatory Authority and the issue of the notice of incorporation on change of name, the name of the Company be changed from {{m02.old_company_name}} to {{m02.new_company_name}}, and that {{m02.new_company_name}} be substituted for {{m02.old_company_name}} wherever the latter name appears in the Constitution and statutory records of the Company.</w:t>
      </w:r>
    </w:p>
    <w:p>
      <w:pPr>
        <w:pStyle w:val="Heading1"/>
        <w:keepNext/>
      </w:pPr>
      <w:r>
        <w:rPr>
          <w:rFonts w:ascii="Calibri" w:hAnsi="Calibri" w:eastAsia="Microsoft YaHei"/>
          <w:b w:val="0"/>
          <w:i w:val="0"/>
        </w:rPr>
        <w:t>Termination</w:t>
      </w:r>
    </w:p>
    <w:p>
      <w:pPr>
        <w:pStyle w:val="LegalClause"/>
      </w:pPr>
      <w:r>
        <w:rPr>
          <w:rFonts w:ascii="Calibri" w:hAnsi="Calibri" w:eastAsia="Microsoft YaHei"/>
          <w:b w:val="0"/>
          <w:i w:val="0"/>
        </w:rPr>
        <w:t>There being no other business, the Chairman declared the meeting closed.</w:t>
      </w:r>
    </w:p>
    <w:p>
      <w:pPr>
        <w:pStyle w:val="Heading1"/>
        <w:keepNext/>
      </w:pPr>
      <w:r>
        <w:rPr>
          <w:rFonts w:ascii="Calibri" w:hAnsi="Calibri" w:eastAsia="Microsoft YaHei"/>
          <w:b w:val="0"/>
          <w:i w:val="0"/>
        </w:rPr>
        <w:t>Signed by the Chairman</w:t>
      </w:r>
    </w:p>
    <w:p>
      <w:pPr>
        <w:pStyle w:val="SignatureBlock"/>
        <w:keepLines/>
        <w:spacing w:after="160"/>
      </w:pPr>
      <w:r>
        <w:rPr>
          <w:rFonts w:ascii="Calibri" w:hAnsi="Calibri" w:eastAsia="Microsoft YaHei"/>
          <w:b w:val="0"/>
          <w:i w:val="0"/>
        </w:rPr>
        <w:t>{{m02.name_change_chairperson_signature_block}}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636B78"/>
        <w:sz w:val="17"/>
      </w:rPr>
      <w:t xml:space="preserve">Page </w:t>
    </w:r>
    <w:r>
      <w:fldChar w:fldCharType="begin"/>
      <w:instrText xml:space="preserve">PAGE</w:instrText>
      <w:fldChar w:fldCharType="end"/>
    </w:r>
    <w:r>
      <w:rPr>
        <w:rFonts w:ascii="Calibri" w:hAnsi="Calibri" w:eastAsia="Microsoft YaHei"/>
        <w:color w:val="636B78"/>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eastAsia="Microsoft YaHei"/>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Theme="majorHAnsi" w:eastAsiaTheme="majorEastAsia" w:hAnsiTheme="majorHAnsi" w:cstheme="majorBidi" w:ascii="Calibri" w:hAnsi="Calibri" w:eastAsia="Microsoft YaHe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111827"/>
      <w:spacing w:val="5"/>
      <w:kern w:val="28"/>
      <w:sz w:val="2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80" w:line="264" w:lineRule="auto"/>
    </w:pPr>
    <w:rPr>
      <w:rFonts w:ascii="Calibri" w:hAnsi="Calibri" w:eastAsia="Microsoft YaHei"/>
      <w:b w:val="0"/>
      <w:color w:val="111827"/>
      <w:sz w:val="21"/>
    </w:rPr>
  </w:style>
  <w:style w:type="paragraph" w:customStyle="1" w:styleId="SignatureBlock">
    <w:name w:val="Signature Block"/>
    <w:pPr>
      <w:spacing w:before="0" w:after="80" w:line="264" w:lineRule="auto"/>
    </w:pPr>
    <w:rPr>
      <w:rFonts w:ascii="Calibri" w:hAnsi="Calibri" w:eastAsia="Microsoft YaHei"/>
      <w:b w:val="0"/>
      <w:color w:val="111827"/>
      <w:sz w:val="21"/>
    </w:rPr>
  </w:style>
  <w:style w:type="paragraph" w:customStyle="1" w:styleId="SmallNote">
    <w:name w:val="Small Note"/>
    <w:pPr>
      <w:spacing w:before="0" w:after="80" w:line="264" w:lineRule="auto"/>
    </w:pPr>
    <w:rPr>
      <w:rFonts w:ascii="Calibri" w:hAnsi="Calibri" w:eastAsia="Microsoft YaHei"/>
      <w:b w:val="0"/>
      <w:color w:val="63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M02 Company Name Change Resolution Package</dc:title>
  <dc:subject>P2 company name change EGM and special resolution template</dc:subject>
  <dc:creator>RSIN template rebuild</dc:creator>
  <cp:keywords/>
  <dc:description>M02 P2 transfer-in package master template.</dc:description>
  <cp:lastModifiedBy/>
  <cp:revision>1</cp:revision>
  <dcterms:created xsi:type="dcterms:W3CDTF">2013-12-23T23:15:00Z</dcterms:created>
  <dcterms:modified xsi:type="dcterms:W3CDTF">2013-12-23T23:15:00Z</dcterms:modified>
  <cp:category/>
</cp:coreProperties>
</file>