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94A1" w14:textId="77777777" w:rsidR="00543AA4" w:rsidRDefault="00FD0D27" w:rsidP="00543AA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543AA4" w:rsidRPr="00543AA4">
        <w:rPr>
          <w:rFonts w:ascii="Times New Roman" w:hAnsi="Times New Roman" w:cs="Times New Roman"/>
          <w:b/>
          <w:sz w:val="28"/>
          <w:szCs w:val="28"/>
        </w:rPr>
        <w:t>102.</w:t>
      </w:r>
    </w:p>
    <w:p w14:paraId="02C8BBA2" w14:textId="77777777" w:rsidR="00543AA4" w:rsidRDefault="00543AA4" w:rsidP="00543AA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43AA4" w:rsidRPr="00543AA4" w14:paraId="114B62F3" w14:textId="77777777" w:rsidTr="00543AA4">
        <w:tc>
          <w:tcPr>
            <w:tcW w:w="4606" w:type="dxa"/>
          </w:tcPr>
          <w:p w14:paraId="69D2F2D7" w14:textId="77777777" w:rsidR="00543AA4" w:rsidRPr="00543AA4" w:rsidRDefault="00543AA4" w:rsidP="00543AA4">
            <w:pPr>
              <w:jc w:val="both"/>
              <w:rPr>
                <w:rFonts w:ascii="Times New Roman" w:hAnsi="Times New Roman" w:cs="Times New Roman"/>
                <w:i/>
                <w:sz w:val="24"/>
                <w:szCs w:val="24"/>
              </w:rPr>
            </w:pPr>
            <w:r w:rsidRPr="00543AA4">
              <w:rPr>
                <w:rFonts w:ascii="Times New Roman" w:hAnsi="Times New Roman" w:cs="Times New Roman"/>
                <w:i/>
                <w:sz w:val="24"/>
                <w:szCs w:val="24"/>
              </w:rPr>
              <w:t>Ferdinand an Karl.</w:t>
            </w:r>
          </w:p>
        </w:tc>
        <w:tc>
          <w:tcPr>
            <w:tcW w:w="4606" w:type="dxa"/>
          </w:tcPr>
          <w:p w14:paraId="5CBB1CC4" w14:textId="77777777" w:rsidR="00543AA4" w:rsidRPr="00543AA4" w:rsidRDefault="00543AA4" w:rsidP="00543AA4">
            <w:pPr>
              <w:jc w:val="right"/>
              <w:rPr>
                <w:rFonts w:ascii="Times New Roman" w:hAnsi="Times New Roman" w:cs="Times New Roman"/>
                <w:i/>
                <w:sz w:val="24"/>
                <w:szCs w:val="24"/>
              </w:rPr>
            </w:pPr>
            <w:r w:rsidRPr="00543AA4">
              <w:rPr>
                <w:rFonts w:ascii="Times New Roman" w:hAnsi="Times New Roman" w:cs="Times New Roman"/>
                <w:i/>
                <w:sz w:val="24"/>
                <w:szCs w:val="24"/>
              </w:rPr>
              <w:t>1524 November 1. Wien.</w:t>
            </w:r>
          </w:p>
        </w:tc>
      </w:tr>
    </w:tbl>
    <w:p w14:paraId="141FAC4B" w14:textId="77777777" w:rsidR="00543AA4" w:rsidRPr="00543AA4" w:rsidRDefault="00543AA4" w:rsidP="00543AA4">
      <w:pPr>
        <w:spacing w:after="0" w:line="240" w:lineRule="auto"/>
        <w:jc w:val="both"/>
        <w:rPr>
          <w:rFonts w:ascii="Times New Roman" w:hAnsi="Times New Roman" w:cs="Times New Roman"/>
          <w:sz w:val="24"/>
          <w:szCs w:val="24"/>
        </w:rPr>
      </w:pPr>
    </w:p>
    <w:p w14:paraId="1E216C93" w14:textId="77777777" w:rsidR="00543AA4" w:rsidRPr="00C71DB2" w:rsidRDefault="00543AA4" w:rsidP="00F27ECD">
      <w:pPr>
        <w:pStyle w:val="RegestDeutsch"/>
        <w:rPr>
          <w:lang w:val="en-US"/>
        </w:rPr>
      </w:pPr>
      <w:r w:rsidRPr="00543AA4">
        <w:t xml:space="preserve">1. Empfing K’s Brief vom 15. August. Hätte seine Schwester Katharina statt mit dem Kg von Portugal lieber mit einem deutschen Fürsten verheiratet. 2. Sendung Hannarts an den Kg von Polen. Polnische Umtriebe in Frankreich. </w:t>
      </w:r>
      <w:r w:rsidRPr="00C71DB2">
        <w:rPr>
          <w:lang w:val="en-US"/>
        </w:rPr>
        <w:t>Gesandte Rußlands.</w:t>
      </w:r>
    </w:p>
    <w:p w14:paraId="034F0724" w14:textId="77777777" w:rsidR="00543AA4" w:rsidRPr="00C71DB2" w:rsidRDefault="00543AA4" w:rsidP="00543AA4">
      <w:pPr>
        <w:spacing w:after="0" w:line="240" w:lineRule="auto"/>
        <w:jc w:val="both"/>
        <w:rPr>
          <w:rFonts w:ascii="Times New Roman" w:hAnsi="Times New Roman" w:cs="Times New Roman"/>
          <w:i/>
          <w:sz w:val="24"/>
          <w:szCs w:val="24"/>
          <w:lang w:val="en-US"/>
        </w:rPr>
      </w:pPr>
    </w:p>
    <w:p w14:paraId="09D1AB5A" w14:textId="58821A05" w:rsidR="00A5211C" w:rsidRPr="004A01C5" w:rsidRDefault="00A5211C" w:rsidP="00F27ECD">
      <w:pPr>
        <w:pStyle w:val="RegestEnglisch"/>
      </w:pPr>
      <w:r w:rsidRPr="00A5211C">
        <w:t xml:space="preserve">1. Has received </w:t>
      </w:r>
      <w:r w:rsidR="009B5AD1">
        <w:t>K</w:t>
      </w:r>
      <w:r w:rsidRPr="00A5211C">
        <w:t>'s letter dated August 15. Would have preferred to marry off his sister Catherine to a German prince instead of the King of Portugal. 2. Hannart's deployment to the King of Poland. Polish machinations in France. The Russian delegates.</w:t>
      </w:r>
    </w:p>
    <w:p w14:paraId="4BA742CF" w14:textId="77777777" w:rsidR="00A5211C" w:rsidRPr="004A01C5" w:rsidRDefault="00A5211C" w:rsidP="00543AA4">
      <w:pPr>
        <w:spacing w:after="0" w:line="240" w:lineRule="auto"/>
        <w:jc w:val="both"/>
        <w:rPr>
          <w:rFonts w:ascii="Times New Roman" w:hAnsi="Times New Roman" w:cs="Times New Roman"/>
          <w:i/>
          <w:lang w:val="en-US"/>
        </w:rPr>
      </w:pPr>
    </w:p>
    <w:p w14:paraId="6ABAE8FC" w14:textId="62B7C5EA" w:rsidR="00543AA4" w:rsidRPr="00537EC6" w:rsidRDefault="00543AA4" w:rsidP="00F27ECD">
      <w:pPr>
        <w:pStyle w:val="Archiv-undDruckvermerk"/>
        <w:rPr>
          <w:lang w:val="de-AT"/>
        </w:rPr>
      </w:pPr>
      <w:r w:rsidRPr="009D50F5">
        <w:rPr>
          <w:lang w:val="en-US"/>
        </w:rPr>
        <w:t>Wien, St.-A. Hs. B 597 I, S. 33</w:t>
      </w:r>
      <w:r w:rsidR="000928F1">
        <w:rPr>
          <w:lang w:val="en-US"/>
        </w:rPr>
        <w:t>-</w:t>
      </w:r>
      <w:r w:rsidRPr="009D50F5">
        <w:rPr>
          <w:lang w:val="en-US"/>
        </w:rPr>
        <w:t xml:space="preserve">34. </w:t>
      </w:r>
      <w:r w:rsidRPr="00537EC6">
        <w:rPr>
          <w:lang w:val="de-AT"/>
        </w:rPr>
        <w:t>Kopie.</w:t>
      </w:r>
    </w:p>
    <w:p w14:paraId="1F890EC0" w14:textId="77777777" w:rsidR="00FD0D27" w:rsidRDefault="00FD0D27" w:rsidP="00FD0D27">
      <w:pPr>
        <w:pStyle w:val="Archiv-undDruckvermerk"/>
        <w:rPr>
          <w:lang w:val="de-AT"/>
        </w:rPr>
      </w:pPr>
      <w:r>
        <w:rPr>
          <w:lang w:val="de-AT"/>
        </w:rPr>
        <w:t>Druck: Familienkorrespondenz Bd. 1, Nr. 102, S. 230-232.</w:t>
      </w:r>
    </w:p>
    <w:p w14:paraId="6807913F" w14:textId="77777777" w:rsidR="00543AA4" w:rsidRPr="00537EC6" w:rsidRDefault="00543AA4" w:rsidP="00543AA4">
      <w:pPr>
        <w:spacing w:after="0" w:line="240" w:lineRule="auto"/>
        <w:jc w:val="both"/>
        <w:rPr>
          <w:rFonts w:ascii="Times New Roman" w:hAnsi="Times New Roman" w:cs="Times New Roman"/>
          <w:sz w:val="24"/>
          <w:szCs w:val="24"/>
          <w:lang w:val="de-AT"/>
        </w:rPr>
      </w:pPr>
    </w:p>
    <w:p w14:paraId="055C1241" w14:textId="77777777" w:rsidR="00543AA4" w:rsidRPr="00537EC6" w:rsidRDefault="00543AA4" w:rsidP="00543AA4">
      <w:pPr>
        <w:spacing w:after="0" w:line="240" w:lineRule="auto"/>
        <w:jc w:val="both"/>
        <w:rPr>
          <w:rFonts w:ascii="Times New Roman" w:hAnsi="Times New Roman" w:cs="Times New Roman"/>
          <w:sz w:val="24"/>
          <w:szCs w:val="24"/>
          <w:lang w:val="fr-FR"/>
        </w:rPr>
      </w:pPr>
      <w:r w:rsidRPr="00537EC6">
        <w:rPr>
          <w:rFonts w:ascii="Times New Roman" w:hAnsi="Times New Roman" w:cs="Times New Roman"/>
          <w:sz w:val="24"/>
          <w:szCs w:val="24"/>
          <w:lang w:val="fr-FR"/>
        </w:rPr>
        <w:t>1]</w:t>
      </w:r>
      <w:r w:rsidR="004A01C5" w:rsidRPr="00537EC6">
        <w:rPr>
          <w:rFonts w:ascii="Times New Roman" w:hAnsi="Times New Roman" w:cs="Times New Roman"/>
          <w:sz w:val="24"/>
          <w:szCs w:val="24"/>
          <w:lang w:val="fr-FR"/>
        </w:rPr>
        <w:t xml:space="preserve"> </w:t>
      </w:r>
      <w:r w:rsidRPr="00537EC6">
        <w:rPr>
          <w:rFonts w:ascii="Times New Roman" w:hAnsi="Times New Roman" w:cs="Times New Roman"/>
          <w:sz w:val="24"/>
          <w:szCs w:val="24"/>
          <w:lang w:val="fr-FR"/>
        </w:rPr>
        <w:t>Mons</w:t>
      </w:r>
      <w:r w:rsidR="004A01C5" w:rsidRPr="00537EC6">
        <w:rPr>
          <w:rFonts w:ascii="Times New Roman" w:hAnsi="Times New Roman" w:cs="Times New Roman"/>
          <w:sz w:val="24"/>
          <w:szCs w:val="24"/>
          <w:vertAlign w:val="superscript"/>
          <w:lang w:val="fr-FR"/>
        </w:rPr>
        <w:t>r</w:t>
      </w:r>
      <w:r w:rsidRPr="00537EC6">
        <w:rPr>
          <w:rFonts w:ascii="Times New Roman" w:hAnsi="Times New Roman" w:cs="Times New Roman"/>
          <w:sz w:val="24"/>
          <w:szCs w:val="24"/>
          <w:lang w:val="fr-FR"/>
        </w:rPr>
        <w:t>, j’ai receu vostre lettre du 16</w:t>
      </w:r>
      <w:r w:rsidRPr="00537EC6">
        <w:rPr>
          <w:rFonts w:ascii="Times New Roman" w:hAnsi="Times New Roman" w:cs="Times New Roman"/>
          <w:sz w:val="24"/>
          <w:szCs w:val="24"/>
          <w:vertAlign w:val="superscript"/>
          <w:lang w:val="fr-FR"/>
        </w:rPr>
        <w:t>e</w:t>
      </w:r>
      <w:r w:rsidRPr="00537EC6">
        <w:rPr>
          <w:rFonts w:ascii="Times New Roman" w:hAnsi="Times New Roman" w:cs="Times New Roman"/>
          <w:sz w:val="24"/>
          <w:szCs w:val="24"/>
          <w:lang w:val="fr-FR"/>
        </w:rPr>
        <w:t xml:space="preserve"> d’aoust passé. Et quant au </w:t>
      </w:r>
      <w:commentRangeStart w:id="0"/>
      <w:r w:rsidRPr="00537EC6">
        <w:rPr>
          <w:rFonts w:ascii="Times New Roman" w:hAnsi="Times New Roman" w:cs="Times New Roman"/>
          <w:sz w:val="24"/>
          <w:szCs w:val="24"/>
          <w:lang w:val="fr-FR"/>
        </w:rPr>
        <w:t>mariaige</w:t>
      </w:r>
      <w:commentRangeEnd w:id="0"/>
      <w:r w:rsidR="00FD0D27">
        <w:rPr>
          <w:rStyle w:val="Kommentarzeichen"/>
        </w:rPr>
        <w:commentReference w:id="0"/>
      </w:r>
      <w:r w:rsidRPr="00537EC6">
        <w:rPr>
          <w:rFonts w:ascii="Times New Roman" w:hAnsi="Times New Roman" w:cs="Times New Roman"/>
          <w:sz w:val="24"/>
          <w:szCs w:val="24"/>
          <w:lang w:val="fr-FR"/>
        </w:rPr>
        <w:t xml:space="preserve"> de nostre seur, </w:t>
      </w:r>
      <w:commentRangeStart w:id="1"/>
      <w:r w:rsidRPr="00537EC6">
        <w:rPr>
          <w:rFonts w:ascii="Times New Roman" w:hAnsi="Times New Roman" w:cs="Times New Roman"/>
          <w:sz w:val="24"/>
          <w:szCs w:val="24"/>
          <w:lang w:val="fr-FR"/>
        </w:rPr>
        <w:t>donna Katherina</w:t>
      </w:r>
      <w:commentRangeEnd w:id="1"/>
      <w:r w:rsidR="00FD0D27">
        <w:rPr>
          <w:rStyle w:val="Kommentarzeichen"/>
        </w:rPr>
        <w:commentReference w:id="1"/>
      </w:r>
      <w:r w:rsidRPr="00537EC6">
        <w:rPr>
          <w:rFonts w:ascii="Times New Roman" w:hAnsi="Times New Roman" w:cs="Times New Roman"/>
          <w:sz w:val="24"/>
          <w:szCs w:val="24"/>
          <w:lang w:val="fr-FR"/>
        </w:rPr>
        <w:t xml:space="preserve">, avec le </w:t>
      </w:r>
      <w:commentRangeStart w:id="2"/>
      <w:r w:rsidRPr="00537EC6">
        <w:rPr>
          <w:rFonts w:ascii="Times New Roman" w:hAnsi="Times New Roman" w:cs="Times New Roman"/>
          <w:sz w:val="24"/>
          <w:szCs w:val="24"/>
          <w:lang w:val="fr-FR"/>
        </w:rPr>
        <w:t>roi de Portugal</w:t>
      </w:r>
      <w:commentRangeEnd w:id="2"/>
      <w:r w:rsidR="00FD0D27">
        <w:rPr>
          <w:rStyle w:val="Kommentarzeichen"/>
        </w:rPr>
        <w:commentReference w:id="2"/>
      </w:r>
      <w:r w:rsidRPr="00537EC6">
        <w:rPr>
          <w:rFonts w:ascii="Times New Roman" w:hAnsi="Times New Roman" w:cs="Times New Roman"/>
          <w:sz w:val="24"/>
          <w:szCs w:val="24"/>
          <w:lang w:val="fr-FR"/>
        </w:rPr>
        <w:t xml:space="preserve">, comme desia par aultres mes lettres vous ai escript, eusse plus tost desiré qu’elle fust estée alliée </w:t>
      </w:r>
      <w:commentRangeStart w:id="3"/>
      <w:r w:rsidRPr="00537EC6">
        <w:rPr>
          <w:rFonts w:ascii="Times New Roman" w:hAnsi="Times New Roman" w:cs="Times New Roman"/>
          <w:sz w:val="24"/>
          <w:szCs w:val="24"/>
          <w:lang w:val="fr-FR"/>
        </w:rPr>
        <w:t>pardeça</w:t>
      </w:r>
      <w:commentRangeEnd w:id="3"/>
      <w:r w:rsidR="00FD0D27">
        <w:rPr>
          <w:rStyle w:val="Kommentarzeichen"/>
        </w:rPr>
        <w:commentReference w:id="3"/>
      </w:r>
      <w:r w:rsidRPr="00537EC6">
        <w:rPr>
          <w:rFonts w:ascii="Times New Roman" w:hAnsi="Times New Roman" w:cs="Times New Roman"/>
          <w:sz w:val="24"/>
          <w:szCs w:val="24"/>
          <w:lang w:val="fr-FR"/>
        </w:rPr>
        <w:t xml:space="preserve"> que ailleurs pour les raisons que vous ai, mons</w:t>
      </w:r>
      <w:r w:rsidR="004A01C5" w:rsidRPr="00537EC6">
        <w:rPr>
          <w:rFonts w:ascii="Times New Roman" w:hAnsi="Times New Roman" w:cs="Times New Roman"/>
          <w:sz w:val="24"/>
          <w:szCs w:val="24"/>
          <w:vertAlign w:val="superscript"/>
          <w:lang w:val="fr-FR"/>
        </w:rPr>
        <w:t>r</w:t>
      </w:r>
      <w:r w:rsidRPr="00537EC6">
        <w:rPr>
          <w:rFonts w:ascii="Times New Roman" w:hAnsi="Times New Roman" w:cs="Times New Roman"/>
          <w:sz w:val="24"/>
          <w:szCs w:val="24"/>
          <w:lang w:val="fr-FR"/>
        </w:rPr>
        <w:t xml:space="preserve">, escriptes et mandées, mesmes consideré la disposition du temps present, car, comme pouez entendre, ce seroit au plus grant bien et avancement de voz affaires et de toute nostre </w:t>
      </w:r>
      <w:commentRangeStart w:id="4"/>
      <w:r w:rsidRPr="00537EC6">
        <w:rPr>
          <w:rFonts w:ascii="Times New Roman" w:hAnsi="Times New Roman" w:cs="Times New Roman"/>
          <w:sz w:val="24"/>
          <w:szCs w:val="24"/>
          <w:lang w:val="fr-FR"/>
        </w:rPr>
        <w:t>maison d’Austrice</w:t>
      </w:r>
      <w:commentRangeEnd w:id="4"/>
      <w:r w:rsidR="00FD0D27">
        <w:rPr>
          <w:rStyle w:val="Kommentarzeichen"/>
        </w:rPr>
        <w:commentReference w:id="4"/>
      </w:r>
      <w:r w:rsidRPr="00537EC6">
        <w:rPr>
          <w:rFonts w:ascii="Times New Roman" w:hAnsi="Times New Roman" w:cs="Times New Roman"/>
          <w:sz w:val="24"/>
          <w:szCs w:val="24"/>
          <w:lang w:val="fr-FR"/>
        </w:rPr>
        <w:t xml:space="preserve"> que ce ne sera, actendu le peu de princes que pr</w:t>
      </w:r>
      <w:r w:rsidR="004A01C5" w:rsidRPr="00537EC6">
        <w:rPr>
          <w:rFonts w:ascii="Times New Roman" w:hAnsi="Times New Roman" w:cs="Times New Roman"/>
          <w:sz w:val="24"/>
          <w:szCs w:val="24"/>
          <w:lang w:val="fr-FR"/>
        </w:rPr>
        <w:t>e</w:t>
      </w:r>
      <w:r w:rsidRPr="00537EC6">
        <w:rPr>
          <w:rFonts w:ascii="Times New Roman" w:hAnsi="Times New Roman" w:cs="Times New Roman"/>
          <w:sz w:val="24"/>
          <w:szCs w:val="24"/>
          <w:lang w:val="fr-FR"/>
        </w:rPr>
        <w:t>sentement sont en ceste Allemaigne que à vous ne à icelle veullent du bien. Parquoi vous supplie tr</w:t>
      </w:r>
      <w:r w:rsidR="004A01C5" w:rsidRPr="00537EC6">
        <w:rPr>
          <w:rFonts w:ascii="Times New Roman" w:hAnsi="Times New Roman" w:cs="Times New Roman"/>
          <w:sz w:val="24"/>
          <w:szCs w:val="24"/>
          <w:lang w:val="fr-FR"/>
        </w:rPr>
        <w:t>e</w:t>
      </w:r>
      <w:r w:rsidRPr="00537EC6">
        <w:rPr>
          <w:rFonts w:ascii="Times New Roman" w:hAnsi="Times New Roman" w:cs="Times New Roman"/>
          <w:sz w:val="24"/>
          <w:szCs w:val="24"/>
          <w:lang w:val="fr-FR"/>
        </w:rPr>
        <w:t>s humblement de bien penser et considerer cest affaire et, s’il est possible, le vouloir encoires ainsi faire ce que ne double point, quant entendrez le grant bien que à cause de ce pourra succeder.</w:t>
      </w:r>
    </w:p>
    <w:p w14:paraId="3834FE76" w14:textId="42202499" w:rsidR="00543AA4" w:rsidRPr="00C71DB2" w:rsidRDefault="00543AA4" w:rsidP="00543AA4">
      <w:pPr>
        <w:spacing w:after="0" w:line="240" w:lineRule="auto"/>
        <w:jc w:val="both"/>
        <w:rPr>
          <w:rFonts w:ascii="Times New Roman" w:hAnsi="Times New Roman" w:cs="Times New Roman"/>
          <w:sz w:val="24"/>
          <w:szCs w:val="24"/>
          <w:lang w:val="de-AT"/>
        </w:rPr>
      </w:pPr>
      <w:r w:rsidRPr="004A01C5">
        <w:rPr>
          <w:rFonts w:ascii="Times New Roman" w:hAnsi="Times New Roman" w:cs="Times New Roman"/>
          <w:sz w:val="24"/>
          <w:szCs w:val="24"/>
          <w:lang w:val="fr-FR"/>
        </w:rPr>
        <w:t>2]</w:t>
      </w:r>
      <w:r w:rsidR="004A01C5">
        <w:rPr>
          <w:rFonts w:ascii="Times New Roman" w:hAnsi="Times New Roman" w:cs="Times New Roman"/>
          <w:sz w:val="24"/>
          <w:szCs w:val="24"/>
          <w:lang w:val="fr-FR"/>
        </w:rPr>
        <w:t xml:space="preserve"> </w:t>
      </w:r>
      <w:r w:rsidRPr="004A01C5">
        <w:rPr>
          <w:rFonts w:ascii="Times New Roman" w:hAnsi="Times New Roman" w:cs="Times New Roman"/>
          <w:sz w:val="24"/>
          <w:szCs w:val="24"/>
          <w:lang w:val="fr-FR"/>
        </w:rPr>
        <w:t xml:space="preserve">Touchant le besoingne de visconte </w:t>
      </w:r>
      <w:commentRangeStart w:id="5"/>
      <w:r w:rsidRPr="004A01C5">
        <w:rPr>
          <w:rFonts w:ascii="Times New Roman" w:hAnsi="Times New Roman" w:cs="Times New Roman"/>
          <w:sz w:val="24"/>
          <w:szCs w:val="24"/>
          <w:lang w:val="fr-FR"/>
        </w:rPr>
        <w:t>Hannart</w:t>
      </w:r>
      <w:commentRangeEnd w:id="5"/>
      <w:r w:rsidR="00FD0D27">
        <w:rPr>
          <w:rStyle w:val="Kommentarzeichen"/>
        </w:rPr>
        <w:commentReference w:id="5"/>
      </w:r>
      <w:r w:rsidRPr="004A01C5">
        <w:rPr>
          <w:rFonts w:ascii="Times New Roman" w:hAnsi="Times New Roman" w:cs="Times New Roman"/>
          <w:sz w:val="24"/>
          <w:szCs w:val="24"/>
          <w:lang w:val="fr-FR"/>
        </w:rPr>
        <w:t>, je croi qu’il aura V</w:t>
      </w:r>
      <w:r w:rsidR="004A01C5" w:rsidRPr="004A01C5">
        <w:rPr>
          <w:rFonts w:ascii="Times New Roman" w:hAnsi="Times New Roman" w:cs="Times New Roman"/>
          <w:sz w:val="24"/>
          <w:szCs w:val="24"/>
          <w:vertAlign w:val="superscript"/>
          <w:lang w:val="fr-FR"/>
        </w:rPr>
        <w:t>re</w:t>
      </w:r>
      <w:r w:rsidRPr="004A01C5">
        <w:rPr>
          <w:rFonts w:ascii="Times New Roman" w:hAnsi="Times New Roman" w:cs="Times New Roman"/>
          <w:sz w:val="24"/>
          <w:szCs w:val="24"/>
          <w:lang w:val="fr-FR"/>
        </w:rPr>
        <w:t xml:space="preserve"> M</w:t>
      </w:r>
      <w:r w:rsidRPr="004A01C5">
        <w:rPr>
          <w:rFonts w:ascii="Times New Roman" w:hAnsi="Times New Roman" w:cs="Times New Roman"/>
          <w:sz w:val="24"/>
          <w:szCs w:val="24"/>
          <w:vertAlign w:val="superscript"/>
          <w:lang w:val="fr-FR"/>
        </w:rPr>
        <w:t>t</w:t>
      </w:r>
      <w:r w:rsidR="004A01C5" w:rsidRPr="004A01C5">
        <w:rPr>
          <w:rFonts w:ascii="Times New Roman" w:hAnsi="Times New Roman" w:cs="Times New Roman"/>
          <w:sz w:val="24"/>
          <w:szCs w:val="24"/>
          <w:vertAlign w:val="superscript"/>
          <w:lang w:val="fr-FR"/>
        </w:rPr>
        <w:t>e</w:t>
      </w:r>
      <w:r w:rsidRPr="004A01C5">
        <w:rPr>
          <w:rFonts w:ascii="Times New Roman" w:hAnsi="Times New Roman" w:cs="Times New Roman"/>
          <w:sz w:val="24"/>
          <w:szCs w:val="24"/>
          <w:lang w:val="fr-FR"/>
        </w:rPr>
        <w:t xml:space="preserve"> de tout au long averti. Son allée devers le </w:t>
      </w:r>
      <w:commentRangeStart w:id="6"/>
      <w:r w:rsidRPr="004A01C5">
        <w:rPr>
          <w:rFonts w:ascii="Times New Roman" w:hAnsi="Times New Roman" w:cs="Times New Roman"/>
          <w:sz w:val="24"/>
          <w:szCs w:val="24"/>
          <w:lang w:val="fr-FR"/>
        </w:rPr>
        <w:t>roi de Polhan</w:t>
      </w:r>
      <w:commentRangeEnd w:id="6"/>
      <w:r w:rsidR="00FD0D27">
        <w:rPr>
          <w:rStyle w:val="Kommentarzeichen"/>
        </w:rPr>
        <w:commentReference w:id="6"/>
      </w:r>
      <w:r w:rsidRPr="004A01C5">
        <w:rPr>
          <w:rFonts w:ascii="Times New Roman" w:hAnsi="Times New Roman" w:cs="Times New Roman"/>
          <w:sz w:val="24"/>
          <w:szCs w:val="24"/>
          <w:lang w:val="fr-FR"/>
        </w:rPr>
        <w:t xml:space="preserve"> me semble, mons</w:t>
      </w:r>
      <w:r w:rsidR="004A01C5" w:rsidRPr="004A01C5">
        <w:rPr>
          <w:rFonts w:ascii="Times New Roman" w:hAnsi="Times New Roman" w:cs="Times New Roman"/>
          <w:sz w:val="24"/>
          <w:szCs w:val="24"/>
          <w:vertAlign w:val="superscript"/>
          <w:lang w:val="fr-FR"/>
        </w:rPr>
        <w:t>r</w:t>
      </w:r>
      <w:r w:rsidRPr="004A01C5">
        <w:rPr>
          <w:rFonts w:ascii="Times New Roman" w:hAnsi="Times New Roman" w:cs="Times New Roman"/>
          <w:sz w:val="24"/>
          <w:szCs w:val="24"/>
          <w:lang w:val="fr-FR"/>
        </w:rPr>
        <w:t>, estre n</w:t>
      </w:r>
      <w:r w:rsidR="004A01C5">
        <w:rPr>
          <w:rFonts w:ascii="Times New Roman" w:hAnsi="Times New Roman" w:cs="Times New Roman"/>
          <w:sz w:val="24"/>
          <w:szCs w:val="24"/>
          <w:lang w:val="fr-FR"/>
        </w:rPr>
        <w:t>e</w:t>
      </w:r>
      <w:r w:rsidRPr="004A01C5">
        <w:rPr>
          <w:rFonts w:ascii="Times New Roman" w:hAnsi="Times New Roman" w:cs="Times New Roman"/>
          <w:sz w:val="24"/>
          <w:szCs w:val="24"/>
          <w:lang w:val="fr-FR"/>
        </w:rPr>
        <w:t xml:space="preserve">cessaire et que c’est bien fait de lui envoyer. Et ne me puis assez esbahir des </w:t>
      </w:r>
      <w:commentRangeStart w:id="7"/>
      <w:r w:rsidRPr="004A01C5">
        <w:rPr>
          <w:rFonts w:ascii="Times New Roman" w:hAnsi="Times New Roman" w:cs="Times New Roman"/>
          <w:sz w:val="24"/>
          <w:szCs w:val="24"/>
          <w:lang w:val="fr-FR"/>
        </w:rPr>
        <w:t>practicques</w:t>
      </w:r>
      <w:commentRangeEnd w:id="7"/>
      <w:r w:rsidR="00FD0D27">
        <w:rPr>
          <w:rStyle w:val="Kommentarzeichen"/>
        </w:rPr>
        <w:commentReference w:id="7"/>
      </w:r>
      <w:r w:rsidRPr="004A01C5">
        <w:rPr>
          <w:rFonts w:ascii="Times New Roman" w:hAnsi="Times New Roman" w:cs="Times New Roman"/>
          <w:sz w:val="24"/>
          <w:szCs w:val="24"/>
          <w:lang w:val="fr-FR"/>
        </w:rPr>
        <w:t xml:space="preserve"> que led. roi meine en France, ayant illecq son ambassadeur, car, comme m’escripvez, s’est totalement contrevenir aux traictéz et conf</w:t>
      </w:r>
      <w:r w:rsidR="004A01C5">
        <w:rPr>
          <w:rFonts w:ascii="Times New Roman" w:hAnsi="Times New Roman" w:cs="Times New Roman"/>
          <w:sz w:val="24"/>
          <w:szCs w:val="24"/>
          <w:lang w:val="fr-FR"/>
        </w:rPr>
        <w:t>e</w:t>
      </w:r>
      <w:r w:rsidRPr="004A01C5">
        <w:rPr>
          <w:rFonts w:ascii="Times New Roman" w:hAnsi="Times New Roman" w:cs="Times New Roman"/>
          <w:sz w:val="24"/>
          <w:szCs w:val="24"/>
          <w:lang w:val="fr-FR"/>
        </w:rPr>
        <w:t>d</w:t>
      </w:r>
      <w:r w:rsidR="004A01C5">
        <w:rPr>
          <w:rFonts w:ascii="Times New Roman" w:hAnsi="Times New Roman" w:cs="Times New Roman"/>
          <w:sz w:val="24"/>
          <w:szCs w:val="24"/>
          <w:lang w:val="fr-FR"/>
        </w:rPr>
        <w:t>e</w:t>
      </w:r>
      <w:r w:rsidRPr="004A01C5">
        <w:rPr>
          <w:rFonts w:ascii="Times New Roman" w:hAnsi="Times New Roman" w:cs="Times New Roman"/>
          <w:sz w:val="24"/>
          <w:szCs w:val="24"/>
          <w:lang w:val="fr-FR"/>
        </w:rPr>
        <w:t>rations qu’avez avec lui. Neantmoings, s’il ne veult condescendre à vostre requeste à la raison, vous avez, mons</w:t>
      </w:r>
      <w:r w:rsidRPr="004A01C5">
        <w:rPr>
          <w:rFonts w:ascii="Times New Roman" w:hAnsi="Times New Roman" w:cs="Times New Roman"/>
          <w:sz w:val="24"/>
          <w:szCs w:val="24"/>
          <w:vertAlign w:val="superscript"/>
          <w:lang w:val="fr-FR"/>
        </w:rPr>
        <w:t>r</w:t>
      </w:r>
      <w:r w:rsidRPr="004A01C5">
        <w:rPr>
          <w:rFonts w:ascii="Times New Roman" w:hAnsi="Times New Roman" w:cs="Times New Roman"/>
          <w:sz w:val="24"/>
          <w:szCs w:val="24"/>
          <w:lang w:val="fr-FR"/>
        </w:rPr>
        <w:t>, entre les mains le moyen pour l’y faire venir tout ainsi que fist l’</w:t>
      </w:r>
      <w:commentRangeStart w:id="8"/>
      <w:r w:rsidRPr="004A01C5">
        <w:rPr>
          <w:rFonts w:ascii="Times New Roman" w:hAnsi="Times New Roman" w:cs="Times New Roman"/>
          <w:sz w:val="24"/>
          <w:szCs w:val="24"/>
          <w:lang w:val="fr-FR"/>
        </w:rPr>
        <w:t>empereur</w:t>
      </w:r>
      <w:commentRangeEnd w:id="8"/>
      <w:r w:rsidR="00FD0D27">
        <w:rPr>
          <w:rStyle w:val="Kommentarzeichen"/>
        </w:rPr>
        <w:commentReference w:id="8"/>
      </w:r>
      <w:r w:rsidRPr="004A01C5">
        <w:rPr>
          <w:rFonts w:ascii="Times New Roman" w:hAnsi="Times New Roman" w:cs="Times New Roman"/>
          <w:sz w:val="24"/>
          <w:szCs w:val="24"/>
          <w:lang w:val="fr-FR"/>
        </w:rPr>
        <w:t>, mon feu s</w:t>
      </w:r>
      <w:r w:rsidRPr="004A01C5">
        <w:rPr>
          <w:rFonts w:ascii="Times New Roman" w:hAnsi="Times New Roman" w:cs="Times New Roman"/>
          <w:sz w:val="24"/>
          <w:szCs w:val="24"/>
          <w:vertAlign w:val="superscript"/>
          <w:lang w:val="fr-FR"/>
        </w:rPr>
        <w:t>r</w:t>
      </w:r>
      <w:r w:rsidRPr="004A01C5">
        <w:rPr>
          <w:rFonts w:ascii="Times New Roman" w:hAnsi="Times New Roman" w:cs="Times New Roman"/>
          <w:sz w:val="24"/>
          <w:szCs w:val="24"/>
          <w:lang w:val="fr-FR"/>
        </w:rPr>
        <w:t xml:space="preserve"> et grant-pere cui dieu absoille, quant il voulsist empescher le mariaige de </w:t>
      </w:r>
      <w:commentRangeStart w:id="9"/>
      <w:r w:rsidRPr="004A01C5">
        <w:rPr>
          <w:rFonts w:ascii="Times New Roman" w:hAnsi="Times New Roman" w:cs="Times New Roman"/>
          <w:sz w:val="24"/>
          <w:szCs w:val="24"/>
          <w:lang w:val="fr-FR"/>
        </w:rPr>
        <w:t>ma femme</w:t>
      </w:r>
      <w:commentRangeEnd w:id="9"/>
      <w:r w:rsidR="009F545C">
        <w:rPr>
          <w:rStyle w:val="Kommentarzeichen"/>
        </w:rPr>
        <w:commentReference w:id="9"/>
      </w:r>
      <w:r w:rsidRPr="004A01C5">
        <w:rPr>
          <w:rFonts w:ascii="Times New Roman" w:hAnsi="Times New Roman" w:cs="Times New Roman"/>
          <w:sz w:val="24"/>
          <w:szCs w:val="24"/>
          <w:lang w:val="fr-FR"/>
        </w:rPr>
        <w:t xml:space="preserve"> avec l’ung de nous deux et ce par le moyen du </w:t>
      </w:r>
      <w:commentRangeStart w:id="10"/>
      <w:r w:rsidRPr="004A01C5">
        <w:rPr>
          <w:rFonts w:ascii="Times New Roman" w:hAnsi="Times New Roman" w:cs="Times New Roman"/>
          <w:sz w:val="24"/>
          <w:szCs w:val="24"/>
          <w:lang w:val="fr-FR"/>
        </w:rPr>
        <w:t>s</w:t>
      </w:r>
      <w:r w:rsidRPr="004A01C5">
        <w:rPr>
          <w:rFonts w:ascii="Times New Roman" w:hAnsi="Times New Roman" w:cs="Times New Roman"/>
          <w:sz w:val="24"/>
          <w:szCs w:val="24"/>
          <w:vertAlign w:val="superscript"/>
          <w:lang w:val="fr-FR"/>
        </w:rPr>
        <w:t>r</w:t>
      </w:r>
      <w:r w:rsidRPr="004A01C5">
        <w:rPr>
          <w:rFonts w:ascii="Times New Roman" w:hAnsi="Times New Roman" w:cs="Times New Roman"/>
          <w:sz w:val="24"/>
          <w:szCs w:val="24"/>
          <w:lang w:val="fr-FR"/>
        </w:rPr>
        <w:t xml:space="preserve"> de Moscovie</w:t>
      </w:r>
      <w:commentRangeEnd w:id="10"/>
      <w:r w:rsidR="00FD0D27">
        <w:rPr>
          <w:rStyle w:val="Kommentarzeichen"/>
        </w:rPr>
        <w:commentReference w:id="10"/>
      </w:r>
      <w:r w:rsidRPr="004A01C5">
        <w:rPr>
          <w:rFonts w:ascii="Times New Roman" w:hAnsi="Times New Roman" w:cs="Times New Roman"/>
          <w:sz w:val="24"/>
          <w:szCs w:val="24"/>
          <w:lang w:val="fr-FR"/>
        </w:rPr>
        <w:t xml:space="preserve">. </w:t>
      </w:r>
      <w:r w:rsidRPr="00537EC6">
        <w:rPr>
          <w:rFonts w:ascii="Times New Roman" w:hAnsi="Times New Roman" w:cs="Times New Roman"/>
          <w:sz w:val="24"/>
          <w:szCs w:val="24"/>
          <w:lang w:val="fr-FR"/>
        </w:rPr>
        <w:t>Les ambassadeurs duquel, comme desia vous ai escript, sont pr</w:t>
      </w:r>
      <w:r w:rsidR="004A01C5" w:rsidRPr="00537EC6">
        <w:rPr>
          <w:rFonts w:ascii="Times New Roman" w:hAnsi="Times New Roman" w:cs="Times New Roman"/>
          <w:sz w:val="24"/>
          <w:szCs w:val="24"/>
          <w:lang w:val="fr-FR"/>
        </w:rPr>
        <w:t>e</w:t>
      </w:r>
      <w:r w:rsidRPr="00537EC6">
        <w:rPr>
          <w:rFonts w:ascii="Times New Roman" w:hAnsi="Times New Roman" w:cs="Times New Roman"/>
          <w:sz w:val="24"/>
          <w:szCs w:val="24"/>
          <w:lang w:val="fr-FR"/>
        </w:rPr>
        <w:t>sentement all</w:t>
      </w:r>
      <w:r w:rsidR="000928F1">
        <w:rPr>
          <w:rFonts w:ascii="Times New Roman" w:hAnsi="Times New Roman" w:cs="Times New Roman"/>
          <w:sz w:val="24"/>
          <w:szCs w:val="24"/>
          <w:lang w:val="fr-FR"/>
        </w:rPr>
        <w:t>é</w:t>
      </w:r>
      <w:r w:rsidRPr="00537EC6">
        <w:rPr>
          <w:rFonts w:ascii="Times New Roman" w:hAnsi="Times New Roman" w:cs="Times New Roman"/>
          <w:sz w:val="24"/>
          <w:szCs w:val="24"/>
          <w:lang w:val="fr-FR"/>
        </w:rPr>
        <w:t>z par devers V</w:t>
      </w:r>
      <w:r w:rsidRPr="00537EC6">
        <w:rPr>
          <w:rFonts w:ascii="Times New Roman" w:hAnsi="Times New Roman" w:cs="Times New Roman"/>
          <w:sz w:val="24"/>
          <w:szCs w:val="24"/>
          <w:vertAlign w:val="superscript"/>
          <w:lang w:val="fr-FR"/>
        </w:rPr>
        <w:t>re</w:t>
      </w:r>
      <w:r w:rsidRPr="00537EC6">
        <w:rPr>
          <w:rFonts w:ascii="Times New Roman" w:hAnsi="Times New Roman" w:cs="Times New Roman"/>
          <w:sz w:val="24"/>
          <w:szCs w:val="24"/>
          <w:lang w:val="fr-FR"/>
        </w:rPr>
        <w:t xml:space="preserve"> M</w:t>
      </w:r>
      <w:r w:rsidRPr="00537EC6">
        <w:rPr>
          <w:rFonts w:ascii="Times New Roman" w:hAnsi="Times New Roman" w:cs="Times New Roman"/>
          <w:sz w:val="24"/>
          <w:szCs w:val="24"/>
          <w:vertAlign w:val="superscript"/>
          <w:lang w:val="fr-FR"/>
        </w:rPr>
        <w:t>te</w:t>
      </w:r>
      <w:r w:rsidRPr="00537EC6">
        <w:rPr>
          <w:rFonts w:ascii="Times New Roman" w:hAnsi="Times New Roman" w:cs="Times New Roman"/>
          <w:sz w:val="24"/>
          <w:szCs w:val="24"/>
          <w:lang w:val="fr-FR"/>
        </w:rPr>
        <w:t xml:space="preserve">, lesquelz, si desia ne sont arrivéz, tiens le seront bien tost. </w:t>
      </w:r>
      <w:r w:rsidRPr="004A01C5">
        <w:rPr>
          <w:rFonts w:ascii="Times New Roman" w:hAnsi="Times New Roman" w:cs="Times New Roman"/>
          <w:sz w:val="24"/>
          <w:szCs w:val="24"/>
          <w:lang w:val="fr-FR"/>
        </w:rPr>
        <w:t xml:space="preserve">Et pour ma part, </w:t>
      </w:r>
      <w:r w:rsidR="004A01C5">
        <w:rPr>
          <w:rFonts w:ascii="Times New Roman" w:hAnsi="Times New Roman" w:cs="Times New Roman"/>
          <w:sz w:val="24"/>
          <w:szCs w:val="24"/>
          <w:lang w:val="fr-FR"/>
        </w:rPr>
        <w:t>m</w:t>
      </w:r>
      <w:r w:rsidRPr="004A01C5">
        <w:rPr>
          <w:rFonts w:ascii="Times New Roman" w:hAnsi="Times New Roman" w:cs="Times New Roman"/>
          <w:sz w:val="24"/>
          <w:szCs w:val="24"/>
          <w:lang w:val="fr-FR"/>
        </w:rPr>
        <w:t>ons</w:t>
      </w:r>
      <w:r w:rsidR="004A01C5" w:rsidRPr="004A01C5">
        <w:rPr>
          <w:rFonts w:ascii="Times New Roman" w:hAnsi="Times New Roman" w:cs="Times New Roman"/>
          <w:sz w:val="24"/>
          <w:szCs w:val="24"/>
          <w:vertAlign w:val="superscript"/>
          <w:lang w:val="fr-FR"/>
        </w:rPr>
        <w:t>r</w:t>
      </w:r>
      <w:r w:rsidRPr="004A01C5">
        <w:rPr>
          <w:rFonts w:ascii="Times New Roman" w:hAnsi="Times New Roman" w:cs="Times New Roman"/>
          <w:sz w:val="24"/>
          <w:szCs w:val="24"/>
          <w:lang w:val="fr-FR"/>
        </w:rPr>
        <w:t xml:space="preserve">, s’il vous plaist m’y employer, en riens me pourrez sur le tout mander vostre bon plaisir, auquel accomplir rendrai paine. </w:t>
      </w:r>
      <w:r w:rsidRPr="00C71DB2">
        <w:rPr>
          <w:rFonts w:ascii="Times New Roman" w:hAnsi="Times New Roman" w:cs="Times New Roman"/>
          <w:sz w:val="24"/>
          <w:szCs w:val="24"/>
          <w:lang w:val="de-AT"/>
        </w:rPr>
        <w:t>Atant etc.</w:t>
      </w:r>
    </w:p>
    <w:p w14:paraId="6412CD35" w14:textId="77777777" w:rsidR="00543AA4" w:rsidRPr="00C71DB2" w:rsidRDefault="00543AA4" w:rsidP="00543AA4">
      <w:pPr>
        <w:spacing w:after="0" w:line="240" w:lineRule="auto"/>
        <w:jc w:val="both"/>
        <w:rPr>
          <w:rFonts w:ascii="Times New Roman" w:hAnsi="Times New Roman" w:cs="Times New Roman"/>
          <w:sz w:val="24"/>
          <w:szCs w:val="24"/>
          <w:lang w:val="de-AT"/>
        </w:rPr>
      </w:pPr>
      <w:r w:rsidRPr="00C71DB2">
        <w:rPr>
          <w:rFonts w:ascii="Times New Roman" w:hAnsi="Times New Roman" w:cs="Times New Roman"/>
          <w:sz w:val="24"/>
          <w:szCs w:val="24"/>
          <w:lang w:val="de-AT"/>
        </w:rPr>
        <w:t xml:space="preserve">De </w:t>
      </w:r>
      <w:commentRangeStart w:id="11"/>
      <w:r w:rsidRPr="00C71DB2">
        <w:rPr>
          <w:rFonts w:ascii="Times New Roman" w:hAnsi="Times New Roman" w:cs="Times New Roman"/>
          <w:sz w:val="24"/>
          <w:szCs w:val="24"/>
          <w:lang w:val="de-AT"/>
        </w:rPr>
        <w:t>Vienne</w:t>
      </w:r>
      <w:commentRangeEnd w:id="11"/>
      <w:r w:rsidR="00FD0D27">
        <w:rPr>
          <w:rStyle w:val="Kommentarzeichen"/>
        </w:rPr>
        <w:commentReference w:id="11"/>
      </w:r>
      <w:r w:rsidRPr="00C71DB2">
        <w:rPr>
          <w:rFonts w:ascii="Times New Roman" w:hAnsi="Times New Roman" w:cs="Times New Roman"/>
          <w:sz w:val="24"/>
          <w:szCs w:val="24"/>
          <w:lang w:val="de-AT"/>
        </w:rPr>
        <w:t>, le premier de novembre a</w:t>
      </w:r>
      <w:r w:rsidR="004A01C5" w:rsidRPr="00C71DB2">
        <w:rPr>
          <w:rFonts w:ascii="Times New Roman" w:hAnsi="Times New Roman" w:cs="Times New Roman"/>
          <w:sz w:val="24"/>
          <w:szCs w:val="24"/>
          <w:vertAlign w:val="superscript"/>
          <w:lang w:val="de-AT"/>
        </w:rPr>
        <w:t>o</w:t>
      </w:r>
      <w:r w:rsidRPr="00C71DB2">
        <w:rPr>
          <w:rFonts w:ascii="Times New Roman" w:hAnsi="Times New Roman" w:cs="Times New Roman"/>
          <w:sz w:val="24"/>
          <w:szCs w:val="24"/>
          <w:lang w:val="de-AT"/>
        </w:rPr>
        <w:t xml:space="preserve"> 24.</w:t>
      </w:r>
    </w:p>
    <w:p w14:paraId="40574A03" w14:textId="77777777" w:rsidR="004A01C5" w:rsidRPr="00C71DB2" w:rsidRDefault="004A01C5" w:rsidP="00543AA4">
      <w:pPr>
        <w:spacing w:after="0" w:line="240" w:lineRule="auto"/>
        <w:jc w:val="both"/>
        <w:rPr>
          <w:rFonts w:ascii="Times New Roman" w:hAnsi="Times New Roman" w:cs="Times New Roman"/>
          <w:sz w:val="24"/>
          <w:szCs w:val="24"/>
          <w:lang w:val="de-AT"/>
        </w:rPr>
      </w:pPr>
    </w:p>
    <w:p w14:paraId="6FBF342C" w14:textId="77777777" w:rsidR="00543AA4" w:rsidRPr="004A01C5" w:rsidRDefault="00543AA4" w:rsidP="00F27ECD">
      <w:pPr>
        <w:pStyle w:val="Kommentar"/>
      </w:pPr>
      <w:r w:rsidRPr="004A01C5">
        <w:t>1]</w:t>
      </w:r>
      <w:r w:rsidR="004A01C5" w:rsidRPr="004A01C5">
        <w:t xml:space="preserve"> </w:t>
      </w:r>
      <w:r w:rsidRPr="004A01C5">
        <w:t>Der hier erwähnte Brief K’s vom 15. August wurde nicht vor gefunden.</w:t>
      </w:r>
      <w:r w:rsidR="004A01C5">
        <w:t xml:space="preserve"> </w:t>
      </w:r>
      <w:r w:rsidRPr="004A01C5">
        <w:t>—</w:t>
      </w:r>
      <w:r w:rsidR="004A01C5">
        <w:t xml:space="preserve"> </w:t>
      </w:r>
      <w:r w:rsidRPr="004A01C5">
        <w:t xml:space="preserve">Die </w:t>
      </w:r>
      <w:r w:rsidR="004A01C5">
        <w:t>E</w:t>
      </w:r>
      <w:r w:rsidRPr="004A01C5">
        <w:t>inwendungen gegen die Verheiratun</w:t>
      </w:r>
      <w:r w:rsidR="004A01C5">
        <w:t>g Katharinas mit dem Kg von Por</w:t>
      </w:r>
      <w:r w:rsidRPr="004A01C5">
        <w:t xml:space="preserve">tugal finden sich bereits in Nr. </w:t>
      </w:r>
      <w:r w:rsidR="00FD0D27">
        <w:t>A</w:t>
      </w:r>
      <w:r w:rsidRPr="004A01C5">
        <w:t>76 [28],</w:t>
      </w:r>
    </w:p>
    <w:p w14:paraId="15416915" w14:textId="77777777" w:rsidR="0066347B" w:rsidRPr="004A01C5" w:rsidRDefault="00543AA4" w:rsidP="00F27ECD">
      <w:pPr>
        <w:pStyle w:val="Kommentar"/>
      </w:pPr>
      <w:r w:rsidRPr="004A01C5">
        <w:t>2]</w:t>
      </w:r>
      <w:r w:rsidR="004A01C5">
        <w:t xml:space="preserve"> </w:t>
      </w:r>
      <w:r w:rsidRPr="004A01C5">
        <w:t xml:space="preserve">Hannart ging nicht nach Polen. Vgl. Nr. </w:t>
      </w:r>
      <w:r w:rsidR="00FD0D27">
        <w:t>A</w:t>
      </w:r>
      <w:r w:rsidRPr="004A01C5">
        <w:t xml:space="preserve">114, </w:t>
      </w:r>
      <w:r w:rsidR="00FD0D27">
        <w:t>A</w:t>
      </w:r>
      <w:r w:rsidRPr="004A01C5">
        <w:t xml:space="preserve">117. Er schrieb darüber aus </w:t>
      </w:r>
      <w:commentRangeStart w:id="12"/>
      <w:r w:rsidRPr="004A01C5">
        <w:t xml:space="preserve">Mecheln </w:t>
      </w:r>
      <w:commentRangeEnd w:id="12"/>
      <w:r w:rsidR="00FD0D27">
        <w:rPr>
          <w:rStyle w:val="Kommentarzeichen"/>
          <w:rFonts w:asciiTheme="minorHAnsi" w:hAnsiTheme="minorHAnsi" w:cstheme="minorBidi"/>
          <w:i w:val="0"/>
          <w:color w:val="auto"/>
        </w:rPr>
        <w:commentReference w:id="12"/>
      </w:r>
      <w:r w:rsidRPr="004A01C5">
        <w:t xml:space="preserve">am 22. </w:t>
      </w:r>
      <w:r w:rsidRPr="004A01C5">
        <w:rPr>
          <w:lang w:val="fr-FR"/>
        </w:rPr>
        <w:t xml:space="preserve">Oktober an K: </w:t>
      </w:r>
      <w:r w:rsidRPr="009D50F5">
        <w:rPr>
          <w:i w:val="0"/>
          <w:lang w:val="fr-FR"/>
        </w:rPr>
        <w:t>Sire, quant à ce que me mandez, ayant achevé les plus n</w:t>
      </w:r>
      <w:r w:rsidR="004A01C5" w:rsidRPr="009D50F5">
        <w:rPr>
          <w:i w:val="0"/>
          <w:lang w:val="fr-FR"/>
        </w:rPr>
        <w:t>e</w:t>
      </w:r>
      <w:r w:rsidRPr="009D50F5">
        <w:rPr>
          <w:i w:val="0"/>
          <w:lang w:val="fr-FR"/>
        </w:rPr>
        <w:t xml:space="preserve">cessaires affaires de ma cherge, que je voise vers le roi de Polem pour les causes, contenues en mes instructions, et davantaige pour le dissuader et oster du </w:t>
      </w:r>
      <w:commentRangeStart w:id="13"/>
      <w:r w:rsidRPr="009D50F5">
        <w:rPr>
          <w:i w:val="0"/>
          <w:lang w:val="fr-FR"/>
        </w:rPr>
        <w:t xml:space="preserve">mariaige </w:t>
      </w:r>
      <w:commentRangeEnd w:id="13"/>
      <w:r w:rsidR="00FD0D27">
        <w:rPr>
          <w:rStyle w:val="Kommentarzeichen"/>
          <w:rFonts w:asciiTheme="minorHAnsi" w:hAnsiTheme="minorHAnsi" w:cstheme="minorBidi"/>
          <w:i w:val="0"/>
          <w:color w:val="auto"/>
        </w:rPr>
        <w:commentReference w:id="13"/>
      </w:r>
      <w:r w:rsidRPr="009D50F5">
        <w:rPr>
          <w:i w:val="0"/>
          <w:lang w:val="fr-FR"/>
        </w:rPr>
        <w:t>que entendez se praticque par led. roi, son filz, avec l’une des filles de France, surquoi plaise savoir à Vostred. M</w:t>
      </w:r>
      <w:r w:rsidR="004A01C5" w:rsidRPr="009D50F5">
        <w:rPr>
          <w:i w:val="0"/>
          <w:vertAlign w:val="superscript"/>
          <w:lang w:val="fr-FR"/>
        </w:rPr>
        <w:t>te</w:t>
      </w:r>
      <w:r w:rsidRPr="009D50F5">
        <w:rPr>
          <w:i w:val="0"/>
          <w:lang w:val="fr-FR"/>
        </w:rPr>
        <w:t xml:space="preserve"> que mesd. instructions contiennent en caz que lesd. </w:t>
      </w:r>
      <w:commentRangeStart w:id="14"/>
      <w:r w:rsidRPr="009D50F5">
        <w:rPr>
          <w:i w:val="0"/>
          <w:lang w:val="fr-FR"/>
        </w:rPr>
        <w:t>ducz de Saxen</w:t>
      </w:r>
      <w:commentRangeEnd w:id="14"/>
      <w:r w:rsidR="00980BA6">
        <w:rPr>
          <w:rStyle w:val="Kommentarzeichen"/>
          <w:rFonts w:asciiTheme="minorHAnsi" w:hAnsiTheme="minorHAnsi" w:cstheme="minorBidi"/>
          <w:i w:val="0"/>
          <w:color w:val="auto"/>
        </w:rPr>
        <w:commentReference w:id="14"/>
      </w:r>
      <w:r w:rsidRPr="009D50F5">
        <w:rPr>
          <w:i w:val="0"/>
          <w:lang w:val="fr-FR"/>
        </w:rPr>
        <w:t xml:space="preserve"> voulsissent entendre au </w:t>
      </w:r>
      <w:commentRangeStart w:id="15"/>
      <w:r w:rsidRPr="009D50F5">
        <w:rPr>
          <w:i w:val="0"/>
          <w:lang w:val="fr-FR"/>
        </w:rPr>
        <w:t>mariaige de la fille</w:t>
      </w:r>
      <w:commentRangeEnd w:id="15"/>
      <w:r w:rsidR="00980BA6">
        <w:rPr>
          <w:rStyle w:val="Kommentarzeichen"/>
          <w:rFonts w:asciiTheme="minorHAnsi" w:hAnsiTheme="minorHAnsi" w:cstheme="minorBidi"/>
          <w:i w:val="0"/>
          <w:color w:val="auto"/>
        </w:rPr>
        <w:commentReference w:id="15"/>
      </w:r>
      <w:r w:rsidRPr="009D50F5">
        <w:rPr>
          <w:i w:val="0"/>
          <w:lang w:val="fr-FR"/>
        </w:rPr>
        <w:t xml:space="preserve"> dud. roi de Polem, lors j’iroie vers lui et autrement non, et oud. caz pour mieulx amener icelui roi aud. mariage, j’avoie chergé lui porter et baillier le colier de vostre ordre de la </w:t>
      </w:r>
      <w:commentRangeStart w:id="16"/>
      <w:r w:rsidRPr="009D50F5">
        <w:rPr>
          <w:i w:val="0"/>
          <w:lang w:val="fr-FR"/>
        </w:rPr>
        <w:t>thoison d’or</w:t>
      </w:r>
      <w:commentRangeEnd w:id="16"/>
      <w:r w:rsidR="00980BA6">
        <w:rPr>
          <w:rStyle w:val="Kommentarzeichen"/>
          <w:rFonts w:asciiTheme="minorHAnsi" w:hAnsiTheme="minorHAnsi" w:cstheme="minorBidi"/>
          <w:i w:val="0"/>
          <w:color w:val="auto"/>
        </w:rPr>
        <w:commentReference w:id="16"/>
      </w:r>
      <w:r w:rsidRPr="009D50F5">
        <w:rPr>
          <w:i w:val="0"/>
          <w:lang w:val="fr-FR"/>
        </w:rPr>
        <w:t>. Maintenant que lesd. ducz n’ont voulu entendre aud. mariaige, ma commission a esté changié et chopié et par ainsi suis retourné ici, actendant vostred. responce.</w:t>
      </w:r>
      <w:r w:rsidRPr="004A01C5">
        <w:rPr>
          <w:lang w:val="fr-FR"/>
        </w:rPr>
        <w:t xml:space="preserve"> </w:t>
      </w:r>
      <w:r w:rsidRPr="004A01C5">
        <w:lastRenderedPageBreak/>
        <w:t xml:space="preserve">(Wien, St.-A. Belgica.) Über die polnische Gesandtschaft nach Frankreich vgl. H. Uebersberger 1, S. 183. — Betreffs der russischen Gesandten s. Nr. </w:t>
      </w:r>
      <w:r w:rsidR="00980BA6">
        <w:t>A</w:t>
      </w:r>
      <w:r w:rsidRPr="004A01C5">
        <w:t>97.</w:t>
      </w:r>
    </w:p>
    <w:sectPr w:rsidR="0066347B" w:rsidRPr="004A01C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3T11:53:00Z" w:initials="AL">
    <w:p w14:paraId="1E9B0472" w14:textId="1D34C5F5" w:rsidR="00FD0D27" w:rsidRDefault="00FD0D27">
      <w:pPr>
        <w:pStyle w:val="Kommentartext"/>
      </w:pPr>
      <w:r>
        <w:rPr>
          <w:rStyle w:val="Kommentarzeichen"/>
        </w:rPr>
        <w:annotationRef/>
      </w:r>
      <w:r w:rsidRPr="003B706F">
        <w:t xml:space="preserve">S: </w:t>
      </w:r>
      <w:r w:rsidR="007B0591">
        <w:t xml:space="preserve">Heirat, </w:t>
      </w:r>
      <w:r w:rsidRPr="003B706F">
        <w:t>Katharina von Österreich</w:t>
      </w:r>
      <w:r w:rsidR="007B0591">
        <w:t xml:space="preserve"> mit Johann III. von Portugal</w:t>
      </w:r>
    </w:p>
  </w:comment>
  <w:comment w:id="1" w:author="Abel Laura" w:date="2017-11-08T17:54:00Z" w:initials="AL">
    <w:p w14:paraId="3C0644D5" w14:textId="77777777" w:rsidR="00FD0D27" w:rsidRDefault="00FD0D27">
      <w:pPr>
        <w:pStyle w:val="Kommentartext"/>
      </w:pPr>
      <w:r>
        <w:rPr>
          <w:rStyle w:val="Kommentarzeichen"/>
        </w:rPr>
        <w:annotationRef/>
      </w:r>
      <w:r>
        <w:t>P: Katharina von Österreich</w:t>
      </w:r>
    </w:p>
  </w:comment>
  <w:comment w:id="2" w:author="Abel Laura" w:date="2017-11-08T17:54:00Z" w:initials="AL">
    <w:p w14:paraId="578B7ACA" w14:textId="77777777" w:rsidR="00FD0D27" w:rsidRDefault="00FD0D27">
      <w:pPr>
        <w:pStyle w:val="Kommentartext"/>
      </w:pPr>
      <w:r>
        <w:rPr>
          <w:rStyle w:val="Kommentarzeichen"/>
        </w:rPr>
        <w:annotationRef/>
      </w:r>
      <w:r>
        <w:t>P: Johann III. von Portugal</w:t>
      </w:r>
    </w:p>
  </w:comment>
  <w:comment w:id="3" w:author="Abel Laura" w:date="2017-11-08T17:55:00Z" w:initials="AL">
    <w:p w14:paraId="1CF2884D" w14:textId="16661C6B" w:rsidR="00FD0D27" w:rsidRDefault="00FD0D27">
      <w:pPr>
        <w:pStyle w:val="Kommentartext"/>
      </w:pPr>
      <w:r>
        <w:rPr>
          <w:rStyle w:val="Kommentarzeichen"/>
        </w:rPr>
        <w:annotationRef/>
      </w:r>
      <w:r w:rsidR="003C4927">
        <w:t>S</w:t>
      </w:r>
      <w:r>
        <w:t>: Deutschland</w:t>
      </w:r>
    </w:p>
  </w:comment>
  <w:comment w:id="4" w:author="Abel Laura" w:date="2017-11-08T17:56:00Z" w:initials="AL">
    <w:p w14:paraId="1F63C18C" w14:textId="77777777" w:rsidR="00FD0D27" w:rsidRDefault="00FD0D27">
      <w:pPr>
        <w:pStyle w:val="Kommentartext"/>
      </w:pPr>
      <w:r>
        <w:rPr>
          <w:rStyle w:val="Kommentarzeichen"/>
        </w:rPr>
        <w:annotationRef/>
      </w:r>
      <w:r>
        <w:t>S: Österreich, Haus</w:t>
      </w:r>
    </w:p>
  </w:comment>
  <w:comment w:id="5" w:author="Abel Laura" w:date="2017-11-08T17:56:00Z" w:initials="AL">
    <w:p w14:paraId="5104EDF4" w14:textId="77777777" w:rsidR="00FD0D27" w:rsidRDefault="00FD0D27">
      <w:pPr>
        <w:pStyle w:val="Kommentartext"/>
      </w:pPr>
      <w:r>
        <w:rPr>
          <w:rStyle w:val="Kommentarzeichen"/>
        </w:rPr>
        <w:annotationRef/>
      </w:r>
      <w:r>
        <w:t>P: Hannart</w:t>
      </w:r>
    </w:p>
  </w:comment>
  <w:comment w:id="6" w:author="Abel Laura" w:date="2017-11-08T17:57:00Z" w:initials="AL">
    <w:p w14:paraId="4529782A" w14:textId="77777777" w:rsidR="00FD0D27" w:rsidRDefault="00FD0D27">
      <w:pPr>
        <w:pStyle w:val="Kommentartext"/>
      </w:pPr>
      <w:r>
        <w:rPr>
          <w:rStyle w:val="Kommentarzeichen"/>
        </w:rPr>
        <w:annotationRef/>
      </w:r>
      <w:r>
        <w:t>P: Sigismund I.</w:t>
      </w:r>
    </w:p>
  </w:comment>
  <w:comment w:id="7" w:author="Abel Laura" w:date="2017-11-08T17:58:00Z" w:initials="AL">
    <w:p w14:paraId="62F3CAE2" w14:textId="12D37F36" w:rsidR="00FD0D27" w:rsidRDefault="00FD0D27">
      <w:pPr>
        <w:pStyle w:val="Kommentartext"/>
      </w:pPr>
      <w:r>
        <w:rPr>
          <w:rStyle w:val="Kommentarzeichen"/>
        </w:rPr>
        <w:annotationRef/>
      </w:r>
      <w:r w:rsidR="00C463FA">
        <w:t>S: Frankreich U</w:t>
      </w:r>
    </w:p>
  </w:comment>
  <w:comment w:id="8" w:author="Abel Laura" w:date="2017-11-08T17:59:00Z" w:initials="AL">
    <w:p w14:paraId="4F129662" w14:textId="77777777" w:rsidR="00FD0D27" w:rsidRPr="003C4927" w:rsidRDefault="00FD0D27">
      <w:pPr>
        <w:pStyle w:val="Kommentartext"/>
        <w:rPr>
          <w:lang w:val="en-US"/>
        </w:rPr>
      </w:pPr>
      <w:r>
        <w:rPr>
          <w:rStyle w:val="Kommentarzeichen"/>
        </w:rPr>
        <w:annotationRef/>
      </w:r>
      <w:r w:rsidRPr="003C4927">
        <w:rPr>
          <w:lang w:val="en-US"/>
        </w:rPr>
        <w:t>P: Maximilian I.</w:t>
      </w:r>
    </w:p>
  </w:comment>
  <w:comment w:id="9" w:author="Christopher F. Laferl" w:date="2019-11-30T17:49:00Z" w:initials="CFL">
    <w:p w14:paraId="4A1890DB" w14:textId="22083F82" w:rsidR="009F545C" w:rsidRPr="003C4927" w:rsidRDefault="009F545C">
      <w:pPr>
        <w:pStyle w:val="Kommentartext"/>
        <w:rPr>
          <w:lang w:val="en-US"/>
        </w:rPr>
      </w:pPr>
      <w:r>
        <w:rPr>
          <w:rStyle w:val="Kommentarzeichen"/>
        </w:rPr>
        <w:annotationRef/>
      </w:r>
      <w:r w:rsidRPr="003C4927">
        <w:rPr>
          <w:lang w:val="en-US"/>
        </w:rPr>
        <w:t>P: A</w:t>
      </w:r>
    </w:p>
  </w:comment>
  <w:comment w:id="10" w:author="Abel Laura" w:date="2017-11-08T18:00:00Z" w:initials="AL">
    <w:p w14:paraId="45A18B01" w14:textId="63FD7398" w:rsidR="00FD0D27" w:rsidRPr="00C71DB2" w:rsidRDefault="00FD0D27">
      <w:pPr>
        <w:pStyle w:val="Kommentartext"/>
        <w:rPr>
          <w:rFonts w:cstheme="minorHAnsi"/>
          <w:lang w:val="de-AT"/>
        </w:rPr>
      </w:pPr>
      <w:r>
        <w:rPr>
          <w:rStyle w:val="Kommentarzeichen"/>
        </w:rPr>
        <w:annotationRef/>
      </w:r>
      <w:r w:rsidRPr="003C4927">
        <w:rPr>
          <w:rFonts w:cstheme="minorHAnsi"/>
          <w:lang w:val="en-US"/>
        </w:rPr>
        <w:t xml:space="preserve">P: </w:t>
      </w:r>
      <w:r w:rsidR="00C71DB2" w:rsidRPr="003C4927">
        <w:rPr>
          <w:rFonts w:cstheme="minorHAnsi"/>
          <w:lang w:val="en-US"/>
        </w:rPr>
        <w:t xml:space="preserve">Wassili III. </w:t>
      </w:r>
      <w:r w:rsidR="00C71DB2" w:rsidRPr="00C71DB2">
        <w:rPr>
          <w:rFonts w:cstheme="minorHAnsi"/>
        </w:rPr>
        <w:t>Iwanowitsch, Großfürst von Moskau</w:t>
      </w:r>
    </w:p>
  </w:comment>
  <w:comment w:id="11" w:author="Abel Laura" w:date="2017-11-08T18:00:00Z" w:initials="AL">
    <w:p w14:paraId="615E77EF" w14:textId="77777777" w:rsidR="00FD0D27" w:rsidRDefault="00FD0D27">
      <w:pPr>
        <w:pStyle w:val="Kommentartext"/>
      </w:pPr>
      <w:r>
        <w:rPr>
          <w:rStyle w:val="Kommentarzeichen"/>
        </w:rPr>
        <w:annotationRef/>
      </w:r>
      <w:r>
        <w:t>O: Wien</w:t>
      </w:r>
    </w:p>
  </w:comment>
  <w:comment w:id="12" w:author="Abel Laura" w:date="2017-11-08T18:01:00Z" w:initials="AL">
    <w:p w14:paraId="002BEC1C" w14:textId="77777777" w:rsidR="00FD0D27" w:rsidRDefault="00FD0D27">
      <w:pPr>
        <w:pStyle w:val="Kommentartext"/>
      </w:pPr>
      <w:r>
        <w:rPr>
          <w:rStyle w:val="Kommentarzeichen"/>
        </w:rPr>
        <w:annotationRef/>
      </w:r>
      <w:r>
        <w:t>O: Mechelen</w:t>
      </w:r>
      <w:r w:rsidR="00537EC6">
        <w:t>/Malines</w:t>
      </w:r>
    </w:p>
  </w:comment>
  <w:comment w:id="13" w:author="Abel Laura" w:date="2017-11-08T18:05:00Z" w:initials="AL">
    <w:p w14:paraId="300DB14F" w14:textId="5940C4DA" w:rsidR="00FD0D27" w:rsidRDefault="00FD0D27">
      <w:pPr>
        <w:pStyle w:val="Kommentartext"/>
      </w:pPr>
      <w:r>
        <w:rPr>
          <w:rStyle w:val="Kommentarzeichen"/>
        </w:rPr>
        <w:annotationRef/>
      </w:r>
      <w:r w:rsidRPr="00383D73">
        <w:t xml:space="preserve">S: </w:t>
      </w:r>
      <w:r w:rsidR="00383D73" w:rsidRPr="00383D73">
        <w:t>Heirat</w:t>
      </w:r>
      <w:r w:rsidR="007B0591">
        <w:t>, Projekt Polen - Frankreich</w:t>
      </w:r>
    </w:p>
  </w:comment>
  <w:comment w:id="14" w:author="Abel Laura" w:date="2017-11-08T18:04:00Z" w:initials="AL">
    <w:p w14:paraId="1857F3F4" w14:textId="77777777" w:rsidR="00980BA6" w:rsidRDefault="00980BA6">
      <w:pPr>
        <w:pStyle w:val="Kommentartext"/>
      </w:pPr>
      <w:r>
        <w:rPr>
          <w:rStyle w:val="Kommentarzeichen"/>
        </w:rPr>
        <w:annotationRef/>
      </w:r>
      <w:r>
        <w:t>P: Georg von Sachsen</w:t>
      </w:r>
    </w:p>
  </w:comment>
  <w:comment w:id="15" w:author="Abel Laura" w:date="2017-11-08T18:05:00Z" w:initials="AL">
    <w:p w14:paraId="013687C0" w14:textId="0DA2BEC5" w:rsidR="00980BA6" w:rsidRDefault="00980BA6">
      <w:pPr>
        <w:pStyle w:val="Kommentartext"/>
      </w:pPr>
      <w:r>
        <w:rPr>
          <w:rStyle w:val="Kommentarzeichen"/>
        </w:rPr>
        <w:annotationRef/>
      </w:r>
      <w:r w:rsidRPr="00383D73">
        <w:t xml:space="preserve">S: </w:t>
      </w:r>
      <w:r w:rsidR="00383D73" w:rsidRPr="00383D73">
        <w:t>Heira</w:t>
      </w:r>
      <w:r w:rsidRPr="00383D73">
        <w:t>t</w:t>
      </w:r>
      <w:r w:rsidR="007B0591">
        <w:t>, Projekt Polen – Sachsen</w:t>
      </w:r>
    </w:p>
  </w:comment>
  <w:comment w:id="16" w:author="Abel Laura" w:date="2017-11-08T18:09:00Z" w:initials="AL">
    <w:p w14:paraId="24027564" w14:textId="166FB148" w:rsidR="00980BA6" w:rsidRDefault="00980BA6">
      <w:pPr>
        <w:pStyle w:val="Kommentartext"/>
      </w:pPr>
      <w:r>
        <w:rPr>
          <w:rStyle w:val="Kommentarzeichen"/>
        </w:rPr>
        <w:annotationRef/>
      </w:r>
      <w:r w:rsidRPr="00383D73">
        <w:t xml:space="preserve">S: </w:t>
      </w:r>
      <w:r w:rsidR="00383D73" w:rsidRPr="00383D73">
        <w:t>Goldenes Vließ, 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B0472" w15:done="0"/>
  <w15:commentEx w15:paraId="3C0644D5" w15:done="0"/>
  <w15:commentEx w15:paraId="578B7ACA" w15:done="0"/>
  <w15:commentEx w15:paraId="1CF2884D" w15:done="0"/>
  <w15:commentEx w15:paraId="1F63C18C" w15:done="0"/>
  <w15:commentEx w15:paraId="5104EDF4" w15:done="0"/>
  <w15:commentEx w15:paraId="4529782A" w15:done="0"/>
  <w15:commentEx w15:paraId="62F3CAE2" w15:done="0"/>
  <w15:commentEx w15:paraId="4F129662" w15:done="0"/>
  <w15:commentEx w15:paraId="4A1890DB" w15:done="0"/>
  <w15:commentEx w15:paraId="45A18B01" w15:done="0"/>
  <w15:commentEx w15:paraId="615E77EF" w15:done="0"/>
  <w15:commentEx w15:paraId="002BEC1C" w15:done="0"/>
  <w15:commentEx w15:paraId="300DB14F" w15:done="0"/>
  <w15:commentEx w15:paraId="1857F3F4" w15:done="0"/>
  <w15:commentEx w15:paraId="013687C0" w15:done="0"/>
  <w15:commentEx w15:paraId="240275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B0472" w16cid:durableId="238CB559"/>
  <w16cid:commentId w16cid:paraId="3C0644D5" w16cid:durableId="238CB55A"/>
  <w16cid:commentId w16cid:paraId="578B7ACA" w16cid:durableId="238CB55B"/>
  <w16cid:commentId w16cid:paraId="1CF2884D" w16cid:durableId="238CB55C"/>
  <w16cid:commentId w16cid:paraId="1F63C18C" w16cid:durableId="238CB55D"/>
  <w16cid:commentId w16cid:paraId="5104EDF4" w16cid:durableId="238CB55E"/>
  <w16cid:commentId w16cid:paraId="4529782A" w16cid:durableId="238CB55F"/>
  <w16cid:commentId w16cid:paraId="62F3CAE2" w16cid:durableId="238CB560"/>
  <w16cid:commentId w16cid:paraId="4F129662" w16cid:durableId="238CB561"/>
  <w16cid:commentId w16cid:paraId="4A1890DB" w16cid:durableId="238CB562"/>
  <w16cid:commentId w16cid:paraId="45A18B01" w16cid:durableId="238CB563"/>
  <w16cid:commentId w16cid:paraId="615E77EF" w16cid:durableId="238CB564"/>
  <w16cid:commentId w16cid:paraId="002BEC1C" w16cid:durableId="238CB565"/>
  <w16cid:commentId w16cid:paraId="300DB14F" w16cid:durableId="238CB566"/>
  <w16cid:commentId w16cid:paraId="1857F3F4" w16cid:durableId="238CB567"/>
  <w16cid:commentId w16cid:paraId="013687C0" w16cid:durableId="238CB568"/>
  <w16cid:commentId w16cid:paraId="24027564" w16cid:durableId="238CB5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AA4"/>
    <w:rsid w:val="000928F1"/>
    <w:rsid w:val="00383D73"/>
    <w:rsid w:val="003B706F"/>
    <w:rsid w:val="003C4927"/>
    <w:rsid w:val="004A01C5"/>
    <w:rsid w:val="00537EC6"/>
    <w:rsid w:val="00543AA4"/>
    <w:rsid w:val="0058327C"/>
    <w:rsid w:val="0066347B"/>
    <w:rsid w:val="006F566B"/>
    <w:rsid w:val="007B0591"/>
    <w:rsid w:val="00900B97"/>
    <w:rsid w:val="00980BA6"/>
    <w:rsid w:val="009B5AD1"/>
    <w:rsid w:val="009D50F5"/>
    <w:rsid w:val="009F545C"/>
    <w:rsid w:val="00A5211C"/>
    <w:rsid w:val="00C463FA"/>
    <w:rsid w:val="00C71DB2"/>
    <w:rsid w:val="00F27ECD"/>
    <w:rsid w:val="00FD0D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833F"/>
  <w15:docId w15:val="{C44E183A-A7C0-4566-9AE6-B40462B5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7EC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43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F27EC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27EC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27EC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27EC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F27ECD"/>
    <w:pPr>
      <w:ind w:left="720"/>
      <w:contextualSpacing/>
    </w:pPr>
  </w:style>
  <w:style w:type="character" w:styleId="Kommentarzeichen">
    <w:name w:val="annotation reference"/>
    <w:basedOn w:val="Absatz-Standardschriftart"/>
    <w:uiPriority w:val="99"/>
    <w:semiHidden/>
    <w:unhideWhenUsed/>
    <w:rsid w:val="00FD0D27"/>
    <w:rPr>
      <w:sz w:val="16"/>
      <w:szCs w:val="16"/>
    </w:rPr>
  </w:style>
  <w:style w:type="paragraph" w:styleId="Kommentartext">
    <w:name w:val="annotation text"/>
    <w:basedOn w:val="Standard"/>
    <w:link w:val="KommentartextZchn"/>
    <w:uiPriority w:val="99"/>
    <w:semiHidden/>
    <w:unhideWhenUsed/>
    <w:rsid w:val="00FD0D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0D27"/>
    <w:rPr>
      <w:sz w:val="20"/>
      <w:szCs w:val="20"/>
    </w:rPr>
  </w:style>
  <w:style w:type="paragraph" w:styleId="Kommentarthema">
    <w:name w:val="annotation subject"/>
    <w:basedOn w:val="Kommentartext"/>
    <w:next w:val="Kommentartext"/>
    <w:link w:val="KommentarthemaZchn"/>
    <w:uiPriority w:val="99"/>
    <w:semiHidden/>
    <w:unhideWhenUsed/>
    <w:rsid w:val="00FD0D27"/>
    <w:rPr>
      <w:b/>
      <w:bCs/>
    </w:rPr>
  </w:style>
  <w:style w:type="character" w:customStyle="1" w:styleId="KommentarthemaZchn">
    <w:name w:val="Kommentarthema Zchn"/>
    <w:basedOn w:val="KommentartextZchn"/>
    <w:link w:val="Kommentarthema"/>
    <w:uiPriority w:val="99"/>
    <w:semiHidden/>
    <w:rsid w:val="00FD0D27"/>
    <w:rPr>
      <w:b/>
      <w:bCs/>
      <w:sz w:val="20"/>
      <w:szCs w:val="20"/>
    </w:rPr>
  </w:style>
  <w:style w:type="paragraph" w:styleId="Sprechblasentext">
    <w:name w:val="Balloon Text"/>
    <w:basedOn w:val="Standard"/>
    <w:link w:val="SprechblasentextZchn"/>
    <w:uiPriority w:val="99"/>
    <w:semiHidden/>
    <w:unhideWhenUsed/>
    <w:rsid w:val="00FD0D2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D0D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3333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21</cp:revision>
  <dcterms:created xsi:type="dcterms:W3CDTF">2015-10-27T09:32:00Z</dcterms:created>
  <dcterms:modified xsi:type="dcterms:W3CDTF">2022-11-07T21:24:00Z</dcterms:modified>
</cp:coreProperties>
</file>