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C3B2" w14:textId="77777777" w:rsidR="002A0A25" w:rsidRDefault="00C158B3" w:rsidP="002A0A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A0A25" w:rsidRPr="002A0A25">
        <w:rPr>
          <w:rFonts w:ascii="Times New Roman" w:hAnsi="Times New Roman" w:cs="Times New Roman"/>
          <w:b/>
          <w:sz w:val="28"/>
          <w:szCs w:val="28"/>
        </w:rPr>
        <w:t>154.</w:t>
      </w:r>
    </w:p>
    <w:p w14:paraId="3EB03903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A0A25" w:rsidRPr="002A0A25" w14:paraId="2FD24460" w14:textId="77777777" w:rsidTr="002A0A25">
        <w:tc>
          <w:tcPr>
            <w:tcW w:w="4606" w:type="dxa"/>
          </w:tcPr>
          <w:p w14:paraId="09880E85" w14:textId="77777777" w:rsidR="002A0A25" w:rsidRPr="002A0A25" w:rsidRDefault="002A0A25" w:rsidP="002A0A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A2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3A1C368" w14:textId="77777777" w:rsidR="002A0A25" w:rsidRPr="002A0A25" w:rsidRDefault="002A0A25" w:rsidP="002A0A2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0A25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3095D751" w14:textId="77777777" w:rsidR="002A0A25" w:rsidRP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F9FD" w14:textId="77777777" w:rsidR="002A0A25" w:rsidRPr="002A0A25" w:rsidRDefault="002A0A25" w:rsidP="00DA2561">
      <w:pPr>
        <w:pStyle w:val="RegestDeutsch"/>
      </w:pPr>
      <w:r w:rsidRPr="002A0A25">
        <w:t xml:space="preserve">Fürsprache für Herrn Jehan de </w:t>
      </w:r>
      <w:proofErr w:type="spellStart"/>
      <w:r w:rsidRPr="002A0A25">
        <w:t>Eustzringen</w:t>
      </w:r>
      <w:proofErr w:type="spellEnd"/>
      <w:r w:rsidRPr="002A0A25">
        <w:t>, der zur Regierung von Luxemburg kommen will.</w:t>
      </w:r>
    </w:p>
    <w:p w14:paraId="52906E9F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9F0B297" w14:textId="77777777" w:rsidR="0046630A" w:rsidRPr="0046630A" w:rsidRDefault="0046630A" w:rsidP="00DA2561">
      <w:pPr>
        <w:pStyle w:val="RegestEnglisch"/>
      </w:pPr>
      <w:r w:rsidRPr="0046630A">
        <w:t xml:space="preserve">Intercession on behalf of </w:t>
      </w:r>
      <w:proofErr w:type="spellStart"/>
      <w:r w:rsidRPr="0046630A">
        <w:t>Jehan</w:t>
      </w:r>
      <w:proofErr w:type="spellEnd"/>
      <w:r w:rsidRPr="0046630A">
        <w:t xml:space="preserve"> de </w:t>
      </w:r>
      <w:proofErr w:type="spellStart"/>
      <w:r w:rsidRPr="0046630A">
        <w:t>Eustzringen</w:t>
      </w:r>
      <w:proofErr w:type="spellEnd"/>
      <w:r w:rsidRPr="0046630A">
        <w:t>, who is planning to travel to the government of Luxembourg.</w:t>
      </w:r>
    </w:p>
    <w:p w14:paraId="720002C0" w14:textId="77777777" w:rsidR="0046630A" w:rsidRPr="00784C96" w:rsidRDefault="0046630A" w:rsidP="002A0A2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5766CED" w14:textId="77777777" w:rsidR="002A0A25" w:rsidRPr="00784C96" w:rsidRDefault="002A0A25" w:rsidP="007B6190">
      <w:pPr>
        <w:pStyle w:val="Archiv-undDruckvermerk"/>
      </w:pPr>
      <w:proofErr w:type="spellStart"/>
      <w:r w:rsidRPr="007B6190">
        <w:rPr>
          <w:lang w:val="fr-FR"/>
        </w:rPr>
        <w:t>Brüssel</w:t>
      </w:r>
      <w:proofErr w:type="spellEnd"/>
      <w:r w:rsidRPr="007B6190">
        <w:rPr>
          <w:lang w:val="fr-FR"/>
        </w:rPr>
        <w:t xml:space="preserve">. Arch. </w:t>
      </w:r>
      <w:proofErr w:type="spellStart"/>
      <w:r w:rsidRPr="007B6190">
        <w:rPr>
          <w:lang w:val="fr-FR"/>
        </w:rPr>
        <w:t>gén</w:t>
      </w:r>
      <w:proofErr w:type="spellEnd"/>
      <w:r w:rsidRPr="007B6190">
        <w:rPr>
          <w:lang w:val="fr-FR"/>
        </w:rPr>
        <w:t xml:space="preserve">. Papiers de l’État et de </w:t>
      </w:r>
      <w:proofErr w:type="spellStart"/>
      <w:r w:rsidRPr="007B6190">
        <w:rPr>
          <w:lang w:val="fr-FR"/>
        </w:rPr>
        <w:t>l’Aud</w:t>
      </w:r>
      <w:proofErr w:type="spellEnd"/>
      <w:r w:rsidRPr="007B6190">
        <w:rPr>
          <w:lang w:val="fr-FR"/>
        </w:rPr>
        <w:t xml:space="preserve">., vol. 93, </w:t>
      </w:r>
      <w:proofErr w:type="spellStart"/>
      <w:r w:rsidRPr="007B6190">
        <w:rPr>
          <w:lang w:val="fr-FR"/>
        </w:rPr>
        <w:t>Bl</w:t>
      </w:r>
      <w:proofErr w:type="spellEnd"/>
      <w:r w:rsidRPr="007B6190">
        <w:rPr>
          <w:lang w:val="fr-FR"/>
        </w:rPr>
        <w:t xml:space="preserve">. 3. </w:t>
      </w:r>
      <w:r w:rsidRPr="00784C96">
        <w:t>Original.</w:t>
      </w:r>
    </w:p>
    <w:p w14:paraId="2B3D663D" w14:textId="77777777" w:rsidR="00C158B3" w:rsidRDefault="00C158B3" w:rsidP="007B6190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>: Familienkorrespondenz Bd. 1, Nr. 154, S. 332.</w:t>
      </w:r>
    </w:p>
    <w:p w14:paraId="6D87F717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41F31C2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il y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docteur,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commentRangeStart w:id="0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0"/>
      <w:r w:rsidR="00C158B3">
        <w:rPr>
          <w:rStyle w:val="Kommentarzeichen"/>
        </w:rPr>
        <w:commentReference w:id="0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Eslinghen</w:t>
      </w:r>
      <w:commentRangeEnd w:id="1"/>
      <w:proofErr w:type="spellEnd"/>
      <w:r w:rsidR="00C158B3">
        <w:rPr>
          <w:rStyle w:val="Kommentarzeichen"/>
        </w:rPr>
        <w:commentReference w:id="1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nommé </w:t>
      </w:r>
      <w:commentRangeStart w:id="2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mess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Jehan 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Eustzringhen</w:t>
      </w:r>
      <w:commentRangeEnd w:id="2"/>
      <w:proofErr w:type="spellEnd"/>
      <w:r w:rsidR="00C158B3">
        <w:rPr>
          <w:rStyle w:val="Kommentarzeichen"/>
        </w:rPr>
        <w:commentReference w:id="2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lequel à cause qu’il est naturel du pays de </w:t>
      </w:r>
      <w:commentRangeStart w:id="3"/>
      <w:r w:rsidRPr="00784C96">
        <w:rPr>
          <w:rFonts w:ascii="Times New Roman" w:hAnsi="Times New Roman" w:cs="Times New Roman"/>
          <w:sz w:val="24"/>
          <w:szCs w:val="24"/>
          <w:lang w:val="fr-FR"/>
        </w:rPr>
        <w:t>Luxemburg</w:t>
      </w:r>
      <w:commentRangeEnd w:id="3"/>
      <w:r w:rsidR="00C158B3">
        <w:rPr>
          <w:rStyle w:val="Kommentarzeichen"/>
        </w:rPr>
        <w:commentReference w:id="3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et qu’il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son patrimoine,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desireroit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bien avoir placé et retenue de conseilleur au gouvernement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Luxemburg,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se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honnestement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retirer et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tousiou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rs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continuer au service de l’em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selon le bon vouloir qu’il a de ce faire. Et pour les bonnes et louables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vertuz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en sa personne, car pour sa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experiance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il tient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proofErr w:type="gram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l’empire place où nom de </w:t>
      </w:r>
      <w:commentRangeStart w:id="4"/>
      <w:r w:rsidRPr="00784C96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Treves</w:t>
      </w:r>
      <w:commentRangeEnd w:id="4"/>
      <w:proofErr w:type="spellEnd"/>
      <w:r w:rsidR="00C158B3">
        <w:rPr>
          <w:rStyle w:val="Kommentarzeichen"/>
        </w:rPr>
        <w:commentReference w:id="4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aussi en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consideraci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on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des bons et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loy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aulx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services qu’il 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et fait j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ournellement à sa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784C96">
        <w:rPr>
          <w:rFonts w:ascii="Times New Roman" w:hAnsi="Times New Roman" w:cs="Times New Roman"/>
          <w:sz w:val="24"/>
          <w:szCs w:val="24"/>
          <w:lang w:val="fr-FR"/>
        </w:rPr>
        <w:t>regi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proofErr w:type="gram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docteur pour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singuli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recommandé.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vous supplie bien humblement, ayant regard à ce que dessus et à ma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le vouloir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conseilleur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gouvernement</w:t>
      </w:r>
      <w:proofErr w:type="gram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Luxemburg. E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t avec que y </w:t>
      </w:r>
      <w:proofErr w:type="spellStart"/>
      <w:r w:rsidR="00784C96">
        <w:rPr>
          <w:rFonts w:ascii="Times New Roman" w:hAnsi="Times New Roman" w:cs="Times New Roman"/>
          <w:sz w:val="24"/>
          <w:szCs w:val="24"/>
          <w:lang w:val="fr-FR"/>
        </w:rPr>
        <w:t>pourvoierez</w:t>
      </w:r>
      <w:proofErr w:type="spellEnd"/>
      <w:r w:rsidR="00784C96">
        <w:rPr>
          <w:rFonts w:ascii="Times New Roman" w:hAnsi="Times New Roman" w:cs="Times New Roman"/>
          <w:sz w:val="24"/>
          <w:szCs w:val="24"/>
          <w:lang w:val="fr-FR"/>
        </w:rPr>
        <w:t xml:space="preserve"> de per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sonne idoine et digne de telle ou plus grande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84C9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moi ferez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honneur et plaisir dont vous prie en avoir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. Et sur ce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seigneur qui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BC49175" w14:textId="77777777" w:rsidR="002A0A25" w:rsidRPr="00784C96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5"/>
      <w:proofErr w:type="spellEnd"/>
      <w:r w:rsidR="00C158B3">
        <w:rPr>
          <w:rStyle w:val="Kommentarzeichen"/>
        </w:rPr>
        <w:commentReference w:id="5"/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784C96"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0F0CEEE7" w14:textId="77777777" w:rsidR="002A0A25" w:rsidRDefault="002A0A25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784C9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84C96">
        <w:rPr>
          <w:rFonts w:ascii="Times New Roman" w:hAnsi="Times New Roman" w:cs="Times New Roman"/>
          <w:sz w:val="24"/>
          <w:szCs w:val="24"/>
          <w:lang w:val="fr-FR"/>
        </w:rPr>
        <w:t>nepveuFerdinandus</w:t>
      </w:r>
      <w:proofErr w:type="spellEnd"/>
      <w:r w:rsidRPr="00784C9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E35CCA3" w14:textId="77777777" w:rsidR="00784C96" w:rsidRPr="00784C96" w:rsidRDefault="00784C96" w:rsidP="002A0A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F8764F" w14:textId="77777777" w:rsidR="002A0A25" w:rsidRDefault="002A0A25" w:rsidP="00DA2561">
      <w:pPr>
        <w:pStyle w:val="Kommentar"/>
        <w:rPr>
          <w:lang w:val="fr-FR"/>
        </w:rPr>
      </w:pPr>
      <w:proofErr w:type="spellStart"/>
      <w:r w:rsidRPr="00784C96">
        <w:rPr>
          <w:lang w:val="fr-FR"/>
        </w:rPr>
        <w:t>Rückwärts</w:t>
      </w:r>
      <w:proofErr w:type="spellEnd"/>
      <w:r w:rsidRPr="00784C96">
        <w:rPr>
          <w:lang w:val="fr-FR"/>
        </w:rPr>
        <w:t xml:space="preserve"> Adresse: </w:t>
      </w:r>
      <w:r w:rsidRPr="00DA2561">
        <w:rPr>
          <w:i w:val="0"/>
          <w:lang w:val="fr-FR"/>
        </w:rPr>
        <w:t xml:space="preserve">A </w:t>
      </w:r>
      <w:proofErr w:type="spellStart"/>
      <w:r w:rsidR="00784C96" w:rsidRPr="00DA2561">
        <w:rPr>
          <w:i w:val="0"/>
          <w:lang w:val="fr-FR"/>
        </w:rPr>
        <w:t>m</w:t>
      </w:r>
      <w:r w:rsidR="00784C96" w:rsidRPr="00DA2561">
        <w:rPr>
          <w:i w:val="0"/>
          <w:vertAlign w:val="superscript"/>
          <w:lang w:val="fr-FR"/>
        </w:rPr>
        <w:t>me</w:t>
      </w:r>
      <w:proofErr w:type="spellEnd"/>
      <w:r w:rsidRPr="00DA2561">
        <w:rPr>
          <w:i w:val="0"/>
          <w:lang w:val="fr-FR"/>
        </w:rPr>
        <w:t xml:space="preserve">, ma bonne tante, </w:t>
      </w:r>
      <w:proofErr w:type="spellStart"/>
      <w:r w:rsidRPr="00DA2561">
        <w:rPr>
          <w:i w:val="0"/>
          <w:lang w:val="fr-FR"/>
        </w:rPr>
        <w:t>m</w:t>
      </w:r>
      <w:r w:rsidRPr="00DA2561">
        <w:rPr>
          <w:i w:val="0"/>
          <w:vertAlign w:val="superscript"/>
          <w:lang w:val="fr-FR"/>
        </w:rPr>
        <w:t>m</w:t>
      </w:r>
      <w:r w:rsidR="00784C96" w:rsidRPr="00DA2561">
        <w:rPr>
          <w:i w:val="0"/>
          <w:vertAlign w:val="superscript"/>
          <w:lang w:val="fr-FR"/>
        </w:rPr>
        <w:t>e</w:t>
      </w:r>
      <w:proofErr w:type="spellEnd"/>
      <w:r w:rsidRPr="00DA2561">
        <w:rPr>
          <w:i w:val="0"/>
          <w:lang w:val="fr-FR"/>
        </w:rPr>
        <w:t xml:space="preserve"> l’</w:t>
      </w:r>
      <w:proofErr w:type="spellStart"/>
      <w:r w:rsidRPr="00DA2561">
        <w:rPr>
          <w:i w:val="0"/>
          <w:lang w:val="fr-FR"/>
        </w:rPr>
        <w:t>ar</w:t>
      </w:r>
      <w:r w:rsidR="00784C96" w:rsidRPr="00DA2561">
        <w:rPr>
          <w:i w:val="0"/>
          <w:lang w:val="fr-FR"/>
        </w:rPr>
        <w:t>c</w:t>
      </w:r>
      <w:r w:rsidRPr="00DA2561">
        <w:rPr>
          <w:i w:val="0"/>
          <w:lang w:val="fr-FR"/>
        </w:rPr>
        <w:t>hiducesse</w:t>
      </w:r>
      <w:proofErr w:type="spellEnd"/>
      <w:r w:rsidRPr="00DA2561">
        <w:rPr>
          <w:i w:val="0"/>
          <w:lang w:val="fr-FR"/>
        </w:rPr>
        <w:t xml:space="preserve"> d’</w:t>
      </w:r>
      <w:proofErr w:type="spellStart"/>
      <w:r w:rsidRPr="00DA2561">
        <w:rPr>
          <w:i w:val="0"/>
          <w:lang w:val="fr-FR"/>
        </w:rPr>
        <w:t>Austrice</w:t>
      </w:r>
      <w:proofErr w:type="spellEnd"/>
      <w:r w:rsidRPr="00DA2561">
        <w:rPr>
          <w:i w:val="0"/>
          <w:lang w:val="fr-FR"/>
        </w:rPr>
        <w:t xml:space="preserve">, </w:t>
      </w:r>
      <w:proofErr w:type="spellStart"/>
      <w:r w:rsidRPr="00DA2561">
        <w:rPr>
          <w:i w:val="0"/>
          <w:lang w:val="fr-FR"/>
        </w:rPr>
        <w:t>ducesse</w:t>
      </w:r>
      <w:proofErr w:type="spellEnd"/>
      <w:r w:rsidRPr="00DA2561">
        <w:rPr>
          <w:i w:val="0"/>
          <w:lang w:val="fr-FR"/>
        </w:rPr>
        <w:t xml:space="preserve"> et </w:t>
      </w:r>
      <w:proofErr w:type="spellStart"/>
      <w:r w:rsidRPr="00DA2561">
        <w:rPr>
          <w:i w:val="0"/>
          <w:lang w:val="fr-FR"/>
        </w:rPr>
        <w:t>contesse</w:t>
      </w:r>
      <w:proofErr w:type="spellEnd"/>
      <w:r w:rsidRPr="00DA2561">
        <w:rPr>
          <w:i w:val="0"/>
          <w:lang w:val="fr-FR"/>
        </w:rPr>
        <w:t xml:space="preserve"> de </w:t>
      </w:r>
      <w:proofErr w:type="spellStart"/>
      <w:r w:rsidRPr="00DA2561">
        <w:rPr>
          <w:i w:val="0"/>
          <w:lang w:val="fr-FR"/>
        </w:rPr>
        <w:t>Bourgoingne</w:t>
      </w:r>
      <w:proofErr w:type="spellEnd"/>
      <w:r w:rsidRPr="00DA2561">
        <w:rPr>
          <w:i w:val="0"/>
          <w:lang w:val="fr-FR"/>
        </w:rPr>
        <w:t xml:space="preserve">, </w:t>
      </w:r>
      <w:proofErr w:type="spellStart"/>
      <w:r w:rsidRPr="00DA2561">
        <w:rPr>
          <w:i w:val="0"/>
          <w:lang w:val="fr-FR"/>
        </w:rPr>
        <w:t>regente</w:t>
      </w:r>
      <w:proofErr w:type="spellEnd"/>
      <w:r w:rsidRPr="00DA2561">
        <w:rPr>
          <w:i w:val="0"/>
          <w:lang w:val="fr-FR"/>
        </w:rPr>
        <w:t xml:space="preserve"> et gouvernante etc.</w:t>
      </w:r>
    </w:p>
    <w:p w14:paraId="06DFA086" w14:textId="77777777" w:rsidR="00784C96" w:rsidRPr="00DA2561" w:rsidRDefault="00784C96" w:rsidP="00784C96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4C1DF6D7" w14:textId="77777777" w:rsidR="00784C96" w:rsidRPr="00784C96" w:rsidRDefault="00784C96" w:rsidP="0004348A">
      <w:pPr>
        <w:pStyle w:val="Kommentar"/>
      </w:pPr>
      <w:r>
        <w:t>a</w:t>
      </w:r>
      <w:r w:rsidRPr="00784C96">
        <w:t xml:space="preserve">) von </w:t>
      </w:r>
      <w:proofErr w:type="spellStart"/>
      <w:r w:rsidRPr="0004348A">
        <w:rPr>
          <w:i w:val="0"/>
        </w:rPr>
        <w:t>vostre</w:t>
      </w:r>
      <w:proofErr w:type="spellEnd"/>
      <w:r w:rsidRPr="00784C96">
        <w:t xml:space="preserve"> an eigenhändig.</w:t>
      </w:r>
    </w:p>
    <w:p w14:paraId="34937EDB" w14:textId="77777777" w:rsidR="002A0A25" w:rsidRPr="00784C96" w:rsidRDefault="002A0A25" w:rsidP="0004348A">
      <w:pPr>
        <w:pStyle w:val="Kommentar"/>
      </w:pPr>
      <w:r w:rsidRPr="00784C96">
        <w:t xml:space="preserve">Der Name </w:t>
      </w:r>
      <w:proofErr w:type="spellStart"/>
      <w:r w:rsidRPr="00784C96">
        <w:t>Eustzringgen</w:t>
      </w:r>
      <w:proofErr w:type="spellEnd"/>
      <w:r w:rsidRPr="00784C96">
        <w:t xml:space="preserve"> ist etwas undeutlich geschrieben.</w:t>
      </w:r>
    </w:p>
    <w:p w14:paraId="6F876C1F" w14:textId="77777777" w:rsidR="00784C96" w:rsidRPr="00784C96" w:rsidRDefault="00784C96" w:rsidP="0004348A">
      <w:pPr>
        <w:pStyle w:val="Kommentar"/>
      </w:pPr>
    </w:p>
    <w:sectPr w:rsidR="00784C96" w:rsidRPr="00784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2:43:00Z" w:initials="AL">
    <w:p w14:paraId="2D047BC6" w14:textId="26308F28" w:rsidR="00C158B3" w:rsidRDefault="00C158B3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4393F">
        <w:t xml:space="preserve">HRR, </w:t>
      </w:r>
      <w:r>
        <w:t>Regiment</w:t>
      </w:r>
    </w:p>
  </w:comment>
  <w:comment w:id="1" w:author="Abel Laura" w:date="2017-11-16T12:43:00Z" w:initials="AL">
    <w:p w14:paraId="200D324C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2" w:author="Abel Laura" w:date="2017-11-16T12:45:00Z" w:initials="AL">
    <w:p w14:paraId="354F5F82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 w:rsidRPr="007B6190">
        <w:t xml:space="preserve">P: </w:t>
      </w:r>
      <w:proofErr w:type="spellStart"/>
      <w:r w:rsidRPr="007B6190">
        <w:t>Eustzringen</w:t>
      </w:r>
      <w:proofErr w:type="spellEnd"/>
      <w:r w:rsidRPr="007B6190">
        <w:t xml:space="preserve">, Jehan de, Dr. (vielleicht identisch mit Dr. </w:t>
      </w:r>
      <w:proofErr w:type="spellStart"/>
      <w:r w:rsidRPr="007B6190">
        <w:t>Enscheinghen</w:t>
      </w:r>
      <w:proofErr w:type="spellEnd"/>
      <w:r w:rsidRPr="007B6190">
        <w:t>)</w:t>
      </w:r>
    </w:p>
  </w:comment>
  <w:comment w:id="3" w:author="Abel Laura" w:date="2017-11-16T12:45:00Z" w:initials="AL">
    <w:p w14:paraId="410FC628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Luxemburg</w:t>
      </w:r>
    </w:p>
  </w:comment>
  <w:comment w:id="4" w:author="Abel Laura" w:date="2017-11-16T12:46:00Z" w:initials="AL">
    <w:p w14:paraId="1531D4C2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 w:rsidR="00B708AE" w:rsidRPr="00225E2A">
        <w:rPr>
          <w:rFonts w:cstheme="minorHAnsi"/>
          <w:sz w:val="22"/>
          <w:szCs w:val="22"/>
        </w:rPr>
        <w:t xml:space="preserve">P: </w:t>
      </w:r>
      <w:proofErr w:type="spellStart"/>
      <w:r w:rsidR="00B708AE">
        <w:rPr>
          <w:rFonts w:cstheme="minorHAnsi"/>
          <w:bCs/>
          <w:color w:val="222222"/>
          <w:sz w:val="22"/>
          <w:szCs w:val="22"/>
          <w:shd w:val="clear" w:color="auto" w:fill="FFFFFF"/>
        </w:rPr>
        <w:t>Greiffenklau</w:t>
      </w:r>
      <w:proofErr w:type="spellEnd"/>
      <w:r w:rsidR="00B708A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, </w:t>
      </w:r>
      <w:r w:rsidR="00B708AE">
        <w:rPr>
          <w:rFonts w:cstheme="minorHAnsi"/>
          <w:sz w:val="22"/>
          <w:szCs w:val="22"/>
        </w:rPr>
        <w:t>Richard von</w:t>
      </w:r>
    </w:p>
  </w:comment>
  <w:comment w:id="5" w:author="Abel Laura" w:date="2017-11-16T12:43:00Z" w:initials="AL">
    <w:p w14:paraId="33BBE35B" w14:textId="77777777" w:rsidR="00C158B3" w:rsidRDefault="00C158B3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047BC6" w15:done="0"/>
  <w15:commentEx w15:paraId="200D324C" w15:done="0"/>
  <w15:commentEx w15:paraId="354F5F82" w15:done="0"/>
  <w15:commentEx w15:paraId="410FC628" w15:done="0"/>
  <w15:commentEx w15:paraId="1531D4C2" w15:done="0"/>
  <w15:commentEx w15:paraId="33BBE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047BC6" w16cid:durableId="238CCF78"/>
  <w16cid:commentId w16cid:paraId="200D324C" w16cid:durableId="238CCF79"/>
  <w16cid:commentId w16cid:paraId="354F5F82" w16cid:durableId="238CCF7A"/>
  <w16cid:commentId w16cid:paraId="410FC628" w16cid:durableId="238CCF7B"/>
  <w16cid:commentId w16cid:paraId="1531D4C2" w16cid:durableId="238CCF7C"/>
  <w16cid:commentId w16cid:paraId="33BBE35B" w16cid:durableId="238CCF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A25"/>
    <w:rsid w:val="0004348A"/>
    <w:rsid w:val="002A0A25"/>
    <w:rsid w:val="0046630A"/>
    <w:rsid w:val="00784C96"/>
    <w:rsid w:val="007B6190"/>
    <w:rsid w:val="00B708AE"/>
    <w:rsid w:val="00C158B3"/>
    <w:rsid w:val="00D13D33"/>
    <w:rsid w:val="00DA2561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021A"/>
  <w15:docId w15:val="{17C5508D-1F5D-46E9-9004-641A3F60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25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A256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A256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158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58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58B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58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58B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1721</Characters>
  <Application>Microsoft Office Word</Application>
  <DocSecurity>0</DocSecurity>
  <Lines>14</Lines>
  <Paragraphs>3</Paragraphs>
  <ScaleCrop>false</ScaleCrop>
  <Company>Universität Salzburg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2015-11-04T10:52:00Z</dcterms:created>
  <dcterms:modified xsi:type="dcterms:W3CDTF">2020-12-22T19:03:00Z</dcterms:modified>
</cp:coreProperties>
</file>