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8D" w:rsidRPr="003E61C2" w:rsidRDefault="00A6796B">
      <w:pPr>
        <w:rPr>
          <w:rFonts w:ascii="Times New Roman" w:eastAsia="Arial Unicode MS" w:hAnsi="Times New Roman" w:cs="Times New Roman"/>
          <w:i/>
          <w:color w:val="000000"/>
          <w:sz w:val="32"/>
          <w:szCs w:val="32"/>
          <w:bdr w:val="nil"/>
          <w:lang w:bidi="ar-SA"/>
        </w:rPr>
      </w:pPr>
      <w:r w:rsidRPr="003E61C2">
        <w:rPr>
          <w:rFonts w:ascii="Times New Roman" w:hAnsi="Times New Roman" w:cs="Times New Roman"/>
          <w:b/>
          <w:bCs/>
          <w:sz w:val="28"/>
          <w:szCs w:val="34"/>
        </w:rPr>
        <w:t>Objectives</w:t>
      </w:r>
      <w:r w:rsidR="00957DA6" w:rsidRPr="003E61C2">
        <w:rPr>
          <w:rFonts w:ascii="Times New Roman" w:hAnsi="Times New Roman" w:cs="Times New Roman"/>
          <w:b/>
          <w:bCs/>
          <w:sz w:val="28"/>
          <w:cs/>
        </w:rPr>
        <w:t>:</w:t>
      </w:r>
    </w:p>
    <w:p w:rsidR="00957DA6" w:rsidRPr="003E61C2" w:rsidRDefault="00957DA6" w:rsidP="00F01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Morse code is a method of transmitting text information as a series of on</w:t>
      </w:r>
      <w:r w:rsidRPr="003E61C2">
        <w:rPr>
          <w:rFonts w:ascii="Times New Roman" w:hAnsi="Times New Roman" w:cs="Times New Roman"/>
          <w:sz w:val="24"/>
          <w:szCs w:val="24"/>
          <w:cs/>
        </w:rPr>
        <w:t>-</w:t>
      </w:r>
      <w:r w:rsidRPr="003E61C2">
        <w:rPr>
          <w:rFonts w:ascii="Times New Roman" w:hAnsi="Times New Roman" w:cs="Times New Roman"/>
          <w:sz w:val="24"/>
          <w:szCs w:val="24"/>
        </w:rPr>
        <w:t>off tones, lights, or clicks that can be directly understood by a skilled listener or observer without special equipment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It is named for Samuel F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B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Morse, an inventor of the telegraph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</w:p>
    <w:p w:rsidR="00CA7A52" w:rsidRPr="003E61C2" w:rsidRDefault="00957DA6" w:rsidP="00F01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Morse code is used by some amateur radio operators, although knowledge of and proficiency with it is no longer required for licensing in most countries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Pilots and air traffic controllers usually need only a cursory understanding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Aeronautical navigational aids, such as VORs and NDBs, constantly identify in Morse code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Compared to voice, Morse code is less sensitive to poor signal conditions, yet still comprehensible to humans without a decoding device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Morse is, therefore, a useful alternative to synthesized speech for sending automated data to skilled listeners on voice channels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Many amateur radio repeaters, for example, identify with Morse, even though they are used for voice communications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 xml:space="preserve">In an emergency, Morse code can be sent by improvised methods that can be easily </w:t>
      </w:r>
      <w:r w:rsidRPr="003E61C2">
        <w:rPr>
          <w:rFonts w:ascii="Times New Roman" w:hAnsi="Times New Roman" w:cs="Times New Roman"/>
          <w:sz w:val="24"/>
          <w:szCs w:val="24"/>
          <w:cs/>
        </w:rPr>
        <w:t>"</w:t>
      </w:r>
      <w:r w:rsidRPr="003E61C2">
        <w:rPr>
          <w:rFonts w:ascii="Times New Roman" w:hAnsi="Times New Roman" w:cs="Times New Roman"/>
          <w:sz w:val="24"/>
          <w:szCs w:val="24"/>
        </w:rPr>
        <w:t>keyed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" </w:t>
      </w:r>
      <w:r w:rsidRPr="003E61C2">
        <w:rPr>
          <w:rFonts w:ascii="Times New Roman" w:hAnsi="Times New Roman" w:cs="Times New Roman"/>
          <w:sz w:val="24"/>
          <w:szCs w:val="24"/>
        </w:rPr>
        <w:t>on and off, making it one of the simplest and most versatile methods of telecommunication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The most common distress signal is SOS or three dots, three dashes, and three dots, internationally recognized by treaty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</w:p>
    <w:p w:rsidR="00795C6E" w:rsidRPr="003E61C2" w:rsidRDefault="00795C6E">
      <w:pPr>
        <w:rPr>
          <w:rFonts w:ascii="Times New Roman" w:hAnsi="Times New Roman" w:cs="Times New Roman"/>
          <w:sz w:val="28"/>
          <w:szCs w:val="34"/>
        </w:rPr>
      </w:pPr>
      <w:r w:rsidRPr="003E61C2">
        <w:rPr>
          <w:rFonts w:ascii="Times New Roman" w:hAnsi="Times New Roman" w:cs="Times New Roman"/>
          <w:sz w:val="28"/>
          <w:cs/>
        </w:rPr>
        <w:br w:type="page"/>
      </w:r>
    </w:p>
    <w:p w:rsidR="00CA7A52" w:rsidRPr="003E61C2" w:rsidRDefault="00CA7A52">
      <w:pPr>
        <w:rPr>
          <w:rFonts w:ascii="Times New Roman" w:hAnsi="Times New Roman" w:cs="Times New Roman"/>
          <w:b/>
          <w:bCs/>
          <w:sz w:val="28"/>
          <w:szCs w:val="34"/>
        </w:rPr>
      </w:pPr>
      <w:r w:rsidRPr="003E61C2">
        <w:rPr>
          <w:rFonts w:ascii="Times New Roman" w:hAnsi="Times New Roman" w:cs="Times New Roman"/>
          <w:b/>
          <w:bCs/>
          <w:sz w:val="28"/>
          <w:szCs w:val="34"/>
        </w:rPr>
        <w:lastRenderedPageBreak/>
        <w:t>System Design</w:t>
      </w:r>
      <w:r w:rsidRPr="003E61C2">
        <w:rPr>
          <w:rFonts w:ascii="Times New Roman" w:hAnsi="Times New Roman" w:cs="Times New Roman"/>
          <w:b/>
          <w:bCs/>
          <w:sz w:val="28"/>
          <w:cs/>
        </w:rPr>
        <w:t>:</w:t>
      </w:r>
    </w:p>
    <w:p w:rsidR="00CA7A52" w:rsidRPr="003E61C2" w:rsidRDefault="005E2839" w:rsidP="00F01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There are different types of Morse code for some different countries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We are using International Morse Code for our project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A chart of International Morse Code signals and their representative values is given below</w:t>
      </w:r>
      <w:r w:rsidRPr="003E61C2">
        <w:rPr>
          <w:rFonts w:ascii="Times New Roman" w:hAnsi="Times New Roman" w:cs="Times New Roman"/>
          <w:sz w:val="24"/>
          <w:szCs w:val="24"/>
          <w:cs/>
        </w:rPr>
        <w:t>:</w:t>
      </w:r>
    </w:p>
    <w:p w:rsidR="005E2839" w:rsidRPr="003E61C2" w:rsidRDefault="005E2839" w:rsidP="00F010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42738655" wp14:editId="64F542FE">
            <wp:extent cx="5172075" cy="4838393"/>
            <wp:effectExtent l="0" t="0" r="0" b="0"/>
            <wp:docPr id="1" name="Picture 0" descr="450px-International_Morse_Cod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px-International_Morse_Code.sv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291" cy="48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BB" w:rsidRPr="003E61C2" w:rsidRDefault="001A72BB" w:rsidP="00F010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61C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1C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1C2">
        <w:rPr>
          <w:rFonts w:ascii="Times New Roman" w:hAnsi="Times New Roman" w:cs="Times New Roman"/>
          <w:b/>
          <w:bCs/>
          <w:sz w:val="24"/>
          <w:szCs w:val="24"/>
        </w:rPr>
        <w:tab/>
        <w:t>Fig</w:t>
      </w:r>
      <w:r w:rsidRPr="003E61C2">
        <w:rPr>
          <w:rFonts w:ascii="Times New Roman" w:hAnsi="Times New Roman" w:cs="Times New Roman"/>
          <w:b/>
          <w:bCs/>
          <w:sz w:val="24"/>
          <w:szCs w:val="24"/>
          <w:cs/>
        </w:rPr>
        <w:t>-</w:t>
      </w:r>
      <w:r w:rsidRPr="003E61C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E61C2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: </w:t>
      </w:r>
      <w:r w:rsidRPr="003E61C2">
        <w:rPr>
          <w:rFonts w:ascii="Times New Roman" w:hAnsi="Times New Roman" w:cs="Times New Roman"/>
          <w:b/>
          <w:bCs/>
          <w:sz w:val="24"/>
          <w:szCs w:val="24"/>
        </w:rPr>
        <w:t>International Morse code Chart</w:t>
      </w:r>
    </w:p>
    <w:p w:rsidR="001A72BB" w:rsidRPr="003E61C2" w:rsidRDefault="001A72BB" w:rsidP="00F010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2E60" w:rsidRPr="003E61C2" w:rsidRDefault="000450E8" w:rsidP="00F01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 xml:space="preserve">Each Morse code symbol represents either a text character </w:t>
      </w:r>
      <w:r w:rsidRPr="003E61C2">
        <w:rPr>
          <w:rFonts w:ascii="Times New Roman" w:hAnsi="Times New Roman" w:cs="Times New Roman"/>
          <w:sz w:val="24"/>
          <w:szCs w:val="24"/>
          <w:cs/>
        </w:rPr>
        <w:t>(</w:t>
      </w:r>
      <w:r w:rsidRPr="003E61C2">
        <w:rPr>
          <w:rFonts w:ascii="Times New Roman" w:hAnsi="Times New Roman" w:cs="Times New Roman"/>
          <w:sz w:val="24"/>
          <w:szCs w:val="24"/>
        </w:rPr>
        <w:t>letter or numeral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3E61C2">
        <w:rPr>
          <w:rFonts w:ascii="Times New Roman" w:hAnsi="Times New Roman" w:cs="Times New Roman"/>
          <w:sz w:val="24"/>
          <w:szCs w:val="24"/>
        </w:rPr>
        <w:t xml:space="preserve">or a </w:t>
      </w:r>
      <w:r w:rsidRPr="003E61C2">
        <w:rPr>
          <w:rFonts w:ascii="Times New Roman" w:hAnsi="Times New Roman" w:cs="Times New Roman"/>
          <w:sz w:val="24"/>
          <w:szCs w:val="24"/>
          <w:cs/>
        </w:rPr>
        <w:t>‘</w:t>
      </w:r>
      <w:proofErr w:type="spellStart"/>
      <w:r w:rsidRPr="003E61C2">
        <w:rPr>
          <w:rFonts w:ascii="Times New Roman" w:hAnsi="Times New Roman" w:cs="Times New Roman"/>
          <w:sz w:val="24"/>
          <w:szCs w:val="24"/>
        </w:rPr>
        <w:t>prosign</w:t>
      </w:r>
      <w:proofErr w:type="spellEnd"/>
      <w:r w:rsidRPr="003E61C2">
        <w:rPr>
          <w:rFonts w:ascii="Times New Roman" w:hAnsi="Times New Roman" w:cs="Times New Roman"/>
          <w:sz w:val="24"/>
          <w:szCs w:val="24"/>
          <w:cs/>
        </w:rPr>
        <w:t xml:space="preserve">’ </w:t>
      </w:r>
      <w:r w:rsidRPr="003E61C2">
        <w:rPr>
          <w:rFonts w:ascii="Times New Roman" w:hAnsi="Times New Roman" w:cs="Times New Roman"/>
          <w:sz w:val="24"/>
          <w:szCs w:val="24"/>
        </w:rPr>
        <w:t>and is represented by a unique sequence of dots and dashes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The duration of a dash is three times the duration of a dot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Each dot or dash is followed by a short silence, equal to the dot duration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 xml:space="preserve">The letters of a word are separated by a space equal to three dots </w:t>
      </w:r>
      <w:r w:rsidRPr="003E61C2">
        <w:rPr>
          <w:rFonts w:ascii="Times New Roman" w:hAnsi="Times New Roman" w:cs="Times New Roman"/>
          <w:sz w:val="24"/>
          <w:szCs w:val="24"/>
          <w:cs/>
        </w:rPr>
        <w:t>(</w:t>
      </w:r>
      <w:r w:rsidRPr="003E61C2">
        <w:rPr>
          <w:rFonts w:ascii="Times New Roman" w:hAnsi="Times New Roman" w:cs="Times New Roman"/>
          <w:sz w:val="24"/>
          <w:szCs w:val="24"/>
        </w:rPr>
        <w:t>one dash</w:t>
      </w:r>
      <w:r w:rsidRPr="003E61C2">
        <w:rPr>
          <w:rFonts w:ascii="Times New Roman" w:hAnsi="Times New Roman" w:cs="Times New Roman"/>
          <w:sz w:val="24"/>
          <w:szCs w:val="24"/>
          <w:cs/>
        </w:rPr>
        <w:t>)</w:t>
      </w:r>
      <w:r w:rsidRPr="003E61C2">
        <w:rPr>
          <w:rFonts w:ascii="Times New Roman" w:hAnsi="Times New Roman" w:cs="Times New Roman"/>
          <w:sz w:val="24"/>
          <w:szCs w:val="24"/>
        </w:rPr>
        <w:t>, and the words are separated by a space equal to seven dots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The dot duration is the basic unit of time measurement in code transmission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</w:p>
    <w:p w:rsidR="005E2839" w:rsidRPr="003E61C2" w:rsidRDefault="00F42992" w:rsidP="00F01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Before going into details of the procedure, it</w:t>
      </w:r>
      <w:r w:rsidRPr="003E61C2">
        <w:rPr>
          <w:rFonts w:ascii="Times New Roman" w:hAnsi="Times New Roman" w:cs="Times New Roman"/>
          <w:sz w:val="24"/>
          <w:szCs w:val="24"/>
          <w:cs/>
        </w:rPr>
        <w:t>’</w:t>
      </w:r>
      <w:r w:rsidRPr="003E61C2">
        <w:rPr>
          <w:rFonts w:ascii="Times New Roman" w:hAnsi="Times New Roman" w:cs="Times New Roman"/>
          <w:sz w:val="24"/>
          <w:szCs w:val="24"/>
        </w:rPr>
        <w:t>s better to observe the circuit diagram first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  <w:r w:rsidR="00C21456" w:rsidRPr="003E61C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B7AA8" w:rsidRPr="003E61C2">
        <w:rPr>
          <w:rFonts w:ascii="Times New Roman" w:hAnsi="Times New Roman" w:cs="Times New Roman"/>
          <w:sz w:val="24"/>
          <w:szCs w:val="24"/>
        </w:rPr>
        <w:t>Our circuit diagram is given below</w:t>
      </w:r>
      <w:r w:rsidR="008B7AA8" w:rsidRPr="003E61C2">
        <w:rPr>
          <w:rFonts w:ascii="Times New Roman" w:hAnsi="Times New Roman" w:cs="Times New Roman"/>
          <w:sz w:val="24"/>
          <w:szCs w:val="24"/>
          <w:cs/>
        </w:rPr>
        <w:t>:</w:t>
      </w:r>
    </w:p>
    <w:p w:rsidR="008B7AA8" w:rsidRPr="003E61C2" w:rsidRDefault="008B7AA8" w:rsidP="00F0105D">
      <w:pPr>
        <w:spacing w:after="0"/>
        <w:jc w:val="center"/>
        <w:rPr>
          <w:rFonts w:ascii="Times New Roman" w:hAnsi="Times New Roman" w:cs="Times New Roman"/>
          <w:sz w:val="28"/>
          <w:szCs w:val="34"/>
        </w:rPr>
      </w:pPr>
      <w:r w:rsidRPr="003E61C2">
        <w:rPr>
          <w:rFonts w:ascii="Times New Roman" w:hAnsi="Times New Roman" w:cs="Times New Roman"/>
          <w:noProof/>
          <w:sz w:val="28"/>
          <w:szCs w:val="34"/>
          <w:lang w:bidi="bn-BD"/>
        </w:rPr>
        <w:lastRenderedPageBreak/>
        <w:drawing>
          <wp:inline distT="0" distB="0" distL="0" distR="0" wp14:anchorId="7A3E9E94" wp14:editId="4F568AFA">
            <wp:extent cx="5943600" cy="3748405"/>
            <wp:effectExtent l="19050" t="0" r="0" b="0"/>
            <wp:docPr id="2" name="Picture 1" descr="d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92" w:rsidRPr="003E61C2" w:rsidRDefault="00F42992" w:rsidP="00F0105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4"/>
        </w:rPr>
      </w:pPr>
      <w:r w:rsidRPr="003E61C2">
        <w:rPr>
          <w:rFonts w:ascii="Times New Roman" w:hAnsi="Times New Roman" w:cs="Times New Roman"/>
          <w:b/>
          <w:bCs/>
          <w:sz w:val="24"/>
          <w:szCs w:val="30"/>
        </w:rPr>
        <w:t>Fig</w:t>
      </w:r>
      <w:r w:rsidR="001A72BB" w:rsidRPr="003E61C2">
        <w:rPr>
          <w:rFonts w:ascii="Times New Roman" w:hAnsi="Times New Roman" w:cs="Times New Roman"/>
          <w:b/>
          <w:bCs/>
          <w:sz w:val="24"/>
          <w:szCs w:val="24"/>
          <w:cs/>
        </w:rPr>
        <w:t>-</w:t>
      </w:r>
      <w:r w:rsidR="001A72BB" w:rsidRPr="003E61C2">
        <w:rPr>
          <w:rFonts w:ascii="Times New Roman" w:hAnsi="Times New Roman" w:cs="Times New Roman"/>
          <w:b/>
          <w:bCs/>
          <w:sz w:val="24"/>
          <w:szCs w:val="30"/>
        </w:rPr>
        <w:t>2</w:t>
      </w:r>
      <w:r w:rsidRPr="003E61C2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: </w:t>
      </w:r>
      <w:r w:rsidRPr="003E61C2">
        <w:rPr>
          <w:rFonts w:ascii="Times New Roman" w:hAnsi="Times New Roman" w:cs="Times New Roman"/>
          <w:b/>
          <w:bCs/>
          <w:sz w:val="24"/>
          <w:szCs w:val="30"/>
        </w:rPr>
        <w:t>Circuit diagram for Morse code decoder</w:t>
      </w:r>
    </w:p>
    <w:p w:rsidR="00F42992" w:rsidRPr="003E61C2" w:rsidRDefault="00F42992" w:rsidP="00F0105D">
      <w:pPr>
        <w:spacing w:after="0"/>
        <w:rPr>
          <w:rFonts w:ascii="Times New Roman" w:hAnsi="Times New Roman" w:cs="Times New Roman"/>
          <w:sz w:val="28"/>
          <w:szCs w:val="34"/>
        </w:rPr>
      </w:pPr>
      <w:r w:rsidRPr="003E61C2">
        <w:rPr>
          <w:rFonts w:ascii="Times New Roman" w:hAnsi="Times New Roman" w:cs="Times New Roman"/>
          <w:sz w:val="28"/>
          <w:szCs w:val="34"/>
        </w:rPr>
        <w:t>From the circuit diagram it is observable that we</w:t>
      </w:r>
      <w:r w:rsidRPr="003E61C2">
        <w:rPr>
          <w:rFonts w:ascii="Times New Roman" w:hAnsi="Times New Roman" w:cs="Times New Roman"/>
          <w:sz w:val="28"/>
          <w:cs/>
        </w:rPr>
        <w:t>’</w:t>
      </w:r>
      <w:r w:rsidRPr="003E61C2">
        <w:rPr>
          <w:rFonts w:ascii="Times New Roman" w:hAnsi="Times New Roman" w:cs="Times New Roman"/>
          <w:sz w:val="28"/>
          <w:szCs w:val="34"/>
        </w:rPr>
        <w:t>re using</w:t>
      </w:r>
      <w:r w:rsidRPr="003E61C2">
        <w:rPr>
          <w:rFonts w:ascii="Times New Roman" w:hAnsi="Times New Roman" w:cs="Times New Roman"/>
          <w:sz w:val="28"/>
          <w:cs/>
        </w:rPr>
        <w:t>:</w:t>
      </w:r>
    </w:p>
    <w:p w:rsidR="00F42992" w:rsidRPr="003E61C2" w:rsidRDefault="00F42992" w:rsidP="00F010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A</w:t>
      </w:r>
      <w:r w:rsidR="00F61A64" w:rsidRPr="003E61C2">
        <w:rPr>
          <w:rFonts w:ascii="Times New Roman" w:hAnsi="Times New Roman" w:cs="Times New Roman"/>
          <w:sz w:val="24"/>
          <w:szCs w:val="24"/>
        </w:rPr>
        <w:t>n</w:t>
      </w:r>
      <w:r w:rsidR="001A72BB" w:rsidRPr="003E61C2">
        <w:rPr>
          <w:rFonts w:ascii="Times New Roman" w:hAnsi="Times New Roman" w:cs="Times New Roman"/>
          <w:sz w:val="24"/>
          <w:szCs w:val="24"/>
        </w:rPr>
        <w:t xml:space="preserve"> Ardu</w:t>
      </w:r>
      <w:r w:rsidRPr="003E61C2">
        <w:rPr>
          <w:rFonts w:ascii="Times New Roman" w:hAnsi="Times New Roman" w:cs="Times New Roman"/>
          <w:sz w:val="24"/>
          <w:szCs w:val="24"/>
        </w:rPr>
        <w:t>ino</w:t>
      </w:r>
      <w:r w:rsidR="00F61A64" w:rsidRPr="003E61C2">
        <w:rPr>
          <w:rFonts w:ascii="Times New Roman" w:hAnsi="Times New Roman" w:cs="Times New Roman"/>
          <w:sz w:val="24"/>
          <w:szCs w:val="24"/>
        </w:rPr>
        <w:t xml:space="preserve"> Uno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</w:p>
    <w:p w:rsidR="00F42992" w:rsidRPr="003E61C2" w:rsidRDefault="00F42992" w:rsidP="00F010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A push switch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</w:p>
    <w:p w:rsidR="00F42992" w:rsidRPr="003E61C2" w:rsidRDefault="00F42992" w:rsidP="00F010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 xml:space="preserve">A LED </w:t>
      </w:r>
      <w:proofErr w:type="gramStart"/>
      <w:r w:rsidRPr="003E61C2">
        <w:rPr>
          <w:rFonts w:ascii="Times New Roman" w:hAnsi="Times New Roman" w:cs="Times New Roman"/>
          <w:sz w:val="24"/>
          <w:szCs w:val="24"/>
        </w:rPr>
        <w:t>light</w:t>
      </w:r>
      <w:r w:rsidR="008C720C" w:rsidRPr="003E61C2">
        <w:rPr>
          <w:rFonts w:ascii="Times New Roman" w:hAnsi="Times New Roman" w:cs="Times New Roman"/>
          <w:sz w:val="24"/>
          <w:szCs w:val="24"/>
          <w:cs/>
        </w:rPr>
        <w:t>(</w:t>
      </w:r>
      <w:proofErr w:type="gramEnd"/>
      <w:r w:rsidR="008C720C" w:rsidRPr="003E61C2">
        <w:rPr>
          <w:rFonts w:ascii="Times New Roman" w:hAnsi="Times New Roman" w:cs="Times New Roman"/>
          <w:sz w:val="24"/>
          <w:szCs w:val="24"/>
        </w:rPr>
        <w:t>RGB</w:t>
      </w:r>
      <w:r w:rsidR="008C720C" w:rsidRPr="003E61C2">
        <w:rPr>
          <w:rFonts w:ascii="Times New Roman" w:hAnsi="Times New Roman" w:cs="Times New Roman"/>
          <w:sz w:val="24"/>
          <w:szCs w:val="24"/>
          <w:cs/>
        </w:rPr>
        <w:t>)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</w:p>
    <w:p w:rsidR="00F42992" w:rsidRPr="003E61C2" w:rsidRDefault="00F42992" w:rsidP="00F010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A Buzzer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</w:p>
    <w:p w:rsidR="00F42992" w:rsidRPr="003E61C2" w:rsidRDefault="00F42992" w:rsidP="00F010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61C2">
        <w:rPr>
          <w:rFonts w:ascii="Times New Roman" w:hAnsi="Times New Roman" w:cs="Times New Roman"/>
          <w:sz w:val="24"/>
          <w:szCs w:val="24"/>
        </w:rPr>
        <w:t>A Resistor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  <w:r w:rsidR="00BA3ECE" w:rsidRPr="003E61C2">
        <w:rPr>
          <w:rFonts w:ascii="Times New Roman" w:hAnsi="Times New Roman" w:cs="Times New Roman"/>
          <w:sz w:val="24"/>
          <w:szCs w:val="24"/>
        </w:rPr>
        <w:br/>
      </w:r>
    </w:p>
    <w:p w:rsidR="00941376" w:rsidRPr="003E61C2" w:rsidRDefault="00941376">
      <w:pPr>
        <w:rPr>
          <w:rFonts w:ascii="Times New Roman" w:hAnsi="Times New Roman" w:cs="Times New Roman"/>
          <w:b/>
          <w:bCs/>
          <w:sz w:val="28"/>
        </w:rPr>
      </w:pPr>
      <w:r w:rsidRPr="003E61C2">
        <w:rPr>
          <w:rFonts w:ascii="Times New Roman" w:hAnsi="Times New Roman" w:cs="Times New Roman"/>
          <w:b/>
          <w:bCs/>
          <w:sz w:val="28"/>
          <w:cs/>
        </w:rPr>
        <w:br w:type="page"/>
      </w:r>
    </w:p>
    <w:p w:rsidR="00BA3ECE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3E61C2">
        <w:rPr>
          <w:rFonts w:ascii="Times New Roman" w:hAnsi="Times New Roman" w:cs="Times New Roman"/>
          <w:b/>
          <w:bCs/>
          <w:sz w:val="28"/>
        </w:rPr>
        <w:lastRenderedPageBreak/>
        <w:t>Source Code</w:t>
      </w:r>
      <w:r w:rsidRPr="003E61C2">
        <w:rPr>
          <w:rFonts w:ascii="Times New Roman" w:hAnsi="Times New Roman" w:cs="Times New Roman"/>
          <w:b/>
          <w:bCs/>
          <w:sz w:val="28"/>
          <w:cs/>
        </w:rPr>
        <w:t>: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28"/>
          <w:cs/>
        </w:rPr>
        <w:sectPr w:rsidR="008C720C" w:rsidRPr="003E61C2" w:rsidSect="0064448D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E61C2">
        <w:rPr>
          <w:rFonts w:ascii="Times New Roman" w:hAnsi="Times New Roman" w:cs="Times New Roman"/>
          <w:sz w:val="18"/>
          <w:szCs w:val="18"/>
        </w:rPr>
        <w:t>unsigned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long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signal_len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>, t1, t2;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inputPin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r w:rsidRPr="003E61C2">
        <w:rPr>
          <w:rFonts w:ascii="Times New Roman" w:hAnsi="Times New Roman" w:cs="Times New Roman"/>
          <w:sz w:val="18"/>
          <w:szCs w:val="18"/>
        </w:rPr>
        <w:t>2;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ledPin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r w:rsidRPr="003E61C2">
        <w:rPr>
          <w:rFonts w:ascii="Times New Roman" w:hAnsi="Times New Roman" w:cs="Times New Roman"/>
          <w:sz w:val="18"/>
          <w:szCs w:val="18"/>
        </w:rPr>
        <w:t>4;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ledPin2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r w:rsidRPr="003E61C2">
        <w:rPr>
          <w:rFonts w:ascii="Times New Roman" w:hAnsi="Times New Roman" w:cs="Times New Roman"/>
          <w:sz w:val="18"/>
          <w:szCs w:val="18"/>
        </w:rPr>
        <w:t>7;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ledPin3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r w:rsidRPr="003E61C2">
        <w:rPr>
          <w:rFonts w:ascii="Times New Roman" w:hAnsi="Times New Roman" w:cs="Times New Roman"/>
          <w:sz w:val="18"/>
          <w:szCs w:val="18"/>
        </w:rPr>
        <w:t>13;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String code </w:t>
      </w:r>
      <w:r w:rsidRPr="003E61C2">
        <w:rPr>
          <w:rFonts w:ascii="Times New Roman" w:hAnsi="Times New Roman" w:cs="Times New Roman"/>
          <w:sz w:val="18"/>
          <w:szCs w:val="18"/>
          <w:cs/>
        </w:rPr>
        <w:t>= ""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E61C2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setup</w:t>
      </w:r>
      <w:r w:rsidRPr="003E61C2">
        <w:rPr>
          <w:rFonts w:ascii="Times New Roman" w:hAnsi="Times New Roman" w:cs="Times New Roman"/>
          <w:sz w:val="18"/>
          <w:szCs w:val="18"/>
          <w:cs/>
        </w:rPr>
        <w:t>()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pinMode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ledPin3,OUTPUT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Serial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r w:rsidRPr="003E61C2">
        <w:rPr>
          <w:rFonts w:ascii="Times New Roman" w:hAnsi="Times New Roman" w:cs="Times New Roman"/>
          <w:sz w:val="18"/>
          <w:szCs w:val="18"/>
        </w:rPr>
        <w:t>begin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9600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pinMode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proofErr w:type="gramEnd"/>
      <w:r w:rsidRPr="003E61C2">
        <w:rPr>
          <w:rFonts w:ascii="Times New Roman" w:hAnsi="Times New Roman" w:cs="Times New Roman"/>
          <w:sz w:val="18"/>
          <w:szCs w:val="18"/>
        </w:rPr>
        <w:t>inputPin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>, INPUT_PULLUP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pinMode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proofErr w:type="gramEnd"/>
      <w:r w:rsidRPr="003E61C2">
        <w:rPr>
          <w:rFonts w:ascii="Times New Roman" w:hAnsi="Times New Roman" w:cs="Times New Roman"/>
          <w:sz w:val="18"/>
          <w:szCs w:val="18"/>
        </w:rPr>
        <w:t>ledPin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>, OUTPUT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E61C2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loop</w:t>
      </w:r>
      <w:r w:rsidRPr="003E61C2">
        <w:rPr>
          <w:rFonts w:ascii="Times New Roman" w:hAnsi="Times New Roman" w:cs="Times New Roman"/>
          <w:sz w:val="18"/>
          <w:szCs w:val="18"/>
          <w:cs/>
        </w:rPr>
        <w:t>()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ledPin2, HIGH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ledPin3,HIGH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delay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50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ledPin3,LOW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E61C2">
        <w:rPr>
          <w:rFonts w:ascii="Times New Roman" w:hAnsi="Times New Roman" w:cs="Times New Roman"/>
          <w:sz w:val="18"/>
          <w:szCs w:val="18"/>
        </w:rPr>
        <w:t>NextDotDash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: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digitalRead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inputPin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 xml:space="preserve">) == </w:t>
      </w:r>
      <w:r w:rsidRPr="003E61C2">
        <w:rPr>
          <w:rFonts w:ascii="Times New Roman" w:hAnsi="Times New Roman" w:cs="Times New Roman"/>
          <w:sz w:val="18"/>
          <w:szCs w:val="18"/>
        </w:rPr>
        <w:t>HIGH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) </w:t>
      </w:r>
      <w:r w:rsidRPr="003E61C2">
        <w:rPr>
          <w:rFonts w:ascii="Times New Roman" w:hAnsi="Times New Roman" w:cs="Times New Roman"/>
          <w:sz w:val="18"/>
          <w:szCs w:val="18"/>
        </w:rPr>
        <w:t>{}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t1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millis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proofErr w:type="gramEnd"/>
      <w:r w:rsidRPr="003E61C2">
        <w:rPr>
          <w:rFonts w:ascii="Times New Roman" w:hAnsi="Times New Roman" w:cs="Times New Roman"/>
          <w:sz w:val="18"/>
          <w:szCs w:val="18"/>
        </w:rPr>
        <w:t>ledPin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>, HIGH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digitalRead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inputPin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 xml:space="preserve">) == </w:t>
      </w:r>
      <w:r w:rsidRPr="003E61C2">
        <w:rPr>
          <w:rFonts w:ascii="Times New Roman" w:hAnsi="Times New Roman" w:cs="Times New Roman"/>
          <w:sz w:val="18"/>
          <w:szCs w:val="18"/>
        </w:rPr>
        <w:t>LOW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) </w:t>
      </w:r>
      <w:r w:rsidRPr="003E61C2">
        <w:rPr>
          <w:rFonts w:ascii="Times New Roman" w:hAnsi="Times New Roman" w:cs="Times New Roman"/>
          <w:sz w:val="18"/>
          <w:szCs w:val="18"/>
        </w:rPr>
        <w:t>{}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t2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millis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proofErr w:type="gramEnd"/>
      <w:r w:rsidRPr="003E61C2">
        <w:rPr>
          <w:rFonts w:ascii="Times New Roman" w:hAnsi="Times New Roman" w:cs="Times New Roman"/>
          <w:sz w:val="18"/>
          <w:szCs w:val="18"/>
        </w:rPr>
        <w:t>ledPin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>, LOW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signal_len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r w:rsidRPr="003E61C2">
        <w:rPr>
          <w:rFonts w:ascii="Times New Roman" w:hAnsi="Times New Roman" w:cs="Times New Roman"/>
          <w:sz w:val="18"/>
          <w:szCs w:val="18"/>
        </w:rPr>
        <w:t xml:space="preserve">t2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- </w:t>
      </w:r>
      <w:r w:rsidRPr="003E61C2">
        <w:rPr>
          <w:rFonts w:ascii="Times New Roman" w:hAnsi="Times New Roman" w:cs="Times New Roman"/>
          <w:sz w:val="18"/>
          <w:szCs w:val="18"/>
        </w:rPr>
        <w:t>t1;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signal_len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&gt; 50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code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+=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readio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millis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 xml:space="preserve">() - </w:t>
      </w:r>
      <w:r w:rsidRPr="003E61C2">
        <w:rPr>
          <w:rFonts w:ascii="Times New Roman" w:hAnsi="Times New Roman" w:cs="Times New Roman"/>
          <w:sz w:val="18"/>
          <w:szCs w:val="18"/>
        </w:rPr>
        <w:t>t2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) </w:t>
      </w:r>
      <w:r w:rsidRPr="003E61C2">
        <w:rPr>
          <w:rFonts w:ascii="Times New Roman" w:hAnsi="Times New Roman" w:cs="Times New Roman"/>
          <w:sz w:val="18"/>
          <w:szCs w:val="18"/>
        </w:rPr>
        <w:t>&lt; 500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digitalRead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inputPin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 xml:space="preserve">) == </w:t>
      </w:r>
      <w:r w:rsidRPr="003E61C2">
        <w:rPr>
          <w:rFonts w:ascii="Times New Roman" w:hAnsi="Times New Roman" w:cs="Times New Roman"/>
          <w:sz w:val="18"/>
          <w:szCs w:val="18"/>
        </w:rPr>
        <w:t>LOW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goto</w:t>
      </w:r>
      <w:proofErr w:type="spellEnd"/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NextDotDash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convertor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E61C2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readio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signal_len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&lt; 600 &amp;&amp;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signal_len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&gt; 50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'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r w:rsidRPr="003E61C2">
        <w:rPr>
          <w:rFonts w:ascii="Times New Roman" w:hAnsi="Times New Roman" w:cs="Times New Roman"/>
          <w:sz w:val="18"/>
          <w:szCs w:val="18"/>
        </w:rPr>
        <w:t>';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if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signal_len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&gt; 600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'</w:t>
      </w:r>
      <w:r w:rsidRPr="003E61C2">
        <w:rPr>
          <w:rFonts w:ascii="Times New Roman" w:hAnsi="Times New Roman" w:cs="Times New Roman"/>
          <w:sz w:val="18"/>
          <w:szCs w:val="18"/>
          <w:cs/>
        </w:rPr>
        <w:t>-</w:t>
      </w:r>
      <w:r w:rsidRPr="003E61C2">
        <w:rPr>
          <w:rFonts w:ascii="Times New Roman" w:hAnsi="Times New Roman" w:cs="Times New Roman"/>
          <w:sz w:val="18"/>
          <w:szCs w:val="18"/>
        </w:rPr>
        <w:t>';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E61C2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convertor</w:t>
      </w:r>
      <w:r w:rsidRPr="003E61C2">
        <w:rPr>
          <w:rFonts w:ascii="Times New Roman" w:hAnsi="Times New Roman" w:cs="Times New Roman"/>
          <w:sz w:val="18"/>
          <w:szCs w:val="18"/>
          <w:cs/>
        </w:rPr>
        <w:t>()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String letters</w:t>
      </w:r>
      <w:r w:rsidRPr="003E61C2">
        <w:rPr>
          <w:rFonts w:ascii="Times New Roman" w:hAnsi="Times New Roman" w:cs="Times New Roman"/>
          <w:sz w:val="18"/>
          <w:szCs w:val="18"/>
          <w:cs/>
        </w:rPr>
        <w:t>[] =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    ".-"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"-..."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"-.-."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"..-."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"--."</w:t>
      </w:r>
      <w:r w:rsidRPr="003E61C2">
        <w:rPr>
          <w:rFonts w:ascii="Times New Roman" w:hAnsi="Times New Roman" w:cs="Times New Roman"/>
          <w:sz w:val="18"/>
          <w:szCs w:val="18"/>
        </w:rPr>
        <w:t>,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    "...."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".---"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"-.-"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".-.."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"-."</w:t>
      </w:r>
      <w:r w:rsidRPr="003E61C2">
        <w:rPr>
          <w:rFonts w:ascii="Times New Roman" w:hAnsi="Times New Roman" w:cs="Times New Roman"/>
          <w:sz w:val="18"/>
          <w:szCs w:val="18"/>
        </w:rPr>
        <w:t>,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    "---"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".--."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"--.-"</w:t>
      </w:r>
      <w:r w:rsidRPr="003E61C2">
        <w:rPr>
          <w:rFonts w:ascii="Times New Roman" w:hAnsi="Times New Roman" w:cs="Times New Roman"/>
          <w:sz w:val="18"/>
          <w:szCs w:val="18"/>
        </w:rPr>
        <w:t>,</w:t>
      </w:r>
      <w:r w:rsidRPr="003E61C2">
        <w:rPr>
          <w:rFonts w:ascii="Times New Roman" w:hAnsi="Times New Roman" w:cs="Times New Roman"/>
          <w:sz w:val="18"/>
          <w:szCs w:val="18"/>
          <w:cs/>
        </w:rPr>
        <w:t>".-."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"..-"</w:t>
      </w:r>
      <w:r w:rsidRPr="003E61C2">
        <w:rPr>
          <w:rFonts w:ascii="Times New Roman" w:hAnsi="Times New Roman" w:cs="Times New Roman"/>
          <w:sz w:val="18"/>
          <w:szCs w:val="18"/>
        </w:rPr>
        <w:t>,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    "...-"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"-..-"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"-.--"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"--.."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</w:t>
      </w:r>
      <w:r w:rsidRPr="003E61C2">
        <w:rPr>
          <w:rFonts w:ascii="Times New Roman" w:hAnsi="Times New Roman" w:cs="Times New Roman"/>
          <w:sz w:val="18"/>
          <w:szCs w:val="18"/>
        </w:rPr>
        <w:t>E</w:t>
      </w:r>
      <w:r w:rsidRPr="003E61C2">
        <w:rPr>
          <w:rFonts w:ascii="Times New Roman" w:hAnsi="Times New Roman" w:cs="Times New Roman"/>
          <w:sz w:val="18"/>
          <w:szCs w:val="18"/>
          <w:cs/>
        </w:rPr>
        <w:t>"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String numbers</w:t>
      </w:r>
      <w:r w:rsidRPr="003E61C2">
        <w:rPr>
          <w:rFonts w:ascii="Times New Roman" w:hAnsi="Times New Roman" w:cs="Times New Roman"/>
          <w:sz w:val="18"/>
          <w:szCs w:val="18"/>
          <w:cs/>
        </w:rPr>
        <w:t>[] =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    "-----"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".----"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"..---"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"...--"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"....-"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"....."</w:t>
      </w:r>
      <w:r w:rsidRPr="003E61C2">
        <w:rPr>
          <w:rFonts w:ascii="Times New Roman" w:hAnsi="Times New Roman" w:cs="Times New Roman"/>
          <w:sz w:val="18"/>
          <w:szCs w:val="18"/>
        </w:rPr>
        <w:t>,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    "-...."</w:t>
      </w:r>
      <w:r w:rsidRPr="003E61C2">
        <w:rPr>
          <w:rFonts w:ascii="Times New Roman" w:hAnsi="Times New Roman" w:cs="Times New Roman"/>
          <w:sz w:val="18"/>
          <w:szCs w:val="18"/>
        </w:rPr>
        <w:t>,</w:t>
      </w:r>
      <w:r w:rsidRPr="003E61C2">
        <w:rPr>
          <w:rFonts w:ascii="Times New Roman" w:hAnsi="Times New Roman" w:cs="Times New Roman"/>
          <w:sz w:val="18"/>
          <w:szCs w:val="18"/>
          <w:cs/>
        </w:rPr>
        <w:t>"--..."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"---.."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"----."</w:t>
      </w:r>
      <w:r w:rsidRPr="003E61C2">
        <w:rPr>
          <w:rFonts w:ascii="Times New Roman" w:hAnsi="Times New Roman" w:cs="Times New Roman"/>
          <w:sz w:val="18"/>
          <w:szCs w:val="18"/>
        </w:rPr>
        <w:t xml:space="preserve">, </w:t>
      </w:r>
      <w:r w:rsidRPr="003E61C2">
        <w:rPr>
          <w:rFonts w:ascii="Times New Roman" w:hAnsi="Times New Roman" w:cs="Times New Roman"/>
          <w:sz w:val="18"/>
          <w:szCs w:val="18"/>
          <w:cs/>
        </w:rPr>
        <w:t>"</w:t>
      </w:r>
      <w:r w:rsidRPr="003E61C2">
        <w:rPr>
          <w:rFonts w:ascii="Times New Roman" w:hAnsi="Times New Roman" w:cs="Times New Roman"/>
          <w:sz w:val="18"/>
          <w:szCs w:val="18"/>
        </w:rPr>
        <w:t>E</w:t>
      </w:r>
      <w:r w:rsidRPr="003E61C2">
        <w:rPr>
          <w:rFonts w:ascii="Times New Roman" w:hAnsi="Times New Roman" w:cs="Times New Roman"/>
          <w:sz w:val="18"/>
          <w:szCs w:val="18"/>
          <w:cs/>
        </w:rPr>
        <w:t>"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= </w:t>
      </w:r>
      <w:r w:rsidRPr="003E61C2">
        <w:rPr>
          <w:rFonts w:ascii="Times New Roman" w:hAnsi="Times New Roman" w:cs="Times New Roman"/>
          <w:sz w:val="18"/>
          <w:szCs w:val="18"/>
        </w:rPr>
        <w:t>0;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 xml:space="preserve">code </w:t>
      </w:r>
      <w:r w:rsidRPr="003E61C2">
        <w:rPr>
          <w:rFonts w:ascii="Times New Roman" w:hAnsi="Times New Roman" w:cs="Times New Roman"/>
          <w:sz w:val="18"/>
          <w:szCs w:val="18"/>
          <w:cs/>
        </w:rPr>
        <w:t>== ".-.-.-")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Serial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r w:rsidRPr="003E61C2">
        <w:rPr>
          <w:rFonts w:ascii="Times New Roman" w:hAnsi="Times New Roman" w:cs="Times New Roman"/>
          <w:sz w:val="18"/>
          <w:szCs w:val="18"/>
        </w:rPr>
        <w:t>print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".")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if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 xml:space="preserve">code </w:t>
      </w:r>
      <w:r w:rsidRPr="003E61C2">
        <w:rPr>
          <w:rFonts w:ascii="Times New Roman" w:hAnsi="Times New Roman" w:cs="Times New Roman"/>
          <w:sz w:val="18"/>
          <w:szCs w:val="18"/>
          <w:cs/>
        </w:rPr>
        <w:t>== "-......")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Serial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r w:rsidRPr="003E61C2">
        <w:rPr>
          <w:rFonts w:ascii="Times New Roman" w:hAnsi="Times New Roman" w:cs="Times New Roman"/>
          <w:sz w:val="18"/>
          <w:szCs w:val="18"/>
        </w:rPr>
        <w:t>print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" ")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if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 xml:space="preserve">code </w:t>
      </w:r>
      <w:r w:rsidRPr="003E61C2">
        <w:rPr>
          <w:rFonts w:ascii="Times New Roman" w:hAnsi="Times New Roman" w:cs="Times New Roman"/>
          <w:sz w:val="18"/>
          <w:szCs w:val="18"/>
          <w:cs/>
        </w:rPr>
        <w:t>== "......-")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Serial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println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" ")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>letters</w:t>
      </w:r>
      <w:r w:rsidRPr="003E61C2">
        <w:rPr>
          <w:rFonts w:ascii="Times New Roman" w:hAnsi="Times New Roman" w:cs="Times New Roman"/>
          <w:sz w:val="18"/>
          <w:szCs w:val="18"/>
          <w:cs/>
        </w:rPr>
        <w:t>[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] != "</w:t>
      </w:r>
      <w:r w:rsidRPr="003E61C2">
        <w:rPr>
          <w:rFonts w:ascii="Times New Roman" w:hAnsi="Times New Roman" w:cs="Times New Roman"/>
          <w:sz w:val="18"/>
          <w:szCs w:val="18"/>
        </w:rPr>
        <w:t>E</w:t>
      </w:r>
      <w:r w:rsidRPr="003E61C2">
        <w:rPr>
          <w:rFonts w:ascii="Times New Roman" w:hAnsi="Times New Roman" w:cs="Times New Roman"/>
          <w:sz w:val="18"/>
          <w:szCs w:val="18"/>
          <w:cs/>
        </w:rPr>
        <w:t>")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>letters</w:t>
      </w:r>
      <w:r w:rsidRPr="003E61C2">
        <w:rPr>
          <w:rFonts w:ascii="Times New Roman" w:hAnsi="Times New Roman" w:cs="Times New Roman"/>
          <w:sz w:val="18"/>
          <w:szCs w:val="18"/>
          <w:cs/>
        </w:rPr>
        <w:t>[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 xml:space="preserve">] == </w:t>
      </w:r>
      <w:r w:rsidRPr="003E61C2">
        <w:rPr>
          <w:rFonts w:ascii="Times New Roman" w:hAnsi="Times New Roman" w:cs="Times New Roman"/>
          <w:sz w:val="18"/>
          <w:szCs w:val="18"/>
        </w:rPr>
        <w:t>code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Serial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r w:rsidRPr="003E61C2">
        <w:rPr>
          <w:rFonts w:ascii="Times New Roman" w:hAnsi="Times New Roman" w:cs="Times New Roman"/>
          <w:sz w:val="18"/>
          <w:szCs w:val="18"/>
        </w:rPr>
        <w:t>print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char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 xml:space="preserve">'A'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+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))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>numbers</w:t>
      </w:r>
      <w:r w:rsidRPr="003E61C2">
        <w:rPr>
          <w:rFonts w:ascii="Times New Roman" w:hAnsi="Times New Roman" w:cs="Times New Roman"/>
          <w:sz w:val="18"/>
          <w:szCs w:val="18"/>
          <w:cs/>
        </w:rPr>
        <w:t>[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 xml:space="preserve">] == </w:t>
      </w:r>
      <w:r w:rsidRPr="003E61C2">
        <w:rPr>
          <w:rFonts w:ascii="Times New Roman" w:hAnsi="Times New Roman" w:cs="Times New Roman"/>
          <w:sz w:val="18"/>
          <w:szCs w:val="18"/>
        </w:rPr>
        <w:t>code</w:t>
      </w:r>
      <w:r w:rsidRPr="003E61C2">
        <w:rPr>
          <w:rFonts w:ascii="Times New Roman" w:hAnsi="Times New Roman" w:cs="Times New Roman"/>
          <w:sz w:val="18"/>
          <w:szCs w:val="18"/>
          <w:cs/>
        </w:rPr>
        <w:t>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Serial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r w:rsidRPr="003E61C2">
        <w:rPr>
          <w:rFonts w:ascii="Times New Roman" w:hAnsi="Times New Roman" w:cs="Times New Roman"/>
          <w:sz w:val="18"/>
          <w:szCs w:val="18"/>
        </w:rPr>
        <w:t>print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char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 xml:space="preserve">'0' </w:t>
      </w:r>
      <w:r w:rsidRPr="003E61C2">
        <w:rPr>
          <w:rFonts w:ascii="Times New Roman" w:hAnsi="Times New Roman" w:cs="Times New Roman"/>
          <w:sz w:val="18"/>
          <w:szCs w:val="18"/>
          <w:cs/>
        </w:rPr>
        <w:t xml:space="preserve">+ 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))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t xml:space="preserve">              </w:t>
      </w:r>
      <w:r w:rsidRPr="003E61C2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++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r w:rsidRPr="003E61C2">
        <w:rPr>
          <w:rFonts w:ascii="Times New Roman" w:hAnsi="Times New Roman" w:cs="Times New Roman"/>
          <w:sz w:val="18"/>
          <w:szCs w:val="18"/>
        </w:rPr>
        <w:t>letters</w:t>
      </w:r>
      <w:r w:rsidRPr="003E61C2">
        <w:rPr>
          <w:rFonts w:ascii="Times New Roman" w:hAnsi="Times New Roman" w:cs="Times New Roman"/>
          <w:sz w:val="18"/>
          <w:szCs w:val="18"/>
          <w:cs/>
        </w:rPr>
        <w:t>[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] == "</w:t>
      </w:r>
      <w:r w:rsidRPr="003E61C2">
        <w:rPr>
          <w:rFonts w:ascii="Times New Roman" w:hAnsi="Times New Roman" w:cs="Times New Roman"/>
          <w:sz w:val="18"/>
          <w:szCs w:val="18"/>
        </w:rPr>
        <w:t>E</w:t>
      </w:r>
      <w:r w:rsidRPr="003E61C2">
        <w:rPr>
          <w:rFonts w:ascii="Times New Roman" w:hAnsi="Times New Roman" w:cs="Times New Roman"/>
          <w:sz w:val="18"/>
          <w:szCs w:val="18"/>
          <w:cs/>
        </w:rPr>
        <w:t>"</w:t>
      </w:r>
      <w:r w:rsidRPr="003E61C2">
        <w:rPr>
          <w:rFonts w:ascii="Times New Roman" w:hAnsi="Times New Roman" w:cs="Times New Roman"/>
          <w:sz w:val="18"/>
          <w:szCs w:val="18"/>
        </w:rPr>
        <w:t>||numbers</w:t>
      </w:r>
      <w:r w:rsidRPr="003E61C2">
        <w:rPr>
          <w:rFonts w:ascii="Times New Roman" w:hAnsi="Times New Roman" w:cs="Times New Roman"/>
          <w:sz w:val="18"/>
          <w:szCs w:val="18"/>
          <w:cs/>
        </w:rPr>
        <w:t>[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] == "</w:t>
      </w:r>
      <w:r w:rsidRPr="003E61C2">
        <w:rPr>
          <w:rFonts w:ascii="Times New Roman" w:hAnsi="Times New Roman" w:cs="Times New Roman"/>
          <w:sz w:val="18"/>
          <w:szCs w:val="18"/>
        </w:rPr>
        <w:t>E</w:t>
      </w:r>
      <w:r w:rsidRPr="003E61C2">
        <w:rPr>
          <w:rFonts w:ascii="Times New Roman" w:hAnsi="Times New Roman" w:cs="Times New Roman"/>
          <w:sz w:val="18"/>
          <w:szCs w:val="18"/>
          <w:cs/>
        </w:rPr>
        <w:t>")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Serial</w:t>
      </w:r>
      <w:r w:rsidRPr="003E61C2">
        <w:rPr>
          <w:rFonts w:ascii="Times New Roman" w:hAnsi="Times New Roman" w:cs="Times New Roman"/>
          <w:sz w:val="18"/>
          <w:szCs w:val="18"/>
          <w:cs/>
        </w:rPr>
        <w:t>.</w:t>
      </w:r>
      <w:proofErr w:type="spellStart"/>
      <w:r w:rsidRPr="003E61C2">
        <w:rPr>
          <w:rFonts w:ascii="Times New Roman" w:hAnsi="Times New Roman" w:cs="Times New Roman"/>
          <w:sz w:val="18"/>
          <w:szCs w:val="18"/>
        </w:rPr>
        <w:t>println</w:t>
      </w:r>
      <w:proofErr w:type="spellEnd"/>
      <w:r w:rsidRPr="003E61C2">
        <w:rPr>
          <w:rFonts w:ascii="Times New Roman" w:hAnsi="Times New Roman" w:cs="Times New Roman"/>
          <w:sz w:val="18"/>
          <w:szCs w:val="18"/>
          <w:cs/>
        </w:rPr>
        <w:t>(</w:t>
      </w:r>
      <w:proofErr w:type="gramEnd"/>
      <w:r w:rsidRPr="003E61C2">
        <w:rPr>
          <w:rFonts w:ascii="Times New Roman" w:hAnsi="Times New Roman" w:cs="Times New Roman"/>
          <w:sz w:val="18"/>
          <w:szCs w:val="18"/>
          <w:cs/>
        </w:rPr>
        <w:t>"</w:t>
      </w:r>
      <w:r w:rsidRPr="003E61C2">
        <w:rPr>
          <w:rFonts w:ascii="Times New Roman" w:hAnsi="Times New Roman" w:cs="Times New Roman"/>
          <w:sz w:val="18"/>
          <w:szCs w:val="18"/>
        </w:rPr>
        <w:t>&lt;Wrong input&gt;</w:t>
      </w:r>
      <w:r w:rsidRPr="003E61C2">
        <w:rPr>
          <w:rFonts w:ascii="Times New Roman" w:hAnsi="Times New Roman" w:cs="Times New Roman"/>
          <w:sz w:val="18"/>
          <w:szCs w:val="18"/>
          <w:cs/>
        </w:rPr>
        <w:t>")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E61C2">
        <w:rPr>
          <w:rFonts w:ascii="Times New Roman" w:hAnsi="Times New Roman" w:cs="Times New Roman"/>
          <w:sz w:val="18"/>
          <w:szCs w:val="18"/>
        </w:rPr>
        <w:t>code</w:t>
      </w:r>
      <w:proofErr w:type="gramEnd"/>
      <w:r w:rsidRPr="003E61C2">
        <w:rPr>
          <w:rFonts w:ascii="Times New Roman" w:hAnsi="Times New Roman" w:cs="Times New Roman"/>
          <w:sz w:val="18"/>
          <w:szCs w:val="18"/>
        </w:rPr>
        <w:t xml:space="preserve"> </w:t>
      </w:r>
      <w:r w:rsidRPr="003E61C2">
        <w:rPr>
          <w:rFonts w:ascii="Times New Roman" w:hAnsi="Times New Roman" w:cs="Times New Roman"/>
          <w:sz w:val="18"/>
          <w:szCs w:val="18"/>
          <w:cs/>
        </w:rPr>
        <w:t>= ""</w:t>
      </w:r>
      <w:r w:rsidRPr="003E61C2">
        <w:rPr>
          <w:rFonts w:ascii="Times New Roman" w:hAnsi="Times New Roman" w:cs="Times New Roman"/>
          <w:sz w:val="18"/>
          <w:szCs w:val="18"/>
        </w:rPr>
        <w:t>;</w:t>
      </w:r>
    </w:p>
    <w:p w:rsidR="00941376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</w:rPr>
        <w:t>}</w:t>
      </w:r>
    </w:p>
    <w:p w:rsidR="00941376" w:rsidRPr="003E61C2" w:rsidRDefault="00941376">
      <w:pPr>
        <w:rPr>
          <w:rFonts w:ascii="Times New Roman" w:hAnsi="Times New Roman" w:cs="Times New Roman"/>
          <w:sz w:val="18"/>
          <w:szCs w:val="18"/>
        </w:rPr>
      </w:pPr>
      <w:r w:rsidRPr="003E61C2">
        <w:rPr>
          <w:rFonts w:ascii="Times New Roman" w:hAnsi="Times New Roman" w:cs="Times New Roman"/>
          <w:sz w:val="18"/>
          <w:szCs w:val="18"/>
          <w:cs/>
        </w:rPr>
        <w:br w:type="page"/>
      </w:r>
    </w:p>
    <w:p w:rsidR="00941376" w:rsidRPr="003E61C2" w:rsidRDefault="00941376" w:rsidP="00024366">
      <w:pPr>
        <w:rPr>
          <w:rFonts w:ascii="Times New Roman" w:hAnsi="Times New Roman" w:cs="Times New Roman"/>
          <w:b/>
          <w:bCs/>
          <w:sz w:val="28"/>
          <w:cs/>
        </w:rPr>
        <w:sectPr w:rsidR="00941376" w:rsidRPr="003E61C2" w:rsidSect="008C720C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r w:rsidRPr="003E61C2">
        <w:rPr>
          <w:rFonts w:ascii="Times New Roman" w:hAnsi="Times New Roman" w:cs="Times New Roman"/>
          <w:b/>
          <w:bCs/>
          <w:sz w:val="28"/>
        </w:rPr>
        <w:lastRenderedPageBreak/>
        <w:t>Working Procedure</w:t>
      </w:r>
      <w:r w:rsidRPr="003E61C2">
        <w:rPr>
          <w:rFonts w:ascii="Times New Roman" w:hAnsi="Times New Roman" w:cs="Times New Roman"/>
          <w:b/>
          <w:bCs/>
          <w:sz w:val="28"/>
          <w:cs/>
        </w:rPr>
        <w:t>:</w:t>
      </w:r>
      <w:bookmarkStart w:id="0" w:name="_GoBack"/>
      <w:bookmarkEnd w:id="0"/>
    </w:p>
    <w:p w:rsidR="00941376" w:rsidRPr="003E61C2" w:rsidRDefault="00941376" w:rsidP="00186D7C">
      <w:pPr>
        <w:jc w:val="both"/>
        <w:rPr>
          <w:rFonts w:ascii="Times New Roman" w:hAnsi="Times New Roman" w:cs="Times New Roman"/>
          <w:sz w:val="24"/>
          <w:szCs w:val="24"/>
          <w:cs/>
        </w:rPr>
        <w:sectPr w:rsidR="00941376" w:rsidRPr="003E61C2" w:rsidSect="009413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3E61C2">
        <w:rPr>
          <w:rFonts w:ascii="Times New Roman" w:hAnsi="Times New Roman" w:cs="Times New Roman"/>
          <w:sz w:val="24"/>
          <w:szCs w:val="24"/>
        </w:rPr>
        <w:t>Dot and Dash time length is defined in Arduino code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We are using pulses for less than or equal 0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  <w:r w:rsidRPr="003E61C2">
        <w:rPr>
          <w:rFonts w:ascii="Times New Roman" w:hAnsi="Times New Roman" w:cs="Times New Roman"/>
          <w:sz w:val="24"/>
          <w:szCs w:val="24"/>
        </w:rPr>
        <w:t>67 seconds as Dots and pulses having duration greater than 0</w:t>
      </w:r>
      <w:r w:rsidRPr="003E61C2">
        <w:rPr>
          <w:rFonts w:ascii="Times New Roman" w:hAnsi="Times New Roman" w:cs="Times New Roman"/>
          <w:sz w:val="24"/>
          <w:szCs w:val="24"/>
          <w:cs/>
        </w:rPr>
        <w:t>.</w:t>
      </w:r>
      <w:r w:rsidRPr="003E61C2">
        <w:rPr>
          <w:rFonts w:ascii="Times New Roman" w:hAnsi="Times New Roman" w:cs="Times New Roman"/>
          <w:sz w:val="24"/>
          <w:szCs w:val="24"/>
        </w:rPr>
        <w:t>67 seconds as Dashes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From fig</w:t>
      </w:r>
      <w:r w:rsidRPr="003E61C2">
        <w:rPr>
          <w:rFonts w:ascii="Times New Roman" w:hAnsi="Times New Roman" w:cs="Times New Roman"/>
          <w:sz w:val="24"/>
          <w:szCs w:val="24"/>
          <w:cs/>
        </w:rPr>
        <w:t>-</w:t>
      </w:r>
      <w:r w:rsidRPr="003E61C2">
        <w:rPr>
          <w:rFonts w:ascii="Times New Roman" w:hAnsi="Times New Roman" w:cs="Times New Roman"/>
          <w:sz w:val="24"/>
          <w:szCs w:val="24"/>
        </w:rPr>
        <w:t>2, we can see that every character has unique pattern of Dots and Dashes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By pressing the push switch for different time intervals, we give a pattern of Dot or Dash input to the circuit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Our input information is passed on Arduino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 xml:space="preserve">After Dots and Dashes, it passes the output </w:t>
      </w:r>
      <w:r w:rsidRPr="003E61C2">
        <w:rPr>
          <w:rFonts w:ascii="Times New Roman" w:hAnsi="Times New Roman" w:cs="Times New Roman"/>
          <w:sz w:val="24"/>
          <w:szCs w:val="24"/>
          <w:cs/>
        </w:rPr>
        <w:t>(</w:t>
      </w:r>
      <w:r w:rsidRPr="003E61C2">
        <w:rPr>
          <w:rFonts w:ascii="Times New Roman" w:hAnsi="Times New Roman" w:cs="Times New Roman"/>
          <w:sz w:val="24"/>
          <w:szCs w:val="24"/>
        </w:rPr>
        <w:t xml:space="preserve">Decoded </w:t>
      </w:r>
      <w:proofErr w:type="spellStart"/>
      <w:proofErr w:type="gramStart"/>
      <w:r w:rsidRPr="003E61C2">
        <w:rPr>
          <w:rFonts w:ascii="Times New Roman" w:hAnsi="Times New Roman" w:cs="Times New Roman"/>
          <w:sz w:val="24"/>
          <w:szCs w:val="24"/>
        </w:rPr>
        <w:t>morse</w:t>
      </w:r>
      <w:proofErr w:type="spellEnd"/>
      <w:proofErr w:type="gramEnd"/>
      <w:r w:rsidRPr="003E61C2">
        <w:rPr>
          <w:rFonts w:ascii="Times New Roman" w:hAnsi="Times New Roman" w:cs="Times New Roman"/>
          <w:sz w:val="24"/>
          <w:szCs w:val="24"/>
        </w:rPr>
        <w:t xml:space="preserve"> code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3E61C2">
        <w:rPr>
          <w:rFonts w:ascii="Times New Roman" w:hAnsi="Times New Roman" w:cs="Times New Roman"/>
          <w:sz w:val="24"/>
          <w:szCs w:val="24"/>
        </w:rPr>
        <w:t>to Display unit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E61C2">
        <w:rPr>
          <w:rFonts w:ascii="Times New Roman" w:hAnsi="Times New Roman" w:cs="Times New Roman"/>
          <w:sz w:val="24"/>
          <w:szCs w:val="24"/>
        </w:rPr>
        <w:t>In our project we</w:t>
      </w:r>
      <w:r w:rsidRPr="003E61C2">
        <w:rPr>
          <w:rFonts w:ascii="Times New Roman" w:hAnsi="Times New Roman" w:cs="Times New Roman"/>
          <w:sz w:val="24"/>
          <w:szCs w:val="24"/>
          <w:cs/>
        </w:rPr>
        <w:t>’</w:t>
      </w:r>
      <w:r w:rsidRPr="003E61C2">
        <w:rPr>
          <w:rFonts w:ascii="Times New Roman" w:hAnsi="Times New Roman" w:cs="Times New Roman"/>
          <w:sz w:val="24"/>
          <w:szCs w:val="24"/>
        </w:rPr>
        <w:t>re using a Laptop for display device</w:t>
      </w:r>
      <w:r w:rsidRPr="003E61C2">
        <w:rPr>
          <w:rFonts w:ascii="Times New Roman" w:hAnsi="Times New Roman" w:cs="Times New Roman"/>
          <w:sz w:val="24"/>
          <w:szCs w:val="24"/>
          <w:cs/>
        </w:rPr>
        <w:t xml:space="preserve">. </w:t>
      </w:r>
    </w:p>
    <w:p w:rsidR="00941376" w:rsidRPr="003E61C2" w:rsidRDefault="00941376" w:rsidP="00941376">
      <w:pPr>
        <w:rPr>
          <w:rFonts w:ascii="Times New Roman" w:hAnsi="Times New Roman" w:cs="Times New Roman"/>
          <w:sz w:val="18"/>
          <w:szCs w:val="18"/>
          <w:cs/>
        </w:rPr>
        <w:sectPr w:rsidR="00941376" w:rsidRPr="003E61C2" w:rsidSect="009413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F0105D" w:rsidRPr="00F0105D" w:rsidRDefault="00F0105D" w:rsidP="00F0105D">
      <w:pPr>
        <w:rPr>
          <w:rFonts w:ascii="Times New Roman" w:eastAsiaTheme="minorHAnsi" w:hAnsi="Times New Roman" w:cs="Times New Roman"/>
          <w:b/>
          <w:bCs/>
          <w:sz w:val="28"/>
          <w:lang w:bidi="bn-BD"/>
        </w:rPr>
      </w:pPr>
      <w:r w:rsidRPr="00F0105D">
        <w:rPr>
          <w:rFonts w:ascii="Times New Roman" w:eastAsiaTheme="minorHAnsi" w:hAnsi="Times New Roman" w:cs="Times New Roman"/>
          <w:b/>
          <w:bCs/>
          <w:sz w:val="28"/>
          <w:lang w:bidi="bn-BD"/>
        </w:rPr>
        <w:t>Testing Results</w:t>
      </w:r>
      <w:r w:rsidRPr="00F0105D">
        <w:rPr>
          <w:rFonts w:ascii="Times New Roman" w:eastAsiaTheme="minorHAnsi" w:hAnsi="Times New Roman" w:cs="Times New Roman"/>
          <w:b/>
          <w:bCs/>
          <w:sz w:val="28"/>
          <w:cs/>
          <w:lang w:bidi="bn-BD"/>
        </w:rPr>
        <w:t>:</w:t>
      </w:r>
    </w:p>
    <w:p w:rsidR="00F0105D" w:rsidRPr="00F0105D" w:rsidRDefault="00F0105D" w:rsidP="00F0105D">
      <w:pPr>
        <w:jc w:val="center"/>
        <w:rPr>
          <w:rFonts w:ascii="Times New Roman" w:eastAsiaTheme="minorHAnsi" w:hAnsi="Times New Roman" w:cs="Times New Roman"/>
          <w:sz w:val="24"/>
          <w:szCs w:val="24"/>
          <w:lang w:bidi="bn-BD"/>
        </w:rPr>
      </w:pPr>
      <w:r w:rsidRPr="00F0105D">
        <w:rPr>
          <w:rFonts w:ascii="Times New Roman" w:eastAsiaTheme="minorHAnsi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400D32D7" wp14:editId="55642A56">
            <wp:extent cx="5369441" cy="3540642"/>
            <wp:effectExtent l="0" t="0" r="0" b="0"/>
            <wp:docPr id="8" name="Picture 8" descr="C:\Users\rhythm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ythm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01" cy="354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5D" w:rsidRPr="00F0105D" w:rsidRDefault="00F0105D" w:rsidP="00F0105D">
      <w:pPr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</w:pPr>
      <w:r w:rsidRPr="00F0105D"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  <w:t>Fig</w:t>
      </w:r>
      <w:r w:rsidRPr="00F0105D">
        <w:rPr>
          <w:rFonts w:ascii="Times New Roman" w:eastAsiaTheme="minorHAnsi" w:hAnsi="Times New Roman" w:cs="Times New Roman"/>
          <w:b/>
          <w:bCs/>
          <w:sz w:val="24"/>
          <w:szCs w:val="24"/>
          <w:cs/>
          <w:lang w:bidi="bn-BD"/>
        </w:rPr>
        <w:t>-</w:t>
      </w:r>
      <w:r w:rsidRPr="003E61C2"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  <w:t>3</w:t>
      </w:r>
      <w:r w:rsidRPr="00F0105D">
        <w:rPr>
          <w:rFonts w:ascii="Times New Roman" w:eastAsiaTheme="minorHAnsi" w:hAnsi="Times New Roman" w:cs="Times New Roman"/>
          <w:b/>
          <w:bCs/>
          <w:sz w:val="24"/>
          <w:szCs w:val="24"/>
          <w:cs/>
          <w:lang w:bidi="bn-BD"/>
        </w:rPr>
        <w:t xml:space="preserve">: </w:t>
      </w:r>
      <w:r w:rsidRPr="003E61C2"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  <w:t>Testing of the circuit</w:t>
      </w:r>
      <w:r w:rsidRPr="00F0105D">
        <w:rPr>
          <w:rFonts w:ascii="Times New Roman" w:eastAsiaTheme="minorHAnsi" w:hAnsi="Times New Roman" w:cs="Times New Roman"/>
          <w:b/>
          <w:bCs/>
          <w:sz w:val="24"/>
          <w:szCs w:val="24"/>
          <w:cs/>
          <w:lang w:bidi="bn-BD"/>
        </w:rPr>
        <w:t xml:space="preserve">. </w:t>
      </w:r>
    </w:p>
    <w:p w:rsidR="003E61C2" w:rsidRDefault="003E61C2" w:rsidP="00F0105D">
      <w:pPr>
        <w:rPr>
          <w:rFonts w:ascii="Times New Roman" w:eastAsiaTheme="minorHAnsi" w:hAnsi="Times New Roman" w:cs="Times New Roman"/>
          <w:b/>
          <w:bCs/>
          <w:sz w:val="28"/>
          <w:lang w:bidi="bn-BD"/>
        </w:rPr>
      </w:pPr>
    </w:p>
    <w:p w:rsidR="00F0105D" w:rsidRPr="00F0105D" w:rsidRDefault="00F0105D" w:rsidP="00F0105D">
      <w:pPr>
        <w:rPr>
          <w:rFonts w:ascii="Times New Roman" w:eastAsiaTheme="minorHAnsi" w:hAnsi="Times New Roman" w:cs="Times New Roman"/>
          <w:b/>
          <w:bCs/>
          <w:sz w:val="28"/>
          <w:lang w:bidi="bn-BD"/>
        </w:rPr>
      </w:pPr>
      <w:r w:rsidRPr="00F0105D">
        <w:rPr>
          <w:rFonts w:ascii="Times New Roman" w:eastAsiaTheme="minorHAnsi" w:hAnsi="Times New Roman" w:cs="Times New Roman"/>
          <w:b/>
          <w:bCs/>
          <w:sz w:val="28"/>
          <w:lang w:bidi="bn-BD"/>
        </w:rPr>
        <w:t>Limitations</w:t>
      </w:r>
      <w:r w:rsidRPr="00F0105D">
        <w:rPr>
          <w:rFonts w:ascii="Times New Roman" w:eastAsiaTheme="minorHAnsi" w:hAnsi="Times New Roman" w:cs="Times New Roman"/>
          <w:b/>
          <w:bCs/>
          <w:sz w:val="28"/>
          <w:cs/>
          <w:lang w:bidi="bn-BD"/>
        </w:rPr>
        <w:t>:</w:t>
      </w:r>
    </w:p>
    <w:p w:rsidR="00F0105D" w:rsidRPr="00F0105D" w:rsidRDefault="00F0105D" w:rsidP="00F0105D">
      <w:pPr>
        <w:numPr>
          <w:ilvl w:val="0"/>
          <w:numId w:val="3"/>
        </w:numPr>
        <w:contextualSpacing/>
        <w:rPr>
          <w:rFonts w:ascii="Times New Roman" w:eastAsiaTheme="minorHAnsi" w:hAnsi="Times New Roman" w:cs="Times New Roman"/>
          <w:sz w:val="24"/>
          <w:szCs w:val="24"/>
          <w:lang w:bidi="bn-BD"/>
        </w:rPr>
      </w:pP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Needs months of practice to send accurate </w:t>
      </w:r>
      <w:proofErr w:type="spellStart"/>
      <w:proofErr w:type="gramStart"/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morse</w:t>
      </w:r>
      <w:proofErr w:type="spellEnd"/>
      <w:proofErr w:type="gramEnd"/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code</w:t>
      </w:r>
      <w:r w:rsidRPr="00F0105D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</w:p>
    <w:p w:rsidR="00F0105D" w:rsidRPr="00F0105D" w:rsidRDefault="00F0105D" w:rsidP="00F0105D">
      <w:pPr>
        <w:numPr>
          <w:ilvl w:val="0"/>
          <w:numId w:val="3"/>
        </w:numPr>
        <w:contextualSpacing/>
        <w:rPr>
          <w:rFonts w:ascii="Times New Roman" w:eastAsiaTheme="minorHAnsi" w:hAnsi="Times New Roman" w:cs="Times New Roman"/>
          <w:sz w:val="24"/>
          <w:szCs w:val="24"/>
          <w:lang w:bidi="bn-BD"/>
        </w:rPr>
      </w:pP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Long distance transmission requires constant electricity</w:t>
      </w:r>
      <w:r w:rsidRPr="00F0105D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</w:p>
    <w:p w:rsidR="003E61C2" w:rsidRDefault="00F0105D" w:rsidP="00F0105D">
      <w:pPr>
        <w:numPr>
          <w:ilvl w:val="0"/>
          <w:numId w:val="3"/>
        </w:numPr>
        <w:contextualSpacing/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</w:pP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All other medium are used in short distance</w:t>
      </w:r>
      <w:r w:rsidRPr="00F0105D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</w:p>
    <w:p w:rsidR="00F0105D" w:rsidRPr="00F0105D" w:rsidRDefault="003E61C2" w:rsidP="003E61C2">
      <w:pPr>
        <w:rPr>
          <w:rFonts w:ascii="Times New Roman" w:eastAsiaTheme="minorHAnsi" w:hAnsi="Times New Roman"/>
          <w:sz w:val="24"/>
          <w:szCs w:val="24"/>
          <w:lang w:bidi="bn-BD"/>
        </w:rPr>
      </w:pPr>
      <w:r>
        <w:rPr>
          <w:rFonts w:ascii="Times New Roman" w:eastAsiaTheme="minorHAnsi" w:hAnsi="Times New Roman" w:cs="Vrinda"/>
          <w:sz w:val="24"/>
          <w:szCs w:val="24"/>
          <w:cs/>
          <w:lang w:bidi="bn-BD"/>
        </w:rPr>
        <w:br w:type="page"/>
      </w:r>
    </w:p>
    <w:p w:rsidR="00F0105D" w:rsidRPr="00F0105D" w:rsidRDefault="00F0105D" w:rsidP="00F0105D">
      <w:pPr>
        <w:rPr>
          <w:rFonts w:ascii="Times New Roman" w:eastAsiaTheme="minorHAnsi" w:hAnsi="Times New Roman" w:cs="Times New Roman"/>
          <w:b/>
          <w:bCs/>
          <w:sz w:val="28"/>
          <w:lang w:bidi="bn-BD"/>
        </w:rPr>
      </w:pPr>
      <w:r w:rsidRPr="00F0105D">
        <w:rPr>
          <w:rFonts w:ascii="Times New Roman" w:eastAsiaTheme="minorHAnsi" w:hAnsi="Times New Roman" w:cs="Times New Roman"/>
          <w:b/>
          <w:bCs/>
          <w:sz w:val="28"/>
          <w:lang w:bidi="bn-BD"/>
        </w:rPr>
        <w:lastRenderedPageBreak/>
        <w:t>Practical use of the project</w:t>
      </w:r>
      <w:r w:rsidRPr="00F0105D">
        <w:rPr>
          <w:rFonts w:ascii="Times New Roman" w:eastAsiaTheme="minorHAnsi" w:hAnsi="Times New Roman" w:cs="Times New Roman"/>
          <w:b/>
          <w:bCs/>
          <w:sz w:val="28"/>
          <w:cs/>
          <w:lang w:bidi="bn-BD"/>
        </w:rPr>
        <w:t>:</w:t>
      </w:r>
    </w:p>
    <w:p w:rsidR="00F0105D" w:rsidRPr="00F0105D" w:rsidRDefault="00F0105D" w:rsidP="003E61C2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</w:pP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In case of national emergencies like Natural Calamities, Curfew, War </w:t>
      </w:r>
      <w:proofErr w:type="spellStart"/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etc</w:t>
      </w:r>
      <w:proofErr w:type="spellEnd"/>
      <w:r w:rsidRPr="00F0105D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 xml:space="preserve">. </w:t>
      </w: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when major communication systems are disabled; our project can be used to establish a backup method of communication</w:t>
      </w:r>
      <w:r w:rsidRPr="00F0105D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</w:p>
    <w:p w:rsidR="00F0105D" w:rsidRPr="003E61C2" w:rsidRDefault="00F0105D" w:rsidP="003E61C2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</w:pP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We can also use this project in foggy weather by using light as medium</w:t>
      </w:r>
      <w:r w:rsidRPr="00F0105D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</w:p>
    <w:p w:rsidR="00F0105D" w:rsidRPr="00F0105D" w:rsidRDefault="00F0105D" w:rsidP="003E61C2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bidi="bn-BD"/>
        </w:rPr>
      </w:pPr>
      <w:r w:rsidRPr="003E61C2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Morse code is still popular among amateur radio enthusiasts, although proficiency in Morse </w:t>
      </w:r>
      <w:proofErr w:type="gramStart"/>
      <w:r w:rsidRPr="003E61C2">
        <w:rPr>
          <w:rFonts w:ascii="Times New Roman" w:eastAsiaTheme="minorHAnsi" w:hAnsi="Times New Roman" w:cs="Times New Roman"/>
          <w:sz w:val="24"/>
          <w:szCs w:val="24"/>
          <w:lang w:bidi="bn-BD"/>
        </w:rPr>
        <w:t>Code</w:t>
      </w:r>
      <w:proofErr w:type="gramEnd"/>
      <w:r w:rsidRPr="003E61C2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is no longer a requirement to obtain your amateur radio license.</w:t>
      </w:r>
    </w:p>
    <w:p w:rsidR="00F0105D" w:rsidRPr="00F0105D" w:rsidRDefault="00F0105D" w:rsidP="00F0105D">
      <w:pPr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</w:pPr>
    </w:p>
    <w:p w:rsidR="00F0105D" w:rsidRPr="00F0105D" w:rsidRDefault="00F0105D" w:rsidP="00F0105D">
      <w:pPr>
        <w:rPr>
          <w:rFonts w:ascii="Times New Roman" w:eastAsiaTheme="minorHAnsi" w:hAnsi="Times New Roman" w:cs="Times New Roman"/>
          <w:b/>
          <w:bCs/>
          <w:sz w:val="28"/>
          <w:lang w:bidi="bn-BD"/>
        </w:rPr>
      </w:pPr>
      <w:r w:rsidRPr="00F0105D">
        <w:rPr>
          <w:rFonts w:ascii="Times New Roman" w:eastAsiaTheme="minorHAnsi" w:hAnsi="Times New Roman" w:cs="Times New Roman"/>
          <w:b/>
          <w:bCs/>
          <w:sz w:val="28"/>
          <w:lang w:bidi="bn-BD"/>
        </w:rPr>
        <w:t>Conclusion</w:t>
      </w:r>
      <w:r w:rsidRPr="00F0105D">
        <w:rPr>
          <w:rFonts w:ascii="Times New Roman" w:eastAsiaTheme="minorHAnsi" w:hAnsi="Times New Roman" w:cs="Times New Roman"/>
          <w:b/>
          <w:bCs/>
          <w:sz w:val="28"/>
          <w:cs/>
          <w:lang w:bidi="bn-BD"/>
        </w:rPr>
        <w:t xml:space="preserve">: </w:t>
      </w:r>
    </w:p>
    <w:p w:rsidR="00F0105D" w:rsidRPr="00F0105D" w:rsidRDefault="00F0105D" w:rsidP="003E61C2">
      <w:pPr>
        <w:spacing w:after="0"/>
        <w:jc w:val="both"/>
        <w:rPr>
          <w:rFonts w:ascii="Times New Roman" w:eastAsiaTheme="minorHAnsi" w:hAnsi="Times New Roman" w:cs="Times New Roman"/>
          <w:sz w:val="24"/>
          <w:szCs w:val="24"/>
          <w:lang w:bidi="bn-BD"/>
        </w:rPr>
      </w:pP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Throughout this semester we learned about different types of </w:t>
      </w:r>
      <w:r w:rsidRPr="003E61C2">
        <w:rPr>
          <w:rFonts w:ascii="Times New Roman" w:eastAsiaTheme="minorHAnsi" w:hAnsi="Times New Roman" w:cs="Times New Roman"/>
          <w:sz w:val="24"/>
          <w:szCs w:val="24"/>
          <w:lang w:bidi="bn-BD"/>
        </w:rPr>
        <w:t>microcontrollers</w:t>
      </w:r>
      <w:r w:rsidRPr="003E61C2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  <w:r w:rsidRPr="003E61C2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</w:t>
      </w: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By doing this project we have learned how real life problem can be solved with the hel</w:t>
      </w:r>
      <w:r w:rsidRPr="003E61C2">
        <w:rPr>
          <w:rFonts w:ascii="Times New Roman" w:eastAsiaTheme="minorHAnsi" w:hAnsi="Times New Roman" w:cs="Times New Roman"/>
          <w:sz w:val="24"/>
          <w:szCs w:val="24"/>
          <w:lang w:bidi="bn-BD"/>
        </w:rPr>
        <w:t>p of the microcontrollers</w:t>
      </w:r>
      <w:r w:rsidRPr="00F0105D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  <w:r w:rsidRPr="00F0105D">
        <w:rPr>
          <w:rFonts w:ascii="Times New Roman" w:eastAsiaTheme="minorHAnsi" w:hAnsi="Times New Roman" w:cs="Times New Roman"/>
          <w:b/>
          <w:bCs/>
          <w:sz w:val="28"/>
          <w:cs/>
          <w:lang w:bidi="bn-BD"/>
        </w:rPr>
        <w:t xml:space="preserve"> </w:t>
      </w:r>
      <w:r w:rsidRPr="00F0105D">
        <w:rPr>
          <w:rFonts w:ascii="Times New Roman" w:eastAsiaTheme="minorHAnsi" w:hAnsi="Times New Roman" w:cs="Times New Roman"/>
          <w:sz w:val="24"/>
          <w:szCs w:val="24"/>
          <w:lang w:bidi="bn-BD"/>
        </w:rPr>
        <w:t>We also learned some simple simulations with the help of Arduino which may be helpful t</w:t>
      </w:r>
      <w:r w:rsidR="00027FE9" w:rsidRPr="003E61C2">
        <w:rPr>
          <w:rFonts w:ascii="Times New Roman" w:eastAsiaTheme="minorHAnsi" w:hAnsi="Times New Roman" w:cs="Times New Roman"/>
          <w:sz w:val="24"/>
          <w:szCs w:val="24"/>
          <w:lang w:bidi="bn-BD"/>
        </w:rPr>
        <w:t>o our jobs or research</w:t>
      </w:r>
      <w:r w:rsidRPr="003E61C2">
        <w:rPr>
          <w:rFonts w:ascii="Times New Roman" w:eastAsiaTheme="minorHAnsi" w:hAnsi="Times New Roman" w:cs="Times New Roman"/>
          <w:sz w:val="24"/>
          <w:szCs w:val="24"/>
          <w:cs/>
          <w:lang w:bidi="bn-BD"/>
        </w:rPr>
        <w:t>.</w:t>
      </w:r>
    </w:p>
    <w:p w:rsidR="008C720C" w:rsidRPr="003E61C2" w:rsidRDefault="008C720C" w:rsidP="008C720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8C720C" w:rsidRPr="003E61C2" w:rsidSect="00F0105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37E" w:rsidRDefault="00D9237E" w:rsidP="00941376">
      <w:pPr>
        <w:spacing w:after="0" w:line="240" w:lineRule="auto"/>
      </w:pPr>
      <w:r>
        <w:separator/>
      </w:r>
    </w:p>
  </w:endnote>
  <w:endnote w:type="continuationSeparator" w:id="0">
    <w:p w:rsidR="00D9237E" w:rsidRDefault="00D9237E" w:rsidP="0094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86D7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49A6EED32C14A39B7CC66A7543803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86D7C" w:rsidRDefault="00186D7C" w:rsidP="00186D7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CSE-442 microprocessor and microcontroller project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186D7C" w:rsidRDefault="00186D7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</w:instrText>
          </w:r>
          <w:r>
            <w:rPr>
              <w:rFonts w:cs="Shonar Bangla"/>
              <w:color w:val="FFFFFF" w:themeColor="background1"/>
              <w:cs/>
              <w:lang w:bidi="bn-BD"/>
            </w:rPr>
            <w:instrText xml:space="preserve">* </w:instrText>
          </w:r>
          <w:r>
            <w:rPr>
              <w:color w:val="FFFFFF" w:themeColor="background1"/>
            </w:rPr>
            <w:instrText xml:space="preserve">MERGEFORMAT </w:instrText>
          </w:r>
          <w:r>
            <w:rPr>
              <w:color w:val="FFFFFF" w:themeColor="background1"/>
            </w:rPr>
            <w:fldChar w:fldCharType="separate"/>
          </w:r>
          <w:r w:rsidR="00024366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86D7C" w:rsidRDefault="00186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37E" w:rsidRDefault="00D9237E" w:rsidP="00941376">
      <w:pPr>
        <w:spacing w:after="0" w:line="240" w:lineRule="auto"/>
      </w:pPr>
      <w:r>
        <w:separator/>
      </w:r>
    </w:p>
  </w:footnote>
  <w:footnote w:type="continuationSeparator" w:id="0">
    <w:p w:rsidR="00D9237E" w:rsidRDefault="00D9237E" w:rsidP="0094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1"/>
      <w:gridCol w:w="8529"/>
    </w:tblGrid>
    <w:tr w:rsidR="00186D7C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186D7C" w:rsidRDefault="00186D7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:rsidR="00186D7C" w:rsidRDefault="00186D7C" w:rsidP="00186D7C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rFonts w:cs="Shonar Bangla"/>
              <w:caps/>
              <w:color w:val="FFFFFF" w:themeColor="background1"/>
              <w:cs/>
              <w:lang w:bidi="bn-BD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00FEB73B1FF4896B38EFBC854B121C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Morse code decoder</w:t>
              </w:r>
            </w:sdtContent>
          </w:sdt>
        </w:p>
      </w:tc>
    </w:tr>
  </w:tbl>
  <w:p w:rsidR="00186D7C" w:rsidRDefault="00186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07A"/>
    <w:multiLevelType w:val="hybridMultilevel"/>
    <w:tmpl w:val="F69A1A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65FBC"/>
    <w:multiLevelType w:val="hybridMultilevel"/>
    <w:tmpl w:val="1A5EE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33B3"/>
    <w:multiLevelType w:val="hybridMultilevel"/>
    <w:tmpl w:val="29F4E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95C6B"/>
    <w:multiLevelType w:val="hybridMultilevel"/>
    <w:tmpl w:val="CC161C74"/>
    <w:lvl w:ilvl="0" w:tplc="52700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415C6"/>
    <w:multiLevelType w:val="hybridMultilevel"/>
    <w:tmpl w:val="F3BC32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0M7CwMDKwNDa1MDVV0lEKTi0uzszPAykwqgUAR9TOeCwAAAA="/>
  </w:docVars>
  <w:rsids>
    <w:rsidRoot w:val="00E277F1"/>
    <w:rsid w:val="0001792C"/>
    <w:rsid w:val="00020AB8"/>
    <w:rsid w:val="00024366"/>
    <w:rsid w:val="00027FE9"/>
    <w:rsid w:val="000450E8"/>
    <w:rsid w:val="000A7787"/>
    <w:rsid w:val="000C562F"/>
    <w:rsid w:val="00186D7C"/>
    <w:rsid w:val="001A72BB"/>
    <w:rsid w:val="001C1B8B"/>
    <w:rsid w:val="00295E89"/>
    <w:rsid w:val="003E61C2"/>
    <w:rsid w:val="00437C46"/>
    <w:rsid w:val="004C77DC"/>
    <w:rsid w:val="004E4278"/>
    <w:rsid w:val="00562E60"/>
    <w:rsid w:val="005D0166"/>
    <w:rsid w:val="005E2839"/>
    <w:rsid w:val="0064448D"/>
    <w:rsid w:val="0066629F"/>
    <w:rsid w:val="006B5E18"/>
    <w:rsid w:val="00795C6E"/>
    <w:rsid w:val="008B7AA8"/>
    <w:rsid w:val="008C720C"/>
    <w:rsid w:val="00907370"/>
    <w:rsid w:val="0091122E"/>
    <w:rsid w:val="00941376"/>
    <w:rsid w:val="00957DA6"/>
    <w:rsid w:val="00970F1A"/>
    <w:rsid w:val="009D7356"/>
    <w:rsid w:val="009D7E7B"/>
    <w:rsid w:val="00A40625"/>
    <w:rsid w:val="00A6796B"/>
    <w:rsid w:val="00A95594"/>
    <w:rsid w:val="00AC13C4"/>
    <w:rsid w:val="00B04BDD"/>
    <w:rsid w:val="00B218E2"/>
    <w:rsid w:val="00B2191F"/>
    <w:rsid w:val="00B65E5C"/>
    <w:rsid w:val="00BA3ECE"/>
    <w:rsid w:val="00C21456"/>
    <w:rsid w:val="00C848EC"/>
    <w:rsid w:val="00CA7A52"/>
    <w:rsid w:val="00CB0627"/>
    <w:rsid w:val="00D9237E"/>
    <w:rsid w:val="00E003E7"/>
    <w:rsid w:val="00E277F1"/>
    <w:rsid w:val="00E3582E"/>
    <w:rsid w:val="00F0105D"/>
    <w:rsid w:val="00F05182"/>
    <w:rsid w:val="00F42992"/>
    <w:rsid w:val="00F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7CC73"/>
  <w15:docId w15:val="{B14A5813-6699-416E-9B33-D51442D4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D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D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83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39"/>
    <w:rPr>
      <w:rFonts w:ascii="Tahoma" w:hAnsi="Tahoma" w:cs="Tahoma"/>
      <w:sz w:val="16"/>
      <w:szCs w:val="20"/>
    </w:rPr>
  </w:style>
  <w:style w:type="paragraph" w:customStyle="1" w:styleId="Body">
    <w:name w:val="Body"/>
    <w:rsid w:val="00562E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  <w:lang w:bidi="ar-SA"/>
    </w:rPr>
  </w:style>
  <w:style w:type="paragraph" w:styleId="ListParagraph">
    <w:name w:val="List Paragraph"/>
    <w:basedOn w:val="Normal"/>
    <w:uiPriority w:val="34"/>
    <w:qFormat/>
    <w:rsid w:val="00C21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376"/>
  </w:style>
  <w:style w:type="paragraph" w:styleId="Footer">
    <w:name w:val="footer"/>
    <w:basedOn w:val="Normal"/>
    <w:link w:val="FooterChar"/>
    <w:uiPriority w:val="99"/>
    <w:unhideWhenUsed/>
    <w:rsid w:val="0094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0FEB73B1FF4896B38EFBC854B1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718E9-2DD0-47F1-94D7-FD81F8F6C1B8}"/>
      </w:docPartPr>
      <w:docPartBody>
        <w:p w:rsidR="00000000" w:rsidRDefault="00540278" w:rsidP="00540278">
          <w:pPr>
            <w:pStyle w:val="A00FEB73B1FF4896B38EFBC854B121C6"/>
          </w:pPr>
          <w:r>
            <w:rPr>
              <w:rFonts w:cs="Shonar Bangla"/>
              <w:caps/>
              <w:color w:val="FFFFFF" w:themeColor="background1"/>
              <w:cs/>
              <w:lang w:bidi="bn-BD"/>
            </w:rPr>
            <w:t>[</w:t>
          </w:r>
          <w:r>
            <w:rPr>
              <w:caps/>
              <w:color w:val="FFFFFF" w:themeColor="background1"/>
            </w:rPr>
            <w:t>Document title</w:t>
          </w:r>
          <w:r>
            <w:rPr>
              <w:rFonts w:cs="Shonar Bangla"/>
              <w:caps/>
              <w:color w:val="FFFFFF" w:themeColor="background1"/>
              <w:cs/>
              <w:lang w:bidi="bn-BD"/>
            </w:rPr>
            <w:t>]</w:t>
          </w:r>
        </w:p>
      </w:docPartBody>
    </w:docPart>
    <w:docPart>
      <w:docPartPr>
        <w:name w:val="E49A6EED32C14A39B7CC66A75438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A256-E2E3-48A7-BBCE-E54F2FD2017C}"/>
      </w:docPartPr>
      <w:docPartBody>
        <w:p w:rsidR="00000000" w:rsidRDefault="00540278" w:rsidP="00540278">
          <w:pPr>
            <w:pStyle w:val="E49A6EED32C14A39B7CC66A7543803DE"/>
          </w:pPr>
          <w:r>
            <w:rPr>
              <w:rFonts w:cs="Shonar Bangla"/>
              <w:caps/>
              <w:color w:val="FFFFFF" w:themeColor="background1"/>
              <w:cs/>
              <w:lang w:bidi="bn-BD"/>
            </w:rPr>
            <w:t>[</w:t>
          </w:r>
          <w:r>
            <w:rPr>
              <w:caps/>
              <w:color w:val="FFFFFF" w:themeColor="background1"/>
            </w:rPr>
            <w:t>Author Name</w:t>
          </w:r>
          <w:r>
            <w:rPr>
              <w:rFonts w:cs="Shonar Bangla"/>
              <w:caps/>
              <w:color w:val="FFFFFF" w:themeColor="background1"/>
              <w:cs/>
              <w:lang w:bidi="bn-BD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78"/>
    <w:rsid w:val="0018096A"/>
    <w:rsid w:val="0054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FEB73B1FF4896B38EFBC854B121C6">
    <w:name w:val="A00FEB73B1FF4896B38EFBC854B121C6"/>
    <w:rsid w:val="00540278"/>
  </w:style>
  <w:style w:type="paragraph" w:customStyle="1" w:styleId="E49A6EED32C14A39B7CC66A7543803DE">
    <w:name w:val="E49A6EED32C14A39B7CC66A7543803DE"/>
    <w:rsid w:val="00540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Morse code decoder</dc:title>
  <dc:creator>CSE-442 microprocessor and microcontroller project</dc:creator>
  <cp:lastModifiedBy>S. M. Ruhul Kabir Howlader</cp:lastModifiedBy>
  <cp:revision>14</cp:revision>
  <cp:lastPrinted>2017-12-06T04:50:00Z</cp:lastPrinted>
  <dcterms:created xsi:type="dcterms:W3CDTF">2017-12-06T04:05:00Z</dcterms:created>
  <dcterms:modified xsi:type="dcterms:W3CDTF">2017-12-06T04:52:00Z</dcterms:modified>
</cp:coreProperties>
</file>