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639651986"/>
        <w:docPartObj>
          <w:docPartGallery w:val="Cover Pages"/>
          <w:docPartUnique/>
        </w:docPartObj>
      </w:sdtPr>
      <w:sdtEndPr/>
      <w:sdtContent>
        <w:p w14:paraId="1DE02A72" w14:textId="05460790" w:rsidR="00D642C3" w:rsidRDefault="00D642C3">
          <w:r>
            <w:rPr>
              <w:noProof/>
            </w:rPr>
            <mc:AlternateContent>
              <mc:Choice Requires="wpg">
                <w:drawing>
                  <wp:anchor distT="0" distB="0" distL="114300" distR="114300" simplePos="0" relativeHeight="251662336" behindDoc="0" locked="0" layoutInCell="1" allowOverlap="1" wp14:anchorId="3BC91947" wp14:editId="2CDB85AC">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F2C7FB2"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CA3D8E5" wp14:editId="34C4B8FC">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196DBC4" w14:textId="48F351C2" w:rsidR="00D642C3" w:rsidRDefault="00D642C3">
                                    <w:pPr>
                                      <w:pStyle w:val="Sinespaciado"/>
                                      <w:jc w:val="right"/>
                                      <w:rPr>
                                        <w:color w:val="595959" w:themeColor="text1" w:themeTint="A6"/>
                                        <w:sz w:val="28"/>
                                        <w:szCs w:val="28"/>
                                      </w:rPr>
                                    </w:pPr>
                                    <w:r>
                                      <w:rPr>
                                        <w:color w:val="595959" w:themeColor="text1" w:themeTint="A6"/>
                                        <w:sz w:val="28"/>
                                        <w:szCs w:val="28"/>
                                      </w:rPr>
                                      <w:t>Jimena Alejandra Pérez Vásquez</w:t>
                                    </w:r>
                                  </w:p>
                                </w:sdtContent>
                              </w:sdt>
                              <w:p w14:paraId="63799B29" w14:textId="122D5820" w:rsidR="00D642C3" w:rsidRDefault="00023A45">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D642C3">
                                      <w:rPr>
                                        <w:color w:val="595959" w:themeColor="text1" w:themeTint="A6"/>
                                        <w:sz w:val="18"/>
                                        <w:szCs w:val="18"/>
                                      </w:rPr>
                                      <w:t>15 de abril de 2026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CA3D8E5"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196DBC4" w14:textId="48F351C2" w:rsidR="00D642C3" w:rsidRDefault="00D642C3">
                              <w:pPr>
                                <w:pStyle w:val="Sinespaciado"/>
                                <w:jc w:val="right"/>
                                <w:rPr>
                                  <w:color w:val="595959" w:themeColor="text1" w:themeTint="A6"/>
                                  <w:sz w:val="28"/>
                                  <w:szCs w:val="28"/>
                                </w:rPr>
                              </w:pPr>
                              <w:r>
                                <w:rPr>
                                  <w:color w:val="595959" w:themeColor="text1" w:themeTint="A6"/>
                                  <w:sz w:val="28"/>
                                  <w:szCs w:val="28"/>
                                </w:rPr>
                                <w:t>Jimena Alejandra Pérez Vásquez</w:t>
                              </w:r>
                            </w:p>
                          </w:sdtContent>
                        </w:sdt>
                        <w:p w14:paraId="63799B29" w14:textId="122D5820" w:rsidR="00D642C3" w:rsidRDefault="00D642C3">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15 de abril de 2026</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3527652" wp14:editId="619685E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35AE3B" w14:textId="0F59CD74" w:rsidR="00D642C3" w:rsidRPr="00D642C3" w:rsidRDefault="00023A45" w:rsidP="00D642C3">
                                <w:pPr>
                                  <w:pStyle w:val="Ttulo"/>
                                  <w:rPr>
                                    <w:color w:val="0070C0"/>
                                  </w:rPr>
                                </w:pPr>
                                <w:sdt>
                                  <w:sdtPr>
                                    <w:rPr>
                                      <w:color w:val="0070C0"/>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D642C3" w:rsidRPr="00D642C3">
                                      <w:rPr>
                                        <w:color w:val="0070C0"/>
                                      </w:rPr>
                                      <w:t>Uso profesional de Microsoft Word.</w:t>
                                    </w:r>
                                  </w:sdtContent>
                                </w:sdt>
                              </w:p>
                              <w:sdt>
                                <w:sdt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969E4CE" w14:textId="31265494" w:rsidR="00D642C3" w:rsidRDefault="00D642C3">
                                    <w:pPr>
                                      <w:jc w:val="right"/>
                                      <w:rPr>
                                        <w:smallCaps/>
                                        <w:color w:val="404040" w:themeColor="text1" w:themeTint="BF"/>
                                        <w:sz w:val="36"/>
                                        <w:szCs w:val="36"/>
                                      </w:rPr>
                                    </w:pPr>
                                    <w:r w:rsidRPr="00D642C3">
                                      <w:t>Agregar y administrar comentarios.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3527652" id="Cuadro de texto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r9Chw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" filled="f" stroked="f" strokeweight=".5pt">
                    <v:textbox inset="126pt,0,54pt,0">
                      <w:txbxContent>
                        <w:p w14:paraId="3F35AE3B" w14:textId="0F59CD74" w:rsidR="00D642C3" w:rsidRPr="00D642C3" w:rsidRDefault="00D642C3" w:rsidP="00D642C3">
                          <w:pPr>
                            <w:pStyle w:val="Ttulo"/>
                            <w:rPr>
                              <w:color w:val="0070C0"/>
                            </w:rPr>
                          </w:pPr>
                          <w:sdt>
                            <w:sdtPr>
                              <w:rPr>
                                <w:rStyle w:val="Sinespaciado"/>
                                <w:color w:val="0070C0"/>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D642C3">
                                <w:rPr>
                                  <w:rStyle w:val="Sinespaciado"/>
                                  <w:color w:val="0070C0"/>
                                </w:rPr>
                                <w:t>Uso profesional de Microsoft Word.</w:t>
                              </w:r>
                            </w:sdtContent>
                          </w:sdt>
                        </w:p>
                        <w:sdt>
                          <w:sdtPr>
                            <w:rPr>
                              <w:rStyle w:val="Sinespaciado"/>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969E4CE" w14:textId="31265494" w:rsidR="00D642C3" w:rsidRDefault="00D642C3">
                              <w:pPr>
                                <w:jc w:val="right"/>
                                <w:rPr>
                                  <w:smallCaps/>
                                  <w:color w:val="404040" w:themeColor="text1" w:themeTint="BF"/>
                                  <w:sz w:val="36"/>
                                  <w:szCs w:val="36"/>
                                </w:rPr>
                              </w:pPr>
                              <w:r w:rsidRPr="00D642C3">
                                <w:rPr>
                                  <w:rStyle w:val="Sinespaciado"/>
                                </w:rPr>
                                <w:t>Agregar y administrar comentarios.</w:t>
                              </w:r>
                            </w:p>
                          </w:sdtContent>
                        </w:sdt>
                      </w:txbxContent>
                    </v:textbox>
                    <w10:wrap type="square" anchorx="page" anchory="page"/>
                  </v:shape>
                </w:pict>
              </mc:Fallback>
            </mc:AlternateContent>
          </w:r>
        </w:p>
        <w:p w14:paraId="03ADA2D8" w14:textId="7797191E" w:rsidR="00D642C3" w:rsidRDefault="00D642C3">
          <w:r>
            <w:rPr>
              <w:noProof/>
            </w:rPr>
            <mc:AlternateContent>
              <mc:Choice Requires="wps">
                <w:drawing>
                  <wp:anchor distT="0" distB="0" distL="114300" distR="114300" simplePos="0" relativeHeight="251661312" behindDoc="0" locked="0" layoutInCell="1" allowOverlap="1" wp14:anchorId="79F975AF" wp14:editId="7AAB9406">
                    <wp:simplePos x="0" y="0"/>
                    <wp:positionH relativeFrom="margin">
                      <wp:align>center</wp:align>
                    </wp:positionH>
                    <wp:positionV relativeFrom="page">
                      <wp:posOffset>6650355</wp:posOffset>
                    </wp:positionV>
                    <wp:extent cx="7315200" cy="1009650"/>
                    <wp:effectExtent l="0" t="0" r="0" b="508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58125C" w14:textId="00B3DEDF" w:rsidR="00D642C3" w:rsidRDefault="00D642C3">
                                <w:pPr>
                                  <w:pStyle w:val="Sinespaciado"/>
                                  <w:jc w:val="right"/>
                                  <w:rPr>
                                    <w:color w:val="595959" w:themeColor="text1" w:themeTint="A6"/>
                                    <w:sz w:val="20"/>
                                    <w:szCs w:val="20"/>
                                  </w:rPr>
                                </w:pPr>
                                <w:r>
                                  <w:rPr>
                                    <w:color w:val="4472C4" w:themeColor="accent1"/>
                                    <w:sz w:val="28"/>
                                    <w:szCs w:val="28"/>
                                    <w:lang w:val="es-ES"/>
                                  </w:rPr>
                                  <w:t>Colegio Bautista Mies</w:t>
                                </w:r>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EndPr/>
                                  <w:sdtContent>
                                    <w:r>
                                      <w:rPr>
                                        <w:color w:val="595959" w:themeColor="text1" w:themeTint="A6"/>
                                        <w:sz w:val="20"/>
                                        <w:szCs w:val="20"/>
                                      </w:rPr>
                                      <w:t xml:space="preserve">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9F975AF" id="Cuadro de texto 153" o:spid="_x0000_s1028" type="#_x0000_t202" style="position:absolute;margin-left:0;margin-top:523.65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CW0hw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" filled="f" stroked="f" strokeweight=".5pt">
                    <v:textbox style="mso-fit-shape-to-text:t" inset="126pt,0,54pt,0">
                      <w:txbxContent>
                        <w:p w14:paraId="1958125C" w14:textId="00B3DEDF" w:rsidR="00D642C3" w:rsidRDefault="00D642C3">
                          <w:pPr>
                            <w:pStyle w:val="Sinespaciado"/>
                            <w:jc w:val="right"/>
                            <w:rPr>
                              <w:color w:val="595959" w:themeColor="text1" w:themeTint="A6"/>
                              <w:sz w:val="20"/>
                              <w:szCs w:val="20"/>
                            </w:rPr>
                          </w:pPr>
                          <w:r>
                            <w:rPr>
                              <w:color w:val="4472C4" w:themeColor="accent1"/>
                              <w:sz w:val="28"/>
                              <w:szCs w:val="28"/>
                              <w:lang w:val="es-ES"/>
                            </w:rPr>
                            <w:t>Colegio Bautista Mies</w:t>
                          </w:r>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t xml:space="preserve">     </w:t>
                              </w:r>
                            </w:sdtContent>
                          </w:sdt>
                        </w:p>
                      </w:txbxContent>
                    </v:textbox>
                    <w10:wrap type="square" anchorx="margin" anchory="page"/>
                  </v:shape>
                </w:pict>
              </mc:Fallback>
            </mc:AlternateContent>
          </w:r>
          <w:r>
            <w:br w:type="page"/>
          </w:r>
        </w:p>
      </w:sdtContent>
    </w:sdt>
    <w:p w14:paraId="1AAC4F38" w14:textId="77777777" w:rsidR="00D642C3" w:rsidRDefault="00D642C3" w:rsidP="00D642C3">
      <w:pPr>
        <w:pStyle w:val="Ttulo2"/>
      </w:pPr>
      <w:r>
        <w:rPr>
          <w:b/>
          <w:bCs/>
        </w:rPr>
        <w:lastRenderedPageBreak/>
        <w:t>1. Introducción</w:t>
      </w:r>
      <w:r>
        <w:t xml:space="preserve"> ........................................................................................................... 1 </w:t>
      </w:r>
      <w:r>
        <w:rPr>
          <w:b/>
          <w:bCs/>
        </w:rPr>
        <w:t>2. Microsoft Word en el Ámbito Profesional</w:t>
      </w:r>
      <w:r>
        <w:t xml:space="preserve"> ........................................................ 2</w:t>
      </w:r>
    </w:p>
    <w:p w14:paraId="5F67D229" w14:textId="77777777" w:rsidR="00D642C3" w:rsidRDefault="00D642C3" w:rsidP="00D642C3">
      <w:pPr>
        <w:pStyle w:val="Ttulo2"/>
      </w:pPr>
      <w:r>
        <w:t>2.1 Evolución de los procesadores de texto ........................................................ 2</w:t>
      </w:r>
    </w:p>
    <w:p w14:paraId="2CF65F4A" w14:textId="77777777" w:rsidR="00D642C3" w:rsidRDefault="00D642C3" w:rsidP="00D642C3">
      <w:pPr>
        <w:pStyle w:val="Ttulo2"/>
      </w:pPr>
      <w:r>
        <w:t xml:space="preserve">2.2 Importancia de la estandarización documental ............................................ 3 </w:t>
      </w:r>
      <w:r>
        <w:rPr>
          <w:b/>
          <w:bCs/>
        </w:rPr>
        <w:t>3. Edición Colaborativa: Un Nuevo Paradigma</w:t>
      </w:r>
      <w:r>
        <w:t xml:space="preserve"> .................................................. 4</w:t>
      </w:r>
    </w:p>
    <w:p w14:paraId="02B25F0C" w14:textId="77777777" w:rsidR="00D642C3" w:rsidRDefault="00D642C3" w:rsidP="00D642C3">
      <w:pPr>
        <w:pStyle w:val="Ttulo2"/>
      </w:pPr>
      <w:r>
        <w:t>3.1 Trabajo en la nube y coautoría en tiempo real ............................................. 5</w:t>
      </w:r>
    </w:p>
    <w:p w14:paraId="0FF4F593" w14:textId="77777777" w:rsidR="00D642C3" w:rsidRDefault="00D642C3" w:rsidP="00D642C3">
      <w:pPr>
        <w:pStyle w:val="Ttulo2"/>
      </w:pPr>
      <w:r>
        <w:t xml:space="preserve">3.2 Gestión de permisos y seguridad ................................................................... 6 </w:t>
      </w:r>
      <w:r>
        <w:rPr>
          <w:b/>
          <w:bCs/>
        </w:rPr>
        <w:t>4. Herramientas de Revisión y Control de Calidad</w:t>
      </w:r>
      <w:r>
        <w:t xml:space="preserve"> ............................................. 8</w:t>
      </w:r>
    </w:p>
    <w:p w14:paraId="437DD44F" w14:textId="77777777" w:rsidR="00D642C3" w:rsidRDefault="00D642C3" w:rsidP="00D642C3">
      <w:pPr>
        <w:pStyle w:val="Ttulo2"/>
      </w:pPr>
      <w:r>
        <w:t>4.1 Uso del Control de Cambios ........................................................................... 8</w:t>
      </w:r>
    </w:p>
    <w:p w14:paraId="4D46A541" w14:textId="77777777" w:rsidR="00D642C3" w:rsidRDefault="00D642C3" w:rsidP="00D642C3">
      <w:pPr>
        <w:pStyle w:val="Ttulo2"/>
      </w:pPr>
      <w:r>
        <w:t>4.2 Gestión de comentarios y notas al margen ................................................... 9</w:t>
      </w:r>
    </w:p>
    <w:p w14:paraId="2A3E7E30" w14:textId="77777777" w:rsidR="00D642C3" w:rsidRDefault="00D642C3" w:rsidP="00D642C3">
      <w:pPr>
        <w:pStyle w:val="Ttulo2"/>
      </w:pPr>
      <w:r>
        <w:t xml:space="preserve">4.3 Comparación y combinación de documentos ............................................. 10 </w:t>
      </w:r>
      <w:r>
        <w:rPr>
          <w:b/>
          <w:bCs/>
        </w:rPr>
        <w:t>5. Automatización de Estilos y Formatos</w:t>
      </w:r>
      <w:r>
        <w:t xml:space="preserve"> ........................................................... 11 </w:t>
      </w:r>
      <w:r>
        <w:rPr>
          <w:b/>
          <w:bCs/>
        </w:rPr>
        <w:t>6. Conclusiones</w:t>
      </w:r>
      <w:r>
        <w:t xml:space="preserve"> ......................................................................................................... 12 </w:t>
      </w:r>
      <w:r>
        <w:rPr>
          <w:b/>
          <w:bCs/>
        </w:rPr>
        <w:t>7. Referencias Bibliográficas</w:t>
      </w:r>
      <w:r>
        <w:t xml:space="preserve"> ................................................................................. 13</w:t>
      </w:r>
    </w:p>
    <w:p w14:paraId="521020B3" w14:textId="6075A341" w:rsidR="00E7045C" w:rsidRDefault="00E7045C" w:rsidP="00D642C3">
      <w:pPr>
        <w:pStyle w:val="Ttulo2"/>
      </w:pPr>
    </w:p>
    <w:p w14:paraId="1C04E2D6" w14:textId="027EE6A4" w:rsidR="00D642C3" w:rsidRDefault="00D642C3" w:rsidP="00D642C3"/>
    <w:p w14:paraId="5962CC36" w14:textId="3E411B05" w:rsidR="00D642C3" w:rsidRDefault="00D642C3" w:rsidP="00D642C3"/>
    <w:p w14:paraId="62B672C5" w14:textId="0C5DD53F" w:rsidR="00D642C3" w:rsidRDefault="00D642C3" w:rsidP="00D642C3"/>
    <w:p w14:paraId="06CA9806" w14:textId="2536D242" w:rsidR="00D642C3" w:rsidRDefault="00D642C3" w:rsidP="00D642C3"/>
    <w:p w14:paraId="432CEAAB" w14:textId="2D3380E8" w:rsidR="00D642C3" w:rsidRDefault="00D642C3" w:rsidP="00D642C3"/>
    <w:p w14:paraId="2BE51581" w14:textId="0E76CBCF" w:rsidR="00D642C3" w:rsidRDefault="00D642C3" w:rsidP="00D642C3"/>
    <w:p w14:paraId="7E7584C9" w14:textId="7D7402E2" w:rsidR="00D642C3" w:rsidRDefault="00D642C3" w:rsidP="00D642C3"/>
    <w:p w14:paraId="669F9FA5" w14:textId="14BC6D69" w:rsidR="00D642C3" w:rsidRDefault="00D642C3" w:rsidP="00D642C3"/>
    <w:p w14:paraId="1BBE2146" w14:textId="680F42E2" w:rsidR="00D642C3" w:rsidRDefault="00D642C3" w:rsidP="00D642C3"/>
    <w:p w14:paraId="2C85CABE" w14:textId="23BFB16B" w:rsidR="00D642C3" w:rsidRDefault="00D642C3" w:rsidP="00D642C3"/>
    <w:p w14:paraId="0C0619E9" w14:textId="611CB06C" w:rsidR="00D642C3" w:rsidRDefault="00D642C3" w:rsidP="00D642C3"/>
    <w:p w14:paraId="24A90297" w14:textId="02D52F27" w:rsidR="00D642C3" w:rsidRDefault="00D642C3" w:rsidP="00D642C3"/>
    <w:p w14:paraId="477EABE8" w14:textId="6195BAB9" w:rsidR="00D642C3" w:rsidRDefault="00D642C3" w:rsidP="00D642C3"/>
    <w:p w14:paraId="48293B13" w14:textId="70CC2902" w:rsidR="00D642C3" w:rsidRDefault="00D642C3" w:rsidP="00D642C3"/>
    <w:p w14:paraId="634E1B26" w14:textId="46747086" w:rsidR="00D642C3" w:rsidRDefault="00D642C3" w:rsidP="00D642C3"/>
    <w:p w14:paraId="7C0D97D9" w14:textId="30875180" w:rsidR="00D642C3" w:rsidRDefault="00D642C3" w:rsidP="00D642C3"/>
    <w:p w14:paraId="524E641B" w14:textId="24633A06" w:rsidR="00D642C3" w:rsidRDefault="00D642C3" w:rsidP="00D642C3"/>
    <w:p w14:paraId="0364D2B0" w14:textId="77777777" w:rsidR="00D642C3" w:rsidRDefault="00D642C3" w:rsidP="00D642C3">
      <w:pPr>
        <w:pStyle w:val="Ttulo3"/>
      </w:pPr>
      <w:r>
        <w:lastRenderedPageBreak/>
        <w:t>Introducción</w:t>
      </w:r>
    </w:p>
    <w:p w14:paraId="4DF36907" w14:textId="77777777" w:rsidR="00D642C3" w:rsidRPr="004031BE" w:rsidRDefault="00D642C3" w:rsidP="00FD39A2">
      <w:pPr>
        <w:pStyle w:val="NormalWeb"/>
        <w:jc w:val="both"/>
        <w:rPr>
          <w:rFonts w:asciiTheme="minorHAnsi" w:hAnsiTheme="minorHAnsi"/>
        </w:rPr>
      </w:pPr>
      <w:r w:rsidRPr="004031BE">
        <w:rPr>
          <w:rFonts w:asciiTheme="minorHAnsi" w:hAnsiTheme="minorHAnsi"/>
        </w:rPr>
        <w:t>El presente documento explora las funcionalidades avanzadas de Microsoft Word, una herramienta que ha evolucionado de un simple editor de texto a una plataforma integral para la gestión de proyectos documentales. A continuación, se detalla la relevancia de este software en el mercado laboral actual y se profundiza en las funciones técnicas que facilitan la corrección de archivos.</w:t>
      </w:r>
    </w:p>
    <w:p w14:paraId="0E110923" w14:textId="77777777" w:rsidR="00D642C3" w:rsidRPr="004031BE" w:rsidRDefault="00D642C3" w:rsidP="00FD39A2">
      <w:pPr>
        <w:pStyle w:val="NormalWeb"/>
        <w:jc w:val="both"/>
        <w:rPr>
          <w:rFonts w:asciiTheme="minorHAnsi" w:hAnsiTheme="minorHAnsi"/>
        </w:rPr>
      </w:pPr>
      <w:r w:rsidRPr="004031BE">
        <w:rPr>
          <w:rFonts w:asciiTheme="minorHAnsi" w:hAnsiTheme="minorHAnsi"/>
        </w:rPr>
        <w:t>La importancia de Microsoft Word en el ámbito profesional Dominar esta herramienta es fundamental en cualquier entorno de trabajo moderno. La capacidad de estructurar informes complejos, aplicar formatos estandarizados y automatizar elementos como índices o bibliografías no solo ahorra tiempo, sino que proyecta una imagen de profesionalismo y precisión técnica. En un mundo donde la información debe ser clara y estar bien presentada, el manejo experto de Word es una competencia crítica para la comunicación empresarial.</w:t>
      </w:r>
    </w:p>
    <w:p w14:paraId="3E984427" w14:textId="77777777" w:rsidR="00D642C3" w:rsidRPr="004031BE" w:rsidRDefault="00D642C3" w:rsidP="00FD39A2">
      <w:pPr>
        <w:pStyle w:val="NormalWeb"/>
        <w:jc w:val="both"/>
        <w:rPr>
          <w:rFonts w:asciiTheme="minorHAnsi" w:hAnsiTheme="minorHAnsi"/>
        </w:rPr>
      </w:pPr>
      <w:r w:rsidRPr="004031BE">
        <w:rPr>
          <w:rFonts w:asciiTheme="minorHAnsi" w:hAnsiTheme="minorHAnsi"/>
        </w:rPr>
        <w:t>Los Comentarios: Esenciales para el trabajo en equipo Como eje central del tema de revisión, se presentan los Comentarios como la herramienta esencial para la edición colaborativa. Esta función permite:</w:t>
      </w:r>
    </w:p>
    <w:p w14:paraId="727B6E19" w14:textId="77777777" w:rsidR="00D642C3" w:rsidRPr="004031BE" w:rsidRDefault="00D642C3" w:rsidP="00FD39A2">
      <w:pPr>
        <w:pStyle w:val="NormalWeb"/>
        <w:numPr>
          <w:ilvl w:val="0"/>
          <w:numId w:val="2"/>
        </w:numPr>
        <w:jc w:val="both"/>
        <w:rPr>
          <w:rFonts w:asciiTheme="minorHAnsi" w:hAnsiTheme="minorHAnsi"/>
        </w:rPr>
      </w:pPr>
      <w:r w:rsidRPr="004031BE">
        <w:rPr>
          <w:rFonts w:asciiTheme="minorHAnsi" w:hAnsiTheme="minorHAnsi"/>
          <w:b/>
          <w:bCs/>
        </w:rPr>
        <w:t>Intercambio de ideas:</w:t>
      </w:r>
      <w:r w:rsidRPr="004031BE">
        <w:rPr>
          <w:rFonts w:asciiTheme="minorHAnsi" w:hAnsiTheme="minorHAnsi"/>
        </w:rPr>
        <w:t xml:space="preserve"> Facilitar la retroalimentación entre autores sin alterar directamente el contenido original.</w:t>
      </w:r>
    </w:p>
    <w:p w14:paraId="043B9E6F" w14:textId="77777777" w:rsidR="00D642C3" w:rsidRPr="004031BE" w:rsidRDefault="00D642C3" w:rsidP="00FD39A2">
      <w:pPr>
        <w:pStyle w:val="NormalWeb"/>
        <w:numPr>
          <w:ilvl w:val="0"/>
          <w:numId w:val="2"/>
        </w:numPr>
        <w:jc w:val="both"/>
        <w:rPr>
          <w:rFonts w:asciiTheme="minorHAnsi" w:hAnsiTheme="minorHAnsi"/>
        </w:rPr>
      </w:pPr>
      <w:r w:rsidRPr="004031BE">
        <w:rPr>
          <w:rFonts w:asciiTheme="minorHAnsi" w:hAnsiTheme="minorHAnsi"/>
          <w:b/>
          <w:bCs/>
        </w:rPr>
        <w:t>Optimización del flujo de trabajo:</w:t>
      </w:r>
      <w:r w:rsidRPr="004031BE">
        <w:rPr>
          <w:rFonts w:asciiTheme="minorHAnsi" w:hAnsiTheme="minorHAnsi"/>
        </w:rPr>
        <w:t xml:space="preserve"> Resolver dudas y realizar sugerencias en tiempo real, permitiendo que varios miembros de un equipo pulan el documento de forma asincrónica.</w:t>
      </w:r>
    </w:p>
    <w:p w14:paraId="7E39CAC8" w14:textId="70D6F642" w:rsidR="00D642C3" w:rsidRPr="004031BE" w:rsidRDefault="00D642C3" w:rsidP="00FD39A2">
      <w:pPr>
        <w:pStyle w:val="NormalWeb"/>
        <w:numPr>
          <w:ilvl w:val="0"/>
          <w:numId w:val="2"/>
        </w:numPr>
        <w:jc w:val="both"/>
        <w:rPr>
          <w:rFonts w:asciiTheme="minorHAnsi" w:hAnsiTheme="minorHAnsi"/>
        </w:rPr>
      </w:pPr>
      <w:r w:rsidRPr="004031BE">
        <w:rPr>
          <w:rFonts w:asciiTheme="minorHAnsi" w:hAnsiTheme="minorHAnsi"/>
          <w:b/>
          <w:bCs/>
        </w:rPr>
        <w:t>Trazabilidad:</w:t>
      </w:r>
      <w:r w:rsidRPr="004031BE">
        <w:rPr>
          <w:rFonts w:asciiTheme="minorHAnsi" w:hAnsiTheme="minorHAnsi"/>
        </w:rPr>
        <w:t xml:space="preserve"> Mantener un registro de las observaciones y decisiones tomadas durante el proceso de revisión, asegurando que el resultado final sea producto del consenso y la mejora continua.</w:t>
      </w:r>
    </w:p>
    <w:p w14:paraId="01B23C30" w14:textId="77777777" w:rsidR="006477F3" w:rsidRPr="004031BE" w:rsidRDefault="006477F3" w:rsidP="00FD39A2">
      <w:pPr>
        <w:pStyle w:val="NormalWeb"/>
        <w:jc w:val="both"/>
        <w:rPr>
          <w:rFonts w:asciiTheme="minorHAnsi" w:hAnsiTheme="minorHAnsi"/>
        </w:rPr>
      </w:pPr>
    </w:p>
    <w:p w14:paraId="6D769CDB" w14:textId="0A255F48" w:rsidR="00D642C3" w:rsidRPr="004031BE" w:rsidRDefault="00D642C3" w:rsidP="00FD39A2">
      <w:pPr>
        <w:jc w:val="both"/>
      </w:pPr>
    </w:p>
    <w:p w14:paraId="56C5141D" w14:textId="61A176E6" w:rsidR="00D642C3" w:rsidRPr="004031BE" w:rsidRDefault="00D642C3" w:rsidP="00D642C3"/>
    <w:p w14:paraId="0A5B31A5" w14:textId="678C437B" w:rsidR="00D642C3" w:rsidRDefault="00D642C3" w:rsidP="00D642C3"/>
    <w:p w14:paraId="0B05BCE6" w14:textId="762C76A7" w:rsidR="00D642C3" w:rsidRDefault="00D642C3" w:rsidP="00D642C3"/>
    <w:p w14:paraId="22D0E03A" w14:textId="4236D8C7" w:rsidR="00D642C3" w:rsidRDefault="00D642C3" w:rsidP="00D642C3"/>
    <w:p w14:paraId="4D271D9D" w14:textId="70A7E946" w:rsidR="00D642C3" w:rsidRDefault="00D642C3" w:rsidP="00D642C3"/>
    <w:p w14:paraId="74AD0914" w14:textId="2D423EC6" w:rsidR="00D642C3" w:rsidRDefault="00D642C3" w:rsidP="00D642C3"/>
    <w:p w14:paraId="616F0B2B" w14:textId="7C0C5745" w:rsidR="00D642C3" w:rsidRDefault="00D642C3" w:rsidP="00D642C3"/>
    <w:p w14:paraId="09F60634" w14:textId="77777777" w:rsidR="00FD39A2" w:rsidRDefault="00FD39A2" w:rsidP="00D642C3">
      <w:pPr>
        <w:pStyle w:val="NormalWeb"/>
      </w:pPr>
    </w:p>
    <w:p w14:paraId="0377D90A" w14:textId="1B1183B2" w:rsidR="00D642C3" w:rsidRPr="00FD39A2" w:rsidRDefault="00D642C3" w:rsidP="00FD39A2">
      <w:pPr>
        <w:pStyle w:val="NormalWeb"/>
        <w:jc w:val="both"/>
        <w:rPr>
          <w:rFonts w:asciiTheme="minorHAnsi" w:hAnsiTheme="minorHAnsi"/>
        </w:rPr>
      </w:pPr>
      <w:r w:rsidRPr="00FD39A2">
        <w:rPr>
          <w:rFonts w:asciiTheme="minorHAnsi" w:hAnsiTheme="minorHAnsi"/>
        </w:rPr>
        <w:t>El proceso de revisión es una de las etapas más críticas en la creación de documentos profesionales. A continuación, se detalla el uso de los comentarios como el eje central de la edición colaborativa en Microsoft Word.</w:t>
      </w:r>
    </w:p>
    <w:p w14:paraId="27CDFF45" w14:textId="77777777" w:rsidR="00D642C3" w:rsidRPr="00FD39A2" w:rsidRDefault="00D642C3" w:rsidP="00FD39A2">
      <w:pPr>
        <w:pStyle w:val="Ttulo3"/>
        <w:jc w:val="both"/>
        <w:rPr>
          <w:rFonts w:asciiTheme="minorHAnsi" w:hAnsiTheme="minorHAnsi"/>
        </w:rPr>
      </w:pPr>
      <w:r w:rsidRPr="00FD39A2">
        <w:rPr>
          <w:rFonts w:asciiTheme="minorHAnsi" w:hAnsiTheme="minorHAnsi"/>
        </w:rPr>
        <w:t>A. ¿Qué son los comentarios?</w:t>
      </w:r>
    </w:p>
    <w:p w14:paraId="24C6BB1B" w14:textId="77777777" w:rsidR="00D642C3" w:rsidRPr="00FD39A2" w:rsidRDefault="00D642C3" w:rsidP="00FD39A2">
      <w:pPr>
        <w:pStyle w:val="NormalWeb"/>
        <w:jc w:val="both"/>
        <w:rPr>
          <w:rFonts w:asciiTheme="minorHAnsi" w:hAnsiTheme="minorHAnsi"/>
        </w:rPr>
      </w:pPr>
      <w:r w:rsidRPr="004031BE">
        <w:rPr>
          <w:rFonts w:asciiTheme="minorHAnsi" w:hAnsiTheme="minorHAnsi"/>
        </w:rPr>
        <w:t>Los comentarios son notas marginales o globos de texto que se vinculan a partes específicas de un documento. Su función principal es permitir</w:t>
      </w:r>
      <w:r w:rsidRPr="00FD39A2">
        <w:rPr>
          <w:rFonts w:asciiTheme="minorHAnsi" w:hAnsiTheme="minorHAnsi"/>
        </w:rPr>
        <w:t xml:space="preserve"> la comunicación directa entre los autores, revisores y editores sin modificar o alterar el contenido original del texto.</w:t>
      </w:r>
    </w:p>
    <w:p w14:paraId="7704C7C2" w14:textId="77777777" w:rsidR="00D642C3" w:rsidRPr="00FD39A2" w:rsidRDefault="00D642C3" w:rsidP="00FD39A2">
      <w:pPr>
        <w:pStyle w:val="NormalWeb"/>
        <w:jc w:val="both"/>
        <w:rPr>
          <w:rFonts w:asciiTheme="minorHAnsi" w:hAnsiTheme="minorHAnsi"/>
        </w:rPr>
      </w:pPr>
      <w:r w:rsidRPr="00FD39A2">
        <w:rPr>
          <w:rFonts w:asciiTheme="minorHAnsi" w:hAnsiTheme="minorHAnsi"/>
        </w:rPr>
        <w:t>Actúan como una "capa virtual" de anotaciones donde se pueden sugerir cambios, pedir aclaraciones o dejar recordatorios, manteniendo el cuerpo del documento intacto hasta que se decida realizar una edición definitiva.</w:t>
      </w:r>
    </w:p>
    <w:p w14:paraId="0D704C39" w14:textId="77777777" w:rsidR="00D642C3" w:rsidRPr="00FD39A2" w:rsidRDefault="00D642C3" w:rsidP="00FD39A2">
      <w:pPr>
        <w:pStyle w:val="Ttulo3"/>
        <w:jc w:val="both"/>
        <w:rPr>
          <w:rFonts w:asciiTheme="minorHAnsi" w:hAnsiTheme="minorHAnsi"/>
        </w:rPr>
      </w:pPr>
      <w:r w:rsidRPr="00FD39A2">
        <w:rPr>
          <w:rFonts w:asciiTheme="minorHAnsi" w:hAnsiTheme="minorHAnsi"/>
        </w:rPr>
        <w:t>B. Cómo agregar un comentario</w:t>
      </w:r>
    </w:p>
    <w:p w14:paraId="2828EC2B" w14:textId="77777777" w:rsidR="00D642C3" w:rsidRPr="00FD39A2" w:rsidRDefault="00D642C3" w:rsidP="00FD39A2">
      <w:pPr>
        <w:pStyle w:val="NormalWeb"/>
        <w:jc w:val="both"/>
        <w:rPr>
          <w:rFonts w:asciiTheme="minorHAnsi" w:hAnsiTheme="minorHAnsi"/>
        </w:rPr>
      </w:pPr>
      <w:r w:rsidRPr="00FD39A2">
        <w:rPr>
          <w:rFonts w:asciiTheme="minorHAnsi" w:hAnsiTheme="minorHAnsi"/>
        </w:rPr>
        <w:t>La inserción de estas notas es un proceso sencillo que se realiza a través de la cinta de opciones. Sigue estos pasos:</w:t>
      </w:r>
    </w:p>
    <w:p w14:paraId="44F8EFB5" w14:textId="77777777" w:rsidR="00D642C3" w:rsidRPr="00FD39A2" w:rsidRDefault="00D642C3" w:rsidP="00FD39A2">
      <w:pPr>
        <w:pStyle w:val="NormalWeb"/>
        <w:numPr>
          <w:ilvl w:val="0"/>
          <w:numId w:val="3"/>
        </w:numPr>
        <w:jc w:val="both"/>
        <w:rPr>
          <w:rFonts w:asciiTheme="minorHAnsi" w:hAnsiTheme="minorHAnsi"/>
        </w:rPr>
      </w:pPr>
      <w:r w:rsidRPr="00FD39A2">
        <w:rPr>
          <w:rFonts w:asciiTheme="minorHAnsi" w:hAnsiTheme="minorHAnsi"/>
          <w:b/>
          <w:bCs/>
        </w:rPr>
        <w:t>Selección:</w:t>
      </w:r>
      <w:r w:rsidRPr="00FD39A2">
        <w:rPr>
          <w:rFonts w:asciiTheme="minorHAnsi" w:hAnsiTheme="minorHAnsi"/>
        </w:rPr>
        <w:t xml:space="preserve"> Sombrea con el cursor la palabra, frase o párrafo sobre el cual deseas realizar la observación.</w:t>
      </w:r>
    </w:p>
    <w:p w14:paraId="1D10D48A" w14:textId="77777777" w:rsidR="00D642C3" w:rsidRPr="004031BE" w:rsidRDefault="00D642C3" w:rsidP="00FD39A2">
      <w:pPr>
        <w:pStyle w:val="NormalWeb"/>
        <w:numPr>
          <w:ilvl w:val="0"/>
          <w:numId w:val="3"/>
        </w:numPr>
        <w:jc w:val="both"/>
        <w:rPr>
          <w:rFonts w:asciiTheme="minorHAnsi" w:hAnsiTheme="minorHAnsi"/>
        </w:rPr>
      </w:pPr>
      <w:r w:rsidRPr="00FD39A2">
        <w:rPr>
          <w:rFonts w:asciiTheme="minorHAnsi" w:hAnsiTheme="minorHAnsi"/>
          <w:b/>
          <w:bCs/>
        </w:rPr>
        <w:t>Activación:</w:t>
      </w:r>
      <w:r w:rsidRPr="00FD39A2">
        <w:rPr>
          <w:rFonts w:asciiTheme="minorHAnsi" w:hAnsiTheme="minorHAnsi"/>
        </w:rPr>
        <w:t xml:space="preserve"> Dirígete a la pestaña </w:t>
      </w:r>
      <w:r w:rsidRPr="004031BE">
        <w:rPr>
          <w:rFonts w:asciiTheme="minorHAnsi" w:hAnsiTheme="minorHAnsi"/>
        </w:rPr>
        <w:t>superior Revisar y, en el grupo "Comentarios", haz clic en el botón Nuevo comentario.</w:t>
      </w:r>
    </w:p>
    <w:p w14:paraId="29B6672F" w14:textId="77777777" w:rsidR="00D642C3" w:rsidRPr="00FD39A2" w:rsidRDefault="00D642C3" w:rsidP="00FD39A2">
      <w:pPr>
        <w:pStyle w:val="NormalWeb"/>
        <w:numPr>
          <w:ilvl w:val="0"/>
          <w:numId w:val="3"/>
        </w:numPr>
        <w:jc w:val="both"/>
        <w:rPr>
          <w:rFonts w:asciiTheme="minorHAnsi" w:hAnsiTheme="minorHAnsi"/>
        </w:rPr>
      </w:pPr>
      <w:r w:rsidRPr="00FD39A2">
        <w:rPr>
          <w:rFonts w:asciiTheme="minorHAnsi" w:hAnsiTheme="minorHAnsi"/>
          <w:b/>
          <w:bCs/>
        </w:rPr>
        <w:t>Redacción:</w:t>
      </w:r>
      <w:r w:rsidRPr="00FD39A2">
        <w:rPr>
          <w:rFonts w:asciiTheme="minorHAnsi" w:hAnsiTheme="minorHAnsi"/>
        </w:rPr>
        <w:t xml:space="preserve"> En el panel o globo que aparece automáticamente en el margen derecho, escribe tu nota. Una vez que hagas clic fuera del cuadro, el comentario quedará guardado y vinculado al texto seleccionado.</w:t>
      </w:r>
    </w:p>
    <w:p w14:paraId="55A140A0" w14:textId="77777777" w:rsidR="00D642C3" w:rsidRPr="00FD39A2" w:rsidRDefault="00D642C3" w:rsidP="00FD39A2">
      <w:pPr>
        <w:pStyle w:val="Ttulo3"/>
        <w:jc w:val="both"/>
        <w:rPr>
          <w:rFonts w:asciiTheme="minorHAnsi" w:hAnsiTheme="minorHAnsi"/>
        </w:rPr>
      </w:pPr>
      <w:r w:rsidRPr="00FD39A2">
        <w:rPr>
          <w:rFonts w:asciiTheme="minorHAnsi" w:hAnsiTheme="minorHAnsi"/>
        </w:rPr>
        <w:t>C. Administración de comentarios</w:t>
      </w:r>
    </w:p>
    <w:p w14:paraId="26393010" w14:textId="77777777" w:rsidR="00D642C3" w:rsidRPr="00FD39A2" w:rsidRDefault="00D642C3" w:rsidP="00FD39A2">
      <w:pPr>
        <w:pStyle w:val="NormalWeb"/>
        <w:jc w:val="both"/>
        <w:rPr>
          <w:rFonts w:asciiTheme="minorHAnsi" w:hAnsiTheme="minorHAnsi"/>
        </w:rPr>
      </w:pPr>
      <w:r w:rsidRPr="00FD39A2">
        <w:rPr>
          <w:rFonts w:asciiTheme="minorHAnsi" w:hAnsiTheme="minorHAnsi"/>
        </w:rPr>
        <w:t>Una vez que el documento contiene diversas anotaciones, es necesario gestionarlas para avanzar en la revisión. Word ofrece tres funciones principales para administrar este flujo de trabajo:</w:t>
      </w:r>
    </w:p>
    <w:p w14:paraId="7AF5ABE7" w14:textId="77777777" w:rsidR="00D642C3" w:rsidRPr="00FD39A2" w:rsidRDefault="00D642C3" w:rsidP="00FD39A2">
      <w:pPr>
        <w:pStyle w:val="NormalWeb"/>
        <w:numPr>
          <w:ilvl w:val="0"/>
          <w:numId w:val="4"/>
        </w:numPr>
        <w:jc w:val="both"/>
        <w:rPr>
          <w:rFonts w:asciiTheme="minorHAnsi" w:hAnsiTheme="minorHAnsi"/>
        </w:rPr>
      </w:pPr>
      <w:r w:rsidRPr="00FD39A2">
        <w:rPr>
          <w:rFonts w:asciiTheme="minorHAnsi" w:hAnsiTheme="minorHAnsi"/>
          <w:b/>
          <w:bCs/>
        </w:rPr>
        <w:t>Responder:</w:t>
      </w:r>
      <w:r w:rsidRPr="00FD39A2">
        <w:rPr>
          <w:rFonts w:asciiTheme="minorHAnsi" w:hAnsiTheme="minorHAnsi"/>
        </w:rPr>
        <w:t xml:space="preserve"> Esta opción permite crear un hilo de conversación. Al hacer clic en el icono de respuesta dentro de un comentario existente, otros colaboradores pueden debatir la sugerencia original, facilitando la toma de decisiones en equipo.</w:t>
      </w:r>
    </w:p>
    <w:p w14:paraId="3DD0B1CE" w14:textId="77777777" w:rsidR="00D642C3" w:rsidRPr="00FD39A2" w:rsidRDefault="00D642C3" w:rsidP="00FD39A2">
      <w:pPr>
        <w:pStyle w:val="NormalWeb"/>
        <w:numPr>
          <w:ilvl w:val="0"/>
          <w:numId w:val="4"/>
        </w:numPr>
        <w:jc w:val="both"/>
        <w:rPr>
          <w:rFonts w:asciiTheme="minorHAnsi" w:hAnsiTheme="minorHAnsi"/>
        </w:rPr>
      </w:pPr>
      <w:r w:rsidRPr="00FD39A2">
        <w:rPr>
          <w:rFonts w:asciiTheme="minorHAnsi" w:hAnsiTheme="minorHAnsi"/>
          <w:b/>
          <w:bCs/>
        </w:rPr>
        <w:t>Resolver:</w:t>
      </w:r>
      <w:r w:rsidRPr="00FD39A2">
        <w:rPr>
          <w:rFonts w:asciiTheme="minorHAnsi" w:hAnsiTheme="minorHAnsi"/>
        </w:rPr>
        <w:t xml:space="preserve"> Cuando una sugerencia ya ha sido atendida o se ha llegado a un acuerdo, se debe seleccionar "Resolver". Esto opaca el comentario (lo vuelve gris) para indicar que el punto ha sido finalizado, pero mantiene el registro histórico de la discusión para futuras consultas.</w:t>
      </w:r>
    </w:p>
    <w:p w14:paraId="0A421377" w14:textId="64444738" w:rsidR="00D642C3" w:rsidRDefault="00D642C3" w:rsidP="00FD39A2">
      <w:pPr>
        <w:pStyle w:val="NormalWeb"/>
        <w:numPr>
          <w:ilvl w:val="0"/>
          <w:numId w:val="4"/>
        </w:numPr>
        <w:jc w:val="both"/>
        <w:rPr>
          <w:rFonts w:asciiTheme="minorHAnsi" w:hAnsiTheme="minorHAnsi"/>
        </w:rPr>
      </w:pPr>
      <w:r w:rsidRPr="00FD39A2">
        <w:rPr>
          <w:rFonts w:asciiTheme="minorHAnsi" w:hAnsiTheme="minorHAnsi"/>
          <w:b/>
          <w:bCs/>
        </w:rPr>
        <w:t>Eliminar:</w:t>
      </w:r>
      <w:r w:rsidRPr="00FD39A2">
        <w:rPr>
          <w:rFonts w:asciiTheme="minorHAnsi" w:hAnsiTheme="minorHAnsi"/>
        </w:rPr>
        <w:t xml:space="preserve"> Si una nota ya no es necesaria o fue un error, se puede eliminar definitivamente. Para ello, selecciona el comentario, ve a la </w:t>
      </w:r>
      <w:r w:rsidRPr="004031BE">
        <w:rPr>
          <w:rFonts w:asciiTheme="minorHAnsi" w:hAnsiTheme="minorHAnsi"/>
        </w:rPr>
        <w:t>pestaña Revisar</w:t>
      </w:r>
      <w:r w:rsidRPr="00FD39A2">
        <w:rPr>
          <w:rFonts w:asciiTheme="minorHAnsi" w:hAnsiTheme="minorHAnsi"/>
        </w:rPr>
        <w:t xml:space="preserve"> y haz </w:t>
      </w:r>
      <w:r w:rsidRPr="00FD39A2">
        <w:rPr>
          <w:rFonts w:asciiTheme="minorHAnsi" w:hAnsiTheme="minorHAnsi"/>
        </w:rPr>
        <w:lastRenderedPageBreak/>
        <w:t xml:space="preserve">clic </w:t>
      </w:r>
      <w:r w:rsidRPr="004031BE">
        <w:rPr>
          <w:rFonts w:asciiTheme="minorHAnsi" w:hAnsiTheme="minorHAnsi"/>
        </w:rPr>
        <w:t xml:space="preserve">en </w:t>
      </w:r>
      <w:commentRangeStart w:id="0"/>
      <w:r w:rsidRPr="004031BE">
        <w:rPr>
          <w:rFonts w:asciiTheme="minorHAnsi" w:hAnsiTheme="minorHAnsi"/>
        </w:rPr>
        <w:t>Eliminar</w:t>
      </w:r>
      <w:commentRangeEnd w:id="0"/>
      <w:r w:rsidR="006477F3" w:rsidRPr="004031BE">
        <w:rPr>
          <w:rStyle w:val="Refdecomentario"/>
          <w:rFonts w:asciiTheme="minorHAnsi" w:eastAsiaTheme="minorHAnsi" w:hAnsiTheme="minorHAnsi" w:cstheme="minorBidi"/>
          <w:kern w:val="2"/>
          <w:lang w:eastAsia="en-US" w:bidi="ar-SA"/>
          <w14:ligatures w14:val="standardContextual"/>
        </w:rPr>
        <w:commentReference w:id="0"/>
      </w:r>
      <w:r w:rsidRPr="00FD39A2">
        <w:rPr>
          <w:rFonts w:asciiTheme="minorHAnsi" w:hAnsiTheme="minorHAnsi"/>
        </w:rPr>
        <w:t>. También existe la opción de "Eliminar todos los comentarios del documento" para limpiar el archivo antes de la entrega final.</w:t>
      </w:r>
    </w:p>
    <w:p w14:paraId="2A6D2A01" w14:textId="65959B67" w:rsidR="00FD39A2" w:rsidRPr="00FD39A2" w:rsidRDefault="008D2C46" w:rsidP="00FD39A2">
      <w:pPr>
        <w:pStyle w:val="NormalWeb"/>
        <w:jc w:val="both"/>
        <w:rPr>
          <w:rFonts w:asciiTheme="minorHAnsi" w:hAnsiTheme="minorHAnsi"/>
        </w:rPr>
      </w:pPr>
      <w:r>
        <w:rPr>
          <w:noProof/>
          <w14:ligatures w14:val="standardContextual"/>
        </w:rPr>
        <mc:AlternateContent>
          <mc:Choice Requires="wpg">
            <w:drawing>
              <wp:anchor distT="0" distB="0" distL="114300" distR="114300" simplePos="0" relativeHeight="251663360" behindDoc="1" locked="0" layoutInCell="1" allowOverlap="1" wp14:anchorId="7A94701E" wp14:editId="3777B52E">
                <wp:simplePos x="0" y="0"/>
                <wp:positionH relativeFrom="margin">
                  <wp:align>left</wp:align>
                </wp:positionH>
                <wp:positionV relativeFrom="paragraph">
                  <wp:posOffset>2886075</wp:posOffset>
                </wp:positionV>
                <wp:extent cx="5240655" cy="4816475"/>
                <wp:effectExtent l="190500" t="190500" r="188595" b="3175"/>
                <wp:wrapTight wrapText="bothSides">
                  <wp:wrapPolygon edited="0">
                    <wp:start x="157" y="-854"/>
                    <wp:lineTo x="-785" y="-683"/>
                    <wp:lineTo x="-707" y="20760"/>
                    <wp:lineTo x="-157" y="21187"/>
                    <wp:lineTo x="-157" y="21529"/>
                    <wp:lineTo x="21671" y="21529"/>
                    <wp:lineTo x="21671" y="21187"/>
                    <wp:lineTo x="22220" y="19820"/>
                    <wp:lineTo x="22299" y="683"/>
                    <wp:lineTo x="21435" y="-598"/>
                    <wp:lineTo x="21357" y="-854"/>
                    <wp:lineTo x="157" y="-854"/>
                  </wp:wrapPolygon>
                </wp:wrapTight>
                <wp:docPr id="3" name="Grupo 3"/>
                <wp:cNvGraphicFramePr/>
                <a:graphic xmlns:a="http://schemas.openxmlformats.org/drawingml/2006/main">
                  <a:graphicData uri="http://schemas.microsoft.com/office/word/2010/wordprocessingGroup">
                    <wpg:wgp>
                      <wpg:cNvGrpSpPr/>
                      <wpg:grpSpPr>
                        <a:xfrm>
                          <a:off x="0" y="0"/>
                          <a:ext cx="5240655" cy="4816475"/>
                          <a:chOff x="0" y="0"/>
                          <a:chExt cx="5612706" cy="4502809"/>
                        </a:xfrm>
                      </wpg:grpSpPr>
                      <pic:pic xmlns:pic="http://schemas.openxmlformats.org/drawingml/2006/picture">
                        <pic:nvPicPr>
                          <pic:cNvPr id="1" name="Imagen 1"/>
                          <pic:cNvPicPr>
                            <a:picLocks noChangeAspect="1"/>
                          </pic:cNvPicPr>
                        </pic:nvPicPr>
                        <pic:blipFill>
                          <a:blip r:embed="rId15">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576" y="0"/>
                            <a:ext cx="5612130" cy="4159885"/>
                          </a:xfrm>
                          <a:prstGeom prst="rect">
                            <a:avLst/>
                          </a:prstGeom>
                          <a:ln>
                            <a:noFill/>
                          </a:ln>
                          <a:effectLst>
                            <a:outerShdw blurRad="190500" algn="tl" rotWithShape="0">
                              <a:srgbClr val="000000">
                                <a:alpha val="70000"/>
                              </a:srgbClr>
                            </a:outerShdw>
                          </a:effectLst>
                        </pic:spPr>
                      </pic:pic>
                      <wps:wsp>
                        <wps:cNvPr id="2" name="Cuadro de texto 2"/>
                        <wps:cNvSpPr txBox="1"/>
                        <wps:spPr>
                          <a:xfrm>
                            <a:off x="0" y="4159274"/>
                            <a:ext cx="5611495" cy="343535"/>
                          </a:xfrm>
                          <a:prstGeom prst="rect">
                            <a:avLst/>
                          </a:prstGeom>
                          <a:solidFill>
                            <a:prstClr val="white"/>
                          </a:solidFill>
                          <a:ln>
                            <a:noFill/>
                          </a:ln>
                        </wps:spPr>
                        <wps:txbx>
                          <w:txbxContent>
                            <w:p w14:paraId="25DDFE5A" w14:textId="77777777" w:rsidR="00FD39A2" w:rsidRPr="00FD39A2" w:rsidRDefault="00FD39A2" w:rsidP="00FD39A2">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94701E" id="Grupo 3" o:spid="_x0000_s1029" style="position:absolute;left:0;text-align:left;margin-left:0;margin-top:227.25pt;width:412.65pt;height:379.25pt;z-index:-251653120;mso-position-horizontal:left;mso-position-horizontal-relative:margin;mso-width-relative:margin;mso-height-relative:margin" coordsize="56127,450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&#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30" type="#_x0000_t75" style="position:absolute;left:5;width:56122;height:4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">
                  <v:imagedata r:id="rId17" o:title=""/>
                  <v:shadow on="t" color="black" opacity="45875f" origin="-.5,-.5" offset="0,0"/>
                </v:shape>
                <v:shape id="Cuadro de texto 2" o:spid="_x0000_s1031" type="#_x0000_t202" style="position:absolute;top:41592;width:56114;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14:paraId="25DDFE5A" w14:textId="77777777" w:rsidR="00FD39A2" w:rsidRPr="00FD39A2" w:rsidRDefault="00FD39A2" w:rsidP="00FD39A2">
                        <w:pPr>
                          <w:rPr>
                            <w:sz w:val="18"/>
                            <w:szCs w:val="18"/>
                          </w:rPr>
                        </w:pPr>
                      </w:p>
                    </w:txbxContent>
                  </v:textbox>
                </v:shape>
                <w10:wrap type="tight" anchorx="margin"/>
              </v:group>
            </w:pict>
          </mc:Fallback>
        </mc:AlternateContent>
      </w:r>
    </w:p>
    <w:tbl>
      <w:tblPr>
        <w:tblStyle w:val="Tablaconcuadrcula4-nfasis6"/>
        <w:tblW w:w="0" w:type="auto"/>
        <w:tblLook w:val="04A0" w:firstRow="1" w:lastRow="0" w:firstColumn="1" w:lastColumn="0" w:noHBand="0" w:noVBand="1"/>
      </w:tblPr>
      <w:tblGrid>
        <w:gridCol w:w="2339"/>
        <w:gridCol w:w="6489"/>
      </w:tblGrid>
      <w:tr w:rsidR="00FD39A2" w:rsidRPr="00FD39A2" w14:paraId="74707F37" w14:textId="77777777" w:rsidTr="00FD39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DFF8A" w14:textId="77777777" w:rsidR="00FD39A2" w:rsidRPr="00FD39A2" w:rsidRDefault="00FD39A2" w:rsidP="00FD39A2">
            <w:pPr>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Función de Comentarios</w:t>
            </w:r>
          </w:p>
        </w:tc>
        <w:tc>
          <w:tcPr>
            <w:tcW w:w="0" w:type="auto"/>
            <w:hideMark/>
          </w:tcPr>
          <w:p w14:paraId="78E14066" w14:textId="77777777" w:rsidR="00FD39A2" w:rsidRPr="00FD39A2" w:rsidRDefault="00FD39A2" w:rsidP="00FD39A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Descripción y Uso Profesional</w:t>
            </w:r>
          </w:p>
        </w:tc>
      </w:tr>
      <w:tr w:rsidR="00FD39A2" w:rsidRPr="00FD39A2" w14:paraId="7558C87A" w14:textId="77777777" w:rsidTr="00FD3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D4C0E" w14:textId="77777777" w:rsidR="00FD39A2" w:rsidRPr="00FD39A2" w:rsidRDefault="00FD39A2" w:rsidP="00FD39A2">
            <w:pPr>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Nuevo Comentario</w:t>
            </w:r>
          </w:p>
        </w:tc>
        <w:tc>
          <w:tcPr>
            <w:tcW w:w="0" w:type="auto"/>
            <w:hideMark/>
          </w:tcPr>
          <w:p w14:paraId="50EB7E4A" w14:textId="77777777" w:rsidR="00FD39A2" w:rsidRPr="00FD39A2" w:rsidRDefault="00FD39A2" w:rsidP="00FD39A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Se utiliza para dejar sugerencias o dudas sobre un texto específico sin alterarlo.</w:t>
            </w:r>
          </w:p>
        </w:tc>
      </w:tr>
      <w:tr w:rsidR="00FD39A2" w:rsidRPr="00FD39A2" w14:paraId="43CD7524" w14:textId="77777777" w:rsidTr="00FD39A2">
        <w:tc>
          <w:tcPr>
            <w:cnfStyle w:val="001000000000" w:firstRow="0" w:lastRow="0" w:firstColumn="1" w:lastColumn="0" w:oddVBand="0" w:evenVBand="0" w:oddHBand="0" w:evenHBand="0" w:firstRowFirstColumn="0" w:firstRowLastColumn="0" w:lastRowFirstColumn="0" w:lastRowLastColumn="0"/>
            <w:tcW w:w="0" w:type="auto"/>
            <w:hideMark/>
          </w:tcPr>
          <w:p w14:paraId="6A0FEA3A" w14:textId="77777777" w:rsidR="00FD39A2" w:rsidRPr="00FD39A2" w:rsidRDefault="00FD39A2" w:rsidP="00FD39A2">
            <w:pPr>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Responder</w:t>
            </w:r>
          </w:p>
        </w:tc>
        <w:tc>
          <w:tcPr>
            <w:tcW w:w="0" w:type="auto"/>
            <w:hideMark/>
          </w:tcPr>
          <w:p w14:paraId="7F99A149" w14:textId="77777777" w:rsidR="00FD39A2" w:rsidRPr="00FD39A2" w:rsidRDefault="00FD39A2" w:rsidP="00FD39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Permite crear un hilo de conversación con otros editores para llegar a acuerdos.</w:t>
            </w:r>
          </w:p>
        </w:tc>
      </w:tr>
      <w:tr w:rsidR="00FD39A2" w:rsidRPr="00FD39A2" w14:paraId="6573C011" w14:textId="77777777" w:rsidTr="00FD3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3B73A" w14:textId="77777777" w:rsidR="00FD39A2" w:rsidRPr="00FD39A2" w:rsidRDefault="00FD39A2" w:rsidP="00FD39A2">
            <w:pPr>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Resolver</w:t>
            </w:r>
          </w:p>
        </w:tc>
        <w:tc>
          <w:tcPr>
            <w:tcW w:w="0" w:type="auto"/>
            <w:hideMark/>
          </w:tcPr>
          <w:p w14:paraId="5B68FB0B" w14:textId="77777777" w:rsidR="00FD39A2" w:rsidRPr="00FD39A2" w:rsidRDefault="00FD39A2" w:rsidP="00FD39A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Se usa para marcar que una observación ya fue corregida, manteniendo el historial oculto.</w:t>
            </w:r>
          </w:p>
        </w:tc>
      </w:tr>
      <w:tr w:rsidR="00FD39A2" w:rsidRPr="00FD39A2" w14:paraId="4AF8E46A" w14:textId="77777777" w:rsidTr="00FD39A2">
        <w:tc>
          <w:tcPr>
            <w:cnfStyle w:val="001000000000" w:firstRow="0" w:lastRow="0" w:firstColumn="1" w:lastColumn="0" w:oddVBand="0" w:evenVBand="0" w:oddHBand="0" w:evenHBand="0" w:firstRowFirstColumn="0" w:firstRowLastColumn="0" w:lastRowFirstColumn="0" w:lastRowLastColumn="0"/>
            <w:tcW w:w="0" w:type="auto"/>
            <w:hideMark/>
          </w:tcPr>
          <w:p w14:paraId="249C3BAC" w14:textId="77777777" w:rsidR="00FD39A2" w:rsidRPr="00FD39A2" w:rsidRDefault="00FD39A2" w:rsidP="00FD39A2">
            <w:pPr>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Eliminar</w:t>
            </w:r>
          </w:p>
        </w:tc>
        <w:tc>
          <w:tcPr>
            <w:tcW w:w="0" w:type="auto"/>
            <w:hideMark/>
          </w:tcPr>
          <w:p w14:paraId="18A9F3C1" w14:textId="77777777" w:rsidR="00FD39A2" w:rsidRPr="00FD39A2" w:rsidRDefault="00FD39A2" w:rsidP="00FD39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Borra la nota definitivamente cuando ya no es necesaria para el registro del documento.</w:t>
            </w:r>
          </w:p>
        </w:tc>
      </w:tr>
      <w:tr w:rsidR="00FD39A2" w:rsidRPr="00FD39A2" w14:paraId="03FF9EAC" w14:textId="77777777" w:rsidTr="00FD3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FA447" w14:textId="77777777" w:rsidR="00FD39A2" w:rsidRPr="00FD39A2" w:rsidRDefault="00FD39A2" w:rsidP="00FD39A2">
            <w:pPr>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Panel de Revisiones</w:t>
            </w:r>
          </w:p>
        </w:tc>
        <w:tc>
          <w:tcPr>
            <w:tcW w:w="0" w:type="auto"/>
            <w:hideMark/>
          </w:tcPr>
          <w:p w14:paraId="752E159A" w14:textId="77777777" w:rsidR="00FD39A2" w:rsidRPr="00FD39A2" w:rsidRDefault="00FD39A2" w:rsidP="00FD39A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4"/>
                <w:szCs w:val="24"/>
                <w:lang w:eastAsia="es-SV" w:bidi="sa-IN"/>
                <w14:ligatures w14:val="none"/>
              </w:rPr>
            </w:pPr>
            <w:r w:rsidRPr="00FD39A2">
              <w:rPr>
                <w:rFonts w:ascii="Times New Roman" w:eastAsia="Times New Roman" w:hAnsi="Times New Roman" w:cs="Times New Roman"/>
                <w:color w:val="1F1F1F"/>
                <w:kern w:val="0"/>
                <w:sz w:val="24"/>
                <w:szCs w:val="24"/>
                <w:bdr w:val="none" w:sz="0" w:space="0" w:color="auto" w:frame="1"/>
                <w:lang w:eastAsia="es-SV" w:bidi="sa-IN"/>
                <w14:ligatures w14:val="none"/>
              </w:rPr>
              <w:t>Muestra un listado vertical de todos los comentarios para revisarlos en orden.</w:t>
            </w:r>
          </w:p>
        </w:tc>
      </w:tr>
    </w:tbl>
    <w:p w14:paraId="379983D1" w14:textId="0C62027B" w:rsidR="006477F3" w:rsidRDefault="006477F3" w:rsidP="006477F3">
      <w:pPr>
        <w:pStyle w:val="Ttulo2"/>
      </w:pPr>
      <w:r>
        <w:lastRenderedPageBreak/>
        <w:t>Conclusión</w:t>
      </w:r>
    </w:p>
    <w:p w14:paraId="1762BD26" w14:textId="77777777" w:rsidR="006477F3" w:rsidRPr="004031BE" w:rsidRDefault="006477F3" w:rsidP="00FD39A2">
      <w:pPr>
        <w:pStyle w:val="NormalWeb"/>
        <w:jc w:val="both"/>
      </w:pPr>
      <w:r w:rsidRPr="004031BE">
        <w:t>La implementación de herramientas de revisión, específicamente la administración de comentarios y el control de cambios, representa un salto cualitativo en la producción de documentos. Estas funciones no solo optimizan el tiempo de edición al centralizar la comunicación en un solo archivo, sino que también garantizan la integridad del contenido, permitiendo que las ideas sean debatidas y pulidas sin poner en riesgo la estructura original del texto.</w:t>
      </w:r>
    </w:p>
    <w:p w14:paraId="41FF1493" w14:textId="77777777" w:rsidR="006477F3" w:rsidRPr="004031BE" w:rsidRDefault="006477F3" w:rsidP="00FD39A2">
      <w:pPr>
        <w:pStyle w:val="NormalWeb"/>
        <w:jc w:val="both"/>
      </w:pPr>
      <w:r w:rsidRPr="004031BE">
        <w:t>En conclusión, dominar estas capacidades de Microsoft Word permite a los profesionales y estudiantes entregar productos finales de mayor precisión, coherencia y profesionalismo. La colaboración se vuelve un proceso ordenado y transparente, donde cada ajuste contribuye directamente a la excelencia del documento final.</w:t>
      </w:r>
    </w:p>
    <w:p w14:paraId="7D341A50" w14:textId="77777777" w:rsidR="006477F3" w:rsidRDefault="006477F3" w:rsidP="00FD39A2">
      <w:pPr>
        <w:pStyle w:val="Ttulo2"/>
        <w:jc w:val="both"/>
      </w:pPr>
    </w:p>
    <w:p w14:paraId="3D6CB654" w14:textId="7AD7D95C" w:rsidR="006477F3" w:rsidRDefault="006477F3" w:rsidP="00FD39A2">
      <w:pPr>
        <w:jc w:val="both"/>
      </w:pPr>
    </w:p>
    <w:p w14:paraId="45BA8BAB" w14:textId="208CF2AB" w:rsidR="006477F3" w:rsidRDefault="006477F3" w:rsidP="00D642C3"/>
    <w:p w14:paraId="5A4651E7" w14:textId="56C0E535" w:rsidR="006477F3" w:rsidRDefault="006477F3" w:rsidP="00D642C3"/>
    <w:p w14:paraId="4125F75F" w14:textId="688FDE89" w:rsidR="006477F3" w:rsidRDefault="006477F3" w:rsidP="00D642C3"/>
    <w:p w14:paraId="7259249A" w14:textId="60DE2B4B" w:rsidR="006477F3" w:rsidRDefault="006477F3" w:rsidP="00D642C3"/>
    <w:p w14:paraId="462FC61F" w14:textId="31D05FFD" w:rsidR="006477F3" w:rsidRDefault="006477F3" w:rsidP="00D642C3"/>
    <w:p w14:paraId="21FF46C0" w14:textId="594A056C" w:rsidR="006477F3" w:rsidRDefault="006477F3" w:rsidP="00D642C3"/>
    <w:p w14:paraId="07BED9A1" w14:textId="3FAF9D5A" w:rsidR="006477F3" w:rsidRDefault="006477F3" w:rsidP="00D642C3"/>
    <w:p w14:paraId="4F345172" w14:textId="252574C2" w:rsidR="006477F3" w:rsidRDefault="006477F3" w:rsidP="00D642C3"/>
    <w:p w14:paraId="28FCF0FF" w14:textId="0AB63B29" w:rsidR="006477F3" w:rsidRDefault="006477F3" w:rsidP="00D642C3"/>
    <w:p w14:paraId="0C08432E" w14:textId="3405E06D" w:rsidR="006477F3" w:rsidRDefault="006477F3" w:rsidP="00D642C3"/>
    <w:p w14:paraId="607F8F96" w14:textId="18B44D1A" w:rsidR="006477F3" w:rsidRDefault="006477F3" w:rsidP="00D642C3"/>
    <w:p w14:paraId="57FEAF97" w14:textId="60A32931" w:rsidR="006477F3" w:rsidRDefault="006477F3" w:rsidP="00D642C3"/>
    <w:p w14:paraId="6E7027DF" w14:textId="5FB68581" w:rsidR="006477F3" w:rsidRDefault="006477F3" w:rsidP="00D642C3"/>
    <w:p w14:paraId="782C8A7D" w14:textId="5FC9DB70" w:rsidR="006477F3" w:rsidRDefault="006477F3" w:rsidP="00D642C3"/>
    <w:p w14:paraId="5DF4459B" w14:textId="7F1F370D" w:rsidR="006477F3" w:rsidRDefault="006477F3" w:rsidP="00D642C3"/>
    <w:p w14:paraId="6B8FF591" w14:textId="0CCCA1A8" w:rsidR="006477F3" w:rsidRDefault="006477F3" w:rsidP="00D642C3"/>
    <w:p w14:paraId="216265C0" w14:textId="56E647AC" w:rsidR="006477F3" w:rsidRDefault="006477F3" w:rsidP="00D642C3"/>
    <w:p w14:paraId="5B5871EA" w14:textId="6B171571" w:rsidR="006477F3" w:rsidRDefault="006477F3" w:rsidP="00D642C3"/>
    <w:p w14:paraId="7518F257" w14:textId="77777777" w:rsidR="006477F3" w:rsidRDefault="006477F3" w:rsidP="006477F3">
      <w:pPr>
        <w:pStyle w:val="Ttulo2"/>
      </w:pPr>
      <w:r>
        <w:lastRenderedPageBreak/>
        <w:t>Bibliografía</w:t>
      </w:r>
    </w:p>
    <w:p w14:paraId="5915D815" w14:textId="77777777" w:rsidR="006477F3" w:rsidRDefault="006477F3" w:rsidP="00FD39A2">
      <w:pPr>
        <w:pStyle w:val="NormalWeb"/>
        <w:jc w:val="both"/>
      </w:pPr>
      <w:r>
        <w:t>A continuación, se presentan las fuentes consultadas para la elaboración de esta investigación, siguiendo un formato estandarizado:</w:t>
      </w:r>
    </w:p>
    <w:p w14:paraId="360F8DCC" w14:textId="77777777" w:rsidR="006477F3" w:rsidRDefault="006477F3" w:rsidP="00FD39A2">
      <w:pPr>
        <w:pStyle w:val="NormalWeb"/>
        <w:numPr>
          <w:ilvl w:val="0"/>
          <w:numId w:val="6"/>
        </w:numPr>
        <w:jc w:val="both"/>
      </w:pPr>
      <w:r>
        <w:rPr>
          <w:b/>
          <w:bCs/>
        </w:rPr>
        <w:t xml:space="preserve">Microsoft </w:t>
      </w:r>
      <w:proofErr w:type="spellStart"/>
      <w:r>
        <w:rPr>
          <w:b/>
          <w:bCs/>
        </w:rPr>
        <w:t>Support</w:t>
      </w:r>
      <w:proofErr w:type="spellEnd"/>
      <w:r>
        <w:rPr>
          <w:b/>
          <w:bCs/>
        </w:rPr>
        <w:t>.</w:t>
      </w:r>
      <w:r>
        <w:t xml:space="preserve"> </w:t>
      </w:r>
      <w:r>
        <w:rPr>
          <w:i/>
          <w:iCs/>
        </w:rPr>
        <w:t>Insertar o eliminar un comentario</w:t>
      </w:r>
      <w:r>
        <w:t xml:space="preserve">. Recuperado de: </w:t>
      </w:r>
      <w:hyperlink r:id="rId18" w:tgtFrame="_blank" w:history="1">
        <w:r>
          <w:rPr>
            <w:rStyle w:val="Hipervnculo"/>
            <w:rFonts w:eastAsiaTheme="majorEastAsia"/>
          </w:rPr>
          <w:t>https://support.microsoft.com/es-es/office/insertar-o-eliminar-un-comentario-8d22aa7a-f416-43a0-975a-528532f83d73</w:t>
        </w:r>
      </w:hyperlink>
    </w:p>
    <w:p w14:paraId="0DBFA1BB" w14:textId="77777777" w:rsidR="006477F3" w:rsidRDefault="006477F3" w:rsidP="00FD39A2">
      <w:pPr>
        <w:pStyle w:val="NormalWeb"/>
        <w:numPr>
          <w:ilvl w:val="0"/>
          <w:numId w:val="6"/>
        </w:numPr>
        <w:jc w:val="both"/>
      </w:pPr>
      <w:r>
        <w:rPr>
          <w:b/>
          <w:bCs/>
        </w:rPr>
        <w:t xml:space="preserve">Microsoft </w:t>
      </w:r>
      <w:proofErr w:type="spellStart"/>
      <w:r>
        <w:rPr>
          <w:b/>
          <w:bCs/>
        </w:rPr>
        <w:t>Support</w:t>
      </w:r>
      <w:proofErr w:type="spellEnd"/>
      <w:r>
        <w:rPr>
          <w:b/>
          <w:bCs/>
        </w:rPr>
        <w:t>.</w:t>
      </w:r>
      <w:r>
        <w:t xml:space="preserve"> </w:t>
      </w:r>
      <w:r>
        <w:rPr>
          <w:i/>
          <w:iCs/>
        </w:rPr>
        <w:t>Usar comentarios y control de cambios en Word</w:t>
      </w:r>
      <w:r>
        <w:t xml:space="preserve">. Recuperado de: </w:t>
      </w:r>
      <w:hyperlink r:id="rId19" w:tgtFrame="_blank" w:history="1">
        <w:r>
          <w:rPr>
            <w:rStyle w:val="Hipervnculo"/>
            <w:rFonts w:eastAsiaTheme="majorEastAsia"/>
          </w:rPr>
          <w:t>https://support.microsoft.com/es-es/office/hacer-un-seguimiento-de-los-cambios-y-los-comentarios-en-word-29643444-6663-445a-8b8a-f0ca38596f2e</w:t>
        </w:r>
      </w:hyperlink>
    </w:p>
    <w:p w14:paraId="0BAC3584" w14:textId="77777777" w:rsidR="006477F3" w:rsidRDefault="006477F3" w:rsidP="00FD39A2">
      <w:pPr>
        <w:pStyle w:val="NormalWeb"/>
        <w:numPr>
          <w:ilvl w:val="0"/>
          <w:numId w:val="6"/>
        </w:numPr>
        <w:jc w:val="both"/>
      </w:pPr>
      <w:proofErr w:type="spellStart"/>
      <w:r>
        <w:rPr>
          <w:b/>
          <w:bCs/>
        </w:rPr>
        <w:t>AulaClic</w:t>
      </w:r>
      <w:proofErr w:type="spellEnd"/>
      <w:r>
        <w:rPr>
          <w:b/>
          <w:bCs/>
        </w:rPr>
        <w:t>.</w:t>
      </w:r>
      <w:r>
        <w:t xml:space="preserve"> </w:t>
      </w:r>
      <w:r>
        <w:rPr>
          <w:i/>
          <w:iCs/>
        </w:rPr>
        <w:t>Curso de Word 2016. Unidad 16: Compartir documentos</w:t>
      </w:r>
      <w:r>
        <w:t xml:space="preserve">. Recuperado de: </w:t>
      </w:r>
      <w:hyperlink r:id="rId20" w:tgtFrame="_blank" w:history="1">
        <w:r>
          <w:rPr>
            <w:rStyle w:val="Hipervnculo"/>
            <w:rFonts w:eastAsiaTheme="majorEastAsia"/>
          </w:rPr>
          <w:t>https://www.aulaclic.es/word-2016/</w:t>
        </w:r>
      </w:hyperlink>
    </w:p>
    <w:p w14:paraId="688DAD5E" w14:textId="77777777" w:rsidR="006477F3" w:rsidRDefault="006477F3" w:rsidP="00FD39A2">
      <w:pPr>
        <w:pStyle w:val="NormalWeb"/>
        <w:numPr>
          <w:ilvl w:val="0"/>
          <w:numId w:val="6"/>
        </w:numPr>
        <w:jc w:val="both"/>
      </w:pPr>
      <w:proofErr w:type="spellStart"/>
      <w:r>
        <w:rPr>
          <w:b/>
          <w:bCs/>
        </w:rPr>
        <w:t>GCFGlobal</w:t>
      </w:r>
      <w:proofErr w:type="spellEnd"/>
      <w:r>
        <w:rPr>
          <w:b/>
          <w:bCs/>
        </w:rPr>
        <w:t>.</w:t>
      </w:r>
      <w:r>
        <w:t xml:space="preserve"> </w:t>
      </w:r>
      <w:r>
        <w:rPr>
          <w:i/>
          <w:iCs/>
        </w:rPr>
        <w:t>Cómo usar la función de comentarios en Microsoft Word</w:t>
      </w:r>
      <w:r>
        <w:t xml:space="preserve">. Recuperado de: </w:t>
      </w:r>
      <w:hyperlink r:id="rId21" w:tgtFrame="_blank" w:history="1">
        <w:r>
          <w:rPr>
            <w:rStyle w:val="Hipervnculo"/>
            <w:rFonts w:eastAsiaTheme="majorEastAsia"/>
          </w:rPr>
          <w:t>https://edu.gcfglobal.org/es/microsoft-word-2016/</w:t>
        </w:r>
      </w:hyperlink>
    </w:p>
    <w:p w14:paraId="6F9E7E6B" w14:textId="77777777" w:rsidR="006477F3" w:rsidRPr="00D642C3" w:rsidRDefault="006477F3" w:rsidP="00FD39A2">
      <w:pPr>
        <w:jc w:val="both"/>
      </w:pPr>
    </w:p>
    <w:sectPr w:rsidR="006477F3" w:rsidRPr="00D642C3" w:rsidSect="00D642C3">
      <w:headerReference w:type="default" r:id="rId22"/>
      <w:footerReference w:type="default" r:id="rId23"/>
      <w:pgSz w:w="12240" w:h="15840"/>
      <w:pgMar w:top="1417" w:right="1701" w:bottom="1417" w:left="1701"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imena Alejandra Pérez Vásquez" w:date="2026-04-21T20:32:00Z" w:initials="JAPV">
    <w:p w14:paraId="25048115" w14:textId="213953D7" w:rsidR="006477F3" w:rsidRDefault="006477F3">
      <w:pPr>
        <w:pStyle w:val="Textocomentario"/>
      </w:pPr>
      <w:r>
        <w:rPr>
          <w:rStyle w:val="Refdecomentario"/>
        </w:rPr>
        <w:annotationRef/>
      </w:r>
      <w:r>
        <w:t>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0481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25D59" w16cex:dateUtc="2026-04-22T0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048115" w16cid:durableId="2D925D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E1211" w14:textId="77777777" w:rsidR="00023A45" w:rsidRDefault="00023A45" w:rsidP="006477F3">
      <w:pPr>
        <w:spacing w:after="0" w:line="240" w:lineRule="auto"/>
      </w:pPr>
      <w:r>
        <w:separator/>
      </w:r>
    </w:p>
  </w:endnote>
  <w:endnote w:type="continuationSeparator" w:id="0">
    <w:p w14:paraId="36FE9E1E" w14:textId="77777777" w:rsidR="00023A45" w:rsidRDefault="00023A45" w:rsidP="00647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022480"/>
      <w:docPartObj>
        <w:docPartGallery w:val="Page Numbers (Bottom of Page)"/>
        <w:docPartUnique/>
      </w:docPartObj>
    </w:sdtPr>
    <w:sdtEndPr/>
    <w:sdtContent>
      <w:p w14:paraId="2EFC9E77" w14:textId="48D7149A" w:rsidR="006477F3" w:rsidRDefault="006477F3">
        <w:pPr>
          <w:pStyle w:val="Piedepgina"/>
        </w:pPr>
        <w:r>
          <w:fldChar w:fldCharType="begin"/>
        </w:r>
        <w:r>
          <w:instrText>PAGE   \* MERGEFORMAT</w:instrText>
        </w:r>
        <w:r>
          <w:fldChar w:fldCharType="separate"/>
        </w:r>
        <w:r>
          <w:rPr>
            <w:lang w:val="es-ES"/>
          </w:rPr>
          <w:t>2</w:t>
        </w:r>
        <w:r>
          <w:fldChar w:fldCharType="end"/>
        </w:r>
      </w:p>
    </w:sdtContent>
  </w:sdt>
  <w:p w14:paraId="65291EC2" w14:textId="77777777" w:rsidR="006477F3" w:rsidRDefault="006477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07AB0" w14:textId="77777777" w:rsidR="00023A45" w:rsidRDefault="00023A45" w:rsidP="006477F3">
      <w:pPr>
        <w:spacing w:after="0" w:line="240" w:lineRule="auto"/>
      </w:pPr>
      <w:r>
        <w:separator/>
      </w:r>
    </w:p>
  </w:footnote>
  <w:footnote w:type="continuationSeparator" w:id="0">
    <w:p w14:paraId="4D798981" w14:textId="77777777" w:rsidR="00023A45" w:rsidRDefault="00023A45" w:rsidP="00647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6519A" w14:textId="0F41D944" w:rsidR="006477F3" w:rsidRDefault="006477F3">
    <w:pPr>
      <w:pStyle w:val="Encabezado"/>
    </w:pPr>
    <w:r>
      <w:t>Edición Colaborativa en Word</w:t>
    </w:r>
  </w:p>
  <w:p w14:paraId="60061CA6" w14:textId="77777777" w:rsidR="006477F3" w:rsidRDefault="006477F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E2157C"/>
    <w:multiLevelType w:val="multilevel"/>
    <w:tmpl w:val="DA3E0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397344"/>
    <w:multiLevelType w:val="multilevel"/>
    <w:tmpl w:val="A71A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900912"/>
    <w:multiLevelType w:val="multilevel"/>
    <w:tmpl w:val="38463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EB3D7C"/>
    <w:multiLevelType w:val="multilevel"/>
    <w:tmpl w:val="F592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92529C"/>
    <w:multiLevelType w:val="multilevel"/>
    <w:tmpl w:val="E8C2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072E1"/>
    <w:multiLevelType w:val="multilevel"/>
    <w:tmpl w:val="C8724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2"/>
  </w:num>
  <w:num w:numId="4">
    <w:abstractNumId w:val="1"/>
  </w:num>
  <w:num w:numId="5">
    <w:abstractNumId w:val="5"/>
  </w:num>
  <w:num w:numId="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imena Alejandra Pérez Vásquez">
    <w15:presenceInfo w15:providerId="None" w15:userId="Jimena Alejandra Pérez Vásqu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2C3"/>
    <w:rsid w:val="00023A45"/>
    <w:rsid w:val="00291518"/>
    <w:rsid w:val="004031BE"/>
    <w:rsid w:val="006477F3"/>
    <w:rsid w:val="006755EC"/>
    <w:rsid w:val="008D2C46"/>
    <w:rsid w:val="00933395"/>
    <w:rsid w:val="00CA2F5E"/>
    <w:rsid w:val="00D642C3"/>
    <w:rsid w:val="00E7045C"/>
    <w:rsid w:val="00FD39A2"/>
  </w:rsids>
  <m:mathPr>
    <m:mathFont m:val="Cambria Math"/>
    <m:brkBin m:val="before"/>
    <m:brkBinSub m:val="--"/>
    <m:smallFrac m:val="0"/>
    <m:dispDef/>
    <m:lMargin m:val="0"/>
    <m:rMargin m:val="0"/>
    <m:defJc m:val="centerGroup"/>
    <m:wrapIndent m:val="1440"/>
    <m:intLim m:val="subSup"/>
    <m:naryLim m:val="undOvr"/>
  </m:mathPr>
  <w:themeFontLang w:val="es-SV"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E4906"/>
  <w15:chartTrackingRefBased/>
  <w15:docId w15:val="{F464D291-2E90-467F-81AC-9AA0B8EE0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42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642C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642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D642C3"/>
    <w:pPr>
      <w:spacing w:after="0" w:line="240" w:lineRule="auto"/>
    </w:pPr>
    <w:rPr>
      <w:rFonts w:eastAsiaTheme="minorEastAsia"/>
      <w:kern w:val="0"/>
      <w:lang w:eastAsia="es-SV" w:bidi="sa-IN"/>
      <w14:ligatures w14:val="none"/>
    </w:rPr>
  </w:style>
  <w:style w:type="character" w:customStyle="1" w:styleId="SinespaciadoCar">
    <w:name w:val="Sin espaciado Car"/>
    <w:basedOn w:val="Fuentedeprrafopredeter"/>
    <w:link w:val="Sinespaciado"/>
    <w:uiPriority w:val="1"/>
    <w:rsid w:val="00D642C3"/>
    <w:rPr>
      <w:rFonts w:eastAsiaTheme="minorEastAsia"/>
      <w:kern w:val="0"/>
      <w:lang w:eastAsia="es-SV" w:bidi="sa-IN"/>
      <w14:ligatures w14:val="none"/>
    </w:rPr>
  </w:style>
  <w:style w:type="paragraph" w:styleId="Ttulo">
    <w:name w:val="Title"/>
    <w:basedOn w:val="Normal"/>
    <w:next w:val="Normal"/>
    <w:link w:val="TtuloCar"/>
    <w:uiPriority w:val="10"/>
    <w:qFormat/>
    <w:rsid w:val="00D642C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42C3"/>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D642C3"/>
    <w:pPr>
      <w:spacing w:before="100" w:beforeAutospacing="1" w:after="100" w:afterAutospacing="1" w:line="240" w:lineRule="auto"/>
    </w:pPr>
    <w:rPr>
      <w:rFonts w:ascii="Times New Roman" w:eastAsia="Times New Roman" w:hAnsi="Times New Roman" w:cs="Times New Roman"/>
      <w:kern w:val="0"/>
      <w:sz w:val="24"/>
      <w:szCs w:val="24"/>
      <w:lang w:eastAsia="es-SV" w:bidi="sa-IN"/>
      <w14:ligatures w14:val="none"/>
    </w:rPr>
  </w:style>
  <w:style w:type="character" w:customStyle="1" w:styleId="Ttulo2Car">
    <w:name w:val="Título 2 Car"/>
    <w:basedOn w:val="Fuentedeprrafopredeter"/>
    <w:link w:val="Ttulo2"/>
    <w:uiPriority w:val="9"/>
    <w:rsid w:val="00D642C3"/>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D642C3"/>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642C3"/>
    <w:pPr>
      <w:outlineLvl w:val="9"/>
    </w:pPr>
    <w:rPr>
      <w:kern w:val="0"/>
      <w:lang w:eastAsia="es-SV" w:bidi="sa-IN"/>
      <w14:ligatures w14:val="none"/>
    </w:rPr>
  </w:style>
  <w:style w:type="paragraph" w:styleId="TDC2">
    <w:name w:val="toc 2"/>
    <w:basedOn w:val="Normal"/>
    <w:next w:val="Normal"/>
    <w:autoRedefine/>
    <w:uiPriority w:val="39"/>
    <w:unhideWhenUsed/>
    <w:rsid w:val="00D642C3"/>
    <w:pPr>
      <w:spacing w:after="100"/>
      <w:ind w:left="220"/>
    </w:pPr>
  </w:style>
  <w:style w:type="character" w:styleId="Hipervnculo">
    <w:name w:val="Hyperlink"/>
    <w:basedOn w:val="Fuentedeprrafopredeter"/>
    <w:uiPriority w:val="99"/>
    <w:unhideWhenUsed/>
    <w:rsid w:val="00D642C3"/>
    <w:rPr>
      <w:color w:val="0563C1" w:themeColor="hyperlink"/>
      <w:u w:val="single"/>
    </w:rPr>
  </w:style>
  <w:style w:type="character" w:customStyle="1" w:styleId="Ttulo3Car">
    <w:name w:val="Título 3 Car"/>
    <w:basedOn w:val="Fuentedeprrafopredeter"/>
    <w:link w:val="Ttulo3"/>
    <w:uiPriority w:val="9"/>
    <w:semiHidden/>
    <w:rsid w:val="00D642C3"/>
    <w:rPr>
      <w:rFonts w:asciiTheme="majorHAnsi" w:eastAsiaTheme="majorEastAsia" w:hAnsiTheme="majorHAnsi" w:cstheme="majorBidi"/>
      <w:color w:val="1F3763" w:themeColor="accent1" w:themeShade="7F"/>
      <w:sz w:val="24"/>
      <w:szCs w:val="24"/>
    </w:rPr>
  </w:style>
  <w:style w:type="character" w:styleId="Refdecomentario">
    <w:name w:val="annotation reference"/>
    <w:basedOn w:val="Fuentedeprrafopredeter"/>
    <w:uiPriority w:val="99"/>
    <w:semiHidden/>
    <w:unhideWhenUsed/>
    <w:rsid w:val="006477F3"/>
    <w:rPr>
      <w:sz w:val="16"/>
      <w:szCs w:val="16"/>
    </w:rPr>
  </w:style>
  <w:style w:type="paragraph" w:styleId="Textocomentario">
    <w:name w:val="annotation text"/>
    <w:basedOn w:val="Normal"/>
    <w:link w:val="TextocomentarioCar"/>
    <w:uiPriority w:val="99"/>
    <w:semiHidden/>
    <w:unhideWhenUsed/>
    <w:rsid w:val="006477F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477F3"/>
    <w:rPr>
      <w:sz w:val="20"/>
      <w:szCs w:val="20"/>
    </w:rPr>
  </w:style>
  <w:style w:type="paragraph" w:styleId="Asuntodelcomentario">
    <w:name w:val="annotation subject"/>
    <w:basedOn w:val="Textocomentario"/>
    <w:next w:val="Textocomentario"/>
    <w:link w:val="AsuntodelcomentarioCar"/>
    <w:uiPriority w:val="99"/>
    <w:semiHidden/>
    <w:unhideWhenUsed/>
    <w:rsid w:val="006477F3"/>
    <w:rPr>
      <w:b/>
      <w:bCs/>
    </w:rPr>
  </w:style>
  <w:style w:type="character" w:customStyle="1" w:styleId="AsuntodelcomentarioCar">
    <w:name w:val="Asunto del comentario Car"/>
    <w:basedOn w:val="TextocomentarioCar"/>
    <w:link w:val="Asuntodelcomentario"/>
    <w:uiPriority w:val="99"/>
    <w:semiHidden/>
    <w:rsid w:val="006477F3"/>
    <w:rPr>
      <w:b/>
      <w:bCs/>
      <w:sz w:val="20"/>
      <w:szCs w:val="20"/>
    </w:rPr>
  </w:style>
  <w:style w:type="paragraph" w:styleId="Encabezado">
    <w:name w:val="header"/>
    <w:basedOn w:val="Normal"/>
    <w:link w:val="EncabezadoCar"/>
    <w:uiPriority w:val="99"/>
    <w:unhideWhenUsed/>
    <w:rsid w:val="006477F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477F3"/>
  </w:style>
  <w:style w:type="paragraph" w:styleId="Piedepgina">
    <w:name w:val="footer"/>
    <w:basedOn w:val="Normal"/>
    <w:link w:val="PiedepginaCar"/>
    <w:uiPriority w:val="99"/>
    <w:unhideWhenUsed/>
    <w:rsid w:val="006477F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477F3"/>
  </w:style>
  <w:style w:type="character" w:styleId="Textoennegrita">
    <w:name w:val="Strong"/>
    <w:basedOn w:val="Fuentedeprrafopredeter"/>
    <w:uiPriority w:val="22"/>
    <w:qFormat/>
    <w:rsid w:val="00FD39A2"/>
    <w:rPr>
      <w:b/>
      <w:bCs/>
    </w:rPr>
  </w:style>
  <w:style w:type="table" w:styleId="Tablaconcuadrcula4-nfasis6">
    <w:name w:val="Grid Table 4 Accent 6"/>
    <w:basedOn w:val="Tablanormal"/>
    <w:uiPriority w:val="49"/>
    <w:rsid w:val="00FD39A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Mencinsinresolver">
    <w:name w:val="Unresolved Mention"/>
    <w:basedOn w:val="Fuentedeprrafopredeter"/>
    <w:uiPriority w:val="99"/>
    <w:semiHidden/>
    <w:unhideWhenUsed/>
    <w:rsid w:val="00FD39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95678">
      <w:bodyDiv w:val="1"/>
      <w:marLeft w:val="0"/>
      <w:marRight w:val="0"/>
      <w:marTop w:val="0"/>
      <w:marBottom w:val="0"/>
      <w:divBdr>
        <w:top w:val="none" w:sz="0" w:space="0" w:color="auto"/>
        <w:left w:val="none" w:sz="0" w:space="0" w:color="auto"/>
        <w:bottom w:val="none" w:sz="0" w:space="0" w:color="auto"/>
        <w:right w:val="none" w:sz="0" w:space="0" w:color="auto"/>
      </w:divBdr>
    </w:div>
    <w:div w:id="121074893">
      <w:bodyDiv w:val="1"/>
      <w:marLeft w:val="0"/>
      <w:marRight w:val="0"/>
      <w:marTop w:val="0"/>
      <w:marBottom w:val="0"/>
      <w:divBdr>
        <w:top w:val="none" w:sz="0" w:space="0" w:color="auto"/>
        <w:left w:val="none" w:sz="0" w:space="0" w:color="auto"/>
        <w:bottom w:val="none" w:sz="0" w:space="0" w:color="auto"/>
        <w:right w:val="none" w:sz="0" w:space="0" w:color="auto"/>
      </w:divBdr>
    </w:div>
    <w:div w:id="189270859">
      <w:bodyDiv w:val="1"/>
      <w:marLeft w:val="0"/>
      <w:marRight w:val="0"/>
      <w:marTop w:val="0"/>
      <w:marBottom w:val="0"/>
      <w:divBdr>
        <w:top w:val="none" w:sz="0" w:space="0" w:color="auto"/>
        <w:left w:val="none" w:sz="0" w:space="0" w:color="auto"/>
        <w:bottom w:val="none" w:sz="0" w:space="0" w:color="auto"/>
        <w:right w:val="none" w:sz="0" w:space="0" w:color="auto"/>
      </w:divBdr>
    </w:div>
    <w:div w:id="259872897">
      <w:bodyDiv w:val="1"/>
      <w:marLeft w:val="0"/>
      <w:marRight w:val="0"/>
      <w:marTop w:val="0"/>
      <w:marBottom w:val="0"/>
      <w:divBdr>
        <w:top w:val="none" w:sz="0" w:space="0" w:color="auto"/>
        <w:left w:val="none" w:sz="0" w:space="0" w:color="auto"/>
        <w:bottom w:val="none" w:sz="0" w:space="0" w:color="auto"/>
        <w:right w:val="none" w:sz="0" w:space="0" w:color="auto"/>
      </w:divBdr>
    </w:div>
    <w:div w:id="362218500">
      <w:bodyDiv w:val="1"/>
      <w:marLeft w:val="0"/>
      <w:marRight w:val="0"/>
      <w:marTop w:val="0"/>
      <w:marBottom w:val="0"/>
      <w:divBdr>
        <w:top w:val="none" w:sz="0" w:space="0" w:color="auto"/>
        <w:left w:val="none" w:sz="0" w:space="0" w:color="auto"/>
        <w:bottom w:val="none" w:sz="0" w:space="0" w:color="auto"/>
        <w:right w:val="none" w:sz="0" w:space="0" w:color="auto"/>
      </w:divBdr>
    </w:div>
    <w:div w:id="848327103">
      <w:bodyDiv w:val="1"/>
      <w:marLeft w:val="0"/>
      <w:marRight w:val="0"/>
      <w:marTop w:val="0"/>
      <w:marBottom w:val="0"/>
      <w:divBdr>
        <w:top w:val="none" w:sz="0" w:space="0" w:color="auto"/>
        <w:left w:val="none" w:sz="0" w:space="0" w:color="auto"/>
        <w:bottom w:val="none" w:sz="0" w:space="0" w:color="auto"/>
        <w:right w:val="none" w:sz="0" w:space="0" w:color="auto"/>
      </w:divBdr>
    </w:div>
    <w:div w:id="1507204359">
      <w:bodyDiv w:val="1"/>
      <w:marLeft w:val="0"/>
      <w:marRight w:val="0"/>
      <w:marTop w:val="0"/>
      <w:marBottom w:val="0"/>
      <w:divBdr>
        <w:top w:val="none" w:sz="0" w:space="0" w:color="auto"/>
        <w:left w:val="none" w:sz="0" w:space="0" w:color="auto"/>
        <w:bottom w:val="none" w:sz="0" w:space="0" w:color="auto"/>
        <w:right w:val="none" w:sz="0" w:space="0" w:color="auto"/>
      </w:divBdr>
    </w:div>
    <w:div w:id="1796217849">
      <w:bodyDiv w:val="1"/>
      <w:marLeft w:val="0"/>
      <w:marRight w:val="0"/>
      <w:marTop w:val="0"/>
      <w:marBottom w:val="0"/>
      <w:divBdr>
        <w:top w:val="none" w:sz="0" w:space="0" w:color="auto"/>
        <w:left w:val="none" w:sz="0" w:space="0" w:color="auto"/>
        <w:bottom w:val="none" w:sz="0" w:space="0" w:color="auto"/>
        <w:right w:val="none" w:sz="0" w:space="0" w:color="auto"/>
      </w:divBdr>
    </w:div>
    <w:div w:id="1960644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hyperlink" Target="https://www.google.com/search?q=https://support.microsoft.com/es-es/office/insertar-o-eliminar-un-comentario-8d22aa7a-f416-43a0-975a-528532f83d73"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www.google.com/search?q=https://edu.gcfglobal.org/es/microsoft-word-2016/" TargetMode="Externa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4.jpe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e-periodismoenlared.blogspot.com/2018/05/como-manejar-los-comentarios-digitales.html" TargetMode="External"/><Relationship Id="rId20" Type="http://schemas.openxmlformats.org/officeDocument/2006/relationships/hyperlink" Target="https://www.aulaclic.es/word-201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jp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google.com/search?q=https://support.microsoft.com/es-es/office/hacer-un-seguimiento-de-los-cambios-y-los-comentarios-en-word-29643444-6663-445a-8b8a-f0ca38596f2e" TargetMode="External"/><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15 de abril de 2026</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EBDE65-D1DE-4907-A7A8-A264B8C1F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1255</Words>
  <Characters>6905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Uso profesional de Microsoft Word.</dc:title>
  <dc:subject>Agregar y administrar comentarios.</dc:subject>
  <dc:creator>Jimena Alejandra Pérez Vásquez</dc:creator>
  <cp:keywords/>
  <dc:description/>
  <cp:lastModifiedBy>Jimena Alejandra Pérez Vásquez</cp:lastModifiedBy>
  <cp:revision>2</cp:revision>
  <dcterms:created xsi:type="dcterms:W3CDTF">2026-04-22T02:59:00Z</dcterms:created>
  <dcterms:modified xsi:type="dcterms:W3CDTF">2026-04-22T02:59:00Z</dcterms:modified>
</cp:coreProperties>
</file>