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Paulo Fernando Aparato Júnior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Brasileiro, casado, 40 </w:t>
      </w:r>
      <w:proofErr w:type="gramStart"/>
      <w:r>
        <w:rPr>
          <w:rFonts w:ascii="Arial" w:hAnsi="Arial" w:cs="Arial"/>
        </w:rPr>
        <w:t>anos</w:t>
      </w:r>
      <w:bookmarkStart w:id="0" w:name="_GoBack"/>
      <w:bookmarkEnd w:id="0"/>
      <w:proofErr w:type="gramEnd"/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Rua Manca </w:t>
      </w:r>
      <w:proofErr w:type="gramStart"/>
      <w:r>
        <w:rPr>
          <w:rFonts w:ascii="Arial" w:hAnsi="Arial" w:cs="Arial"/>
        </w:rPr>
        <w:t>Paiva,</w:t>
      </w:r>
      <w:proofErr w:type="gramEnd"/>
      <w:r>
        <w:rPr>
          <w:rFonts w:ascii="Arial" w:hAnsi="Arial" w:cs="Arial"/>
        </w:rPr>
        <w:t>87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Guaíba - RS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Telefone: 51-30552758 / 51-95022828 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>
          <w:rPr>
            <w:rStyle w:val="Hyperlink"/>
            <w:rFonts w:ascii="Arial" w:hAnsi="Arial" w:cs="Arial"/>
          </w:rPr>
          <w:t>pauloaprato@gmail.com</w:t>
        </w:r>
      </w:hyperlink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:rsidR="00D27813" w:rsidRDefault="00D159C0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Temporário ou estagio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Formação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Técnico de Celulose e Papel. Escola Estadual Gomes Jardim, previsão de conclusão em 2016.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Técnico de Celulose e </w:t>
      </w:r>
      <w:proofErr w:type="spellStart"/>
      <w:proofErr w:type="gramStart"/>
      <w:r>
        <w:rPr>
          <w:rFonts w:ascii="Arial" w:hAnsi="Arial" w:cs="Arial"/>
        </w:rPr>
        <w:t>Papel.</w:t>
      </w:r>
      <w:proofErr w:type="gramEnd"/>
      <w:r>
        <w:rPr>
          <w:rFonts w:ascii="Arial" w:hAnsi="Arial" w:cs="Arial"/>
        </w:rPr>
        <w:t>conclusão</w:t>
      </w:r>
      <w:proofErr w:type="spellEnd"/>
      <w:r>
        <w:rPr>
          <w:rFonts w:ascii="Arial" w:hAnsi="Arial" w:cs="Arial"/>
        </w:rPr>
        <w:t xml:space="preserve"> 1994.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Experiência Profissional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2006- - Aladim Comércio</w:t>
      </w:r>
      <w:proofErr w:type="gramEnd"/>
      <w:r>
        <w:rPr>
          <w:rFonts w:ascii="Arial" w:hAnsi="Arial" w:cs="Arial"/>
          <w:b/>
          <w:bCs/>
        </w:rPr>
        <w:t xml:space="preserve"> de Materiais Elétricos LTDA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Gerente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Principais atividades: Gerenciar compras</w:t>
      </w:r>
      <w:proofErr w:type="gramStart"/>
      <w:r>
        <w:rPr>
          <w:rFonts w:ascii="Arial" w:hAnsi="Arial" w:cs="Arial"/>
        </w:rPr>
        <w:t>, equipe</w:t>
      </w:r>
      <w:proofErr w:type="gramEnd"/>
      <w:r>
        <w:rPr>
          <w:rFonts w:ascii="Arial" w:hAnsi="Arial" w:cs="Arial"/>
        </w:rPr>
        <w:t xml:space="preserve"> de vendas, entregas e organização da empresa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1994-2006 - Metálica </w:t>
      </w:r>
      <w:proofErr w:type="gramStart"/>
      <w:r>
        <w:rPr>
          <w:rFonts w:ascii="Arial" w:hAnsi="Arial" w:cs="Arial"/>
          <w:b/>
          <w:bCs/>
        </w:rPr>
        <w:t>Industria</w:t>
      </w:r>
      <w:proofErr w:type="gramEnd"/>
      <w:r>
        <w:rPr>
          <w:rFonts w:ascii="Arial" w:hAnsi="Arial" w:cs="Arial"/>
          <w:b/>
          <w:bCs/>
        </w:rPr>
        <w:t xml:space="preserve"> e Comércio de Materiais Elétricos LTDA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Cargo: encarregado de </w:t>
      </w:r>
      <w:proofErr w:type="spellStart"/>
      <w:proofErr w:type="gramStart"/>
      <w:r>
        <w:rPr>
          <w:rFonts w:ascii="Arial" w:hAnsi="Arial" w:cs="Arial"/>
        </w:rPr>
        <w:t>estoque,</w:t>
      </w:r>
      <w:proofErr w:type="gramEnd"/>
      <w:r>
        <w:rPr>
          <w:rFonts w:ascii="Arial" w:hAnsi="Arial" w:cs="Arial"/>
        </w:rPr>
        <w:t>compras</w:t>
      </w:r>
      <w:proofErr w:type="spellEnd"/>
      <w:r>
        <w:rPr>
          <w:rFonts w:ascii="Arial" w:hAnsi="Arial" w:cs="Arial"/>
        </w:rPr>
        <w:t xml:space="preserve"> e vendas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Principais </w:t>
      </w:r>
      <w:proofErr w:type="spellStart"/>
      <w:proofErr w:type="gramStart"/>
      <w:r>
        <w:rPr>
          <w:rFonts w:ascii="Arial" w:hAnsi="Arial" w:cs="Arial"/>
        </w:rPr>
        <w:t>atividades:</w:t>
      </w:r>
      <w:proofErr w:type="gramEnd"/>
      <w:r>
        <w:rPr>
          <w:rFonts w:ascii="Arial" w:hAnsi="Arial" w:cs="Arial"/>
        </w:rPr>
        <w:t>estoque,conferencia,despacho,entrega,vendas</w:t>
      </w:r>
      <w:proofErr w:type="spellEnd"/>
      <w:r>
        <w:rPr>
          <w:rFonts w:ascii="Arial" w:hAnsi="Arial" w:cs="Arial"/>
        </w:rPr>
        <w:t xml:space="preserve"> em </w:t>
      </w:r>
      <w:proofErr w:type="spellStart"/>
      <w:r>
        <w:rPr>
          <w:rFonts w:ascii="Arial" w:hAnsi="Arial" w:cs="Arial"/>
        </w:rPr>
        <w:t>ferragens,hotéis,empresas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frigorificas,shoppings,industrias,Recebimento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mercadorias,despacho,compras,vendas</w:t>
      </w:r>
      <w:proofErr w:type="spellEnd"/>
      <w:r>
        <w:rPr>
          <w:rFonts w:ascii="Arial" w:hAnsi="Arial" w:cs="Arial"/>
        </w:rPr>
        <w:t xml:space="preserve"> atacado e </w:t>
      </w:r>
      <w:proofErr w:type="spellStart"/>
      <w:r>
        <w:rPr>
          <w:rFonts w:ascii="Arial" w:hAnsi="Arial" w:cs="Arial"/>
        </w:rPr>
        <w:t>varejo,licitações</w:t>
      </w:r>
      <w:proofErr w:type="spellEnd"/>
      <w:r>
        <w:rPr>
          <w:rFonts w:ascii="Arial" w:hAnsi="Arial" w:cs="Arial"/>
        </w:rPr>
        <w:t>.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Qualificações e Atividades Complementares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de Gestão Ambiental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Excel e Word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Informações Adicionais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Disponibilidade para turno e viagens</w:t>
      </w:r>
    </w:p>
    <w:p w:rsidR="00D27813" w:rsidRDefault="00D27813" w:rsidP="00D27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D5095" w:rsidRDefault="00ED5095"/>
    <w:sectPr w:rsidR="00ED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B3"/>
    <w:rsid w:val="00D159C0"/>
    <w:rsid w:val="00D27813"/>
    <w:rsid w:val="00E122B3"/>
    <w:rsid w:val="00E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1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27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1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27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uloapra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2015-09-23T17:36:00Z</dcterms:created>
  <dcterms:modified xsi:type="dcterms:W3CDTF">2015-09-23T17:36:00Z</dcterms:modified>
</cp:coreProperties>
</file>