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7D0" w:rsidRPr="00F62AA1" w:rsidRDefault="003D27D0" w:rsidP="00592E62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noProof/>
          <w:highlight w:val="green"/>
        </w:rPr>
      </w:pPr>
    </w:p>
    <w:p w:rsidR="003D27D0" w:rsidRPr="00F62AA1" w:rsidRDefault="003D27D0" w:rsidP="00592E62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noProof/>
          <w:highlight w:val="green"/>
        </w:rPr>
      </w:pPr>
    </w:p>
    <w:p w:rsidR="003D27D0" w:rsidRPr="00F62AA1" w:rsidRDefault="00D46ED7" w:rsidP="00592E62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noProof/>
        </w:rPr>
      </w:pPr>
      <w:r w:rsidRPr="00F62AA1">
        <w:rPr>
          <w:rFonts w:ascii="Arial" w:hAnsi="Arial" w:cs="Arial"/>
          <w:b/>
          <w:noProof/>
        </w:rPr>
        <w:t>MAURO TELLI</w:t>
      </w:r>
    </w:p>
    <w:p w:rsidR="003D27D0" w:rsidRPr="00F62AA1" w:rsidRDefault="003D27D0" w:rsidP="00592E62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z w:val="16"/>
          <w:szCs w:val="16"/>
        </w:rPr>
      </w:pPr>
    </w:p>
    <w:p w:rsidR="003D27D0" w:rsidRPr="008A6631" w:rsidRDefault="003D27D0" w:rsidP="00592E62">
      <w:pPr>
        <w:pStyle w:val="Cargo"/>
        <w:spacing w:after="0" w:line="240" w:lineRule="auto"/>
        <w:ind w:left="357"/>
        <w:jc w:val="both"/>
        <w:rPr>
          <w:rFonts w:ascii="Arial" w:hAnsi="Arial" w:cs="Arial"/>
          <w:noProof/>
        </w:rPr>
      </w:pPr>
      <w:r w:rsidRPr="008A6631">
        <w:rPr>
          <w:rFonts w:ascii="Arial" w:hAnsi="Arial" w:cs="Arial"/>
          <w:noProof/>
        </w:rPr>
        <w:t>Casado, 48 anos, 2 filhos</w:t>
      </w:r>
      <w:r w:rsidR="00D04265">
        <w:rPr>
          <w:rFonts w:ascii="Arial" w:hAnsi="Arial" w:cs="Arial"/>
          <w:noProof/>
        </w:rPr>
        <w:tab/>
      </w:r>
      <w:r w:rsidR="00D04265">
        <w:rPr>
          <w:rFonts w:ascii="Arial" w:hAnsi="Arial" w:cs="Arial"/>
          <w:noProof/>
        </w:rPr>
        <w:tab/>
      </w:r>
      <w:r w:rsidR="00D04265">
        <w:rPr>
          <w:rFonts w:ascii="Arial" w:hAnsi="Arial" w:cs="Arial"/>
          <w:noProof/>
        </w:rPr>
        <w:tab/>
      </w:r>
      <w:r w:rsidR="00D04265">
        <w:rPr>
          <w:rFonts w:ascii="Arial" w:hAnsi="Arial" w:cs="Arial"/>
          <w:noProof/>
        </w:rPr>
        <w:tab/>
      </w:r>
      <w:r w:rsidR="00D04265">
        <w:rPr>
          <w:rFonts w:ascii="Arial" w:hAnsi="Arial" w:cs="Arial"/>
          <w:noProof/>
        </w:rPr>
        <w:tab/>
      </w:r>
      <w:r w:rsidR="00D04265" w:rsidRPr="008A6631">
        <w:rPr>
          <w:rFonts w:ascii="Arial" w:hAnsi="Arial" w:cs="Arial"/>
        </w:rPr>
        <w:t xml:space="preserve">Celular: </w:t>
      </w:r>
      <w:proofErr w:type="gramStart"/>
      <w:r w:rsidR="00D04265" w:rsidRPr="008A6631">
        <w:rPr>
          <w:rFonts w:ascii="Arial" w:hAnsi="Arial" w:cs="Arial"/>
        </w:rPr>
        <w:t>51-91991667</w:t>
      </w:r>
      <w:proofErr w:type="gramEnd"/>
    </w:p>
    <w:p w:rsidR="003D27D0" w:rsidRPr="008A6631" w:rsidRDefault="00885743" w:rsidP="00592E62">
      <w:pPr>
        <w:ind w:firstLine="357"/>
        <w:jc w:val="both"/>
        <w:rPr>
          <w:rFonts w:ascii="Arial" w:hAnsi="Arial" w:cs="Arial"/>
          <w:sz w:val="20"/>
          <w:szCs w:val="20"/>
          <w:lang w:eastAsia="pt-BR"/>
        </w:rPr>
      </w:pPr>
      <w:r w:rsidRPr="008A6631">
        <w:rPr>
          <w:rFonts w:ascii="Arial" w:hAnsi="Arial" w:cs="Arial"/>
          <w:sz w:val="20"/>
          <w:szCs w:val="20"/>
          <w:lang w:eastAsia="pt-BR"/>
        </w:rPr>
        <w:t xml:space="preserve">Porto Alegre – RS </w:t>
      </w:r>
      <w:r w:rsidRPr="008A6631">
        <w:rPr>
          <w:rFonts w:ascii="Arial" w:hAnsi="Arial" w:cs="Arial"/>
          <w:sz w:val="20"/>
          <w:szCs w:val="20"/>
          <w:lang w:eastAsia="pt-BR"/>
        </w:rPr>
        <w:tab/>
      </w:r>
      <w:r w:rsidR="003D27D0" w:rsidRPr="008A6631">
        <w:rPr>
          <w:rFonts w:ascii="Arial" w:hAnsi="Arial" w:cs="Arial"/>
          <w:sz w:val="20"/>
          <w:szCs w:val="20"/>
          <w:lang w:eastAsia="pt-BR"/>
        </w:rPr>
        <w:tab/>
      </w:r>
      <w:r w:rsidR="00D04265">
        <w:rPr>
          <w:rFonts w:ascii="Arial" w:hAnsi="Arial" w:cs="Arial"/>
          <w:sz w:val="20"/>
          <w:szCs w:val="20"/>
          <w:lang w:eastAsia="pt-BR"/>
        </w:rPr>
        <w:tab/>
      </w:r>
      <w:r w:rsidR="00D04265">
        <w:rPr>
          <w:rFonts w:ascii="Arial" w:hAnsi="Arial" w:cs="Arial"/>
          <w:sz w:val="20"/>
          <w:szCs w:val="20"/>
          <w:lang w:eastAsia="pt-BR"/>
        </w:rPr>
        <w:tab/>
      </w:r>
      <w:r w:rsidR="00D04265">
        <w:rPr>
          <w:rFonts w:ascii="Arial" w:hAnsi="Arial" w:cs="Arial"/>
          <w:sz w:val="20"/>
          <w:szCs w:val="20"/>
          <w:lang w:eastAsia="pt-BR"/>
        </w:rPr>
        <w:tab/>
      </w:r>
      <w:r w:rsidR="00D04265">
        <w:rPr>
          <w:rFonts w:ascii="Arial" w:hAnsi="Arial" w:cs="Arial"/>
          <w:sz w:val="20"/>
          <w:szCs w:val="20"/>
          <w:lang w:eastAsia="pt-BR"/>
        </w:rPr>
        <w:tab/>
      </w:r>
      <w:proofErr w:type="gramStart"/>
      <w:r w:rsidR="000A5A5B" w:rsidRPr="008A6631">
        <w:rPr>
          <w:rFonts w:ascii="Arial" w:hAnsi="Arial" w:cs="Arial"/>
          <w:sz w:val="20"/>
          <w:szCs w:val="20"/>
          <w:lang w:eastAsia="pt-BR"/>
        </w:rPr>
        <w:t>E</w:t>
      </w:r>
      <w:r w:rsidR="003D27D0" w:rsidRPr="008A6631">
        <w:rPr>
          <w:rFonts w:ascii="Arial" w:hAnsi="Arial" w:cs="Arial"/>
          <w:sz w:val="20"/>
          <w:szCs w:val="20"/>
          <w:lang w:eastAsia="pt-BR"/>
        </w:rPr>
        <w:t>-mail :</w:t>
      </w:r>
      <w:proofErr w:type="gramEnd"/>
      <w:r w:rsidR="003D27D0" w:rsidRPr="008A6631">
        <w:rPr>
          <w:rFonts w:ascii="Arial" w:hAnsi="Arial" w:cs="Arial"/>
          <w:sz w:val="20"/>
          <w:szCs w:val="20"/>
          <w:lang w:eastAsia="pt-BR"/>
        </w:rPr>
        <w:t xml:space="preserve"> mauro.telli@gmail.com</w:t>
      </w:r>
    </w:p>
    <w:p w:rsidR="001C32F8" w:rsidRPr="00F62AA1" w:rsidRDefault="001C32F8" w:rsidP="00592E62">
      <w:pPr>
        <w:pStyle w:val="Cargo"/>
        <w:spacing w:after="0" w:line="240" w:lineRule="auto"/>
        <w:ind w:left="357"/>
        <w:jc w:val="both"/>
        <w:rPr>
          <w:rFonts w:ascii="Arial" w:hAnsi="Arial" w:cs="Arial"/>
          <w:sz w:val="10"/>
          <w:szCs w:val="10"/>
        </w:rPr>
      </w:pPr>
    </w:p>
    <w:p w:rsidR="00F66F52" w:rsidRPr="00F62AA1" w:rsidRDefault="00C63499" w:rsidP="00592E62">
      <w:pPr>
        <w:pStyle w:val="Cargo"/>
        <w:pBdr>
          <w:top w:val="single" w:sz="6" w:space="1" w:color="auto"/>
          <w:bottom w:val="single" w:sz="6" w:space="0" w:color="auto"/>
        </w:pBdr>
        <w:spacing w:after="0" w:line="240" w:lineRule="auto"/>
        <w:ind w:left="357"/>
        <w:jc w:val="center"/>
        <w:rPr>
          <w:rFonts w:ascii="Arial" w:hAnsi="Arial" w:cs="Arial"/>
          <w:b/>
        </w:rPr>
      </w:pPr>
      <w:r w:rsidRPr="00F62AA1">
        <w:rPr>
          <w:rFonts w:ascii="Arial" w:hAnsi="Arial" w:cs="Arial"/>
          <w:b/>
        </w:rPr>
        <w:t>OBJETIVO</w:t>
      </w:r>
      <w:r w:rsidR="000B7EA5" w:rsidRPr="00F62AA1">
        <w:rPr>
          <w:rFonts w:ascii="Arial" w:hAnsi="Arial" w:cs="Arial"/>
          <w:b/>
        </w:rPr>
        <w:t>: ÁREA</w:t>
      </w:r>
      <w:r w:rsidR="00426208" w:rsidRPr="00F62AA1">
        <w:rPr>
          <w:rFonts w:ascii="Arial" w:hAnsi="Arial" w:cs="Arial"/>
          <w:b/>
        </w:rPr>
        <w:t xml:space="preserve"> DE LOGÍSTICA</w:t>
      </w:r>
    </w:p>
    <w:p w:rsidR="00F66F52" w:rsidRPr="00F62AA1" w:rsidRDefault="00F66F52" w:rsidP="00592E62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z w:val="10"/>
          <w:szCs w:val="10"/>
        </w:rPr>
      </w:pPr>
    </w:p>
    <w:p w:rsidR="00F66F52" w:rsidRPr="00F62AA1" w:rsidRDefault="00F66F52" w:rsidP="00592E62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</w:rPr>
      </w:pPr>
      <w:r w:rsidRPr="00F62AA1">
        <w:rPr>
          <w:rFonts w:ascii="Arial" w:hAnsi="Arial" w:cs="Arial"/>
          <w:b/>
        </w:rPr>
        <w:t>FORMAÇÃO ACADÊMICA</w:t>
      </w:r>
    </w:p>
    <w:p w:rsidR="00F66F52" w:rsidRPr="00F62AA1" w:rsidRDefault="00F66F52" w:rsidP="00592E62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z w:val="10"/>
          <w:szCs w:val="10"/>
        </w:rPr>
      </w:pPr>
    </w:p>
    <w:p w:rsidR="00426208" w:rsidRPr="00F62AA1" w:rsidRDefault="00426208" w:rsidP="00592E62">
      <w:pPr>
        <w:pStyle w:val="Cargo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F62AA1">
        <w:rPr>
          <w:rFonts w:ascii="Arial" w:hAnsi="Arial" w:cs="Arial"/>
        </w:rPr>
        <w:t xml:space="preserve">Pós-Graduação em </w:t>
      </w:r>
      <w:r w:rsidR="006F0130" w:rsidRPr="00F62AA1">
        <w:rPr>
          <w:rFonts w:ascii="Arial" w:hAnsi="Arial" w:cs="Arial"/>
        </w:rPr>
        <w:t>Agro</w:t>
      </w:r>
      <w:r w:rsidR="00110004">
        <w:rPr>
          <w:rFonts w:ascii="Arial" w:hAnsi="Arial" w:cs="Arial"/>
        </w:rPr>
        <w:t>nomia - Mestrado em Fitotecnia,</w:t>
      </w:r>
      <w:r w:rsidR="006F0130" w:rsidRPr="00F62AA1">
        <w:rPr>
          <w:rFonts w:ascii="Arial" w:hAnsi="Arial" w:cs="Arial"/>
        </w:rPr>
        <w:t xml:space="preserve"> UFRGS – 1992</w:t>
      </w:r>
      <w:r w:rsidRPr="00F62AA1">
        <w:rPr>
          <w:rFonts w:ascii="Arial" w:hAnsi="Arial" w:cs="Arial"/>
        </w:rPr>
        <w:t>.</w:t>
      </w:r>
    </w:p>
    <w:p w:rsidR="00426208" w:rsidRPr="00F62AA1" w:rsidRDefault="00B86A97" w:rsidP="00592E62">
      <w:pPr>
        <w:pStyle w:val="Cargo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F62AA1">
        <w:rPr>
          <w:rFonts w:ascii="Arial" w:hAnsi="Arial" w:cs="Arial"/>
        </w:rPr>
        <w:t xml:space="preserve">Graduação </w:t>
      </w:r>
      <w:r w:rsidR="00426208" w:rsidRPr="00F62AA1">
        <w:rPr>
          <w:rFonts w:ascii="Arial" w:hAnsi="Arial" w:cs="Arial"/>
        </w:rPr>
        <w:t xml:space="preserve">em </w:t>
      </w:r>
      <w:r w:rsidR="00D46ED7" w:rsidRPr="00F62AA1">
        <w:rPr>
          <w:rFonts w:ascii="Arial" w:hAnsi="Arial" w:cs="Arial"/>
        </w:rPr>
        <w:t>Eng</w:t>
      </w:r>
      <w:r w:rsidRPr="00F62AA1">
        <w:rPr>
          <w:rFonts w:ascii="Arial" w:hAnsi="Arial" w:cs="Arial"/>
        </w:rPr>
        <w:t>enharia</w:t>
      </w:r>
      <w:r w:rsidR="00D46ED7" w:rsidRPr="00F62AA1">
        <w:rPr>
          <w:rFonts w:ascii="Arial" w:hAnsi="Arial" w:cs="Arial"/>
        </w:rPr>
        <w:t xml:space="preserve"> Agronômica, UFRGS </w:t>
      </w:r>
      <w:r w:rsidR="00426208" w:rsidRPr="00F62AA1">
        <w:rPr>
          <w:rFonts w:ascii="Arial" w:hAnsi="Arial" w:cs="Arial"/>
        </w:rPr>
        <w:t>– 19</w:t>
      </w:r>
      <w:r w:rsidR="00D46ED7" w:rsidRPr="00F62AA1">
        <w:rPr>
          <w:rFonts w:ascii="Arial" w:hAnsi="Arial" w:cs="Arial"/>
        </w:rPr>
        <w:t>88</w:t>
      </w:r>
      <w:r w:rsidR="00426208" w:rsidRPr="00F62AA1">
        <w:rPr>
          <w:rFonts w:ascii="Arial" w:hAnsi="Arial" w:cs="Arial"/>
        </w:rPr>
        <w:t>.</w:t>
      </w:r>
    </w:p>
    <w:p w:rsidR="00C4567B" w:rsidRPr="00F62AA1" w:rsidRDefault="00C4567B" w:rsidP="00592E62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</w:rPr>
      </w:pPr>
    </w:p>
    <w:p w:rsidR="00C4567B" w:rsidRPr="00F62AA1" w:rsidRDefault="00C4567B" w:rsidP="00592E62">
      <w:pPr>
        <w:pStyle w:val="Cargo"/>
        <w:spacing w:after="0" w:line="240" w:lineRule="auto"/>
        <w:jc w:val="both"/>
        <w:rPr>
          <w:rFonts w:ascii="Arial" w:hAnsi="Arial" w:cs="Arial"/>
          <w:b/>
        </w:rPr>
      </w:pPr>
    </w:p>
    <w:p w:rsidR="00C4567B" w:rsidRPr="00F62AA1" w:rsidRDefault="00C4567B" w:rsidP="00592E62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</w:rPr>
      </w:pPr>
      <w:r w:rsidRPr="00F62AA1">
        <w:rPr>
          <w:rFonts w:ascii="Arial" w:hAnsi="Arial" w:cs="Arial"/>
          <w:b/>
        </w:rPr>
        <w:t>IDIOMAS</w:t>
      </w:r>
    </w:p>
    <w:p w:rsidR="00426208" w:rsidRPr="00F62AA1" w:rsidRDefault="00D46ED7" w:rsidP="00592E62">
      <w:pPr>
        <w:pStyle w:val="Cargo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F62AA1">
        <w:rPr>
          <w:rFonts w:ascii="Arial" w:hAnsi="Arial" w:cs="Arial"/>
        </w:rPr>
        <w:t xml:space="preserve">Idioma </w:t>
      </w:r>
      <w:r w:rsidR="006F0130" w:rsidRPr="00F62AA1">
        <w:rPr>
          <w:rFonts w:ascii="Arial" w:hAnsi="Arial" w:cs="Arial"/>
        </w:rPr>
        <w:t>I</w:t>
      </w:r>
      <w:r w:rsidRPr="00F62AA1">
        <w:rPr>
          <w:rFonts w:ascii="Arial" w:hAnsi="Arial" w:cs="Arial"/>
        </w:rPr>
        <w:t>nglês</w:t>
      </w:r>
      <w:r w:rsidR="006F0130" w:rsidRPr="00F62AA1">
        <w:rPr>
          <w:rFonts w:ascii="Arial" w:hAnsi="Arial" w:cs="Arial"/>
        </w:rPr>
        <w:t>:</w:t>
      </w:r>
      <w:r w:rsidRPr="00F62AA1">
        <w:rPr>
          <w:rFonts w:ascii="Arial" w:hAnsi="Arial" w:cs="Arial"/>
        </w:rPr>
        <w:t xml:space="preserve"> </w:t>
      </w:r>
      <w:r w:rsidR="00190030" w:rsidRPr="00F62AA1">
        <w:rPr>
          <w:rFonts w:ascii="Arial" w:hAnsi="Arial" w:cs="Arial"/>
        </w:rPr>
        <w:t>f</w:t>
      </w:r>
      <w:r w:rsidRPr="00F62AA1">
        <w:rPr>
          <w:rFonts w:ascii="Arial" w:hAnsi="Arial" w:cs="Arial"/>
        </w:rPr>
        <w:t>luente</w:t>
      </w:r>
      <w:r w:rsidR="00426208" w:rsidRPr="00F62AA1">
        <w:rPr>
          <w:rFonts w:ascii="Arial" w:hAnsi="Arial" w:cs="Arial"/>
        </w:rPr>
        <w:t>.</w:t>
      </w:r>
      <w:r w:rsidR="002539C6" w:rsidRPr="00F62AA1">
        <w:rPr>
          <w:rFonts w:ascii="Arial" w:hAnsi="Arial" w:cs="Arial"/>
        </w:rPr>
        <w:t xml:space="preserve"> </w:t>
      </w:r>
      <w:r w:rsidR="00866012" w:rsidRPr="00F62AA1">
        <w:rPr>
          <w:rFonts w:ascii="Arial" w:hAnsi="Arial" w:cs="Arial"/>
        </w:rPr>
        <w:t xml:space="preserve">Residência </w:t>
      </w:r>
      <w:r w:rsidR="00B82589" w:rsidRPr="00F62AA1">
        <w:rPr>
          <w:rFonts w:ascii="Arial" w:hAnsi="Arial" w:cs="Arial"/>
        </w:rPr>
        <w:t>de 11 meses nos EUA.</w:t>
      </w:r>
    </w:p>
    <w:p w:rsidR="00C4567B" w:rsidRPr="00F62AA1" w:rsidRDefault="00C4567B" w:rsidP="00592E62">
      <w:pPr>
        <w:spacing w:line="240" w:lineRule="auto"/>
        <w:jc w:val="both"/>
        <w:rPr>
          <w:rFonts w:ascii="Arial" w:hAnsi="Arial" w:cs="Arial"/>
          <w:lang w:eastAsia="pt-BR"/>
        </w:rPr>
      </w:pPr>
    </w:p>
    <w:p w:rsidR="00060831" w:rsidRPr="00F62AA1" w:rsidRDefault="00060831" w:rsidP="00592E62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z w:val="10"/>
          <w:szCs w:val="10"/>
        </w:rPr>
      </w:pPr>
    </w:p>
    <w:p w:rsidR="00BC5CF5" w:rsidRPr="00F62AA1" w:rsidRDefault="00BC5CF5" w:rsidP="00592E62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</w:rPr>
      </w:pPr>
      <w:r w:rsidRPr="00F62AA1">
        <w:rPr>
          <w:rFonts w:ascii="Arial" w:hAnsi="Arial" w:cs="Arial"/>
          <w:b/>
        </w:rPr>
        <w:t>RESUMO DE QUALIFICAÇÕES</w:t>
      </w:r>
    </w:p>
    <w:p w:rsidR="00A0476B" w:rsidRPr="00A602F9" w:rsidRDefault="00A0476B" w:rsidP="00592E62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A602F9">
        <w:rPr>
          <w:rFonts w:ascii="Arial" w:hAnsi="Arial" w:cs="Arial"/>
          <w:sz w:val="20"/>
          <w:szCs w:val="20"/>
          <w:lang w:eastAsia="pt-BR"/>
        </w:rPr>
        <w:t xml:space="preserve">Profissional com </w:t>
      </w:r>
      <w:r w:rsidR="00655960" w:rsidRPr="00A602F9">
        <w:rPr>
          <w:rFonts w:ascii="Arial" w:hAnsi="Arial" w:cs="Arial"/>
          <w:sz w:val="20"/>
          <w:szCs w:val="20"/>
          <w:lang w:eastAsia="pt-BR"/>
        </w:rPr>
        <w:t xml:space="preserve">experiência nas áreas </w:t>
      </w:r>
      <w:r w:rsidR="00C84872" w:rsidRPr="00A602F9">
        <w:rPr>
          <w:rFonts w:ascii="Arial" w:hAnsi="Arial" w:cs="Arial"/>
          <w:sz w:val="20"/>
          <w:szCs w:val="20"/>
          <w:lang w:eastAsia="pt-BR"/>
        </w:rPr>
        <w:t>C</w:t>
      </w:r>
      <w:r w:rsidRPr="00A602F9">
        <w:rPr>
          <w:rFonts w:ascii="Arial" w:hAnsi="Arial" w:cs="Arial"/>
          <w:sz w:val="20"/>
          <w:szCs w:val="20"/>
          <w:lang w:eastAsia="pt-BR"/>
        </w:rPr>
        <w:t xml:space="preserve">omercial e de </w:t>
      </w:r>
      <w:r w:rsidR="00C84872" w:rsidRPr="00A602F9">
        <w:rPr>
          <w:rFonts w:ascii="Arial" w:hAnsi="Arial" w:cs="Arial"/>
          <w:sz w:val="20"/>
          <w:szCs w:val="20"/>
          <w:lang w:eastAsia="pt-BR"/>
        </w:rPr>
        <w:t>L</w:t>
      </w:r>
      <w:r w:rsidRPr="00A602F9">
        <w:rPr>
          <w:rFonts w:ascii="Arial" w:hAnsi="Arial" w:cs="Arial"/>
          <w:sz w:val="20"/>
          <w:szCs w:val="20"/>
          <w:lang w:eastAsia="pt-BR"/>
        </w:rPr>
        <w:t>ogística em empre</w:t>
      </w:r>
      <w:r w:rsidR="00C84872" w:rsidRPr="00A602F9">
        <w:rPr>
          <w:rFonts w:ascii="Arial" w:hAnsi="Arial" w:cs="Arial"/>
          <w:sz w:val="20"/>
          <w:szCs w:val="20"/>
          <w:lang w:eastAsia="pt-BR"/>
        </w:rPr>
        <w:t xml:space="preserve">sas </w:t>
      </w:r>
      <w:r w:rsidR="0054065C">
        <w:rPr>
          <w:rFonts w:ascii="Arial" w:hAnsi="Arial" w:cs="Arial"/>
          <w:sz w:val="20"/>
          <w:szCs w:val="20"/>
          <w:lang w:eastAsia="pt-BR"/>
        </w:rPr>
        <w:t>do a</w:t>
      </w:r>
      <w:r w:rsidRPr="00A602F9">
        <w:rPr>
          <w:rFonts w:ascii="Arial" w:hAnsi="Arial" w:cs="Arial"/>
          <w:sz w:val="20"/>
          <w:szCs w:val="20"/>
          <w:lang w:eastAsia="pt-BR"/>
        </w:rPr>
        <w:t>gronegócio.</w:t>
      </w:r>
    </w:p>
    <w:p w:rsidR="003B1DE9" w:rsidRPr="00A602F9" w:rsidRDefault="003B1DE9" w:rsidP="00592E62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A602F9">
        <w:rPr>
          <w:rFonts w:ascii="Arial" w:hAnsi="Arial" w:cs="Arial"/>
          <w:sz w:val="20"/>
          <w:szCs w:val="20"/>
          <w:lang w:eastAsia="pt-BR"/>
        </w:rPr>
        <w:t>1</w:t>
      </w:r>
      <w:r w:rsidR="00A761A9" w:rsidRPr="00A602F9">
        <w:rPr>
          <w:rFonts w:ascii="Arial" w:hAnsi="Arial" w:cs="Arial"/>
          <w:sz w:val="20"/>
          <w:szCs w:val="20"/>
          <w:lang w:eastAsia="pt-BR"/>
        </w:rPr>
        <w:t>2</w:t>
      </w:r>
      <w:r w:rsidRPr="00A602F9">
        <w:rPr>
          <w:rFonts w:ascii="Arial" w:hAnsi="Arial" w:cs="Arial"/>
          <w:sz w:val="20"/>
          <w:szCs w:val="20"/>
          <w:lang w:eastAsia="pt-BR"/>
        </w:rPr>
        <w:t xml:space="preserve"> anos de experiência</w:t>
      </w:r>
      <w:r w:rsidR="00A11C24" w:rsidRPr="00A602F9">
        <w:rPr>
          <w:rFonts w:ascii="Arial" w:hAnsi="Arial" w:cs="Arial"/>
          <w:sz w:val="20"/>
          <w:szCs w:val="20"/>
          <w:lang w:eastAsia="pt-BR"/>
        </w:rPr>
        <w:t xml:space="preserve"> em gestão na área de L</w:t>
      </w:r>
      <w:r w:rsidR="00D762C1" w:rsidRPr="00A602F9">
        <w:rPr>
          <w:rFonts w:ascii="Arial" w:hAnsi="Arial" w:cs="Arial"/>
          <w:sz w:val="20"/>
          <w:szCs w:val="20"/>
          <w:lang w:eastAsia="pt-BR"/>
        </w:rPr>
        <w:t>ogística.</w:t>
      </w:r>
      <w:r w:rsidRPr="00A602F9">
        <w:rPr>
          <w:rFonts w:ascii="Arial" w:hAnsi="Arial" w:cs="Arial"/>
          <w:sz w:val="20"/>
          <w:szCs w:val="20"/>
          <w:lang w:eastAsia="pt-BR"/>
        </w:rPr>
        <w:t xml:space="preserve"> Responsável pelo planejamento e implantação de projetos de armazenagem, distribuição e transporte multimodal de </w:t>
      </w:r>
      <w:r w:rsidR="009E7AEE" w:rsidRPr="00A602F9">
        <w:rPr>
          <w:rFonts w:ascii="Arial" w:hAnsi="Arial" w:cs="Arial"/>
          <w:sz w:val="20"/>
          <w:szCs w:val="20"/>
          <w:lang w:eastAsia="pt-BR"/>
        </w:rPr>
        <w:t>a</w:t>
      </w:r>
      <w:r w:rsidRPr="00A602F9">
        <w:rPr>
          <w:rFonts w:ascii="Arial" w:hAnsi="Arial" w:cs="Arial"/>
          <w:sz w:val="20"/>
          <w:szCs w:val="20"/>
          <w:lang w:eastAsia="pt-BR"/>
        </w:rPr>
        <w:t>groquímicos, sementes, fertilizantes, grãos e alimentos.</w:t>
      </w:r>
    </w:p>
    <w:p w:rsidR="00576420" w:rsidRPr="00A602F9" w:rsidRDefault="00576420" w:rsidP="00592E62">
      <w:pPr>
        <w:pStyle w:val="Cargo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noProof/>
        </w:rPr>
      </w:pPr>
      <w:r w:rsidRPr="00A602F9">
        <w:rPr>
          <w:rFonts w:ascii="Arial" w:hAnsi="Arial" w:cs="Arial"/>
          <w:noProof/>
        </w:rPr>
        <w:t xml:space="preserve">Usuário-chave na implantação do </w:t>
      </w:r>
      <w:r w:rsidRPr="00A602F9">
        <w:rPr>
          <w:rFonts w:ascii="Arial" w:hAnsi="Arial" w:cs="Arial"/>
        </w:rPr>
        <w:t>ERP</w:t>
      </w:r>
      <w:r w:rsidR="00C5515D" w:rsidRPr="00A602F9">
        <w:rPr>
          <w:rFonts w:ascii="Arial" w:hAnsi="Arial" w:cs="Arial"/>
        </w:rPr>
        <w:t>/</w:t>
      </w:r>
      <w:r w:rsidRPr="00A602F9">
        <w:rPr>
          <w:rFonts w:ascii="Arial" w:hAnsi="Arial" w:cs="Arial"/>
        </w:rPr>
        <w:t>SAP ECC</w:t>
      </w:r>
      <w:r w:rsidR="00A11C24" w:rsidRPr="00A602F9">
        <w:rPr>
          <w:rFonts w:ascii="Arial" w:hAnsi="Arial" w:cs="Arial"/>
        </w:rPr>
        <w:t xml:space="preserve"> – módulo MM</w:t>
      </w:r>
      <w:r w:rsidRPr="00A602F9">
        <w:rPr>
          <w:rFonts w:ascii="Arial" w:hAnsi="Arial" w:cs="Arial"/>
          <w:noProof/>
        </w:rPr>
        <w:t>. Responsável pelos testes, treinamentos e validação de novos processo</w:t>
      </w:r>
      <w:r w:rsidR="001B1949">
        <w:rPr>
          <w:rFonts w:ascii="Arial" w:hAnsi="Arial" w:cs="Arial"/>
          <w:noProof/>
        </w:rPr>
        <w:t>s</w:t>
      </w:r>
      <w:r w:rsidRPr="00A602F9">
        <w:rPr>
          <w:rFonts w:ascii="Arial" w:hAnsi="Arial" w:cs="Arial"/>
          <w:noProof/>
        </w:rPr>
        <w:t>.</w:t>
      </w:r>
    </w:p>
    <w:p w:rsidR="00E05B50" w:rsidRPr="00A602F9" w:rsidRDefault="009E7AEE" w:rsidP="00592E62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A602F9">
        <w:rPr>
          <w:rFonts w:ascii="Arial" w:hAnsi="Arial" w:cs="Arial"/>
          <w:sz w:val="20"/>
          <w:szCs w:val="20"/>
          <w:lang w:eastAsia="pt-BR"/>
        </w:rPr>
        <w:t xml:space="preserve">Responsável pela </w:t>
      </w:r>
      <w:r w:rsidR="00496490" w:rsidRPr="00A602F9">
        <w:rPr>
          <w:rFonts w:ascii="Arial" w:hAnsi="Arial" w:cs="Arial"/>
          <w:sz w:val="20"/>
          <w:szCs w:val="20"/>
          <w:lang w:eastAsia="pt-BR"/>
        </w:rPr>
        <w:t>área de s</w:t>
      </w:r>
      <w:r w:rsidR="004869E9" w:rsidRPr="00A602F9">
        <w:rPr>
          <w:rFonts w:ascii="Arial" w:hAnsi="Arial" w:cs="Arial"/>
          <w:sz w:val="20"/>
          <w:szCs w:val="20"/>
          <w:lang w:eastAsia="pt-BR"/>
        </w:rPr>
        <w:t>eguro</w:t>
      </w:r>
      <w:r w:rsidR="00496490" w:rsidRPr="00A602F9">
        <w:rPr>
          <w:rFonts w:ascii="Arial" w:hAnsi="Arial" w:cs="Arial"/>
          <w:sz w:val="20"/>
          <w:szCs w:val="20"/>
          <w:lang w:eastAsia="pt-BR"/>
        </w:rPr>
        <w:t>s</w:t>
      </w:r>
      <w:r w:rsidR="004869E9" w:rsidRPr="00A602F9">
        <w:rPr>
          <w:rFonts w:ascii="Arial" w:hAnsi="Arial" w:cs="Arial"/>
          <w:sz w:val="20"/>
          <w:szCs w:val="20"/>
          <w:lang w:eastAsia="pt-BR"/>
        </w:rPr>
        <w:t xml:space="preserve"> patrimonia</w:t>
      </w:r>
      <w:r w:rsidR="00A11C24" w:rsidRPr="00A602F9">
        <w:rPr>
          <w:rFonts w:ascii="Arial" w:hAnsi="Arial" w:cs="Arial"/>
          <w:sz w:val="20"/>
          <w:szCs w:val="20"/>
          <w:lang w:eastAsia="pt-BR"/>
        </w:rPr>
        <w:t xml:space="preserve">is e de transporte </w:t>
      </w:r>
      <w:r w:rsidRPr="00A602F9">
        <w:rPr>
          <w:rFonts w:ascii="Arial" w:hAnsi="Arial" w:cs="Arial"/>
          <w:sz w:val="20"/>
          <w:szCs w:val="20"/>
          <w:lang w:eastAsia="pt-BR"/>
        </w:rPr>
        <w:t xml:space="preserve">durante </w:t>
      </w:r>
      <w:r w:rsidR="00BC23F0" w:rsidRPr="00A602F9">
        <w:rPr>
          <w:rFonts w:ascii="Arial" w:hAnsi="Arial" w:cs="Arial"/>
          <w:sz w:val="20"/>
          <w:szCs w:val="20"/>
          <w:lang w:eastAsia="pt-BR"/>
        </w:rPr>
        <w:t>11 anos</w:t>
      </w:r>
      <w:r w:rsidR="008D4C15" w:rsidRPr="00A602F9">
        <w:rPr>
          <w:rFonts w:ascii="Arial" w:hAnsi="Arial" w:cs="Arial"/>
          <w:sz w:val="20"/>
          <w:szCs w:val="20"/>
          <w:lang w:eastAsia="pt-BR"/>
        </w:rPr>
        <w:t>.</w:t>
      </w:r>
    </w:p>
    <w:p w:rsidR="00A11C24" w:rsidRPr="00A602F9" w:rsidRDefault="008A6631" w:rsidP="00592E62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noProof/>
        </w:rPr>
      </w:pPr>
      <w:r w:rsidRPr="00A602F9">
        <w:rPr>
          <w:rFonts w:ascii="Arial" w:hAnsi="Arial" w:cs="Arial"/>
          <w:sz w:val="20"/>
          <w:szCs w:val="20"/>
          <w:lang w:eastAsia="pt-BR"/>
        </w:rPr>
        <w:t>Coordenação de equipe de logística com 13 colaboradores.</w:t>
      </w:r>
    </w:p>
    <w:p w:rsidR="00A0476B" w:rsidRPr="00F62AA1" w:rsidRDefault="00A0476B" w:rsidP="00592E62">
      <w:pPr>
        <w:jc w:val="both"/>
        <w:rPr>
          <w:rFonts w:ascii="Arial" w:hAnsi="Arial" w:cs="Arial"/>
          <w:lang w:eastAsia="pt-BR"/>
        </w:rPr>
      </w:pPr>
    </w:p>
    <w:p w:rsidR="00060831" w:rsidRPr="00F62AA1" w:rsidRDefault="00060831" w:rsidP="00592E62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z w:val="10"/>
          <w:szCs w:val="10"/>
        </w:rPr>
      </w:pPr>
    </w:p>
    <w:p w:rsidR="00F66F52" w:rsidRPr="00F62AA1" w:rsidRDefault="00F66F52" w:rsidP="00592E62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</w:rPr>
      </w:pPr>
      <w:r w:rsidRPr="00F62AA1">
        <w:rPr>
          <w:rFonts w:ascii="Arial" w:hAnsi="Arial" w:cs="Arial"/>
          <w:b/>
        </w:rPr>
        <w:t>ATIVIDADES PROFISSIONAIS</w:t>
      </w:r>
    </w:p>
    <w:p w:rsidR="00B2431B" w:rsidRPr="00F62AA1" w:rsidRDefault="00B2431B" w:rsidP="00592E62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z w:val="10"/>
          <w:szCs w:val="10"/>
        </w:rPr>
      </w:pPr>
    </w:p>
    <w:p w:rsidR="00426208" w:rsidRPr="006B5113" w:rsidRDefault="006B5113" w:rsidP="00592E62">
      <w:pPr>
        <w:spacing w:after="0" w:line="240" w:lineRule="auto"/>
        <w:ind w:left="357"/>
        <w:jc w:val="both"/>
        <w:rPr>
          <w:rFonts w:ascii="Arial" w:hAnsi="Arial" w:cs="Arial"/>
          <w:spacing w:val="-10"/>
        </w:rPr>
      </w:pPr>
      <w:r w:rsidRPr="00CB49CF">
        <w:rPr>
          <w:rFonts w:ascii="Arial" w:hAnsi="Arial" w:cs="Arial"/>
          <w:b/>
          <w:spacing w:val="-10"/>
          <w:sz w:val="20"/>
          <w:szCs w:val="20"/>
        </w:rPr>
        <w:t>03/2000 a 12/2013</w:t>
      </w:r>
      <w:r>
        <w:rPr>
          <w:rFonts w:ascii="Arial" w:hAnsi="Arial" w:cs="Arial"/>
          <w:spacing w:val="-10"/>
          <w:sz w:val="20"/>
          <w:szCs w:val="20"/>
        </w:rPr>
        <w:t xml:space="preserve"> </w:t>
      </w:r>
      <w:r>
        <w:rPr>
          <w:rFonts w:ascii="Arial" w:hAnsi="Arial" w:cs="Arial"/>
          <w:spacing w:val="-10"/>
          <w:sz w:val="20"/>
          <w:szCs w:val="20"/>
        </w:rPr>
        <w:tab/>
      </w:r>
      <w:r>
        <w:rPr>
          <w:rFonts w:ascii="Arial" w:hAnsi="Arial" w:cs="Arial"/>
          <w:spacing w:val="-10"/>
          <w:sz w:val="20"/>
          <w:szCs w:val="20"/>
        </w:rPr>
        <w:tab/>
      </w:r>
      <w:r w:rsidRPr="006B5113">
        <w:rPr>
          <w:rFonts w:ascii="Arial" w:hAnsi="Arial" w:cs="Arial"/>
          <w:spacing w:val="-10"/>
        </w:rPr>
        <w:t>COOPLANTIO</w:t>
      </w:r>
      <w:proofErr w:type="gramStart"/>
      <w:r>
        <w:rPr>
          <w:rFonts w:ascii="Arial" w:hAnsi="Arial" w:cs="Arial"/>
          <w:spacing w:val="-10"/>
        </w:rPr>
        <w:t xml:space="preserve">  </w:t>
      </w:r>
      <w:proofErr w:type="gramEnd"/>
      <w:r>
        <w:rPr>
          <w:rFonts w:ascii="Arial" w:hAnsi="Arial" w:cs="Arial"/>
          <w:spacing w:val="-10"/>
        </w:rPr>
        <w:t>LTDA.</w:t>
      </w:r>
    </w:p>
    <w:p w:rsidR="006B5113" w:rsidRPr="006B5113" w:rsidRDefault="006B5113" w:rsidP="00592E62">
      <w:pPr>
        <w:spacing w:after="0" w:line="240" w:lineRule="auto"/>
        <w:ind w:left="357"/>
        <w:jc w:val="both"/>
        <w:rPr>
          <w:rFonts w:ascii="Arial" w:hAnsi="Arial" w:cs="Arial"/>
          <w:spacing w:val="-10"/>
          <w:sz w:val="20"/>
          <w:szCs w:val="20"/>
          <w:u w:val="single"/>
        </w:rPr>
      </w:pPr>
    </w:p>
    <w:p w:rsidR="00426208" w:rsidRPr="006B5113" w:rsidRDefault="00426208" w:rsidP="00592E62">
      <w:pPr>
        <w:spacing w:after="0" w:line="240" w:lineRule="auto"/>
        <w:ind w:left="357"/>
        <w:jc w:val="both"/>
        <w:rPr>
          <w:rFonts w:ascii="Arial" w:hAnsi="Arial" w:cs="Arial"/>
          <w:spacing w:val="-10"/>
          <w:sz w:val="20"/>
          <w:szCs w:val="20"/>
        </w:rPr>
      </w:pPr>
      <w:r w:rsidRPr="006B5113">
        <w:rPr>
          <w:rFonts w:ascii="Arial" w:hAnsi="Arial" w:cs="Arial"/>
          <w:spacing w:val="-10"/>
          <w:sz w:val="20"/>
          <w:szCs w:val="20"/>
        </w:rPr>
        <w:t xml:space="preserve">Empresa </w:t>
      </w:r>
      <w:r w:rsidR="000000A1">
        <w:rPr>
          <w:rFonts w:ascii="Arial" w:hAnsi="Arial" w:cs="Arial"/>
          <w:spacing w:val="-10"/>
          <w:sz w:val="20"/>
          <w:szCs w:val="20"/>
        </w:rPr>
        <w:t>líder n</w:t>
      </w:r>
      <w:r w:rsidR="001A57F9" w:rsidRPr="006B5113">
        <w:rPr>
          <w:rFonts w:ascii="Arial" w:hAnsi="Arial" w:cs="Arial"/>
          <w:spacing w:val="-10"/>
          <w:sz w:val="20"/>
          <w:szCs w:val="20"/>
        </w:rPr>
        <w:t>a distribuição</w:t>
      </w:r>
      <w:r w:rsidR="006B5113" w:rsidRPr="006B5113">
        <w:rPr>
          <w:rFonts w:ascii="Arial" w:hAnsi="Arial" w:cs="Arial"/>
          <w:spacing w:val="-10"/>
          <w:sz w:val="20"/>
          <w:szCs w:val="20"/>
        </w:rPr>
        <w:t xml:space="preserve"> </w:t>
      </w:r>
      <w:r w:rsidR="001A57F9" w:rsidRPr="006B5113">
        <w:rPr>
          <w:rFonts w:ascii="Arial" w:hAnsi="Arial" w:cs="Arial"/>
          <w:spacing w:val="-10"/>
          <w:sz w:val="20"/>
          <w:szCs w:val="20"/>
        </w:rPr>
        <w:t xml:space="preserve">de </w:t>
      </w:r>
      <w:r w:rsidR="006B5113" w:rsidRPr="006B5113">
        <w:rPr>
          <w:rFonts w:ascii="Arial" w:hAnsi="Arial" w:cs="Arial"/>
          <w:spacing w:val="-10"/>
          <w:sz w:val="20"/>
          <w:szCs w:val="20"/>
        </w:rPr>
        <w:t>a</w:t>
      </w:r>
      <w:r w:rsidR="001A57F9" w:rsidRPr="006B5113">
        <w:rPr>
          <w:rFonts w:ascii="Arial" w:hAnsi="Arial" w:cs="Arial"/>
          <w:spacing w:val="-10"/>
          <w:sz w:val="20"/>
          <w:szCs w:val="20"/>
        </w:rPr>
        <w:t>groquímicos no sul do Brasil</w:t>
      </w:r>
      <w:r w:rsidR="00F51956">
        <w:rPr>
          <w:rFonts w:ascii="Arial" w:hAnsi="Arial" w:cs="Arial"/>
          <w:spacing w:val="-10"/>
          <w:sz w:val="20"/>
          <w:szCs w:val="20"/>
        </w:rPr>
        <w:t>. F</w:t>
      </w:r>
      <w:r w:rsidR="006B5113" w:rsidRPr="006B5113">
        <w:rPr>
          <w:rFonts w:ascii="Arial" w:hAnsi="Arial" w:cs="Arial"/>
          <w:spacing w:val="-10"/>
          <w:sz w:val="20"/>
          <w:szCs w:val="20"/>
        </w:rPr>
        <w:t>aturamento</w:t>
      </w:r>
      <w:r w:rsidR="007D08AE">
        <w:rPr>
          <w:rFonts w:ascii="Arial" w:hAnsi="Arial" w:cs="Arial"/>
          <w:spacing w:val="-10"/>
          <w:sz w:val="20"/>
          <w:szCs w:val="20"/>
        </w:rPr>
        <w:t xml:space="preserve"> </w:t>
      </w:r>
      <w:r w:rsidR="006B5113" w:rsidRPr="006B5113">
        <w:rPr>
          <w:rFonts w:ascii="Arial" w:hAnsi="Arial" w:cs="Arial"/>
          <w:spacing w:val="-10"/>
          <w:sz w:val="20"/>
          <w:szCs w:val="20"/>
        </w:rPr>
        <w:t xml:space="preserve">de R$ 700 milhões (2013), </w:t>
      </w:r>
      <w:r w:rsidR="001A57F9" w:rsidRPr="006B5113">
        <w:rPr>
          <w:rFonts w:ascii="Arial" w:hAnsi="Arial" w:cs="Arial"/>
          <w:spacing w:val="-10"/>
          <w:sz w:val="20"/>
          <w:szCs w:val="20"/>
        </w:rPr>
        <w:t>4</w:t>
      </w:r>
      <w:r w:rsidR="001A54AA">
        <w:rPr>
          <w:rFonts w:ascii="Arial" w:hAnsi="Arial" w:cs="Arial"/>
          <w:spacing w:val="-10"/>
          <w:sz w:val="20"/>
          <w:szCs w:val="20"/>
        </w:rPr>
        <w:t>0</w:t>
      </w:r>
      <w:r w:rsidR="001A57F9" w:rsidRPr="006B5113">
        <w:rPr>
          <w:rFonts w:ascii="Arial" w:hAnsi="Arial" w:cs="Arial"/>
          <w:spacing w:val="-10"/>
          <w:sz w:val="20"/>
          <w:szCs w:val="20"/>
        </w:rPr>
        <w:t xml:space="preserve"> filiais no RS, SC e PR</w:t>
      </w:r>
      <w:r w:rsidR="006B5113" w:rsidRPr="006B5113">
        <w:rPr>
          <w:rFonts w:ascii="Arial" w:hAnsi="Arial" w:cs="Arial"/>
          <w:spacing w:val="-10"/>
          <w:sz w:val="20"/>
          <w:szCs w:val="20"/>
        </w:rPr>
        <w:t>.</w:t>
      </w:r>
    </w:p>
    <w:p w:rsidR="00D67DC0" w:rsidRPr="00F62AA1" w:rsidRDefault="00D67DC0" w:rsidP="00592E62">
      <w:pPr>
        <w:spacing w:after="0" w:line="240" w:lineRule="auto"/>
        <w:jc w:val="both"/>
        <w:rPr>
          <w:rFonts w:ascii="Arial" w:hAnsi="Arial" w:cs="Arial"/>
          <w:b/>
          <w:spacing w:val="-10"/>
          <w:sz w:val="20"/>
          <w:szCs w:val="20"/>
        </w:rPr>
      </w:pPr>
    </w:p>
    <w:p w:rsidR="00426208" w:rsidRPr="00F62AA1" w:rsidRDefault="00426208" w:rsidP="00592E62">
      <w:pPr>
        <w:spacing w:after="0" w:line="240" w:lineRule="auto"/>
        <w:ind w:left="357"/>
        <w:jc w:val="both"/>
        <w:rPr>
          <w:rFonts w:ascii="Arial" w:hAnsi="Arial" w:cs="Arial"/>
          <w:b/>
          <w:spacing w:val="-10"/>
          <w:sz w:val="6"/>
          <w:szCs w:val="6"/>
        </w:rPr>
      </w:pPr>
    </w:p>
    <w:p w:rsidR="00CB49CF" w:rsidRDefault="00CB49CF" w:rsidP="006D26D2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b/>
          <w:spacing w:val="-10"/>
          <w:sz w:val="20"/>
          <w:szCs w:val="20"/>
        </w:rPr>
      </w:pPr>
      <w:r>
        <w:rPr>
          <w:rFonts w:ascii="Arial" w:hAnsi="Arial" w:cs="Arial"/>
          <w:b/>
          <w:spacing w:val="-10"/>
          <w:sz w:val="20"/>
          <w:szCs w:val="20"/>
        </w:rPr>
        <w:t>Gestor de Logística</w:t>
      </w:r>
      <w:r w:rsidR="00A61D7D">
        <w:rPr>
          <w:rFonts w:ascii="Arial" w:hAnsi="Arial" w:cs="Arial"/>
          <w:b/>
          <w:spacing w:val="-10"/>
          <w:sz w:val="20"/>
          <w:szCs w:val="20"/>
        </w:rPr>
        <w:t xml:space="preserve"> (200</w:t>
      </w:r>
      <w:r w:rsidR="00FB0AB7">
        <w:rPr>
          <w:rFonts w:ascii="Arial" w:hAnsi="Arial" w:cs="Arial"/>
          <w:b/>
          <w:spacing w:val="-10"/>
          <w:sz w:val="20"/>
          <w:szCs w:val="20"/>
        </w:rPr>
        <w:t>7</w:t>
      </w:r>
      <w:r w:rsidR="005F5985">
        <w:rPr>
          <w:rFonts w:ascii="Arial" w:hAnsi="Arial" w:cs="Arial"/>
          <w:b/>
          <w:spacing w:val="-10"/>
          <w:sz w:val="20"/>
          <w:szCs w:val="20"/>
        </w:rPr>
        <w:t xml:space="preserve"> -</w:t>
      </w:r>
      <w:r w:rsidR="00A61D7D">
        <w:rPr>
          <w:rFonts w:ascii="Arial" w:hAnsi="Arial" w:cs="Arial"/>
          <w:b/>
          <w:spacing w:val="-10"/>
          <w:sz w:val="20"/>
          <w:szCs w:val="20"/>
        </w:rPr>
        <w:t xml:space="preserve"> 2013)</w:t>
      </w:r>
    </w:p>
    <w:p w:rsidR="00F151D2" w:rsidRDefault="00F151D2" w:rsidP="00F151D2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>G</w:t>
      </w:r>
      <w:r w:rsidRPr="001D63AE">
        <w:rPr>
          <w:rFonts w:ascii="Arial" w:hAnsi="Arial" w:cs="Arial"/>
          <w:sz w:val="20"/>
          <w:szCs w:val="20"/>
          <w:lang w:eastAsia="pt-BR"/>
        </w:rPr>
        <w:t xml:space="preserve">erenciamento de </w:t>
      </w:r>
      <w:proofErr w:type="spellStart"/>
      <w:r w:rsidRPr="001D63AE">
        <w:rPr>
          <w:rFonts w:ascii="Arial" w:hAnsi="Arial" w:cs="Arial"/>
          <w:sz w:val="20"/>
          <w:szCs w:val="20"/>
          <w:lang w:eastAsia="pt-BR"/>
        </w:rPr>
        <w:t>conta-frete</w:t>
      </w:r>
      <w:proofErr w:type="spellEnd"/>
      <w:r w:rsidRPr="001D63AE">
        <w:rPr>
          <w:rFonts w:ascii="Arial" w:hAnsi="Arial" w:cs="Arial"/>
          <w:sz w:val="20"/>
          <w:szCs w:val="20"/>
          <w:lang w:eastAsia="pt-BR"/>
        </w:rPr>
        <w:t xml:space="preserve"> de R$ 20 milhões/ano.</w:t>
      </w:r>
    </w:p>
    <w:p w:rsidR="0028482B" w:rsidRDefault="00BC3148" w:rsidP="001761C8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>Estruturação do PC</w:t>
      </w:r>
      <w:r w:rsidR="0028482B">
        <w:rPr>
          <w:rFonts w:ascii="Arial" w:hAnsi="Arial" w:cs="Arial"/>
          <w:sz w:val="20"/>
          <w:szCs w:val="20"/>
          <w:lang w:eastAsia="pt-BR"/>
        </w:rPr>
        <w:t>P</w:t>
      </w:r>
      <w:r>
        <w:rPr>
          <w:rFonts w:ascii="Arial" w:hAnsi="Arial" w:cs="Arial"/>
          <w:sz w:val="20"/>
          <w:szCs w:val="20"/>
          <w:lang w:eastAsia="pt-BR"/>
        </w:rPr>
        <w:t>, Gerenciamento de Pedidos, Transporte e Armazenagem</w:t>
      </w:r>
      <w:r w:rsidR="0028482B">
        <w:rPr>
          <w:rFonts w:ascii="Arial" w:hAnsi="Arial" w:cs="Arial"/>
          <w:sz w:val="20"/>
          <w:szCs w:val="20"/>
          <w:lang w:eastAsia="pt-BR"/>
        </w:rPr>
        <w:t xml:space="preserve"> na</w:t>
      </w:r>
      <w:r w:rsidR="00E92537">
        <w:rPr>
          <w:rFonts w:ascii="Arial" w:hAnsi="Arial" w:cs="Arial"/>
          <w:sz w:val="20"/>
          <w:szCs w:val="20"/>
          <w:lang w:eastAsia="pt-BR"/>
        </w:rPr>
        <w:t>s indústrias de Alimentos.</w:t>
      </w:r>
    </w:p>
    <w:p w:rsidR="002F19D1" w:rsidRDefault="002F19D1" w:rsidP="001761C8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>Implan</w:t>
      </w:r>
      <w:r w:rsidR="007F22CD">
        <w:rPr>
          <w:rFonts w:ascii="Arial" w:hAnsi="Arial" w:cs="Arial"/>
          <w:sz w:val="20"/>
          <w:szCs w:val="20"/>
          <w:lang w:eastAsia="pt-BR"/>
        </w:rPr>
        <w:t>tação do ERP SAP – módulo MM na área de Logística</w:t>
      </w:r>
      <w:r>
        <w:rPr>
          <w:rFonts w:ascii="Arial" w:hAnsi="Arial" w:cs="Arial"/>
          <w:sz w:val="20"/>
          <w:szCs w:val="20"/>
          <w:lang w:eastAsia="pt-BR"/>
        </w:rPr>
        <w:t>.</w:t>
      </w:r>
    </w:p>
    <w:p w:rsidR="006A26EB" w:rsidRPr="001D63AE" w:rsidRDefault="006A26EB" w:rsidP="006A26EB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>Estruturação</w:t>
      </w:r>
      <w:r w:rsidRPr="001D63AE">
        <w:rPr>
          <w:rFonts w:ascii="Arial" w:hAnsi="Arial" w:cs="Arial"/>
          <w:sz w:val="20"/>
          <w:szCs w:val="20"/>
          <w:lang w:eastAsia="pt-BR"/>
        </w:rPr>
        <w:t xml:space="preserve"> da área de Logística para atender as novas Unidades de Negócio, desenvolvendo planos de negócio, indicadores e metas para cada área.</w:t>
      </w:r>
    </w:p>
    <w:p w:rsidR="00DA12F3" w:rsidRDefault="00DA12F3" w:rsidP="001761C8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DA12F3">
        <w:rPr>
          <w:rFonts w:ascii="Arial" w:hAnsi="Arial" w:cs="Arial"/>
          <w:sz w:val="20"/>
          <w:szCs w:val="20"/>
          <w:lang w:eastAsia="pt-BR"/>
        </w:rPr>
        <w:t>Gerenciamento de armazéns e centro de distribuição de agroquímicos</w:t>
      </w:r>
      <w:r w:rsidR="0070603A">
        <w:rPr>
          <w:rFonts w:ascii="Arial" w:hAnsi="Arial" w:cs="Arial"/>
          <w:sz w:val="20"/>
          <w:szCs w:val="20"/>
          <w:lang w:eastAsia="pt-BR"/>
        </w:rPr>
        <w:t>, p</w:t>
      </w:r>
      <w:r>
        <w:rPr>
          <w:rFonts w:ascii="Arial" w:hAnsi="Arial" w:cs="Arial"/>
          <w:sz w:val="20"/>
          <w:szCs w:val="20"/>
          <w:lang w:eastAsia="pt-BR"/>
        </w:rPr>
        <w:t>rincipal negócio da empresa</w:t>
      </w:r>
      <w:r w:rsidR="0070603A">
        <w:rPr>
          <w:rFonts w:ascii="Arial" w:hAnsi="Arial" w:cs="Arial"/>
          <w:sz w:val="20"/>
          <w:szCs w:val="20"/>
          <w:lang w:eastAsia="pt-BR"/>
        </w:rPr>
        <w:t xml:space="preserve"> (6.000 t / R$ 100 milhões /ano), reduzindo estoque nas filiais e gerando resultado positivo na área ao longo de 12 anos.</w:t>
      </w:r>
    </w:p>
    <w:p w:rsidR="00600941" w:rsidRDefault="002F19D1" w:rsidP="001761C8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 xml:space="preserve">Administração da área de seguros </w:t>
      </w:r>
      <w:r w:rsidR="00600941">
        <w:rPr>
          <w:rFonts w:ascii="Arial" w:hAnsi="Arial" w:cs="Arial"/>
          <w:sz w:val="20"/>
          <w:szCs w:val="20"/>
          <w:lang w:eastAsia="pt-BR"/>
        </w:rPr>
        <w:t>patrimoniais</w:t>
      </w:r>
      <w:r w:rsidR="008D0A56">
        <w:rPr>
          <w:rFonts w:ascii="Arial" w:hAnsi="Arial" w:cs="Arial"/>
          <w:sz w:val="20"/>
          <w:szCs w:val="20"/>
          <w:lang w:eastAsia="pt-BR"/>
        </w:rPr>
        <w:t>,</w:t>
      </w:r>
      <w:r w:rsidR="00600941">
        <w:rPr>
          <w:rFonts w:ascii="Arial" w:hAnsi="Arial" w:cs="Arial"/>
          <w:sz w:val="20"/>
          <w:szCs w:val="20"/>
          <w:lang w:eastAsia="pt-BR"/>
        </w:rPr>
        <w:t xml:space="preserve"> com R$ </w:t>
      </w:r>
      <w:r w:rsidR="00600086">
        <w:rPr>
          <w:rFonts w:ascii="Arial" w:hAnsi="Arial" w:cs="Arial"/>
          <w:sz w:val="20"/>
          <w:szCs w:val="20"/>
          <w:lang w:eastAsia="pt-BR"/>
        </w:rPr>
        <w:t xml:space="preserve">150 </w:t>
      </w:r>
      <w:r w:rsidR="00600941">
        <w:rPr>
          <w:rFonts w:ascii="Arial" w:hAnsi="Arial" w:cs="Arial"/>
          <w:sz w:val="20"/>
          <w:szCs w:val="20"/>
          <w:lang w:eastAsia="pt-BR"/>
        </w:rPr>
        <w:t>milhões de valor em risco</w:t>
      </w:r>
      <w:r w:rsidR="008D0A56">
        <w:rPr>
          <w:rFonts w:ascii="Arial" w:hAnsi="Arial" w:cs="Arial"/>
          <w:sz w:val="20"/>
          <w:szCs w:val="20"/>
          <w:lang w:eastAsia="pt-BR"/>
        </w:rPr>
        <w:t xml:space="preserve"> e R$ 300 mil / ano em prêmios</w:t>
      </w:r>
      <w:r w:rsidR="00600941">
        <w:rPr>
          <w:rFonts w:ascii="Arial" w:hAnsi="Arial" w:cs="Arial"/>
          <w:sz w:val="20"/>
          <w:szCs w:val="20"/>
          <w:lang w:eastAsia="pt-BR"/>
        </w:rPr>
        <w:t>.</w:t>
      </w:r>
    </w:p>
    <w:p w:rsidR="003C7956" w:rsidRDefault="003C7956" w:rsidP="00745651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bookmarkStart w:id="0" w:name="_GoBack"/>
      <w:bookmarkEnd w:id="0"/>
    </w:p>
    <w:p w:rsidR="00745651" w:rsidRDefault="005F5985" w:rsidP="003C7988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b/>
          <w:spacing w:val="-10"/>
          <w:sz w:val="20"/>
          <w:szCs w:val="20"/>
        </w:rPr>
      </w:pPr>
      <w:r>
        <w:rPr>
          <w:rFonts w:ascii="Arial" w:hAnsi="Arial" w:cs="Arial"/>
          <w:b/>
          <w:spacing w:val="-10"/>
          <w:sz w:val="20"/>
          <w:szCs w:val="20"/>
        </w:rPr>
        <w:t>Gerente de Novos Negócios (2001 -</w:t>
      </w:r>
      <w:r w:rsidR="00A61D7D">
        <w:rPr>
          <w:rFonts w:ascii="Arial" w:hAnsi="Arial" w:cs="Arial"/>
          <w:b/>
          <w:spacing w:val="-10"/>
          <w:sz w:val="20"/>
          <w:szCs w:val="20"/>
        </w:rPr>
        <w:t xml:space="preserve"> 2006)</w:t>
      </w:r>
    </w:p>
    <w:p w:rsidR="00E228CB" w:rsidRDefault="001E540E" w:rsidP="001761C8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>Suporte para a Diretoria Comercial nas áreas de compras, planejamento de demanda</w:t>
      </w:r>
      <w:r w:rsidR="002319B0">
        <w:rPr>
          <w:rFonts w:ascii="Arial" w:hAnsi="Arial" w:cs="Arial"/>
          <w:sz w:val="20"/>
          <w:szCs w:val="20"/>
          <w:lang w:eastAsia="pt-BR"/>
        </w:rPr>
        <w:t>, monitoramento de vendas</w:t>
      </w:r>
      <w:r>
        <w:rPr>
          <w:rFonts w:ascii="Arial" w:hAnsi="Arial" w:cs="Arial"/>
          <w:sz w:val="20"/>
          <w:szCs w:val="20"/>
          <w:lang w:eastAsia="pt-BR"/>
        </w:rPr>
        <w:t xml:space="preserve"> e gestão de estoques de agroquímicos.</w:t>
      </w:r>
    </w:p>
    <w:p w:rsidR="00D352DB" w:rsidRDefault="00D352DB" w:rsidP="001761C8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>Desenvolvimento de sistema on-line de gerenciamento de pedidos de agroquímicos</w:t>
      </w:r>
    </w:p>
    <w:p w:rsidR="00D352DB" w:rsidRDefault="00D352DB" w:rsidP="001761C8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 xml:space="preserve">Início da área de Logística: redesenho da distribuição de agroquímicos com a abertura de um Centro de Distribuição em Porto Alegre. Logística como negócio (gerando resultados) e como suporte ao negócio principal. </w:t>
      </w:r>
    </w:p>
    <w:p w:rsidR="00745651" w:rsidRDefault="00E228CB" w:rsidP="001761C8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>Prospecção e desenvolvimento de novos negócios (Fertilizantes, Sementes, Grãos, Seguro Agrícola e Logística</w:t>
      </w:r>
      <w:proofErr w:type="gramStart"/>
      <w:r>
        <w:rPr>
          <w:rFonts w:ascii="Arial" w:hAnsi="Arial" w:cs="Arial"/>
          <w:sz w:val="20"/>
          <w:szCs w:val="20"/>
          <w:lang w:eastAsia="pt-BR"/>
        </w:rPr>
        <w:t>)</w:t>
      </w:r>
      <w:proofErr w:type="gramEnd"/>
    </w:p>
    <w:p w:rsidR="003C7956" w:rsidRDefault="003C7956" w:rsidP="00A61D7D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6D26D2" w:rsidRDefault="00A61D7D" w:rsidP="003C7988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b/>
          <w:spacing w:val="-10"/>
          <w:sz w:val="20"/>
          <w:szCs w:val="20"/>
        </w:rPr>
      </w:pPr>
      <w:r>
        <w:rPr>
          <w:rFonts w:ascii="Arial" w:hAnsi="Arial" w:cs="Arial"/>
          <w:b/>
          <w:spacing w:val="-10"/>
          <w:sz w:val="20"/>
          <w:szCs w:val="20"/>
        </w:rPr>
        <w:t>Gerente de Commodities (2000)</w:t>
      </w:r>
    </w:p>
    <w:p w:rsidR="006D26D2" w:rsidRDefault="006D26D2" w:rsidP="006D26D2">
      <w:pPr>
        <w:spacing w:after="0" w:line="240" w:lineRule="auto"/>
        <w:jc w:val="both"/>
        <w:rPr>
          <w:rFonts w:ascii="Arial" w:hAnsi="Arial" w:cs="Arial"/>
          <w:b/>
          <w:spacing w:val="-10"/>
          <w:sz w:val="20"/>
          <w:szCs w:val="20"/>
        </w:rPr>
      </w:pPr>
    </w:p>
    <w:p w:rsidR="00CB49CF" w:rsidRPr="006D26D2" w:rsidRDefault="00B7229C" w:rsidP="006D26D2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/>
          <w:spacing w:val="-10"/>
          <w:sz w:val="20"/>
          <w:szCs w:val="20"/>
        </w:rPr>
      </w:pPr>
      <w:r w:rsidRPr="006D26D2">
        <w:rPr>
          <w:rFonts w:ascii="Arial" w:hAnsi="Arial" w:cs="Arial"/>
          <w:sz w:val="20"/>
          <w:szCs w:val="20"/>
          <w:lang w:eastAsia="pt-BR"/>
        </w:rPr>
        <w:t>Desenvolvimento de novos negócios</w:t>
      </w:r>
      <w:r w:rsidR="000E6D24" w:rsidRPr="006D26D2">
        <w:rPr>
          <w:rFonts w:ascii="Arial" w:hAnsi="Arial" w:cs="Arial"/>
          <w:sz w:val="20"/>
          <w:szCs w:val="20"/>
          <w:lang w:eastAsia="pt-BR"/>
        </w:rPr>
        <w:t>:</w:t>
      </w:r>
      <w:r w:rsidRPr="006D26D2">
        <w:rPr>
          <w:rFonts w:ascii="Arial" w:hAnsi="Arial" w:cs="Arial"/>
          <w:sz w:val="20"/>
          <w:szCs w:val="20"/>
          <w:lang w:eastAsia="pt-BR"/>
        </w:rPr>
        <w:t xml:space="preserve"> Sementes e Grãos.</w:t>
      </w:r>
    </w:p>
    <w:p w:rsidR="009C1601" w:rsidRDefault="009C1601" w:rsidP="009C1601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9C1601" w:rsidRDefault="009C1601" w:rsidP="009C1601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9C1601" w:rsidRDefault="009C1601" w:rsidP="009C1601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9C1601" w:rsidRPr="006B5113" w:rsidRDefault="009C1601" w:rsidP="009C1601">
      <w:pPr>
        <w:spacing w:after="0" w:line="240" w:lineRule="auto"/>
        <w:ind w:left="357"/>
        <w:jc w:val="both"/>
        <w:rPr>
          <w:rFonts w:ascii="Arial" w:hAnsi="Arial" w:cs="Arial"/>
          <w:spacing w:val="-10"/>
        </w:rPr>
      </w:pPr>
      <w:r>
        <w:rPr>
          <w:rFonts w:ascii="Arial" w:hAnsi="Arial" w:cs="Arial"/>
          <w:b/>
          <w:spacing w:val="-10"/>
          <w:sz w:val="20"/>
          <w:szCs w:val="20"/>
        </w:rPr>
        <w:t>1998</w:t>
      </w:r>
      <w:r w:rsidRPr="00CB49CF">
        <w:rPr>
          <w:rFonts w:ascii="Arial" w:hAnsi="Arial" w:cs="Arial"/>
          <w:b/>
          <w:spacing w:val="-10"/>
          <w:sz w:val="20"/>
          <w:szCs w:val="20"/>
        </w:rPr>
        <w:t xml:space="preserve"> a </w:t>
      </w:r>
      <w:r>
        <w:rPr>
          <w:rFonts w:ascii="Arial" w:hAnsi="Arial" w:cs="Arial"/>
          <w:b/>
          <w:spacing w:val="-10"/>
          <w:sz w:val="20"/>
          <w:szCs w:val="20"/>
        </w:rPr>
        <w:t>1999</w:t>
      </w:r>
      <w:r w:rsidR="001B5F84">
        <w:rPr>
          <w:rFonts w:ascii="Arial" w:hAnsi="Arial" w:cs="Arial"/>
          <w:b/>
          <w:spacing w:val="-10"/>
          <w:sz w:val="20"/>
          <w:szCs w:val="20"/>
        </w:rPr>
        <w:tab/>
      </w:r>
      <w:r>
        <w:rPr>
          <w:rFonts w:ascii="Arial" w:hAnsi="Arial" w:cs="Arial"/>
          <w:spacing w:val="-10"/>
          <w:sz w:val="20"/>
          <w:szCs w:val="20"/>
        </w:rPr>
        <w:t xml:space="preserve"> </w:t>
      </w:r>
      <w:r>
        <w:rPr>
          <w:rFonts w:ascii="Arial" w:hAnsi="Arial" w:cs="Arial"/>
          <w:spacing w:val="-10"/>
          <w:sz w:val="20"/>
          <w:szCs w:val="20"/>
        </w:rPr>
        <w:tab/>
      </w:r>
      <w:r>
        <w:rPr>
          <w:rFonts w:ascii="Arial" w:hAnsi="Arial" w:cs="Arial"/>
          <w:spacing w:val="-10"/>
          <w:sz w:val="20"/>
          <w:szCs w:val="20"/>
        </w:rPr>
        <w:tab/>
        <w:t>JF CORRETORA</w:t>
      </w:r>
      <w:proofErr w:type="gramStart"/>
      <w:r>
        <w:rPr>
          <w:rFonts w:ascii="Arial" w:hAnsi="Arial" w:cs="Arial"/>
          <w:spacing w:val="-10"/>
        </w:rPr>
        <w:t xml:space="preserve">  </w:t>
      </w:r>
      <w:proofErr w:type="gramEnd"/>
      <w:r>
        <w:rPr>
          <w:rFonts w:ascii="Arial" w:hAnsi="Arial" w:cs="Arial"/>
          <w:spacing w:val="-10"/>
        </w:rPr>
        <w:t>LTDA.</w:t>
      </w:r>
    </w:p>
    <w:p w:rsidR="009C1601" w:rsidRPr="006B5113" w:rsidRDefault="009C1601" w:rsidP="009C1601">
      <w:pPr>
        <w:spacing w:after="0" w:line="240" w:lineRule="auto"/>
        <w:ind w:left="357"/>
        <w:jc w:val="both"/>
        <w:rPr>
          <w:rFonts w:ascii="Arial" w:hAnsi="Arial" w:cs="Arial"/>
          <w:spacing w:val="-10"/>
          <w:sz w:val="20"/>
          <w:szCs w:val="20"/>
          <w:u w:val="single"/>
        </w:rPr>
      </w:pPr>
    </w:p>
    <w:p w:rsidR="009C1601" w:rsidRPr="001B168B" w:rsidRDefault="009C1601" w:rsidP="001B168B">
      <w:pPr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b/>
          <w:spacing w:val="-10"/>
          <w:sz w:val="20"/>
          <w:szCs w:val="20"/>
        </w:rPr>
      </w:pPr>
      <w:r w:rsidRPr="001B168B">
        <w:rPr>
          <w:rFonts w:ascii="Arial" w:hAnsi="Arial" w:cs="Arial"/>
          <w:b/>
          <w:spacing w:val="-10"/>
          <w:sz w:val="20"/>
          <w:szCs w:val="20"/>
        </w:rPr>
        <w:t>Corretor de Grãos</w:t>
      </w:r>
    </w:p>
    <w:p w:rsidR="009C1601" w:rsidRDefault="009C1601" w:rsidP="009C1601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9C1601" w:rsidRDefault="009C1601" w:rsidP="009C1601">
      <w:pPr>
        <w:spacing w:after="0" w:line="240" w:lineRule="auto"/>
        <w:ind w:left="357"/>
        <w:jc w:val="both"/>
        <w:rPr>
          <w:rFonts w:ascii="Arial" w:hAnsi="Arial" w:cs="Arial"/>
          <w:spacing w:val="-10"/>
        </w:rPr>
      </w:pPr>
      <w:r>
        <w:rPr>
          <w:rFonts w:ascii="Arial" w:hAnsi="Arial" w:cs="Arial"/>
          <w:b/>
          <w:spacing w:val="-10"/>
          <w:sz w:val="20"/>
          <w:szCs w:val="20"/>
        </w:rPr>
        <w:t>1995</w:t>
      </w:r>
      <w:r w:rsidRPr="00CB49CF">
        <w:rPr>
          <w:rFonts w:ascii="Arial" w:hAnsi="Arial" w:cs="Arial"/>
          <w:b/>
          <w:spacing w:val="-10"/>
          <w:sz w:val="20"/>
          <w:szCs w:val="20"/>
        </w:rPr>
        <w:t xml:space="preserve"> a </w:t>
      </w:r>
      <w:r>
        <w:rPr>
          <w:rFonts w:ascii="Arial" w:hAnsi="Arial" w:cs="Arial"/>
          <w:b/>
          <w:spacing w:val="-10"/>
          <w:sz w:val="20"/>
          <w:szCs w:val="20"/>
        </w:rPr>
        <w:t>1998</w:t>
      </w:r>
      <w:r>
        <w:rPr>
          <w:rFonts w:ascii="Arial" w:hAnsi="Arial" w:cs="Arial"/>
          <w:spacing w:val="-10"/>
          <w:sz w:val="20"/>
          <w:szCs w:val="20"/>
        </w:rPr>
        <w:t xml:space="preserve"> </w:t>
      </w:r>
      <w:r>
        <w:rPr>
          <w:rFonts w:ascii="Arial" w:hAnsi="Arial" w:cs="Arial"/>
          <w:spacing w:val="-10"/>
          <w:sz w:val="20"/>
          <w:szCs w:val="20"/>
        </w:rPr>
        <w:tab/>
      </w:r>
      <w:r>
        <w:rPr>
          <w:rFonts w:ascii="Arial" w:hAnsi="Arial" w:cs="Arial"/>
          <w:spacing w:val="-10"/>
          <w:sz w:val="20"/>
          <w:szCs w:val="20"/>
        </w:rPr>
        <w:tab/>
      </w:r>
      <w:r w:rsidR="001B5F84">
        <w:rPr>
          <w:rFonts w:ascii="Arial" w:hAnsi="Arial" w:cs="Arial"/>
          <w:spacing w:val="-10"/>
          <w:sz w:val="20"/>
          <w:szCs w:val="20"/>
        </w:rPr>
        <w:tab/>
      </w:r>
      <w:r>
        <w:rPr>
          <w:rFonts w:ascii="Arial" w:hAnsi="Arial" w:cs="Arial"/>
          <w:spacing w:val="-10"/>
          <w:sz w:val="20"/>
          <w:szCs w:val="20"/>
        </w:rPr>
        <w:t>COTRICRUZ</w:t>
      </w:r>
      <w:proofErr w:type="gramStart"/>
      <w:r>
        <w:rPr>
          <w:rFonts w:ascii="Arial" w:hAnsi="Arial" w:cs="Arial"/>
          <w:spacing w:val="-10"/>
        </w:rPr>
        <w:t xml:space="preserve">  </w:t>
      </w:r>
      <w:proofErr w:type="gramEnd"/>
      <w:r>
        <w:rPr>
          <w:rFonts w:ascii="Arial" w:hAnsi="Arial" w:cs="Arial"/>
          <w:spacing w:val="-10"/>
        </w:rPr>
        <w:t>LTDA.</w:t>
      </w:r>
    </w:p>
    <w:p w:rsidR="009C1601" w:rsidRDefault="009C1601" w:rsidP="009C1601">
      <w:pPr>
        <w:spacing w:after="0" w:line="240" w:lineRule="auto"/>
        <w:ind w:left="357"/>
        <w:jc w:val="both"/>
        <w:rPr>
          <w:rFonts w:ascii="Arial" w:hAnsi="Arial" w:cs="Arial"/>
          <w:spacing w:val="-10"/>
        </w:rPr>
      </w:pPr>
    </w:p>
    <w:p w:rsidR="009C1601" w:rsidRPr="00F62AA1" w:rsidRDefault="009C1601" w:rsidP="009C1601">
      <w:pPr>
        <w:spacing w:after="0" w:line="240" w:lineRule="auto"/>
        <w:ind w:left="357"/>
        <w:jc w:val="both"/>
        <w:rPr>
          <w:rFonts w:ascii="Arial" w:hAnsi="Arial" w:cs="Arial"/>
          <w:b/>
          <w:spacing w:val="-10"/>
          <w:sz w:val="6"/>
          <w:szCs w:val="6"/>
        </w:rPr>
      </w:pPr>
    </w:p>
    <w:p w:rsidR="009C1601" w:rsidRDefault="009C1601" w:rsidP="001B168B">
      <w:pPr>
        <w:numPr>
          <w:ilvl w:val="0"/>
          <w:numId w:val="29"/>
        </w:numPr>
        <w:spacing w:after="0" w:line="240" w:lineRule="auto"/>
        <w:rPr>
          <w:rFonts w:ascii="Arial" w:hAnsi="Arial" w:cs="Arial"/>
          <w:b/>
          <w:spacing w:val="-10"/>
          <w:sz w:val="20"/>
          <w:szCs w:val="20"/>
        </w:rPr>
      </w:pPr>
      <w:r>
        <w:rPr>
          <w:rFonts w:ascii="Arial" w:hAnsi="Arial" w:cs="Arial"/>
          <w:b/>
          <w:spacing w:val="-10"/>
          <w:sz w:val="20"/>
          <w:szCs w:val="20"/>
        </w:rPr>
        <w:t>Geren</w:t>
      </w:r>
      <w:r w:rsidR="005F5985">
        <w:rPr>
          <w:rFonts w:ascii="Arial" w:hAnsi="Arial" w:cs="Arial"/>
          <w:b/>
          <w:spacing w:val="-10"/>
          <w:sz w:val="20"/>
          <w:szCs w:val="20"/>
        </w:rPr>
        <w:t>te Comercial</w:t>
      </w:r>
    </w:p>
    <w:p w:rsidR="001B168B" w:rsidRDefault="005F5985" w:rsidP="001B168B">
      <w:pPr>
        <w:numPr>
          <w:ilvl w:val="0"/>
          <w:numId w:val="29"/>
        </w:numPr>
        <w:spacing w:after="0" w:line="240" w:lineRule="auto"/>
        <w:rPr>
          <w:rFonts w:ascii="Arial" w:hAnsi="Arial" w:cs="Arial"/>
          <w:b/>
          <w:spacing w:val="-10"/>
          <w:sz w:val="20"/>
          <w:szCs w:val="20"/>
        </w:rPr>
      </w:pPr>
      <w:r>
        <w:rPr>
          <w:rFonts w:ascii="Arial" w:hAnsi="Arial" w:cs="Arial"/>
          <w:b/>
          <w:spacing w:val="-10"/>
          <w:sz w:val="20"/>
          <w:szCs w:val="20"/>
        </w:rPr>
        <w:t>Engenheiro Agrônomo</w:t>
      </w:r>
    </w:p>
    <w:p w:rsidR="001B168B" w:rsidRDefault="001B168B" w:rsidP="001B168B">
      <w:pPr>
        <w:spacing w:after="0" w:line="240" w:lineRule="auto"/>
        <w:rPr>
          <w:rFonts w:ascii="Arial" w:hAnsi="Arial" w:cs="Arial"/>
          <w:b/>
          <w:spacing w:val="-10"/>
          <w:sz w:val="20"/>
          <w:szCs w:val="20"/>
        </w:rPr>
      </w:pPr>
    </w:p>
    <w:p w:rsidR="006D26D2" w:rsidRDefault="006D26D2" w:rsidP="009C1601">
      <w:pPr>
        <w:spacing w:after="0" w:line="240" w:lineRule="auto"/>
        <w:ind w:left="357"/>
        <w:rPr>
          <w:rFonts w:ascii="Arial" w:hAnsi="Arial" w:cs="Arial"/>
          <w:b/>
          <w:spacing w:val="-10"/>
          <w:sz w:val="20"/>
          <w:szCs w:val="20"/>
        </w:rPr>
      </w:pPr>
    </w:p>
    <w:p w:rsidR="006D26D2" w:rsidRPr="0030196F" w:rsidRDefault="006D26D2" w:rsidP="006D26D2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</w:rPr>
      </w:pPr>
      <w:r w:rsidRPr="0030196F">
        <w:rPr>
          <w:rFonts w:ascii="Arial" w:hAnsi="Arial" w:cs="Arial"/>
          <w:b/>
        </w:rPr>
        <w:t>ATIVIDADES DE APERFEIÇOAMENTO</w:t>
      </w:r>
    </w:p>
    <w:p w:rsidR="006D26D2" w:rsidRPr="0030196F" w:rsidRDefault="006D26D2" w:rsidP="006D26D2">
      <w:pPr>
        <w:pStyle w:val="Cargo"/>
        <w:spacing w:line="240" w:lineRule="auto"/>
        <w:ind w:left="357"/>
        <w:jc w:val="both"/>
        <w:rPr>
          <w:rFonts w:ascii="Arial" w:hAnsi="Arial" w:cs="Arial"/>
          <w:b/>
          <w:sz w:val="10"/>
          <w:szCs w:val="10"/>
        </w:rPr>
      </w:pPr>
    </w:p>
    <w:p w:rsidR="006D26D2" w:rsidRPr="0030196F" w:rsidRDefault="0016785F" w:rsidP="0016785F">
      <w:pPr>
        <w:pStyle w:val="Cargo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 </w:t>
      </w:r>
      <w:r w:rsidR="006D26D2" w:rsidRPr="0030196F">
        <w:rPr>
          <w:rFonts w:ascii="Arial" w:hAnsi="Arial" w:cs="Arial"/>
        </w:rPr>
        <w:t xml:space="preserve">Gestão em Logística – CENPEC / PUC (Extensão) – 56 h; </w:t>
      </w:r>
    </w:p>
    <w:p w:rsidR="006D26D2" w:rsidRPr="001B168B" w:rsidRDefault="006D26D2" w:rsidP="006D26D2">
      <w:pPr>
        <w:numPr>
          <w:ilvl w:val="0"/>
          <w:numId w:val="2"/>
        </w:numPr>
        <w:spacing w:after="60" w:line="240" w:lineRule="auto"/>
        <w:rPr>
          <w:rFonts w:ascii="Arial" w:hAnsi="Arial" w:cs="Arial"/>
          <w:sz w:val="20"/>
          <w:szCs w:val="20"/>
          <w:lang w:eastAsia="pt-BR"/>
        </w:rPr>
      </w:pPr>
      <w:r w:rsidRPr="001B168B">
        <w:rPr>
          <w:rFonts w:ascii="Arial" w:hAnsi="Arial" w:cs="Arial"/>
          <w:sz w:val="20"/>
          <w:szCs w:val="20"/>
          <w:lang w:eastAsia="pt-BR"/>
        </w:rPr>
        <w:t xml:space="preserve">BPM – Gestão por Processos - ECR Consultoria </w:t>
      </w:r>
    </w:p>
    <w:p w:rsidR="008A6631" w:rsidRPr="001B168B" w:rsidRDefault="00472E05" w:rsidP="001B168B">
      <w:pPr>
        <w:numPr>
          <w:ilvl w:val="0"/>
          <w:numId w:val="2"/>
        </w:numPr>
        <w:spacing w:after="6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n-US" w:eastAsia="pt-BR"/>
        </w:rPr>
        <w:t>Workshop ERP/SAP ECC 6.0</w:t>
      </w:r>
    </w:p>
    <w:sectPr w:rsidR="008A6631" w:rsidRPr="001B168B" w:rsidSect="00E11CB3">
      <w:headerReference w:type="default" r:id="rId7"/>
      <w:footerReference w:type="default" r:id="rId8"/>
      <w:pgSz w:w="11906" w:h="16838"/>
      <w:pgMar w:top="1417" w:right="926" w:bottom="162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0F2" w:rsidRDefault="001E00F2" w:rsidP="00A32B21">
      <w:pPr>
        <w:spacing w:after="0" w:line="240" w:lineRule="auto"/>
      </w:pPr>
      <w:r>
        <w:separator/>
      </w:r>
    </w:p>
  </w:endnote>
  <w:endnote w:type="continuationSeparator" w:id="0">
    <w:p w:rsidR="001E00F2" w:rsidRDefault="001E00F2" w:rsidP="00A3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735" w:rsidRPr="00581A03" w:rsidRDefault="00937735" w:rsidP="00A32B21">
    <w:pPr>
      <w:pStyle w:val="Rodap"/>
      <w:jc w:val="center"/>
      <w:rPr>
        <w:rFonts w:ascii="Tw Cen MT Condensed" w:hAnsi="Tw Cen MT Condense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0F2" w:rsidRDefault="001E00F2" w:rsidP="00A32B21">
      <w:pPr>
        <w:spacing w:after="0" w:line="240" w:lineRule="auto"/>
      </w:pPr>
      <w:r>
        <w:separator/>
      </w:r>
    </w:p>
  </w:footnote>
  <w:footnote w:type="continuationSeparator" w:id="0">
    <w:p w:rsidR="001E00F2" w:rsidRDefault="001E00F2" w:rsidP="00A32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735" w:rsidRDefault="00937735" w:rsidP="003D1B5C">
    <w:pPr>
      <w:pStyle w:val="Cabealho"/>
      <w:ind w:left="778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2F0D4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7BC0E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41ED3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F18F7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CA67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AF211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DA6A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86C1C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CE0A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0B42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9E1D6C"/>
    <w:multiLevelType w:val="hybridMultilevel"/>
    <w:tmpl w:val="BCA82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CF61BE"/>
    <w:multiLevelType w:val="hybridMultilevel"/>
    <w:tmpl w:val="159EA50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25AB58BF"/>
    <w:multiLevelType w:val="hybridMultilevel"/>
    <w:tmpl w:val="D312DB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46527B"/>
    <w:multiLevelType w:val="hybridMultilevel"/>
    <w:tmpl w:val="BA388E2C"/>
    <w:lvl w:ilvl="0" w:tplc="DA1E2D6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B5E7BBB"/>
    <w:multiLevelType w:val="hybridMultilevel"/>
    <w:tmpl w:val="33D4B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A057DC"/>
    <w:multiLevelType w:val="hybridMultilevel"/>
    <w:tmpl w:val="C0D8C7B4"/>
    <w:lvl w:ilvl="0" w:tplc="04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>
    <w:nsid w:val="3AE47603"/>
    <w:multiLevelType w:val="hybridMultilevel"/>
    <w:tmpl w:val="355A1F3E"/>
    <w:lvl w:ilvl="0" w:tplc="CE12374A">
      <w:start w:val="1"/>
      <w:numFmt w:val="bullet"/>
      <w:lvlText w:val=""/>
      <w:lvlJc w:val="left"/>
      <w:pPr>
        <w:ind w:left="144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1285F53"/>
    <w:multiLevelType w:val="singleLevel"/>
    <w:tmpl w:val="F4784628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>
    <w:nsid w:val="45CC612E"/>
    <w:multiLevelType w:val="hybridMultilevel"/>
    <w:tmpl w:val="30EE8874"/>
    <w:lvl w:ilvl="0" w:tplc="F1D64A42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324634"/>
    <w:multiLevelType w:val="hybridMultilevel"/>
    <w:tmpl w:val="E59C0CE6"/>
    <w:lvl w:ilvl="0" w:tplc="CFC68CBE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20">
    <w:nsid w:val="5A0075C6"/>
    <w:multiLevelType w:val="hybridMultilevel"/>
    <w:tmpl w:val="F8568E1C"/>
    <w:lvl w:ilvl="0" w:tplc="04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1">
    <w:nsid w:val="5A1817A7"/>
    <w:multiLevelType w:val="hybridMultilevel"/>
    <w:tmpl w:val="2A7ADFC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202A0F"/>
    <w:multiLevelType w:val="hybridMultilevel"/>
    <w:tmpl w:val="62A6E91A"/>
    <w:lvl w:ilvl="0" w:tplc="04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3">
    <w:nsid w:val="5F7551B1"/>
    <w:multiLevelType w:val="hybridMultilevel"/>
    <w:tmpl w:val="DA00BDE0"/>
    <w:lvl w:ilvl="0" w:tplc="CE12374A">
      <w:start w:val="1"/>
      <w:numFmt w:val="bullet"/>
      <w:lvlText w:val=""/>
      <w:lvlJc w:val="left"/>
      <w:pPr>
        <w:ind w:left="720" w:hanging="360"/>
      </w:pPr>
      <w:rPr>
        <w:rFonts w:ascii="Wingdings 2" w:hAnsi="Wingdings 2" w:hint="default"/>
      </w:rPr>
    </w:lvl>
    <w:lvl w:ilvl="1" w:tplc="CE12374A">
      <w:start w:val="1"/>
      <w:numFmt w:val="bullet"/>
      <w:lvlText w:val=""/>
      <w:lvlJc w:val="left"/>
      <w:pPr>
        <w:ind w:left="1440" w:hanging="360"/>
      </w:pPr>
      <w:rPr>
        <w:rFonts w:ascii="Wingdings 2" w:hAnsi="Wingdings 2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6409BE"/>
    <w:multiLevelType w:val="hybridMultilevel"/>
    <w:tmpl w:val="EA229F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980F3D"/>
    <w:multiLevelType w:val="singleLevel"/>
    <w:tmpl w:val="120A5BA8"/>
    <w:lvl w:ilvl="0">
      <w:numFmt w:val="bullet"/>
      <w:lvlText w:val="-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b w:val="0"/>
        <w:i w:val="0"/>
        <w:sz w:val="20"/>
      </w:rPr>
    </w:lvl>
  </w:abstractNum>
  <w:abstractNum w:abstractNumId="26">
    <w:nsid w:val="72296DCE"/>
    <w:multiLevelType w:val="hybridMultilevel"/>
    <w:tmpl w:val="923EDF2C"/>
    <w:lvl w:ilvl="0" w:tplc="CE12374A">
      <w:start w:val="1"/>
      <w:numFmt w:val="bullet"/>
      <w:lvlText w:val=""/>
      <w:lvlJc w:val="left"/>
      <w:pPr>
        <w:ind w:left="72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C362F4"/>
    <w:multiLevelType w:val="hybridMultilevel"/>
    <w:tmpl w:val="00367018"/>
    <w:lvl w:ilvl="0" w:tplc="CE12374A">
      <w:start w:val="1"/>
      <w:numFmt w:val="bullet"/>
      <w:lvlText w:val=""/>
      <w:lvlJc w:val="left"/>
      <w:pPr>
        <w:ind w:left="1077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>
    <w:nsid w:val="759A59FB"/>
    <w:multiLevelType w:val="hybridMultilevel"/>
    <w:tmpl w:val="E2A0A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13"/>
  </w:num>
  <w:num w:numId="4">
    <w:abstractNumId w:val="19"/>
  </w:num>
  <w:num w:numId="5">
    <w:abstractNumId w:val="24"/>
  </w:num>
  <w:num w:numId="6">
    <w:abstractNumId w:val="12"/>
  </w:num>
  <w:num w:numId="7">
    <w:abstractNumId w:val="21"/>
  </w:num>
  <w:num w:numId="8">
    <w:abstractNumId w:val="18"/>
  </w:num>
  <w:num w:numId="9">
    <w:abstractNumId w:val="11"/>
  </w:num>
  <w:num w:numId="10">
    <w:abstractNumId w:val="28"/>
  </w:num>
  <w:num w:numId="11">
    <w:abstractNumId w:val="10"/>
  </w:num>
  <w:num w:numId="12">
    <w:abstractNumId w:val="26"/>
  </w:num>
  <w:num w:numId="13">
    <w:abstractNumId w:val="14"/>
  </w:num>
  <w:num w:numId="14">
    <w:abstractNumId w:val="23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20"/>
  </w:num>
  <w:num w:numId="26">
    <w:abstractNumId w:val="16"/>
  </w:num>
  <w:num w:numId="27">
    <w:abstractNumId w:val="27"/>
  </w:num>
  <w:num w:numId="28">
    <w:abstractNumId w:val="15"/>
  </w:num>
  <w:num w:numId="2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B21"/>
    <w:rsid w:val="000000A1"/>
    <w:rsid w:val="000079D0"/>
    <w:rsid w:val="00034127"/>
    <w:rsid w:val="00035A87"/>
    <w:rsid w:val="00035C82"/>
    <w:rsid w:val="000509DE"/>
    <w:rsid w:val="00051AC3"/>
    <w:rsid w:val="000538E0"/>
    <w:rsid w:val="00060831"/>
    <w:rsid w:val="000A29CE"/>
    <w:rsid w:val="000A5A5B"/>
    <w:rsid w:val="000B216B"/>
    <w:rsid w:val="000B7EA5"/>
    <w:rsid w:val="000E3B1F"/>
    <w:rsid w:val="000E4BC2"/>
    <w:rsid w:val="000E6D24"/>
    <w:rsid w:val="000F1FA2"/>
    <w:rsid w:val="000F7DBD"/>
    <w:rsid w:val="001010FA"/>
    <w:rsid w:val="00110004"/>
    <w:rsid w:val="001170EF"/>
    <w:rsid w:val="00137551"/>
    <w:rsid w:val="00145947"/>
    <w:rsid w:val="00156D53"/>
    <w:rsid w:val="001623C8"/>
    <w:rsid w:val="001623F8"/>
    <w:rsid w:val="0016785F"/>
    <w:rsid w:val="001761C8"/>
    <w:rsid w:val="00190030"/>
    <w:rsid w:val="0019105E"/>
    <w:rsid w:val="00194048"/>
    <w:rsid w:val="001A3EC9"/>
    <w:rsid w:val="001A5028"/>
    <w:rsid w:val="001A54AA"/>
    <w:rsid w:val="001A57F9"/>
    <w:rsid w:val="001B168B"/>
    <w:rsid w:val="001B1949"/>
    <w:rsid w:val="001B44B7"/>
    <w:rsid w:val="001B5F84"/>
    <w:rsid w:val="001C32F8"/>
    <w:rsid w:val="001C6AD7"/>
    <w:rsid w:val="001D1356"/>
    <w:rsid w:val="001D57C6"/>
    <w:rsid w:val="001D63AE"/>
    <w:rsid w:val="001E00F2"/>
    <w:rsid w:val="001E36D1"/>
    <w:rsid w:val="001E51E8"/>
    <w:rsid w:val="001E540E"/>
    <w:rsid w:val="001F5E15"/>
    <w:rsid w:val="001F73EE"/>
    <w:rsid w:val="00206286"/>
    <w:rsid w:val="00211CE6"/>
    <w:rsid w:val="00212ED9"/>
    <w:rsid w:val="00226D73"/>
    <w:rsid w:val="002319B0"/>
    <w:rsid w:val="0025166D"/>
    <w:rsid w:val="002539C6"/>
    <w:rsid w:val="00254714"/>
    <w:rsid w:val="00263BB9"/>
    <w:rsid w:val="00276192"/>
    <w:rsid w:val="00282DA0"/>
    <w:rsid w:val="0028482B"/>
    <w:rsid w:val="00293D76"/>
    <w:rsid w:val="002B2BDC"/>
    <w:rsid w:val="002C0948"/>
    <w:rsid w:val="002D277B"/>
    <w:rsid w:val="002F1955"/>
    <w:rsid w:val="002F19D1"/>
    <w:rsid w:val="002F4CE7"/>
    <w:rsid w:val="0030196F"/>
    <w:rsid w:val="00304D0F"/>
    <w:rsid w:val="00307B20"/>
    <w:rsid w:val="00307FE5"/>
    <w:rsid w:val="0034510B"/>
    <w:rsid w:val="00350D26"/>
    <w:rsid w:val="003659D2"/>
    <w:rsid w:val="00392AA0"/>
    <w:rsid w:val="003A1CE4"/>
    <w:rsid w:val="003B1DE9"/>
    <w:rsid w:val="003C0795"/>
    <w:rsid w:val="003C0EBA"/>
    <w:rsid w:val="003C1025"/>
    <w:rsid w:val="003C40F1"/>
    <w:rsid w:val="003C7956"/>
    <w:rsid w:val="003C7988"/>
    <w:rsid w:val="003D1B5C"/>
    <w:rsid w:val="003D27D0"/>
    <w:rsid w:val="003E5133"/>
    <w:rsid w:val="003F15CD"/>
    <w:rsid w:val="003F2BB2"/>
    <w:rsid w:val="00426208"/>
    <w:rsid w:val="00430BCF"/>
    <w:rsid w:val="004439EA"/>
    <w:rsid w:val="00472E05"/>
    <w:rsid w:val="00480CF6"/>
    <w:rsid w:val="004831B3"/>
    <w:rsid w:val="004869E9"/>
    <w:rsid w:val="00496490"/>
    <w:rsid w:val="004E66EB"/>
    <w:rsid w:val="004F278F"/>
    <w:rsid w:val="004F3E09"/>
    <w:rsid w:val="004F5D22"/>
    <w:rsid w:val="0050003E"/>
    <w:rsid w:val="00510646"/>
    <w:rsid w:val="00532CDA"/>
    <w:rsid w:val="00537F27"/>
    <w:rsid w:val="0054065C"/>
    <w:rsid w:val="005679D4"/>
    <w:rsid w:val="00576420"/>
    <w:rsid w:val="00581045"/>
    <w:rsid w:val="00581A03"/>
    <w:rsid w:val="005820C2"/>
    <w:rsid w:val="00592E62"/>
    <w:rsid w:val="0059334E"/>
    <w:rsid w:val="00596FB8"/>
    <w:rsid w:val="005B3BB4"/>
    <w:rsid w:val="005C256B"/>
    <w:rsid w:val="005C62E0"/>
    <w:rsid w:val="005C6881"/>
    <w:rsid w:val="005E70B2"/>
    <w:rsid w:val="005F5985"/>
    <w:rsid w:val="00600086"/>
    <w:rsid w:val="00600941"/>
    <w:rsid w:val="00627D8B"/>
    <w:rsid w:val="0063054C"/>
    <w:rsid w:val="00655960"/>
    <w:rsid w:val="006573C7"/>
    <w:rsid w:val="0068184E"/>
    <w:rsid w:val="00684946"/>
    <w:rsid w:val="00694C09"/>
    <w:rsid w:val="006A26EB"/>
    <w:rsid w:val="006B5113"/>
    <w:rsid w:val="006C1CA0"/>
    <w:rsid w:val="006D26D2"/>
    <w:rsid w:val="006D4623"/>
    <w:rsid w:val="006E2D93"/>
    <w:rsid w:val="006E501B"/>
    <w:rsid w:val="006E7A84"/>
    <w:rsid w:val="006F0130"/>
    <w:rsid w:val="0070603A"/>
    <w:rsid w:val="00743E94"/>
    <w:rsid w:val="00745651"/>
    <w:rsid w:val="00752045"/>
    <w:rsid w:val="0078702B"/>
    <w:rsid w:val="007A65C2"/>
    <w:rsid w:val="007C5912"/>
    <w:rsid w:val="007D08AE"/>
    <w:rsid w:val="007E0426"/>
    <w:rsid w:val="007F076B"/>
    <w:rsid w:val="007F22CD"/>
    <w:rsid w:val="00811651"/>
    <w:rsid w:val="008229F7"/>
    <w:rsid w:val="00836F4A"/>
    <w:rsid w:val="00841B7E"/>
    <w:rsid w:val="00866012"/>
    <w:rsid w:val="00866FD4"/>
    <w:rsid w:val="0086781A"/>
    <w:rsid w:val="00885743"/>
    <w:rsid w:val="008A6631"/>
    <w:rsid w:val="008C6EE2"/>
    <w:rsid w:val="008D09A1"/>
    <w:rsid w:val="008D0A56"/>
    <w:rsid w:val="008D4C15"/>
    <w:rsid w:val="00902A48"/>
    <w:rsid w:val="00902F2D"/>
    <w:rsid w:val="00905FF3"/>
    <w:rsid w:val="0091313C"/>
    <w:rsid w:val="00924D6C"/>
    <w:rsid w:val="00937735"/>
    <w:rsid w:val="00937F5C"/>
    <w:rsid w:val="00950D5D"/>
    <w:rsid w:val="009515A1"/>
    <w:rsid w:val="00952D2C"/>
    <w:rsid w:val="00953822"/>
    <w:rsid w:val="00960F65"/>
    <w:rsid w:val="00961F3A"/>
    <w:rsid w:val="00965350"/>
    <w:rsid w:val="00966ABD"/>
    <w:rsid w:val="00985D9E"/>
    <w:rsid w:val="009939F4"/>
    <w:rsid w:val="009A4095"/>
    <w:rsid w:val="009B1FCE"/>
    <w:rsid w:val="009C1601"/>
    <w:rsid w:val="009E3521"/>
    <w:rsid w:val="009E5F4D"/>
    <w:rsid w:val="009E7AEE"/>
    <w:rsid w:val="009F46D3"/>
    <w:rsid w:val="009F547C"/>
    <w:rsid w:val="00A0476B"/>
    <w:rsid w:val="00A04877"/>
    <w:rsid w:val="00A11C24"/>
    <w:rsid w:val="00A13B2A"/>
    <w:rsid w:val="00A27270"/>
    <w:rsid w:val="00A32B21"/>
    <w:rsid w:val="00A35F29"/>
    <w:rsid w:val="00A3686E"/>
    <w:rsid w:val="00A37B16"/>
    <w:rsid w:val="00A405EC"/>
    <w:rsid w:val="00A436A1"/>
    <w:rsid w:val="00A570DA"/>
    <w:rsid w:val="00A602F9"/>
    <w:rsid w:val="00A61D7D"/>
    <w:rsid w:val="00A64CC9"/>
    <w:rsid w:val="00A761A9"/>
    <w:rsid w:val="00A773CF"/>
    <w:rsid w:val="00A7740B"/>
    <w:rsid w:val="00A83728"/>
    <w:rsid w:val="00A93CE9"/>
    <w:rsid w:val="00AA4B1A"/>
    <w:rsid w:val="00AE616D"/>
    <w:rsid w:val="00AF50F6"/>
    <w:rsid w:val="00B054B0"/>
    <w:rsid w:val="00B2431B"/>
    <w:rsid w:val="00B27866"/>
    <w:rsid w:val="00B53C39"/>
    <w:rsid w:val="00B7229C"/>
    <w:rsid w:val="00B72956"/>
    <w:rsid w:val="00B82589"/>
    <w:rsid w:val="00B86A97"/>
    <w:rsid w:val="00BA0A1F"/>
    <w:rsid w:val="00BC23F0"/>
    <w:rsid w:val="00BC3148"/>
    <w:rsid w:val="00BC5CF5"/>
    <w:rsid w:val="00BF2434"/>
    <w:rsid w:val="00BF3AD6"/>
    <w:rsid w:val="00C054DC"/>
    <w:rsid w:val="00C168F3"/>
    <w:rsid w:val="00C343C9"/>
    <w:rsid w:val="00C4567B"/>
    <w:rsid w:val="00C5515D"/>
    <w:rsid w:val="00C63499"/>
    <w:rsid w:val="00C63C42"/>
    <w:rsid w:val="00C67807"/>
    <w:rsid w:val="00C83F67"/>
    <w:rsid w:val="00C84872"/>
    <w:rsid w:val="00C90FC9"/>
    <w:rsid w:val="00CB111D"/>
    <w:rsid w:val="00CB49CF"/>
    <w:rsid w:val="00CC0D1F"/>
    <w:rsid w:val="00CC5209"/>
    <w:rsid w:val="00CC5842"/>
    <w:rsid w:val="00CD043A"/>
    <w:rsid w:val="00CF174E"/>
    <w:rsid w:val="00D03489"/>
    <w:rsid w:val="00D04265"/>
    <w:rsid w:val="00D061F7"/>
    <w:rsid w:val="00D100C6"/>
    <w:rsid w:val="00D160CF"/>
    <w:rsid w:val="00D1796E"/>
    <w:rsid w:val="00D235D2"/>
    <w:rsid w:val="00D24250"/>
    <w:rsid w:val="00D30C58"/>
    <w:rsid w:val="00D34176"/>
    <w:rsid w:val="00D352DB"/>
    <w:rsid w:val="00D42777"/>
    <w:rsid w:val="00D46ED7"/>
    <w:rsid w:val="00D4736D"/>
    <w:rsid w:val="00D550EC"/>
    <w:rsid w:val="00D57550"/>
    <w:rsid w:val="00D61251"/>
    <w:rsid w:val="00D67DC0"/>
    <w:rsid w:val="00D762C1"/>
    <w:rsid w:val="00D80DD4"/>
    <w:rsid w:val="00D83848"/>
    <w:rsid w:val="00D84D91"/>
    <w:rsid w:val="00D918E7"/>
    <w:rsid w:val="00DA12F3"/>
    <w:rsid w:val="00DC3BA7"/>
    <w:rsid w:val="00DE43E1"/>
    <w:rsid w:val="00DE6CC8"/>
    <w:rsid w:val="00DF4977"/>
    <w:rsid w:val="00E03212"/>
    <w:rsid w:val="00E05B50"/>
    <w:rsid w:val="00E11CB3"/>
    <w:rsid w:val="00E228CB"/>
    <w:rsid w:val="00E23734"/>
    <w:rsid w:val="00E27F25"/>
    <w:rsid w:val="00E31AED"/>
    <w:rsid w:val="00E545DC"/>
    <w:rsid w:val="00E60D79"/>
    <w:rsid w:val="00E7643F"/>
    <w:rsid w:val="00E92537"/>
    <w:rsid w:val="00E927E5"/>
    <w:rsid w:val="00E934ED"/>
    <w:rsid w:val="00EA1C21"/>
    <w:rsid w:val="00EB59DD"/>
    <w:rsid w:val="00EC2A52"/>
    <w:rsid w:val="00EC5F55"/>
    <w:rsid w:val="00ED3F88"/>
    <w:rsid w:val="00EE0A3F"/>
    <w:rsid w:val="00EF514D"/>
    <w:rsid w:val="00F150C6"/>
    <w:rsid w:val="00F151D2"/>
    <w:rsid w:val="00F51956"/>
    <w:rsid w:val="00F60BCB"/>
    <w:rsid w:val="00F6277E"/>
    <w:rsid w:val="00F62AA1"/>
    <w:rsid w:val="00F66F52"/>
    <w:rsid w:val="00F73437"/>
    <w:rsid w:val="00F850F3"/>
    <w:rsid w:val="00F85D1B"/>
    <w:rsid w:val="00F905C0"/>
    <w:rsid w:val="00FA7B42"/>
    <w:rsid w:val="00FB0AB7"/>
    <w:rsid w:val="00FB23E0"/>
    <w:rsid w:val="00FB58ED"/>
    <w:rsid w:val="00FC7CC4"/>
    <w:rsid w:val="00FF5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5FD3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locked/>
    <w:rsid w:val="005C62E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locked/>
    <w:rsid w:val="00304D0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9">
    <w:name w:val="heading 9"/>
    <w:basedOn w:val="Normal"/>
    <w:next w:val="Normal"/>
    <w:qFormat/>
    <w:locked/>
    <w:rsid w:val="00F85D1B"/>
    <w:pPr>
      <w:keepNext/>
      <w:tabs>
        <w:tab w:val="left" w:pos="810"/>
        <w:tab w:val="right" w:pos="8460"/>
      </w:tabs>
      <w:spacing w:after="0" w:line="360" w:lineRule="auto"/>
      <w:outlineLvl w:val="8"/>
    </w:pPr>
    <w:rPr>
      <w:rFonts w:ascii="Arial Narrow" w:hAnsi="Arial Narrow"/>
      <w:b/>
      <w:i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A32B21"/>
    <w:pPr>
      <w:tabs>
        <w:tab w:val="center" w:pos="4252"/>
        <w:tab w:val="right" w:pos="8504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CabealhoChar">
    <w:name w:val="Cabeçalho Char"/>
    <w:link w:val="Cabealho"/>
    <w:locked/>
    <w:rsid w:val="00A32B21"/>
    <w:rPr>
      <w:rFonts w:cs="Times New Roman"/>
    </w:rPr>
  </w:style>
  <w:style w:type="paragraph" w:styleId="Rodap">
    <w:name w:val="footer"/>
    <w:basedOn w:val="Normal"/>
    <w:link w:val="RodapChar"/>
    <w:semiHidden/>
    <w:rsid w:val="00A32B21"/>
    <w:pPr>
      <w:tabs>
        <w:tab w:val="center" w:pos="4252"/>
        <w:tab w:val="right" w:pos="8504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RodapChar">
    <w:name w:val="Rodapé Char"/>
    <w:link w:val="Rodap"/>
    <w:semiHidden/>
    <w:locked/>
    <w:rsid w:val="00A32B21"/>
    <w:rPr>
      <w:rFonts w:cs="Times New Roman"/>
    </w:rPr>
  </w:style>
  <w:style w:type="paragraph" w:styleId="Textodebalo">
    <w:name w:val="Balloon Text"/>
    <w:basedOn w:val="Normal"/>
    <w:link w:val="TextodebaloChar"/>
    <w:semiHidden/>
    <w:rsid w:val="00A32B21"/>
    <w:pPr>
      <w:spacing w:after="0" w:line="240" w:lineRule="auto"/>
    </w:pPr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semiHidden/>
    <w:locked/>
    <w:rsid w:val="00A32B21"/>
    <w:rPr>
      <w:rFonts w:ascii="Tahoma" w:hAnsi="Tahoma" w:cs="Tahoma"/>
      <w:sz w:val="16"/>
      <w:szCs w:val="16"/>
    </w:rPr>
  </w:style>
  <w:style w:type="character" w:styleId="Hyperlink">
    <w:name w:val="Hyperlink"/>
    <w:rsid w:val="00581A03"/>
    <w:rPr>
      <w:rFonts w:cs="Times New Roman"/>
      <w:color w:val="0000FF"/>
      <w:u w:val="single"/>
    </w:rPr>
  </w:style>
  <w:style w:type="paragraph" w:customStyle="1" w:styleId="Cargo">
    <w:name w:val="Cargo"/>
    <w:next w:val="Normal"/>
    <w:link w:val="CargoChar"/>
    <w:rsid w:val="00E545DC"/>
    <w:pPr>
      <w:spacing w:after="60" w:line="220" w:lineRule="atLeast"/>
    </w:pPr>
    <w:rPr>
      <w:rFonts w:ascii="Arial Black" w:eastAsia="Times New Roman" w:hAnsi="Arial Black"/>
      <w:spacing w:val="-10"/>
    </w:rPr>
  </w:style>
  <w:style w:type="paragraph" w:customStyle="1" w:styleId="Item1Negrito">
    <w:name w:val="Item1 Negrito"/>
    <w:basedOn w:val="Normal"/>
    <w:autoRedefine/>
    <w:rsid w:val="001C32F8"/>
    <w:pPr>
      <w:tabs>
        <w:tab w:val="left" w:pos="360"/>
      </w:tabs>
      <w:spacing w:after="0" w:line="264" w:lineRule="auto"/>
      <w:ind w:left="426"/>
      <w:jc w:val="center"/>
    </w:pPr>
    <w:rPr>
      <w:rFonts w:ascii="Arial" w:hAnsi="Arial"/>
      <w:b/>
      <w:sz w:val="20"/>
      <w:szCs w:val="20"/>
      <w:u w:val="single"/>
      <w:lang w:eastAsia="pt-BR"/>
    </w:rPr>
  </w:style>
  <w:style w:type="character" w:customStyle="1" w:styleId="CargoChar">
    <w:name w:val="Cargo Char"/>
    <w:link w:val="Cargo"/>
    <w:rsid w:val="00EC5F55"/>
    <w:rPr>
      <w:rFonts w:ascii="Arial Black" w:eastAsia="Times New Roman" w:hAnsi="Arial Black"/>
      <w:spacing w:val="-10"/>
      <w:lang w:val="pt-BR" w:eastAsia="pt-BR" w:bidi="ar-SA"/>
    </w:rPr>
  </w:style>
  <w:style w:type="paragraph" w:customStyle="1" w:styleId="WW-Corpodetexto2">
    <w:name w:val="WW-Corpo de texto 2"/>
    <w:basedOn w:val="Normal"/>
    <w:rsid w:val="00304D0F"/>
    <w:pPr>
      <w:suppressAutoHyphens/>
      <w:spacing w:after="0" w:line="360" w:lineRule="auto"/>
      <w:jc w:val="both"/>
    </w:pPr>
    <w:rPr>
      <w:rFonts w:ascii="Times New Roman" w:hAnsi="Times New Roman"/>
      <w:noProof/>
      <w:sz w:val="24"/>
      <w:szCs w:val="20"/>
      <w:lang w:eastAsia="pt-BR"/>
    </w:rPr>
  </w:style>
  <w:style w:type="paragraph" w:customStyle="1" w:styleId="Corpodotexto">
    <w:name w:val="Corpo do texto"/>
    <w:basedOn w:val="Normal"/>
    <w:rsid w:val="00A405EC"/>
    <w:pPr>
      <w:widowControl w:val="0"/>
      <w:suppressAutoHyphens/>
      <w:spacing w:after="0" w:line="360" w:lineRule="auto"/>
      <w:jc w:val="both"/>
    </w:pPr>
    <w:rPr>
      <w:rFonts w:ascii="Times New Roman" w:hAnsi="Times New Roman"/>
      <w:i/>
      <w:noProof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5C62E0"/>
    <w:pPr>
      <w:spacing w:after="120" w:line="240" w:lineRule="auto"/>
      <w:ind w:left="283"/>
    </w:pPr>
    <w:rPr>
      <w:rFonts w:ascii="Times New Roman" w:hAnsi="Times New Roman"/>
      <w:sz w:val="20"/>
      <w:szCs w:val="20"/>
      <w:lang w:eastAsia="pt-BR"/>
    </w:rPr>
  </w:style>
  <w:style w:type="character" w:customStyle="1" w:styleId="CargoCharChar">
    <w:name w:val="Cargo Char Char"/>
    <w:rsid w:val="00426208"/>
    <w:rPr>
      <w:rFonts w:ascii="Arial Black" w:eastAsia="SimSun" w:hAnsi="Arial Black"/>
      <w:spacing w:val="-10"/>
      <w:sz w:val="24"/>
      <w:szCs w:val="24"/>
      <w:lang w:val="pt-BR" w:eastAsia="pt-BR" w:bidi="ar-SA"/>
    </w:rPr>
  </w:style>
  <w:style w:type="character" w:customStyle="1" w:styleId="RecuodecorpodetextoChar">
    <w:name w:val="Recuo de corpo de texto Char"/>
    <w:link w:val="Recuodecorpodetexto"/>
    <w:rsid w:val="009F46D3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5FD3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locked/>
    <w:rsid w:val="005C62E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locked/>
    <w:rsid w:val="00304D0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9">
    <w:name w:val="heading 9"/>
    <w:basedOn w:val="Normal"/>
    <w:next w:val="Normal"/>
    <w:qFormat/>
    <w:locked/>
    <w:rsid w:val="00F85D1B"/>
    <w:pPr>
      <w:keepNext/>
      <w:tabs>
        <w:tab w:val="left" w:pos="810"/>
        <w:tab w:val="right" w:pos="8460"/>
      </w:tabs>
      <w:spacing w:after="0" w:line="360" w:lineRule="auto"/>
      <w:outlineLvl w:val="8"/>
    </w:pPr>
    <w:rPr>
      <w:rFonts w:ascii="Arial Narrow" w:hAnsi="Arial Narrow"/>
      <w:b/>
      <w:i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A32B21"/>
    <w:pPr>
      <w:tabs>
        <w:tab w:val="center" w:pos="4252"/>
        <w:tab w:val="right" w:pos="8504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CabealhoChar">
    <w:name w:val="Cabeçalho Char"/>
    <w:link w:val="Cabealho"/>
    <w:locked/>
    <w:rsid w:val="00A32B21"/>
    <w:rPr>
      <w:rFonts w:cs="Times New Roman"/>
    </w:rPr>
  </w:style>
  <w:style w:type="paragraph" w:styleId="Rodap">
    <w:name w:val="footer"/>
    <w:basedOn w:val="Normal"/>
    <w:link w:val="RodapChar"/>
    <w:semiHidden/>
    <w:rsid w:val="00A32B21"/>
    <w:pPr>
      <w:tabs>
        <w:tab w:val="center" w:pos="4252"/>
        <w:tab w:val="right" w:pos="8504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RodapChar">
    <w:name w:val="Rodapé Char"/>
    <w:link w:val="Rodap"/>
    <w:semiHidden/>
    <w:locked/>
    <w:rsid w:val="00A32B21"/>
    <w:rPr>
      <w:rFonts w:cs="Times New Roman"/>
    </w:rPr>
  </w:style>
  <w:style w:type="paragraph" w:styleId="Textodebalo">
    <w:name w:val="Balloon Text"/>
    <w:basedOn w:val="Normal"/>
    <w:link w:val="TextodebaloChar"/>
    <w:semiHidden/>
    <w:rsid w:val="00A32B21"/>
    <w:pPr>
      <w:spacing w:after="0" w:line="240" w:lineRule="auto"/>
    </w:pPr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semiHidden/>
    <w:locked/>
    <w:rsid w:val="00A32B21"/>
    <w:rPr>
      <w:rFonts w:ascii="Tahoma" w:hAnsi="Tahoma" w:cs="Tahoma"/>
      <w:sz w:val="16"/>
      <w:szCs w:val="16"/>
    </w:rPr>
  </w:style>
  <w:style w:type="character" w:styleId="Hyperlink">
    <w:name w:val="Hyperlink"/>
    <w:rsid w:val="00581A03"/>
    <w:rPr>
      <w:rFonts w:cs="Times New Roman"/>
      <w:color w:val="0000FF"/>
      <w:u w:val="single"/>
    </w:rPr>
  </w:style>
  <w:style w:type="paragraph" w:customStyle="1" w:styleId="Cargo">
    <w:name w:val="Cargo"/>
    <w:next w:val="Normal"/>
    <w:link w:val="CargoChar"/>
    <w:rsid w:val="00E545DC"/>
    <w:pPr>
      <w:spacing w:after="60" w:line="220" w:lineRule="atLeast"/>
    </w:pPr>
    <w:rPr>
      <w:rFonts w:ascii="Arial Black" w:eastAsia="Times New Roman" w:hAnsi="Arial Black"/>
      <w:spacing w:val="-10"/>
    </w:rPr>
  </w:style>
  <w:style w:type="paragraph" w:customStyle="1" w:styleId="Item1Negrito">
    <w:name w:val="Item1 Negrito"/>
    <w:basedOn w:val="Normal"/>
    <w:autoRedefine/>
    <w:rsid w:val="001C32F8"/>
    <w:pPr>
      <w:tabs>
        <w:tab w:val="left" w:pos="360"/>
      </w:tabs>
      <w:spacing w:after="0" w:line="264" w:lineRule="auto"/>
      <w:ind w:left="426"/>
      <w:jc w:val="center"/>
    </w:pPr>
    <w:rPr>
      <w:rFonts w:ascii="Arial" w:hAnsi="Arial"/>
      <w:b/>
      <w:sz w:val="20"/>
      <w:szCs w:val="20"/>
      <w:u w:val="single"/>
      <w:lang w:eastAsia="pt-BR"/>
    </w:rPr>
  </w:style>
  <w:style w:type="character" w:customStyle="1" w:styleId="CargoChar">
    <w:name w:val="Cargo Char"/>
    <w:link w:val="Cargo"/>
    <w:rsid w:val="00EC5F55"/>
    <w:rPr>
      <w:rFonts w:ascii="Arial Black" w:eastAsia="Times New Roman" w:hAnsi="Arial Black"/>
      <w:spacing w:val="-10"/>
      <w:lang w:val="pt-BR" w:eastAsia="pt-BR" w:bidi="ar-SA"/>
    </w:rPr>
  </w:style>
  <w:style w:type="paragraph" w:customStyle="1" w:styleId="WW-Corpodetexto2">
    <w:name w:val="WW-Corpo de texto 2"/>
    <w:basedOn w:val="Normal"/>
    <w:rsid w:val="00304D0F"/>
    <w:pPr>
      <w:suppressAutoHyphens/>
      <w:spacing w:after="0" w:line="360" w:lineRule="auto"/>
      <w:jc w:val="both"/>
    </w:pPr>
    <w:rPr>
      <w:rFonts w:ascii="Times New Roman" w:hAnsi="Times New Roman"/>
      <w:noProof/>
      <w:sz w:val="24"/>
      <w:szCs w:val="20"/>
      <w:lang w:eastAsia="pt-BR"/>
    </w:rPr>
  </w:style>
  <w:style w:type="paragraph" w:customStyle="1" w:styleId="Corpodotexto">
    <w:name w:val="Corpo do texto"/>
    <w:basedOn w:val="Normal"/>
    <w:rsid w:val="00A405EC"/>
    <w:pPr>
      <w:widowControl w:val="0"/>
      <w:suppressAutoHyphens/>
      <w:spacing w:after="0" w:line="360" w:lineRule="auto"/>
      <w:jc w:val="both"/>
    </w:pPr>
    <w:rPr>
      <w:rFonts w:ascii="Times New Roman" w:hAnsi="Times New Roman"/>
      <w:i/>
      <w:noProof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5C62E0"/>
    <w:pPr>
      <w:spacing w:after="120" w:line="240" w:lineRule="auto"/>
      <w:ind w:left="283"/>
    </w:pPr>
    <w:rPr>
      <w:rFonts w:ascii="Times New Roman" w:hAnsi="Times New Roman"/>
      <w:sz w:val="20"/>
      <w:szCs w:val="20"/>
      <w:lang w:eastAsia="pt-BR"/>
    </w:rPr>
  </w:style>
  <w:style w:type="character" w:customStyle="1" w:styleId="CargoCharChar">
    <w:name w:val="Cargo Char Char"/>
    <w:rsid w:val="00426208"/>
    <w:rPr>
      <w:rFonts w:ascii="Arial Black" w:eastAsia="SimSun" w:hAnsi="Arial Black"/>
      <w:spacing w:val="-10"/>
      <w:sz w:val="24"/>
      <w:szCs w:val="24"/>
      <w:lang w:val="pt-BR" w:eastAsia="pt-BR" w:bidi="ar-SA"/>
    </w:rPr>
  </w:style>
  <w:style w:type="character" w:customStyle="1" w:styleId="RecuodecorpodetextoChar">
    <w:name w:val="Recuo de corpo de texto Char"/>
    <w:link w:val="Recuodecorpodetexto"/>
    <w:rsid w:val="009F46D3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ALEXANDRE DARÉ</vt:lpstr>
    </vt:vector>
  </TitlesOfParts>
  <Company>Microsoft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ALEXANDRE DARÉ</dc:title>
  <dc:creator>Fernando Flores</dc:creator>
  <cp:lastModifiedBy>Mauro</cp:lastModifiedBy>
  <cp:revision>9</cp:revision>
  <cp:lastPrinted>2010-09-01T17:32:00Z</cp:lastPrinted>
  <dcterms:created xsi:type="dcterms:W3CDTF">2013-12-23T12:05:00Z</dcterms:created>
  <dcterms:modified xsi:type="dcterms:W3CDTF">2013-12-23T12:21:00Z</dcterms:modified>
</cp:coreProperties>
</file>