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CFF82" w14:textId="373CDA9E" w:rsidR="00F52D8C" w:rsidRDefault="008B44E3" w:rsidP="008B44E3">
      <w:pPr>
        <w:jc w:val="center"/>
      </w:pPr>
      <w:r>
        <w:t>Preliminary PCB Spin</w:t>
      </w:r>
    </w:p>
    <w:p w14:paraId="349BC3A7" w14:textId="25AE4CB7" w:rsidR="002401A9" w:rsidRDefault="002401A9" w:rsidP="002401A9">
      <w:r>
        <w:tab/>
      </w:r>
      <w:r w:rsidR="0072218B">
        <w:t xml:space="preserve">This week I completed the </w:t>
      </w:r>
      <w:r w:rsidR="001E7F64">
        <w:t>power schematic and PCB layout that will be implemented on the Avionics</w:t>
      </w:r>
      <w:r w:rsidR="00007B2B">
        <w:t xml:space="preserve"> System</w:t>
      </w:r>
      <w:r w:rsidR="001E7F64">
        <w:t xml:space="preserve"> PCB. </w:t>
      </w:r>
      <w:proofErr w:type="gramStart"/>
      <w:r w:rsidR="003A48AD">
        <w:t>In order to</w:t>
      </w:r>
      <w:proofErr w:type="gramEnd"/>
      <w:r w:rsidR="003A48AD">
        <w:t xml:space="preserve"> stress test this layout, I am requesting that we </w:t>
      </w:r>
      <w:r w:rsidR="001624C5">
        <w:t xml:space="preserve">have the PCB with only the power electronics onboard manufactured through </w:t>
      </w:r>
      <w:proofErr w:type="spellStart"/>
      <w:r w:rsidR="001624C5">
        <w:t>PCB</w:t>
      </w:r>
      <w:r w:rsidR="00262FAE">
        <w:t>Minions</w:t>
      </w:r>
      <w:proofErr w:type="spellEnd"/>
      <w:r w:rsidR="00262FAE">
        <w:t>, a manufacturer that works through UCSB Gateway</w:t>
      </w:r>
      <w:r w:rsidR="00A63779">
        <w:t xml:space="preserve"> and is known for fast spin times</w:t>
      </w:r>
      <w:r w:rsidR="00FC3163">
        <w:t xml:space="preserve"> and cheap PCBs</w:t>
      </w:r>
      <w:r w:rsidR="00A63779">
        <w:t>.</w:t>
      </w:r>
    </w:p>
    <w:p w14:paraId="42B04472" w14:textId="2B75CED1" w:rsidR="00A63779" w:rsidRDefault="00A63779" w:rsidP="002401A9">
      <w:r>
        <w:tab/>
      </w:r>
      <w:r w:rsidR="002309D6">
        <w:t xml:space="preserve">The power system on this PCB is one of the most important features, since any overshoot or undershoot on the supply </w:t>
      </w:r>
      <w:r w:rsidR="00D83DF3">
        <w:t xml:space="preserve">voltage can cause serious damage to other components on the PCB. The </w:t>
      </w:r>
      <w:r w:rsidR="00FC3163">
        <w:t xml:space="preserve">whole Avionics PCB assembly will cost upwards of $600, </w:t>
      </w:r>
      <w:r w:rsidR="004F7409">
        <w:t xml:space="preserve">whereas the total cost of the test power board will be </w:t>
      </w:r>
      <w:r w:rsidR="008078EC">
        <w:t>$</w:t>
      </w:r>
      <w:r w:rsidR="00430163">
        <w:t>70</w:t>
      </w:r>
      <w:r w:rsidR="008078EC">
        <w:t xml:space="preserve">. </w:t>
      </w:r>
      <w:r w:rsidR="00DE1100">
        <w:t xml:space="preserve">This </w:t>
      </w:r>
      <w:r w:rsidR="00430163">
        <w:t>short-term</w:t>
      </w:r>
      <w:r w:rsidR="00DE1100">
        <w:t xml:space="preserve"> investment </w:t>
      </w:r>
      <w:r w:rsidR="00016064">
        <w:t>to ensure the reliability of our power PCB design is absolutely worth the cost</w:t>
      </w:r>
      <w:r w:rsidR="00C56E65">
        <w:t xml:space="preserve"> to avoid damage on the much more expensive, complete PCB. </w:t>
      </w:r>
      <w:bookmarkStart w:id="0" w:name="_GoBack"/>
      <w:bookmarkEnd w:id="0"/>
    </w:p>
    <w:sectPr w:rsidR="00A6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C9"/>
    <w:rsid w:val="00007B2B"/>
    <w:rsid w:val="00016064"/>
    <w:rsid w:val="000771C9"/>
    <w:rsid w:val="001624C5"/>
    <w:rsid w:val="001E7F64"/>
    <w:rsid w:val="002309D6"/>
    <w:rsid w:val="002401A9"/>
    <w:rsid w:val="00262FAE"/>
    <w:rsid w:val="003A48AD"/>
    <w:rsid w:val="00430163"/>
    <w:rsid w:val="004F7409"/>
    <w:rsid w:val="0072218B"/>
    <w:rsid w:val="008078EC"/>
    <w:rsid w:val="008B44E3"/>
    <w:rsid w:val="008B513D"/>
    <w:rsid w:val="00A63779"/>
    <w:rsid w:val="00A94909"/>
    <w:rsid w:val="00C56E65"/>
    <w:rsid w:val="00D83DF3"/>
    <w:rsid w:val="00DE1100"/>
    <w:rsid w:val="00EC31FA"/>
    <w:rsid w:val="00F52D8C"/>
    <w:rsid w:val="00FC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A58D"/>
  <w15:chartTrackingRefBased/>
  <w15:docId w15:val="{0AAE56A9-66F3-4DB2-ACED-3C90C90C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Douglas</dc:creator>
  <cp:keywords/>
  <dc:description/>
  <cp:lastModifiedBy>Kyle Douglas</cp:lastModifiedBy>
  <cp:revision>21</cp:revision>
  <dcterms:created xsi:type="dcterms:W3CDTF">2019-03-09T04:58:00Z</dcterms:created>
  <dcterms:modified xsi:type="dcterms:W3CDTF">2019-04-13T17:04:00Z</dcterms:modified>
</cp:coreProperties>
</file>