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uppressAutoHyphens w:val="1"/>
        <w:spacing w:before="0" w:line="240" w:lineRule="auto"/>
        <w:jc w:val="center"/>
      </w:pPr>
      <w:r>
        <w:rPr>
          <w:rtl w:val="0"/>
        </w:rPr>
        <w:t>CS 3</w:t>
      </w:r>
      <w:r>
        <w:rPr>
          <w:rtl w:val="0"/>
          <w:lang w:val="en-US"/>
        </w:rPr>
        <w:t>20</w:t>
      </w:r>
      <w:r>
        <w:rPr>
          <w:rtl w:val="0"/>
          <w:lang w:val="en-US"/>
        </w:rPr>
        <w:t xml:space="preserve"> </w:t>
      </w:r>
      <w:r>
        <w:rPr>
          <w:rtl w:val="0"/>
          <w:lang w:val="en-US"/>
        </w:rPr>
        <w:t>Project Two</w:t>
      </w:r>
    </w:p>
    <w:p>
      <w:pPr>
        <w:pStyle w:val="Body A"/>
        <w:jc w:val="center"/>
        <w:rPr>
          <w:b w:val="1"/>
          <w:bCs w:val="1"/>
        </w:rPr>
      </w:pPr>
      <w:r>
        <w:rPr>
          <w:b w:val="1"/>
          <w:bCs w:val="1"/>
          <w:rtl w:val="0"/>
          <w:lang w:val="en-US"/>
        </w:rPr>
        <w:t>Rick Martinez</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When I started writing the contact service tests, I just wanted to know if each method worked. I</w:t>
      </w:r>
      <w:r>
        <w:rPr>
          <w:rFonts w:ascii="Times New Roman" w:hAnsi="Times New Roman" w:hint="default"/>
          <w:rtl w:val="0"/>
          <w:lang w:val="en-US"/>
        </w:rPr>
        <w:t>’</w:t>
      </w:r>
      <w:r>
        <w:rPr>
          <w:rFonts w:ascii="Times New Roman" w:hAnsi="Times New Roman"/>
          <w:rtl w:val="0"/>
          <w:lang w:val="en-US"/>
        </w:rPr>
        <w:t>d run the code and check the result and if it looked right, I thought the method worked. The requirements helped me approach testing with something specific to check. For contacts, I tested null values and fields that exceeded their allowed lengths. In ContactTest.java, lines 53</w:t>
      </w:r>
      <w:r>
        <w:rPr>
          <w:rFonts w:ascii="Times New Roman" w:hAnsi="Times New Roman" w:hint="default"/>
          <w:rtl w:val="0"/>
          <w:lang w:val="en-US"/>
        </w:rPr>
        <w:t>–</w:t>
      </w:r>
      <w:r>
        <w:rPr>
          <w:rFonts w:ascii="Times New Roman" w:hAnsi="Times New Roman"/>
          <w:rtl w:val="0"/>
          <w:lang w:val="en-US"/>
        </w:rPr>
        <w:t>61 use assertThrows to check a null phone number, a nine-digit number and a number with a letter. Each breaks the requirement for exactly 10 digits. I also tested adding, deleting and updating contacts. For tasks, I checked null and overlong IDs, names and descriptions along with service actions. TaskServiceTest.java, lines 79</w:t>
      </w:r>
      <w:r>
        <w:rPr>
          <w:rFonts w:ascii="Times New Roman" w:hAnsi="Times New Roman" w:hint="default"/>
          <w:rtl w:val="0"/>
          <w:lang w:val="en-US"/>
        </w:rPr>
        <w:t>–</w:t>
      </w:r>
      <w:r>
        <w:rPr>
          <w:rFonts w:ascii="Times New Roman" w:hAnsi="Times New Roman"/>
          <w:rtl w:val="0"/>
          <w:lang w:val="en-US"/>
        </w:rPr>
        <w:t>81 check both updated fields against the expected values. For appointments, I tested null and past dates, duplicate IDs and length limits. AppointmentTest.java, lines 25</w:t>
      </w:r>
      <w:r>
        <w:rPr>
          <w:rFonts w:ascii="Times New Roman" w:hAnsi="Times New Roman" w:hint="default"/>
          <w:rtl w:val="0"/>
          <w:lang w:val="en-US"/>
        </w:rPr>
        <w:t>–</w:t>
      </w:r>
      <w:r>
        <w:rPr>
          <w:rFonts w:ascii="Times New Roman" w:hAnsi="Times New Roman"/>
          <w:rtl w:val="0"/>
          <w:lang w:val="en-US"/>
        </w:rPr>
        <w:t>31 check that a 10-character ID and 50-character description are accepted. These examples tied my tests to the requirements instead of just values that happened to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The final runs passed all 10 contact tests, 12 task tests and 14 appointment tests. Eclipse showed 100% instruction coverage for Contact.java and 87.8% for ContactService.java, which gave the contact production code a combined result of 94.6%. Both task classes and both appointment classes reached 100%. These percentages exclude the test classes. Instruction coverage tells me which compiled instructions ran during testing (JaCoCo, n.d.). I think these results support the quality of my tests because I checked successful actions and rejected inputs while reaching most or all of the production code. They don</w:t>
      </w:r>
      <w:r>
        <w:rPr>
          <w:rFonts w:ascii="Times New Roman" w:hAnsi="Times New Roman" w:hint="default"/>
          <w:rtl w:val="0"/>
          <w:lang w:val="en-US"/>
        </w:rPr>
        <w:t>’</w:t>
      </w:r>
      <w:r>
        <w:rPr>
          <w:rFonts w:ascii="Times New Roman" w:hAnsi="Times New Roman"/>
          <w:rtl w:val="0"/>
          <w:lang w:val="en-US"/>
        </w:rPr>
        <w:t>t prove I tested everything. My contact tests didn</w:t>
      </w:r>
      <w:r>
        <w:rPr>
          <w:rFonts w:ascii="Times New Roman" w:hAnsi="Times New Roman" w:hint="default"/>
          <w:rtl w:val="0"/>
          <w:lang w:val="en-US"/>
        </w:rPr>
        <w:t>’</w:t>
      </w:r>
      <w:r>
        <w:rPr>
          <w:rFonts w:ascii="Times New Roman" w:hAnsi="Times New Roman"/>
          <w:rtl w:val="0"/>
          <w:lang w:val="en-US"/>
        </w:rPr>
        <w:t>t directly check adding a null contact or deleting a missing ID. Those are specific gaps I could address even though both production files exceeded 80%.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I tried to make the tests technically sound by checking outcomes instead of only seeing whether a method ran. ContactServiceTest.java, lines 52</w:t>
      </w:r>
      <w:r>
        <w:rPr>
          <w:rFonts w:ascii="Times New Roman" w:hAnsi="Times New Roman" w:hint="default"/>
          <w:rtl w:val="0"/>
          <w:lang w:val="en-US"/>
        </w:rPr>
        <w:t>–</w:t>
      </w:r>
      <w:r>
        <w:rPr>
          <w:rFonts w:ascii="Times New Roman" w:hAnsi="Times New Roman"/>
          <w:rtl w:val="0"/>
          <w:lang w:val="en-US"/>
        </w:rPr>
        <w:t>55 use assertEquals to check all four updated fields. A missed update would cause a failure. In AppointmentServiceTest.java, lines 46</w:t>
      </w:r>
      <w:r>
        <w:rPr>
          <w:rFonts w:ascii="Times New Roman" w:hAnsi="Times New Roman" w:hint="default"/>
          <w:rtl w:val="0"/>
          <w:lang w:val="en-US"/>
        </w:rPr>
        <w:t>–</w:t>
      </w:r>
      <w:r>
        <w:rPr>
          <w:rFonts w:ascii="Times New Roman" w:hAnsi="Times New Roman"/>
          <w:rtl w:val="0"/>
          <w:lang w:val="en-US"/>
        </w:rPr>
        <w:t>49 check that a duplicate ID causes an exception and then use assertSame to verify that the original appointment remains stored. This matters because rejecting a duplicate shouldn</w:t>
      </w:r>
      <w:r>
        <w:rPr>
          <w:rFonts w:ascii="Times New Roman" w:hAnsi="Times New Roman" w:hint="default"/>
          <w:rtl w:val="0"/>
          <w:lang w:val="en-US"/>
        </w:rPr>
        <w:t>’</w:t>
      </w:r>
      <w:r>
        <w:rPr>
          <w:rFonts w:ascii="Times New Roman" w:hAnsi="Times New Roman"/>
          <w:rtl w:val="0"/>
          <w:lang w:val="en-US"/>
        </w:rPr>
        <w:t>t damage the existing record. I also checked the defensive date copies. AppointmentTest.java, lines 81</w:t>
      </w:r>
      <w:r>
        <w:rPr>
          <w:rFonts w:ascii="Times New Roman" w:hAnsi="Times New Roman" w:hint="default"/>
          <w:rtl w:val="0"/>
          <w:lang w:val="en-US"/>
        </w:rPr>
        <w:t>–</w:t>
      </w:r>
      <w:r>
        <w:rPr>
          <w:rFonts w:ascii="Times New Roman" w:hAnsi="Times New Roman"/>
          <w:rtl w:val="0"/>
          <w:lang w:val="en-US"/>
        </w:rPr>
        <w:t>84 change the date returned by the getter and confirm that the appointment still holds its original 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To keep the tests efficient to write and maintain, I used shared setup and focused test methods. JUnit runs a method marked @BeforeEach before each test (JUnit Team, n.d.). ContactServiceTest.java, lines 13</w:t>
      </w:r>
      <w:r>
        <w:rPr>
          <w:rFonts w:ascii="Times New Roman" w:hAnsi="Times New Roman" w:hint="default"/>
          <w:rtl w:val="0"/>
          <w:lang w:val="en-US"/>
        </w:rPr>
        <w:t>–</w:t>
      </w:r>
      <w:r>
        <w:rPr>
          <w:rFonts w:ascii="Times New Roman" w:hAnsi="Times New Roman"/>
          <w:rtl w:val="0"/>
          <w:lang w:val="en-US"/>
        </w:rPr>
        <w:t>17 and TaskServiceTest.java, lines 13</w:t>
      </w:r>
      <w:r>
        <w:rPr>
          <w:rFonts w:ascii="Times New Roman" w:hAnsi="Times New Roman" w:hint="default"/>
          <w:rtl w:val="0"/>
          <w:lang w:val="en-US"/>
        </w:rPr>
        <w:t>–</w:t>
      </w:r>
      <w:r>
        <w:rPr>
          <w:rFonts w:ascii="Times New Roman" w:hAnsi="Times New Roman"/>
          <w:rtl w:val="0"/>
          <w:lang w:val="en-US"/>
        </w:rPr>
        <w:t>18 create fresh services and records. AppointmentServiceTest.java does the same in lines 14</w:t>
      </w:r>
      <w:r>
        <w:rPr>
          <w:rFonts w:ascii="Times New Roman" w:hAnsi="Times New Roman" w:hint="default"/>
          <w:rtl w:val="0"/>
          <w:lang w:val="en-US"/>
        </w:rPr>
        <w:t>–</w:t>
      </w:r>
      <w:r>
        <w:rPr>
          <w:rFonts w:ascii="Times New Roman" w:hAnsi="Times New Roman"/>
          <w:rtl w:val="0"/>
          <w:lang w:val="en-US"/>
        </w:rPr>
        <w:t>19. This reduced repeated setup and kept changes in one test from affecting another. AppointmentTest.java, lines 10</w:t>
      </w:r>
      <w:r>
        <w:rPr>
          <w:rFonts w:ascii="Times New Roman" w:hAnsi="Times New Roman" w:hint="default"/>
          <w:rtl w:val="0"/>
          <w:lang w:val="en-US"/>
        </w:rPr>
        <w:t>–</w:t>
      </w:r>
      <w:r>
        <w:rPr>
          <w:rFonts w:ascii="Times New Roman" w:hAnsi="Times New Roman"/>
          <w:rtl w:val="0"/>
          <w:lang w:val="en-US"/>
        </w:rPr>
        <w:t>11 also provide a reusable future-date helper. Since the services stored records in memory, the tests didn</w:t>
      </w:r>
      <w:r>
        <w:rPr>
          <w:rFonts w:ascii="Times New Roman" w:hAnsi="Times New Roman" w:hint="default"/>
          <w:rtl w:val="0"/>
          <w:lang w:val="en-US"/>
        </w:rPr>
        <w:t>’</w:t>
      </w:r>
      <w:r>
        <w:rPr>
          <w:rFonts w:ascii="Times New Roman" w:hAnsi="Times New Roman"/>
          <w:rtl w:val="0"/>
          <w:lang w:val="en-US"/>
        </w:rPr>
        <w:t>t need a database or interface. These choices kept the checks small and easy to rerun, although I didn</w:t>
      </w:r>
      <w:r>
        <w:rPr>
          <w:rFonts w:ascii="Times New Roman" w:hAnsi="Times New Roman" w:hint="default"/>
          <w:rtl w:val="0"/>
          <w:lang w:val="en-US"/>
        </w:rPr>
        <w:t>’</w:t>
      </w:r>
      <w:r>
        <w:rPr>
          <w:rFonts w:ascii="Times New Roman" w:hAnsi="Times New Roman"/>
          <w:rtl w:val="0"/>
          <w:lang w:val="en-US"/>
        </w:rPr>
        <w:t>t perform timing benchmarks to measure performance.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I used automated unit testing to check small parts of each service and boundary value testing to check limits. The appointment tests accepted the maximum field lengths and rejected values one character longer. That helped me understand why a short description passing doesn</w:t>
      </w:r>
      <w:r>
        <w:rPr>
          <w:rFonts w:ascii="Times New Roman" w:hAnsi="Times New Roman" w:hint="default"/>
          <w:rtl w:val="0"/>
          <w:lang w:val="en-US"/>
        </w:rPr>
        <w:t>’</w:t>
      </w:r>
      <w:r>
        <w:rPr>
          <w:rFonts w:ascii="Times New Roman" w:hAnsi="Times New Roman"/>
          <w:rtl w:val="0"/>
          <w:lang w:val="en-US"/>
        </w:rPr>
        <w:t>t tell me whether the length check is correct. I also used negative testing by trying null values, duplicate IDs and missing records. These techniques would help in other projects with input rules, such as checking a game username</w:t>
      </w:r>
      <w:r>
        <w:rPr>
          <w:rFonts w:ascii="Times New Roman" w:hAnsi="Times New Roman" w:hint="default"/>
          <w:rtl w:val="0"/>
          <w:lang w:val="en-US"/>
        </w:rPr>
        <w:t>’</w:t>
      </w:r>
      <w:r>
        <w:rPr>
          <w:rFonts w:ascii="Times New Roman" w:hAnsi="Times New Roman"/>
          <w:rtl w:val="0"/>
          <w:lang w:val="en-US"/>
        </w:rPr>
        <w:t>s length. Before exporting Project One, I reran all three test suites. Repeating tests after changes supports regression testing because it can reveal when something that worked before stops working.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I didn</w:t>
      </w:r>
      <w:r>
        <w:rPr>
          <w:rFonts w:ascii="Times New Roman" w:hAnsi="Times New Roman" w:hint="default"/>
          <w:rtl w:val="0"/>
          <w:lang w:val="en-US"/>
        </w:rPr>
        <w:t>’</w:t>
      </w:r>
      <w:r>
        <w:rPr>
          <w:rFonts w:ascii="Times New Roman" w:hAnsi="Times New Roman"/>
          <w:rtl w:val="0"/>
          <w:lang w:val="en-US"/>
        </w:rPr>
        <w:t>t test connections to databases or outside systems because those weren</w:t>
      </w:r>
      <w:r>
        <w:rPr>
          <w:rFonts w:ascii="Times New Roman" w:hAnsi="Times New Roman" w:hint="default"/>
          <w:rtl w:val="0"/>
          <w:lang w:val="en-US"/>
        </w:rPr>
        <w:t>’</w:t>
      </w:r>
      <w:r>
        <w:rPr>
          <w:rFonts w:ascii="Times New Roman" w:hAnsi="Times New Roman"/>
          <w:rtl w:val="0"/>
          <w:lang w:val="en-US"/>
        </w:rPr>
        <w:t>t part of the project. Integration testing would help check that an appointment service saves the correct information in a database. My tests exercised services with their record objects but didn</w:t>
      </w:r>
      <w:r>
        <w:rPr>
          <w:rFonts w:ascii="Times New Roman" w:hAnsi="Times New Roman" w:hint="default"/>
          <w:rtl w:val="0"/>
          <w:lang w:val="en-US"/>
        </w:rPr>
        <w:t>’</w:t>
      </w:r>
      <w:r>
        <w:rPr>
          <w:rFonts w:ascii="Times New Roman" w:hAnsi="Times New Roman"/>
          <w:rtl w:val="0"/>
          <w:lang w:val="en-US"/>
        </w:rPr>
        <w:t>t establish that larger connections would work. System testing would check a complete app, such as creating and deleting an appointment through its screen. Acceptance testing would check whether the finished product met the customer</w:t>
      </w:r>
      <w:r>
        <w:rPr>
          <w:rFonts w:ascii="Times New Roman" w:hAnsi="Times New Roman" w:hint="default"/>
          <w:rtl w:val="0"/>
          <w:lang w:val="en-US"/>
        </w:rPr>
        <w:t>’</w:t>
      </w:r>
      <w:r>
        <w:rPr>
          <w:rFonts w:ascii="Times New Roman" w:hAnsi="Times New Roman"/>
          <w:rtl w:val="0"/>
          <w:lang w:val="en-US"/>
        </w:rPr>
        <w:t>s needs. Performance testing could measure response times as bookings increase while security testing could check whether one user can access another user</w:t>
      </w:r>
      <w:r>
        <w:rPr>
          <w:rFonts w:ascii="Times New Roman" w:hAnsi="Times New Roman" w:hint="default"/>
          <w:rtl w:val="0"/>
          <w:lang w:val="en-US"/>
        </w:rPr>
        <w:t>’</w:t>
      </w:r>
      <w:r>
        <w:rPr>
          <w:rFonts w:ascii="Times New Roman" w:hAnsi="Times New Roman"/>
          <w:rtl w:val="0"/>
          <w:lang w:val="en-US"/>
        </w:rPr>
        <w:t>s records. Each would answer questions my unit tests couldn</w:t>
      </w:r>
      <w:r>
        <w:rPr>
          <w:rFonts w:ascii="Times New Roman" w:hAnsi="Times New Roman" w:hint="default"/>
          <w:rtl w:val="0"/>
          <w:lang w:val="en-US"/>
        </w:rPr>
        <w:t>’</w:t>
      </w:r>
      <w:r>
        <w:rPr>
          <w:rFonts w:ascii="Times New Roman" w:hAnsi="Times New Roman"/>
          <w:rtl w:val="0"/>
          <w:lang w:val="en-US"/>
        </w:rPr>
        <w:t>t answer. A service following its field rules doesn</w:t>
      </w:r>
      <w:r>
        <w:rPr>
          <w:rFonts w:ascii="Times New Roman" w:hAnsi="Times New Roman" w:hint="default"/>
          <w:rtl w:val="0"/>
          <w:lang w:val="en-US"/>
        </w:rPr>
        <w:t>’</w:t>
      </w:r>
      <w:r>
        <w:rPr>
          <w:rFonts w:ascii="Times New Roman" w:hAnsi="Times New Roman"/>
          <w:rtl w:val="0"/>
          <w:lang w:val="en-US"/>
        </w:rPr>
        <w:t>t establish that the complete application is usable, fast or secure.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I tried to be ca</w:t>
      </w:r>
      <w:r>
        <w:rPr>
          <w:rFonts w:ascii="Times New Roman" w:hAnsi="Times New Roman"/>
          <w:rtl w:val="0"/>
          <w:lang w:val="en-US"/>
        </w:rPr>
        <w:t>reful</w:t>
      </w:r>
      <w:r>
        <w:rPr>
          <w:rFonts w:ascii="Times New Roman" w:hAnsi="Times New Roman"/>
          <w:rtl w:val="0"/>
          <w:lang w:val="en-US"/>
        </w:rPr>
        <w:t xml:space="preserve"> because deleting one record could affect another if I got the code wrong. Just checking the deletion wasn</w:t>
      </w:r>
      <w:r>
        <w:rPr>
          <w:rFonts w:ascii="Times New Roman" w:hAnsi="Times New Roman" w:hint="default"/>
          <w:rtl w:val="0"/>
          <w:lang w:val="en-US"/>
        </w:rPr>
        <w:t>’</w:t>
      </w:r>
      <w:r>
        <w:rPr>
          <w:rFonts w:ascii="Times New Roman" w:hAnsi="Times New Roman"/>
          <w:rtl w:val="0"/>
          <w:lang w:val="en-US"/>
        </w:rPr>
        <w:t>t enough. In AppointmentServiceTest.java, lines 74</w:t>
      </w:r>
      <w:r>
        <w:rPr>
          <w:rFonts w:ascii="Times New Roman" w:hAnsi="Times New Roman" w:hint="default"/>
          <w:rtl w:val="0"/>
          <w:lang w:val="en-US"/>
        </w:rPr>
        <w:t>–</w:t>
      </w:r>
      <w:r>
        <w:rPr>
          <w:rFonts w:ascii="Times New Roman" w:hAnsi="Times New Roman"/>
          <w:rtl w:val="0"/>
          <w:lang w:val="en-US"/>
        </w:rPr>
        <w:t>85, I added two appointments and deleted one by its ID. Then I checked that the other was still there so I knew the service had removed the record I chose without losing one it should</w:t>
      </w:r>
      <w:r>
        <w:rPr>
          <w:rFonts w:ascii="Times New Roman" w:hAnsi="Times New Roman" w:hint="default"/>
          <w:rtl w:val="0"/>
          <w:lang w:val="en-US"/>
        </w:rPr>
        <w:t>’</w:t>
      </w:r>
      <w:r>
        <w:rPr>
          <w:rFonts w:ascii="Times New Roman" w:hAnsi="Times New Roman"/>
          <w:rtl w:val="0"/>
          <w:lang w:val="en-US"/>
        </w:rPr>
        <w:t>ve kept.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 xml:space="preserve"> The date-copy tests also helped me think about how an object outside the appointment class could change its data. I could</w:t>
      </w:r>
      <w:r>
        <w:rPr>
          <w:rFonts w:ascii="Times New Roman" w:hAnsi="Times New Roman" w:hint="default"/>
          <w:rtl w:val="0"/>
          <w:lang w:val="en-US"/>
        </w:rPr>
        <w:t>’</w:t>
      </w:r>
      <w:r>
        <w:rPr>
          <w:rFonts w:ascii="Times New Roman" w:hAnsi="Times New Roman"/>
          <w:rtl w:val="0"/>
          <w:lang w:val="en-US"/>
        </w:rPr>
        <w:t>ve been more careful with the contact service. I didn</w:t>
      </w:r>
      <w:r>
        <w:rPr>
          <w:rFonts w:ascii="Times New Roman" w:hAnsi="Times New Roman" w:hint="default"/>
          <w:rtl w:val="0"/>
          <w:lang w:val="en-US"/>
        </w:rPr>
        <w:t>’</w:t>
      </w:r>
      <w:r>
        <w:rPr>
          <w:rFonts w:ascii="Times New Roman" w:hAnsi="Times New Roman"/>
          <w:rtl w:val="0"/>
          <w:lang w:val="en-US"/>
        </w:rPr>
        <w:t>t test adding a null contact or deleting an ID that wasn</w:t>
      </w:r>
      <w:r>
        <w:rPr>
          <w:rFonts w:ascii="Times New Roman" w:hAnsi="Times New Roman" w:hint="default"/>
          <w:rtl w:val="0"/>
          <w:lang w:val="en-US"/>
        </w:rPr>
        <w:t>’</w:t>
      </w:r>
      <w:r>
        <w:rPr>
          <w:rFonts w:ascii="Times New Roman" w:hAnsi="Times New Roman"/>
          <w:rtl w:val="0"/>
          <w:lang w:val="en-US"/>
        </w:rPr>
        <w:t>t there. The tests passed but I could still see things I hadn</w:t>
      </w:r>
      <w:r>
        <w:rPr>
          <w:rFonts w:ascii="Times New Roman" w:hAnsi="Times New Roman" w:hint="default"/>
          <w:rtl w:val="0"/>
          <w:lang w:val="en-US"/>
        </w:rPr>
        <w:t>’</w:t>
      </w:r>
      <w:r>
        <w:rPr>
          <w:rFonts w:ascii="Times New Roman" w:hAnsi="Times New Roman"/>
          <w:rtl w:val="0"/>
          <w:lang w:val="en-US"/>
        </w:rPr>
        <w:t>t checked. That gave me more to work on. I think testing my own code makes this harder because I know what I wanted it to do and I can end up expecting that result instead of looking for mistakes.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 xml:space="preserve"> To keep that bias from guiding my tests, I used the requirements to choose the inputs and decide what results I should get.</w:t>
      </w:r>
      <w:r>
        <w:rPr>
          <w:rFonts w:ascii="Times New Roman" w:hAnsi="Times New Roman"/>
          <w:rtl w:val="0"/>
          <w:lang w:val="en-US"/>
        </w:rPr>
        <w:t xml:space="preserve"> </w:t>
      </w:r>
      <w:r>
        <w:rPr>
          <w:rFonts w:ascii="Times New Roman" w:hAnsi="Times New Roman"/>
          <w:rtl w:val="0"/>
          <w:lang w:val="en-US"/>
        </w:rPr>
        <w:t>For example, a nine-digit phone number looks close to valid but the requirement says exactly ten. Keeping the other contact fields valid helped make that test about the phone rule. I also checked rejected actions instead of only repeating successful ones. In future work, I would ask another developer to review my tests because someone else might question an assumption I hadn</w:t>
      </w:r>
      <w:r>
        <w:rPr>
          <w:rFonts w:ascii="Times New Roman" w:hAnsi="Times New Roman" w:hint="default"/>
          <w:rtl w:val="0"/>
          <w:lang w:val="en-US"/>
        </w:rPr>
        <w:t>’</w:t>
      </w:r>
      <w:r>
        <w:rPr>
          <w:rFonts w:ascii="Times New Roman" w:hAnsi="Times New Roman"/>
          <w:rtl w:val="0"/>
          <w:lang w:val="en-US"/>
        </w:rPr>
        <w:t>t noticed.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I think discipline means taking time to check my work even when I feel like I</w:t>
      </w:r>
      <w:r>
        <w:rPr>
          <w:rFonts w:ascii="Times New Roman" w:hAnsi="Times New Roman" w:hint="default"/>
          <w:rtl w:val="0"/>
          <w:lang w:val="en-US"/>
        </w:rPr>
        <w:t>’</w:t>
      </w:r>
      <w:r>
        <w:rPr>
          <w:rFonts w:ascii="Times New Roman" w:hAnsi="Times New Roman"/>
          <w:rtl w:val="0"/>
          <w:lang w:val="en-US"/>
        </w:rPr>
        <w:t>m done. Skipping a test could leave someone else dealing with a problem after release. I reran the tests and checked coverage because I needed more to go on than my own belief that the code worked. To keep technical debt from piling up, I plan to update tests as the code changes, write down gaps I haven</w:t>
      </w:r>
      <w:r>
        <w:rPr>
          <w:rFonts w:ascii="Times New Roman" w:hAnsi="Times New Roman" w:hint="default"/>
          <w:rtl w:val="0"/>
          <w:lang w:val="en-US"/>
        </w:rPr>
        <w:t>’</w:t>
      </w:r>
      <w:r>
        <w:rPr>
          <w:rFonts w:ascii="Times New Roman" w:hAnsi="Times New Roman"/>
          <w:rtl w:val="0"/>
          <w:lang w:val="en-US"/>
        </w:rPr>
        <w:t>t fixed and deal with problems while I still remember how the code works.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 xml:space="preserve"> When I fix a defect, I would add a test for that situation so the same problem is easier to catch later. I</w:t>
      </w:r>
      <w:r>
        <w:rPr>
          <w:rFonts w:ascii="Times New Roman" w:hAnsi="Times New Roman" w:hint="default"/>
          <w:rtl w:val="0"/>
          <w:lang w:val="en-US"/>
        </w:rPr>
        <w:t>’</w:t>
      </w:r>
      <w:r>
        <w:rPr>
          <w:rFonts w:ascii="Times New Roman" w:hAnsi="Times New Roman"/>
          <w:rtl w:val="0"/>
          <w:lang w:val="en-US"/>
        </w:rPr>
        <w:t>m still learning how to test well but I can see that quality depends on continuing to question the code even after it runs.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b w:val="1"/>
          <w:bCs w:val="1"/>
        </w:rPr>
      </w:pPr>
      <w:r>
        <w:rPr>
          <w:rFonts w:ascii="Times New Roman" w:hAnsi="Times New Roman"/>
          <w:b w:val="1"/>
          <w:bCs w:val="1"/>
          <w:rtl w:val="0"/>
          <w:lang w:val="en-US"/>
        </w:rPr>
        <w:t>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rPr>
          <w:rFonts w:ascii="Times New Roman" w:cs="Times New Roman" w:hAnsi="Times New Roman" w:eastAsia="Times New Roman"/>
        </w:rPr>
      </w:pPr>
      <w:r>
        <w:rPr>
          <w:rFonts w:ascii="Times New Roman" w:hAnsi="Times New Roman"/>
          <w:rtl w:val="0"/>
          <w:lang w:val="en-US"/>
        </w:rPr>
        <w:t>JaCoCo. (n.d.). Coverage counters. https://www.jacoco.org/jacoco/trunk/doc/counters.html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pPr>
      <w:r>
        <w:rPr>
          <w:rFonts w:ascii="Times New Roman" w:hAnsi="Times New Roman"/>
          <w:rtl w:val="0"/>
          <w:lang w:val="en-US"/>
        </w:rPr>
        <w:t>JUnit Team. (n.d.). JUnit 5 user guide. https://docs.junit.org/5.13.1/user-guide/index.html</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pPr>
    <w:r>
      <w:rPr>
        <w:sz w:val="22"/>
        <w:szCs w:val="22"/>
      </w:rPr>
      <w:fldChar w:fldCharType="begin" w:fldLock="0"/>
    </w:r>
    <w:r>
      <w:rPr>
        <w:sz w:val="22"/>
        <w:szCs w:val="22"/>
      </w:rPr>
      <w:instrText xml:space="preserve"> PAGE </w:instrText>
    </w:r>
    <w:r>
      <w:rPr>
        <w:sz w:val="22"/>
        <w:szCs w:val="22"/>
      </w:rPr>
      <w:fldChar w:fldCharType="separate" w:fldLock="0"/>
    </w:r>
    <w:r>
      <w:rPr>
        <w:sz w:val="22"/>
        <w:szCs w:val="22"/>
      </w:rPr>
    </w:r>
    <w:r>
      <w:rPr>
        <w:sz w:val="22"/>
        <w:szCs w:val="22"/>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