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5EF" w:rsidRPr="009140CF" w:rsidRDefault="00D605EF" w:rsidP="00D605EF">
      <w:pPr>
        <w:spacing w:line="360" w:lineRule="auto"/>
        <w:jc w:val="center"/>
        <w:rPr>
          <w:rFonts w:ascii="Palatino Linotype" w:hAnsi="Palatino Linotype"/>
          <w:b/>
          <w:sz w:val="36"/>
        </w:rPr>
      </w:pPr>
      <w:r w:rsidRPr="009140CF">
        <w:rPr>
          <w:rFonts w:ascii="Palatino Linotype" w:hAnsi="Palatino Linotype"/>
          <w:b/>
          <w:sz w:val="36"/>
        </w:rPr>
        <w:t>PROBLEMS</w:t>
      </w:r>
    </w:p>
    <w:p w:rsidR="00D605EF" w:rsidRDefault="00D605EF" w:rsidP="00D605EF">
      <w:pPr>
        <w:spacing w:line="360" w:lineRule="auto"/>
        <w:jc w:val="center"/>
        <w:rPr>
          <w:rFonts w:ascii="Palatino Linotype" w:hAnsi="Palatino Linotype"/>
          <w:b/>
          <w:sz w:val="36"/>
        </w:rPr>
      </w:pPr>
      <w:r w:rsidRPr="009140CF">
        <w:rPr>
          <w:rFonts w:ascii="Palatino Linotype" w:hAnsi="Palatino Linotype"/>
          <w:b/>
          <w:sz w:val="36"/>
        </w:rPr>
        <w:t>INDONESIAN ASTRONOMY OLYMPIAD 2011</w:t>
      </w:r>
    </w:p>
    <w:p w:rsidR="00D605EF" w:rsidRPr="009140CF" w:rsidRDefault="00D605EF" w:rsidP="00D605EF">
      <w:pPr>
        <w:spacing w:line="360" w:lineRule="auto"/>
        <w:jc w:val="center"/>
        <w:rPr>
          <w:rFonts w:ascii="Palatino Linotype" w:hAnsi="Palatino Linotype"/>
          <w:b/>
          <w:sz w:val="36"/>
        </w:rPr>
      </w:pPr>
      <w:r>
        <w:rPr>
          <w:rFonts w:ascii="Palatino Linotype" w:hAnsi="Palatino Linotype"/>
          <w:b/>
          <w:sz w:val="36"/>
        </w:rPr>
        <w:t>Level: Province</w:t>
      </w:r>
    </w:p>
    <w:p w:rsidR="00D605EF" w:rsidRPr="00F0437D" w:rsidRDefault="00D605EF" w:rsidP="00D605EF">
      <w:pPr>
        <w:spacing w:line="360" w:lineRule="auto"/>
        <w:jc w:val="both"/>
        <w:rPr>
          <w:rFonts w:ascii="Palatino Linotype" w:hAnsi="Palatino Linotype"/>
          <w:b/>
          <w:sz w:val="28"/>
        </w:rPr>
      </w:pPr>
    </w:p>
    <w:p w:rsidR="00D605EF" w:rsidRPr="0033101D" w:rsidRDefault="00D605EF" w:rsidP="00D605EF">
      <w:pPr>
        <w:spacing w:line="360" w:lineRule="auto"/>
        <w:jc w:val="both"/>
        <w:rPr>
          <w:rFonts w:ascii="Palatino Linotype" w:hAnsi="Palatino Linotype"/>
          <w:b/>
          <w:sz w:val="28"/>
          <w:u w:val="single"/>
        </w:rPr>
      </w:pPr>
      <w:r w:rsidRPr="0033101D">
        <w:rPr>
          <w:rFonts w:ascii="Palatino Linotype" w:hAnsi="Palatino Linotype"/>
          <w:b/>
          <w:sz w:val="28"/>
          <w:u w:val="single"/>
        </w:rPr>
        <w:t xml:space="preserve">MULTIPLE </w:t>
      </w:r>
      <w:proofErr w:type="gramStart"/>
      <w:r w:rsidRPr="0033101D">
        <w:rPr>
          <w:rFonts w:ascii="Palatino Linotype" w:hAnsi="Palatino Linotype"/>
          <w:b/>
          <w:sz w:val="28"/>
          <w:u w:val="single"/>
        </w:rPr>
        <w:t>CHOICE</w:t>
      </w:r>
      <w:proofErr w:type="gramEnd"/>
    </w:p>
    <w:p w:rsidR="00D605EF" w:rsidRPr="0033101D" w:rsidRDefault="007E3832"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If Mars average distance to the Sun </w:t>
      </w:r>
      <w:proofErr w:type="gramStart"/>
      <w:r>
        <w:rPr>
          <w:rFonts w:ascii="Palatino Linotype" w:hAnsi="Palatino Linotype"/>
          <w:sz w:val="24"/>
          <w:szCs w:val="24"/>
        </w:rPr>
        <w:t xml:space="preserve">is </w:t>
      </w:r>
      <m:oMath>
        <w:proofErr w:type="gramEnd"/>
        <m:r>
          <w:rPr>
            <w:rFonts w:ascii="Cambria Math" w:hAnsi="Cambria Math"/>
            <w:sz w:val="24"/>
            <w:szCs w:val="24"/>
          </w:rPr>
          <m:t>1.52 AU</m:t>
        </m:r>
      </m:oMath>
      <w:r>
        <w:rPr>
          <w:rFonts w:ascii="Palatino Linotype" w:eastAsiaTheme="minorEastAsia" w:hAnsi="Palatino Linotype"/>
          <w:sz w:val="24"/>
          <w:szCs w:val="24"/>
        </w:rPr>
        <w:t>, its period will be ….</w:t>
      </w:r>
    </w:p>
    <w:p w:rsidR="00D605EF" w:rsidRPr="0033101D" w:rsidRDefault="007E3832" w:rsidP="00D605EF">
      <w:pPr>
        <w:pStyle w:val="ListParagraph"/>
        <w:numPr>
          <w:ilvl w:val="0"/>
          <w:numId w:val="2"/>
        </w:numPr>
        <w:spacing w:line="360" w:lineRule="auto"/>
        <w:jc w:val="both"/>
        <w:rPr>
          <w:rFonts w:ascii="Palatino Linotype" w:hAnsi="Palatino Linotype"/>
          <w:sz w:val="24"/>
          <w:szCs w:val="24"/>
        </w:rPr>
      </w:pPr>
      <w:r>
        <w:rPr>
          <w:rFonts w:ascii="Palatino Linotype" w:hAnsi="Palatino Linotype"/>
          <w:sz w:val="24"/>
          <w:szCs w:val="24"/>
        </w:rPr>
        <w:t xml:space="preserve">about </w:t>
      </w:r>
      <m:oMath>
        <m:r>
          <w:rPr>
            <w:rFonts w:ascii="Cambria Math" w:hAnsi="Cambria Math"/>
            <w:sz w:val="24"/>
            <w:szCs w:val="24"/>
          </w:rPr>
          <m:t>321.75</m:t>
        </m:r>
      </m:oMath>
      <w:r>
        <w:rPr>
          <w:rFonts w:ascii="Palatino Linotype" w:eastAsiaTheme="minorEastAsia" w:hAnsi="Palatino Linotype"/>
          <w:sz w:val="24"/>
          <w:szCs w:val="24"/>
        </w:rPr>
        <w:t xml:space="preserve"> days longer than Earth </w:t>
      </w:r>
      <w:r w:rsidR="00A06D49">
        <w:rPr>
          <w:rFonts w:ascii="Palatino Linotype" w:eastAsiaTheme="minorEastAsia" w:hAnsi="Palatino Linotype"/>
          <w:sz w:val="24"/>
          <w:szCs w:val="24"/>
        </w:rPr>
        <w:t xml:space="preserve">orbital </w:t>
      </w:r>
      <w:r>
        <w:rPr>
          <w:rFonts w:ascii="Palatino Linotype" w:eastAsiaTheme="minorEastAsia" w:hAnsi="Palatino Linotype"/>
          <w:sz w:val="24"/>
          <w:szCs w:val="24"/>
        </w:rPr>
        <w:t>siderial period</w:t>
      </w:r>
    </w:p>
    <w:p w:rsidR="00D605EF" w:rsidRPr="0033101D" w:rsidRDefault="007E3832" w:rsidP="00D605EF">
      <w:pPr>
        <w:pStyle w:val="ListParagraph"/>
        <w:numPr>
          <w:ilvl w:val="0"/>
          <w:numId w:val="2"/>
        </w:numPr>
        <w:spacing w:line="360" w:lineRule="auto"/>
        <w:jc w:val="both"/>
        <w:rPr>
          <w:rFonts w:ascii="Palatino Linotype" w:hAnsi="Palatino Linotype"/>
          <w:sz w:val="24"/>
          <w:szCs w:val="24"/>
        </w:rPr>
      </w:pPr>
      <w:r>
        <w:rPr>
          <w:rFonts w:ascii="Palatino Linotype" w:hAnsi="Palatino Linotype"/>
          <w:sz w:val="24"/>
          <w:szCs w:val="24"/>
        </w:rPr>
        <w:t xml:space="preserve">about </w:t>
      </w:r>
      <m:oMath>
        <m:r>
          <w:rPr>
            <w:rFonts w:ascii="Cambria Math" w:hAnsi="Cambria Math"/>
            <w:sz w:val="24"/>
            <w:szCs w:val="24"/>
          </w:rPr>
          <m:t>414.75</m:t>
        </m:r>
      </m:oMath>
      <w:r>
        <w:rPr>
          <w:rFonts w:ascii="Palatino Linotype" w:eastAsiaTheme="minorEastAsia" w:hAnsi="Palatino Linotype"/>
          <w:sz w:val="24"/>
          <w:szCs w:val="24"/>
        </w:rPr>
        <w:t xml:space="preserve"> days longer than Earth </w:t>
      </w:r>
      <w:r w:rsidR="00A06D49">
        <w:rPr>
          <w:rFonts w:ascii="Palatino Linotype" w:eastAsiaTheme="minorEastAsia" w:hAnsi="Palatino Linotype"/>
          <w:sz w:val="24"/>
          <w:szCs w:val="24"/>
        </w:rPr>
        <w:t xml:space="preserve">orbital </w:t>
      </w:r>
      <w:r>
        <w:rPr>
          <w:rFonts w:ascii="Palatino Linotype" w:eastAsiaTheme="minorEastAsia" w:hAnsi="Palatino Linotype"/>
          <w:sz w:val="24"/>
          <w:szCs w:val="24"/>
        </w:rPr>
        <w:t>siderial period</w:t>
      </w:r>
    </w:p>
    <w:p w:rsidR="00D605EF" w:rsidRPr="0033101D" w:rsidRDefault="00B9507C" w:rsidP="00D605EF">
      <w:pPr>
        <w:pStyle w:val="ListParagraph"/>
        <w:numPr>
          <w:ilvl w:val="0"/>
          <w:numId w:val="2"/>
        </w:numPr>
        <w:spacing w:line="360" w:lineRule="auto"/>
        <w:jc w:val="both"/>
        <w:rPr>
          <w:rFonts w:ascii="Palatino Linotype" w:hAnsi="Palatino Linotype"/>
          <w:sz w:val="24"/>
          <w:szCs w:val="24"/>
        </w:rPr>
      </w:pPr>
      <w:r>
        <w:rPr>
          <w:rFonts w:ascii="Palatino Linotype" w:hAnsi="Palatino Linotype"/>
          <w:sz w:val="24"/>
          <w:szCs w:val="24"/>
        </w:rPr>
        <w:t xml:space="preserve">about </w:t>
      </w:r>
      <m:oMath>
        <m:r>
          <w:rPr>
            <w:rFonts w:ascii="Cambria Math" w:hAnsi="Cambria Math"/>
            <w:sz w:val="24"/>
            <w:szCs w:val="24"/>
          </w:rPr>
          <m:t>321.75</m:t>
        </m:r>
      </m:oMath>
      <w:r>
        <w:rPr>
          <w:rFonts w:ascii="Palatino Linotype" w:eastAsiaTheme="minorEastAsia" w:hAnsi="Palatino Linotype"/>
          <w:sz w:val="24"/>
          <w:szCs w:val="24"/>
        </w:rPr>
        <w:t xml:space="preserve"> days longer than Earth orbital siderial period</w:t>
      </w:r>
    </w:p>
    <w:p w:rsidR="00D605EF" w:rsidRPr="0033101D" w:rsidRDefault="00E5733F" w:rsidP="00D605EF">
      <w:pPr>
        <w:pStyle w:val="ListParagraph"/>
        <w:numPr>
          <w:ilvl w:val="0"/>
          <w:numId w:val="2"/>
        </w:numPr>
        <w:spacing w:line="360" w:lineRule="auto"/>
        <w:jc w:val="both"/>
        <w:rPr>
          <w:rFonts w:ascii="Palatino Linotype" w:hAnsi="Palatino Linotype"/>
          <w:sz w:val="24"/>
          <w:szCs w:val="24"/>
        </w:rPr>
      </w:pPr>
      <w:r>
        <w:rPr>
          <w:rFonts w:ascii="Palatino Linotype" w:hAnsi="Palatino Linotype"/>
          <w:sz w:val="24"/>
          <w:szCs w:val="24"/>
        </w:rPr>
        <w:t xml:space="preserve">about </w:t>
      </w:r>
      <m:oMath>
        <m:r>
          <w:rPr>
            <w:rFonts w:ascii="Cambria Math" w:hAnsi="Cambria Math"/>
            <w:sz w:val="24"/>
            <w:szCs w:val="24"/>
          </w:rPr>
          <m:t>414.75</m:t>
        </m:r>
      </m:oMath>
      <w:r>
        <w:rPr>
          <w:rFonts w:ascii="Palatino Linotype" w:eastAsiaTheme="minorEastAsia" w:hAnsi="Palatino Linotype"/>
          <w:sz w:val="24"/>
          <w:szCs w:val="24"/>
        </w:rPr>
        <w:t xml:space="preserve"> days longer than Earth orbital anomalistic period</w:t>
      </w:r>
    </w:p>
    <w:p w:rsidR="00D605EF" w:rsidRPr="0033101D" w:rsidRDefault="00E5733F" w:rsidP="00D605EF">
      <w:pPr>
        <w:pStyle w:val="ListParagraph"/>
        <w:numPr>
          <w:ilvl w:val="0"/>
          <w:numId w:val="2"/>
        </w:numPr>
        <w:spacing w:line="360" w:lineRule="auto"/>
        <w:jc w:val="both"/>
        <w:rPr>
          <w:rFonts w:ascii="Palatino Linotype" w:hAnsi="Palatino Linotype"/>
          <w:sz w:val="24"/>
          <w:szCs w:val="24"/>
        </w:rPr>
      </w:pPr>
      <w:r>
        <w:rPr>
          <w:rFonts w:ascii="Palatino Linotype" w:hAnsi="Palatino Linotype"/>
          <w:sz w:val="24"/>
          <w:szCs w:val="24"/>
        </w:rPr>
        <w:t>none of the above</w:t>
      </w:r>
    </w:p>
    <w:p w:rsidR="00D605EF" w:rsidRPr="0033101D" w:rsidRDefault="00052A5A"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Which one describes </w:t>
      </w:r>
      <w:proofErr w:type="gramStart"/>
      <w:r>
        <w:rPr>
          <w:rFonts w:ascii="Palatino Linotype" w:hAnsi="Palatino Linotype"/>
          <w:sz w:val="24"/>
          <w:szCs w:val="24"/>
        </w:rPr>
        <w:t>Solar</w:t>
      </w:r>
      <w:proofErr w:type="gramEnd"/>
      <w:r>
        <w:rPr>
          <w:rFonts w:ascii="Palatino Linotype" w:hAnsi="Palatino Linotype"/>
          <w:sz w:val="24"/>
          <w:szCs w:val="24"/>
        </w:rPr>
        <w:t xml:space="preserve"> evolution correctly from the beginning to the end?</w:t>
      </w:r>
    </w:p>
    <w:p w:rsidR="00D605EF" w:rsidRPr="0033101D" w:rsidRDefault="00052A5A" w:rsidP="00D605EF">
      <w:pPr>
        <w:pStyle w:val="ListParagraph"/>
        <w:numPr>
          <w:ilvl w:val="0"/>
          <w:numId w:val="3"/>
        </w:numPr>
        <w:spacing w:line="360" w:lineRule="auto"/>
        <w:jc w:val="both"/>
        <w:rPr>
          <w:rFonts w:ascii="Palatino Linotype" w:hAnsi="Palatino Linotype"/>
          <w:sz w:val="24"/>
          <w:szCs w:val="24"/>
        </w:rPr>
      </w:pPr>
      <w:r>
        <w:rPr>
          <w:rFonts w:ascii="Palatino Linotype" w:hAnsi="Palatino Linotype"/>
          <w:sz w:val="24"/>
          <w:szCs w:val="24"/>
        </w:rPr>
        <w:t>White dwarf, red giant, main sequence, protostar</w:t>
      </w:r>
    </w:p>
    <w:p w:rsidR="00D605EF" w:rsidRPr="0033101D" w:rsidRDefault="00052A5A" w:rsidP="00D605EF">
      <w:pPr>
        <w:pStyle w:val="ListParagraph"/>
        <w:numPr>
          <w:ilvl w:val="0"/>
          <w:numId w:val="3"/>
        </w:numPr>
        <w:spacing w:line="360" w:lineRule="auto"/>
        <w:jc w:val="both"/>
        <w:rPr>
          <w:rFonts w:ascii="Palatino Linotype" w:hAnsi="Palatino Linotype"/>
          <w:sz w:val="24"/>
          <w:szCs w:val="24"/>
        </w:rPr>
      </w:pPr>
      <w:r>
        <w:rPr>
          <w:rFonts w:ascii="Palatino Linotype" w:hAnsi="Palatino Linotype"/>
          <w:sz w:val="24"/>
          <w:szCs w:val="24"/>
        </w:rPr>
        <w:t>Red giant, main sequence, white dwarf, protostar</w:t>
      </w:r>
    </w:p>
    <w:p w:rsidR="00D605EF" w:rsidRPr="0033101D" w:rsidRDefault="00052A5A" w:rsidP="00D605EF">
      <w:pPr>
        <w:pStyle w:val="ListParagraph"/>
        <w:numPr>
          <w:ilvl w:val="0"/>
          <w:numId w:val="3"/>
        </w:numPr>
        <w:spacing w:line="360" w:lineRule="auto"/>
        <w:jc w:val="both"/>
        <w:rPr>
          <w:rFonts w:ascii="Palatino Linotype" w:hAnsi="Palatino Linotype"/>
          <w:sz w:val="24"/>
          <w:szCs w:val="24"/>
        </w:rPr>
      </w:pPr>
      <w:r>
        <w:rPr>
          <w:rFonts w:ascii="Palatino Linotype" w:hAnsi="Palatino Linotype"/>
          <w:sz w:val="24"/>
          <w:szCs w:val="24"/>
        </w:rPr>
        <w:t>Protostar, main sequence, red giant, white dwarf</w:t>
      </w:r>
    </w:p>
    <w:p w:rsidR="00D605EF" w:rsidRPr="0033101D" w:rsidRDefault="00052A5A" w:rsidP="00D605EF">
      <w:pPr>
        <w:pStyle w:val="ListParagraph"/>
        <w:numPr>
          <w:ilvl w:val="0"/>
          <w:numId w:val="3"/>
        </w:numPr>
        <w:spacing w:line="360" w:lineRule="auto"/>
        <w:jc w:val="both"/>
        <w:rPr>
          <w:rFonts w:ascii="Palatino Linotype" w:hAnsi="Palatino Linotype"/>
          <w:sz w:val="24"/>
          <w:szCs w:val="24"/>
        </w:rPr>
      </w:pPr>
      <w:r>
        <w:rPr>
          <w:rFonts w:ascii="Palatino Linotype" w:hAnsi="Palatino Linotype"/>
          <w:sz w:val="24"/>
          <w:szCs w:val="24"/>
        </w:rPr>
        <w:t>Protostar, red giant, main sequence, white dwarf</w:t>
      </w:r>
    </w:p>
    <w:p w:rsidR="00D605EF" w:rsidRPr="0033101D" w:rsidRDefault="00052A5A" w:rsidP="00D605EF">
      <w:pPr>
        <w:pStyle w:val="ListParagraph"/>
        <w:numPr>
          <w:ilvl w:val="0"/>
          <w:numId w:val="3"/>
        </w:numPr>
        <w:spacing w:line="360" w:lineRule="auto"/>
        <w:jc w:val="both"/>
        <w:rPr>
          <w:rFonts w:ascii="Palatino Linotype" w:hAnsi="Palatino Linotype"/>
          <w:sz w:val="24"/>
          <w:szCs w:val="24"/>
        </w:rPr>
      </w:pPr>
      <w:r>
        <w:rPr>
          <w:rFonts w:ascii="Palatino Linotype" w:hAnsi="Palatino Linotype"/>
          <w:sz w:val="24"/>
          <w:szCs w:val="24"/>
        </w:rPr>
        <w:t>Protostar, main sequence, white dwarf, red giant</w:t>
      </w:r>
    </w:p>
    <w:p w:rsidR="00D605EF" w:rsidRPr="0033101D" w:rsidRDefault="00A81915"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During the evolution, nuclear reaction in Sun-like stellar core</w:t>
      </w:r>
      <w:r w:rsidR="00BD085E">
        <w:rPr>
          <w:rFonts w:ascii="Palatino Linotype" w:hAnsi="Palatino Linotype"/>
          <w:sz w:val="24"/>
          <w:szCs w:val="24"/>
        </w:rPr>
        <w:t xml:space="preserve"> is unable to produce iron because ….</w:t>
      </w:r>
    </w:p>
    <w:p w:rsidR="00D605EF" w:rsidRPr="0033101D" w:rsidRDefault="00BD085E" w:rsidP="00D605EF">
      <w:pPr>
        <w:pStyle w:val="ListParagraph"/>
        <w:numPr>
          <w:ilvl w:val="0"/>
          <w:numId w:val="5"/>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all iron is ejected once a star evolves to planetary nebula</w:t>
      </w:r>
    </w:p>
    <w:p w:rsidR="00D605EF" w:rsidRPr="0033101D" w:rsidRDefault="00BD085E" w:rsidP="00D605EF">
      <w:pPr>
        <w:pStyle w:val="ListParagraph"/>
        <w:numPr>
          <w:ilvl w:val="0"/>
          <w:numId w:val="5"/>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all iron formed from nuclear reaction changes into uranium</w:t>
      </w:r>
    </w:p>
    <w:p w:rsidR="00D605EF" w:rsidRPr="0033101D" w:rsidRDefault="00BD085E" w:rsidP="00D605EF">
      <w:pPr>
        <w:pStyle w:val="ListParagraph"/>
        <w:numPr>
          <w:ilvl w:val="0"/>
          <w:numId w:val="5"/>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iron is stored in stellar atmosphere due to the existence of strong magnetic field there</w:t>
      </w:r>
    </w:p>
    <w:p w:rsidR="00D605EF" w:rsidRPr="0033101D" w:rsidRDefault="00BD085E" w:rsidP="00D605EF">
      <w:pPr>
        <w:pStyle w:val="ListParagraph"/>
        <w:numPr>
          <w:ilvl w:val="0"/>
          <w:numId w:val="5"/>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lastRenderedPageBreak/>
        <w:t>core temperature of the star is not sufficiently high for nuclear reaction producing iron</w:t>
      </w:r>
    </w:p>
    <w:p w:rsidR="00D605EF" w:rsidRPr="0033101D" w:rsidRDefault="00BD085E" w:rsidP="00D605EF">
      <w:pPr>
        <w:pStyle w:val="ListParagraph"/>
        <w:numPr>
          <w:ilvl w:val="0"/>
          <w:numId w:val="5"/>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none of the above</w:t>
      </w:r>
    </w:p>
    <w:p w:rsidR="00D605EF" w:rsidRPr="0033101D" w:rsidRDefault="00D605EF" w:rsidP="00D605EF">
      <w:pPr>
        <w:pStyle w:val="ListParagraph"/>
        <w:numPr>
          <w:ilvl w:val="0"/>
          <w:numId w:val="1"/>
        </w:numPr>
        <w:spacing w:line="360" w:lineRule="auto"/>
        <w:jc w:val="both"/>
        <w:rPr>
          <w:rFonts w:ascii="Palatino Linotype" w:hAnsi="Palatino Linotype"/>
          <w:sz w:val="24"/>
          <w:szCs w:val="24"/>
        </w:rPr>
      </w:pPr>
      <w:r w:rsidRPr="0033101D">
        <w:rPr>
          <w:rFonts w:ascii="Palatino Linotype" w:hAnsi="Palatino Linotype"/>
          <w:sz w:val="24"/>
          <w:szCs w:val="24"/>
        </w:rPr>
        <w:t xml:space="preserve">When </w:t>
      </w:r>
      <w:r w:rsidR="0051132F">
        <w:rPr>
          <w:rFonts w:ascii="Palatino Linotype" w:hAnsi="Palatino Linotype"/>
          <w:sz w:val="24"/>
          <w:szCs w:val="24"/>
        </w:rPr>
        <w:t xml:space="preserve">the Sun evolves to a red giant, its core will </w:t>
      </w:r>
      <w:r w:rsidRPr="0033101D">
        <w:rPr>
          <w:rFonts w:ascii="Palatino Linotype" w:hAnsi="Palatino Linotype"/>
          <w:sz w:val="24"/>
          <w:szCs w:val="24"/>
        </w:rPr>
        <w:t>….</w:t>
      </w:r>
    </w:p>
    <w:p w:rsidR="00D605EF" w:rsidRPr="0033101D" w:rsidRDefault="0051132F" w:rsidP="00D605EF">
      <w:pPr>
        <w:pStyle w:val="ListParagraph"/>
        <w:numPr>
          <w:ilvl w:val="0"/>
          <w:numId w:val="4"/>
        </w:numPr>
        <w:spacing w:line="360" w:lineRule="auto"/>
        <w:jc w:val="both"/>
        <w:rPr>
          <w:rFonts w:ascii="Palatino Linotype" w:hAnsi="Palatino Linotype"/>
          <w:sz w:val="24"/>
          <w:szCs w:val="24"/>
        </w:rPr>
      </w:pPr>
      <w:r>
        <w:rPr>
          <w:rFonts w:ascii="Palatino Linotype" w:hAnsi="Palatino Linotype"/>
          <w:sz w:val="24"/>
          <w:szCs w:val="24"/>
        </w:rPr>
        <w:t>expand and become hotter</w:t>
      </w:r>
    </w:p>
    <w:p w:rsidR="00D605EF" w:rsidRPr="0033101D" w:rsidRDefault="0051132F" w:rsidP="00D605EF">
      <w:pPr>
        <w:pStyle w:val="ListParagraph"/>
        <w:numPr>
          <w:ilvl w:val="0"/>
          <w:numId w:val="4"/>
        </w:numPr>
        <w:spacing w:line="360" w:lineRule="auto"/>
        <w:jc w:val="both"/>
        <w:rPr>
          <w:rFonts w:ascii="Palatino Linotype" w:hAnsi="Palatino Linotype"/>
          <w:sz w:val="24"/>
          <w:szCs w:val="24"/>
        </w:rPr>
      </w:pPr>
      <w:r>
        <w:rPr>
          <w:rFonts w:ascii="Palatino Linotype" w:hAnsi="Palatino Linotype"/>
          <w:sz w:val="24"/>
          <w:szCs w:val="24"/>
        </w:rPr>
        <w:t>expand and become cooler</w:t>
      </w:r>
    </w:p>
    <w:p w:rsidR="00D605EF" w:rsidRPr="0033101D" w:rsidRDefault="0051132F" w:rsidP="00D605EF">
      <w:pPr>
        <w:pStyle w:val="ListParagraph"/>
        <w:numPr>
          <w:ilvl w:val="0"/>
          <w:numId w:val="4"/>
        </w:numPr>
        <w:spacing w:line="360" w:lineRule="auto"/>
        <w:jc w:val="both"/>
        <w:rPr>
          <w:rFonts w:ascii="Palatino Linotype" w:hAnsi="Palatino Linotype"/>
          <w:sz w:val="24"/>
          <w:szCs w:val="24"/>
        </w:rPr>
      </w:pPr>
      <w:r>
        <w:rPr>
          <w:rFonts w:ascii="Palatino Linotype" w:hAnsi="Palatino Linotype"/>
          <w:sz w:val="24"/>
          <w:szCs w:val="24"/>
        </w:rPr>
        <w:t>shrink and become hotter</w:t>
      </w:r>
    </w:p>
    <w:p w:rsidR="00D605EF" w:rsidRPr="0033101D" w:rsidRDefault="0051132F" w:rsidP="00D605EF">
      <w:pPr>
        <w:pStyle w:val="ListParagraph"/>
        <w:numPr>
          <w:ilvl w:val="0"/>
          <w:numId w:val="4"/>
        </w:numPr>
        <w:spacing w:line="360" w:lineRule="auto"/>
        <w:jc w:val="both"/>
        <w:rPr>
          <w:rFonts w:ascii="Palatino Linotype" w:hAnsi="Palatino Linotype"/>
          <w:sz w:val="24"/>
          <w:szCs w:val="24"/>
        </w:rPr>
      </w:pPr>
      <w:r>
        <w:rPr>
          <w:rFonts w:ascii="Palatino Linotype" w:hAnsi="Palatino Linotype"/>
          <w:sz w:val="24"/>
          <w:szCs w:val="24"/>
        </w:rPr>
        <w:t>shrink and become cooler</w:t>
      </w:r>
    </w:p>
    <w:p w:rsidR="00D605EF" w:rsidRPr="0033101D" w:rsidRDefault="0051132F" w:rsidP="00D605EF">
      <w:pPr>
        <w:pStyle w:val="ListParagraph"/>
        <w:numPr>
          <w:ilvl w:val="0"/>
          <w:numId w:val="4"/>
        </w:numPr>
        <w:spacing w:line="360" w:lineRule="auto"/>
        <w:jc w:val="both"/>
        <w:rPr>
          <w:rFonts w:ascii="Palatino Linotype" w:hAnsi="Palatino Linotype"/>
          <w:sz w:val="24"/>
          <w:szCs w:val="24"/>
        </w:rPr>
      </w:pPr>
      <w:r>
        <w:rPr>
          <w:rFonts w:ascii="Palatino Linotype" w:hAnsi="Palatino Linotype"/>
          <w:sz w:val="24"/>
          <w:szCs w:val="24"/>
        </w:rPr>
        <w:t>expand in constant temperature</w:t>
      </w:r>
      <w:r w:rsidR="00B51EE9">
        <w:rPr>
          <w:rFonts w:ascii="Palatino Linotype" w:hAnsi="Palatino Linotype"/>
          <w:sz w:val="24"/>
          <w:szCs w:val="24"/>
        </w:rPr>
        <w:t xml:space="preserve"> (no changing of temperature)</w:t>
      </w:r>
    </w:p>
    <w:p w:rsidR="00D605EF" w:rsidRPr="0033101D" w:rsidRDefault="00030FE9"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A star with mass </w:t>
      </w:r>
      <m:oMath>
        <m:r>
          <w:rPr>
            <w:rFonts w:ascii="Cambria Math" w:hAnsi="Cambria Math"/>
            <w:sz w:val="24"/>
            <w:szCs w:val="24"/>
          </w:rPr>
          <m:t>=4</m:t>
        </m:r>
        <m:sSub>
          <m:sSubPr>
            <m:ctrlPr>
              <w:rPr>
                <w:rFonts w:ascii="Cambria Math" w:eastAsiaTheme="minorEastAsia" w:hAnsi="Palatino Linotype"/>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m:t>
            </m:r>
          </m:sub>
        </m:sSub>
      </m:oMath>
      <w:r w:rsidR="000A5D60">
        <w:rPr>
          <w:rFonts w:ascii="Palatino Linotype" w:eastAsiaTheme="minorEastAsia" w:hAnsi="Palatino Linotype"/>
          <w:sz w:val="24"/>
          <w:szCs w:val="24"/>
        </w:rPr>
        <w:t xml:space="preserve"> and luminosity </w:t>
      </w:r>
      <m:oMath>
        <m:r>
          <w:rPr>
            <w:rFonts w:ascii="Cambria Math" w:eastAsiaTheme="minorEastAsia" w:hAnsi="Cambria Math"/>
            <w:sz w:val="24"/>
            <w:szCs w:val="24"/>
          </w:rPr>
          <m:t>=10</m:t>
        </m:r>
        <m:sSub>
          <m:sSubPr>
            <m:ctrlPr>
              <w:rPr>
                <w:rFonts w:ascii="Cambria Math" w:eastAsiaTheme="minorEastAsia" w:hAnsi="Palatino Linotype"/>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t>
            </m:r>
          </m:sub>
        </m:sSub>
      </m:oMath>
      <w:r w:rsidR="000A5D60">
        <w:rPr>
          <w:rFonts w:ascii="Palatino Linotype" w:eastAsiaTheme="minorEastAsia" w:hAnsi="Palatino Linotype"/>
          <w:sz w:val="24"/>
          <w:szCs w:val="24"/>
        </w:rPr>
        <w:t>has main sequence</w:t>
      </w:r>
      <w:r>
        <w:rPr>
          <w:rFonts w:ascii="Palatino Linotype" w:eastAsiaTheme="minorEastAsia" w:hAnsi="Palatino Linotype"/>
          <w:sz w:val="24"/>
          <w:szCs w:val="24"/>
        </w:rPr>
        <w:t xml:space="preserve"> </w:t>
      </w:r>
      <w:r>
        <w:rPr>
          <w:rFonts w:ascii="Palatino Linotype" w:hAnsi="Palatino Linotype"/>
          <w:sz w:val="24"/>
          <w:szCs w:val="24"/>
        </w:rPr>
        <w:t xml:space="preserve">lifetime </w:t>
      </w:r>
      <w:r w:rsidR="000A5D60">
        <w:rPr>
          <w:rFonts w:ascii="Palatino Linotype" w:hAnsi="Palatino Linotype"/>
          <w:sz w:val="24"/>
          <w:szCs w:val="24"/>
        </w:rPr>
        <w:t>….</w:t>
      </w:r>
    </w:p>
    <w:p w:rsidR="00D605EF" w:rsidRPr="0033101D" w:rsidRDefault="00B95A5A" w:rsidP="00D605EF">
      <w:pPr>
        <w:pStyle w:val="ListParagraph"/>
        <w:numPr>
          <w:ilvl w:val="0"/>
          <w:numId w:val="6"/>
        </w:numPr>
        <w:spacing w:line="360" w:lineRule="auto"/>
        <w:jc w:val="both"/>
        <w:rPr>
          <w:rFonts w:ascii="Palatino Linotype" w:hAnsi="Palatino Linotype"/>
          <w:sz w:val="24"/>
          <w:szCs w:val="24"/>
        </w:rPr>
      </w:pPr>
      <m:oMath>
        <m:r>
          <w:rPr>
            <w:rFonts w:ascii="Cambria Math" w:hAnsi="Cambria Math"/>
            <w:sz w:val="24"/>
            <w:szCs w:val="24"/>
          </w:rPr>
          <m:t>4</m:t>
        </m:r>
      </m:oMath>
      <w:r>
        <w:rPr>
          <w:rFonts w:ascii="Palatino Linotype" w:eastAsiaTheme="minorEastAsia" w:hAnsi="Palatino Linotype"/>
          <w:sz w:val="24"/>
          <w:szCs w:val="24"/>
        </w:rPr>
        <w:t xml:space="preserve"> times longer than the Sun</w:t>
      </w:r>
    </w:p>
    <w:p w:rsidR="00D605EF" w:rsidRPr="0033101D" w:rsidRDefault="00B95A5A" w:rsidP="00D605EF">
      <w:pPr>
        <w:pStyle w:val="ListParagraph"/>
        <w:numPr>
          <w:ilvl w:val="0"/>
          <w:numId w:val="6"/>
        </w:numPr>
        <w:spacing w:line="360" w:lineRule="auto"/>
        <w:jc w:val="both"/>
        <w:rPr>
          <w:rFonts w:ascii="Palatino Linotype" w:hAnsi="Palatino Linotype"/>
          <w:sz w:val="24"/>
          <w:szCs w:val="24"/>
        </w:rPr>
      </w:pPr>
      <m:oMath>
        <m:r>
          <w:rPr>
            <w:rFonts w:ascii="Cambria Math" w:hAnsi="Cambria Math"/>
            <w:sz w:val="24"/>
            <w:szCs w:val="24"/>
          </w:rPr>
          <m:t>400</m:t>
        </m:r>
      </m:oMath>
      <w:r>
        <w:rPr>
          <w:rFonts w:ascii="Palatino Linotype" w:eastAsiaTheme="minorEastAsia" w:hAnsi="Palatino Linotype"/>
          <w:sz w:val="24"/>
          <w:szCs w:val="24"/>
        </w:rPr>
        <w:t xml:space="preserve"> times longer than the Sun</w:t>
      </w:r>
    </w:p>
    <w:p w:rsidR="00D605EF" w:rsidRPr="0033101D" w:rsidRDefault="00B95A5A" w:rsidP="00D605EF">
      <w:pPr>
        <w:pStyle w:val="ListParagraph"/>
        <w:numPr>
          <w:ilvl w:val="0"/>
          <w:numId w:val="6"/>
        </w:numPr>
        <w:spacing w:line="360" w:lineRule="auto"/>
        <w:jc w:val="both"/>
        <w:rPr>
          <w:rFonts w:ascii="Palatino Linotype" w:hAnsi="Palatino Linotype"/>
          <w:sz w:val="24"/>
          <w:szCs w:val="24"/>
        </w:rPr>
      </w:pPr>
      <m:oMath>
        <m:r>
          <w:rPr>
            <w:rFonts w:ascii="Cambria Math" w:hAnsi="Cambria Math"/>
            <w:sz w:val="24"/>
            <w:szCs w:val="24"/>
          </w:rPr>
          <m:t>4</m:t>
        </m:r>
      </m:oMath>
      <w:r>
        <w:rPr>
          <w:rFonts w:ascii="Palatino Linotype" w:eastAsiaTheme="minorEastAsia" w:hAnsi="Palatino Linotype"/>
          <w:sz w:val="24"/>
          <w:szCs w:val="24"/>
        </w:rPr>
        <w:t xml:space="preserve"> times shorter than the Sun</w:t>
      </w:r>
    </w:p>
    <w:p w:rsidR="00D605EF" w:rsidRPr="0033101D" w:rsidRDefault="00B95A5A" w:rsidP="00D605EF">
      <w:pPr>
        <w:pStyle w:val="ListParagraph"/>
        <w:numPr>
          <w:ilvl w:val="0"/>
          <w:numId w:val="6"/>
        </w:numPr>
        <w:spacing w:line="360" w:lineRule="auto"/>
        <w:jc w:val="both"/>
        <w:rPr>
          <w:rFonts w:ascii="Palatino Linotype" w:hAnsi="Palatino Linotype"/>
          <w:sz w:val="24"/>
          <w:szCs w:val="24"/>
        </w:rPr>
      </w:pPr>
      <m:oMath>
        <m:r>
          <w:rPr>
            <w:rFonts w:ascii="Cambria Math" w:hAnsi="Cambria Math"/>
            <w:sz w:val="24"/>
            <w:szCs w:val="24"/>
          </w:rPr>
          <m:t>100</m:t>
        </m:r>
      </m:oMath>
      <w:r>
        <w:rPr>
          <w:rFonts w:ascii="Palatino Linotype" w:eastAsiaTheme="minorEastAsia" w:hAnsi="Palatino Linotype"/>
          <w:sz w:val="24"/>
          <w:szCs w:val="24"/>
        </w:rPr>
        <w:t xml:space="preserve"> times shorter than the Sun</w:t>
      </w:r>
    </w:p>
    <w:p w:rsidR="00D605EF" w:rsidRPr="0033101D" w:rsidRDefault="00B95A5A" w:rsidP="00D605EF">
      <w:pPr>
        <w:pStyle w:val="ListParagraph"/>
        <w:numPr>
          <w:ilvl w:val="0"/>
          <w:numId w:val="6"/>
        </w:numPr>
        <w:spacing w:line="360" w:lineRule="auto"/>
        <w:jc w:val="both"/>
        <w:rPr>
          <w:rFonts w:ascii="Palatino Linotype" w:hAnsi="Palatino Linotype"/>
          <w:sz w:val="24"/>
          <w:szCs w:val="24"/>
        </w:rPr>
      </w:pPr>
      <m:oMath>
        <m:r>
          <w:rPr>
            <w:rFonts w:ascii="Cambria Math" w:hAnsi="Cambria Math"/>
            <w:sz w:val="24"/>
            <w:szCs w:val="24"/>
          </w:rPr>
          <m:t>25</m:t>
        </m:r>
      </m:oMath>
      <w:r>
        <w:rPr>
          <w:rFonts w:ascii="Palatino Linotype" w:eastAsiaTheme="minorEastAsia" w:hAnsi="Palatino Linotype"/>
          <w:sz w:val="24"/>
          <w:szCs w:val="24"/>
        </w:rPr>
        <w:t xml:space="preserve"> times shorter than the Sun</w:t>
      </w:r>
    </w:p>
    <w:p w:rsidR="00D605EF" w:rsidRPr="0033101D" w:rsidRDefault="00A71F67"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A giant star has similar luminosity with a main sequence star. Because the giant star has larger size, it will have… than the corresponding main sequence star.</w:t>
      </w:r>
    </w:p>
    <w:p w:rsidR="00D605EF" w:rsidRPr="0033101D" w:rsidRDefault="00A71F67" w:rsidP="00D605EF">
      <w:pPr>
        <w:pStyle w:val="ListParagraph"/>
        <w:numPr>
          <w:ilvl w:val="0"/>
          <w:numId w:val="7"/>
        </w:numPr>
        <w:spacing w:line="360" w:lineRule="auto"/>
        <w:jc w:val="both"/>
        <w:rPr>
          <w:rFonts w:ascii="Palatino Linotype" w:hAnsi="Palatino Linotype"/>
          <w:sz w:val="24"/>
          <w:szCs w:val="24"/>
        </w:rPr>
      </w:pPr>
      <w:r>
        <w:rPr>
          <w:rFonts w:ascii="Palatino Linotype" w:hAnsi="Palatino Linotype"/>
          <w:sz w:val="24"/>
          <w:szCs w:val="24"/>
        </w:rPr>
        <w:t>smaller parallax angle</w:t>
      </w:r>
    </w:p>
    <w:p w:rsidR="00D605EF" w:rsidRPr="0033101D" w:rsidRDefault="00A71F67" w:rsidP="00D605EF">
      <w:pPr>
        <w:pStyle w:val="ListParagraph"/>
        <w:numPr>
          <w:ilvl w:val="0"/>
          <w:numId w:val="7"/>
        </w:numPr>
        <w:spacing w:line="360" w:lineRule="auto"/>
        <w:jc w:val="both"/>
        <w:rPr>
          <w:rFonts w:ascii="Palatino Linotype" w:hAnsi="Palatino Linotype"/>
          <w:sz w:val="24"/>
          <w:szCs w:val="24"/>
        </w:rPr>
      </w:pPr>
      <w:r>
        <w:rPr>
          <w:rFonts w:ascii="Palatino Linotype" w:hAnsi="Palatino Linotype"/>
          <w:sz w:val="24"/>
          <w:szCs w:val="24"/>
        </w:rPr>
        <w:t>larger parallax angle</w:t>
      </w:r>
    </w:p>
    <w:p w:rsidR="00D605EF" w:rsidRPr="0033101D" w:rsidRDefault="00A71F67" w:rsidP="00D605EF">
      <w:pPr>
        <w:pStyle w:val="ListParagraph"/>
        <w:numPr>
          <w:ilvl w:val="0"/>
          <w:numId w:val="7"/>
        </w:numPr>
        <w:spacing w:line="360" w:lineRule="auto"/>
        <w:jc w:val="both"/>
        <w:rPr>
          <w:rFonts w:ascii="Palatino Linotype" w:hAnsi="Palatino Linotype"/>
          <w:sz w:val="24"/>
          <w:szCs w:val="24"/>
        </w:rPr>
      </w:pPr>
      <w:r>
        <w:rPr>
          <w:rFonts w:ascii="Palatino Linotype" w:hAnsi="Palatino Linotype"/>
          <w:sz w:val="24"/>
          <w:szCs w:val="24"/>
        </w:rPr>
        <w:t>lower temperature</w:t>
      </w:r>
    </w:p>
    <w:p w:rsidR="00D605EF" w:rsidRPr="0033101D" w:rsidRDefault="00A71F67" w:rsidP="00D605EF">
      <w:pPr>
        <w:pStyle w:val="ListParagraph"/>
        <w:numPr>
          <w:ilvl w:val="0"/>
          <w:numId w:val="7"/>
        </w:numPr>
        <w:spacing w:line="360" w:lineRule="auto"/>
        <w:jc w:val="both"/>
        <w:rPr>
          <w:rFonts w:ascii="Palatino Linotype" w:hAnsi="Palatino Linotype"/>
          <w:sz w:val="24"/>
          <w:szCs w:val="24"/>
        </w:rPr>
      </w:pPr>
      <w:r>
        <w:rPr>
          <w:rFonts w:ascii="Palatino Linotype" w:hAnsi="Palatino Linotype"/>
          <w:sz w:val="24"/>
          <w:szCs w:val="24"/>
        </w:rPr>
        <w:t>higher temperature</w:t>
      </w:r>
    </w:p>
    <w:p w:rsidR="00D605EF" w:rsidRPr="0033101D" w:rsidRDefault="00A71F67" w:rsidP="00D605EF">
      <w:pPr>
        <w:pStyle w:val="ListParagraph"/>
        <w:numPr>
          <w:ilvl w:val="0"/>
          <w:numId w:val="7"/>
        </w:numPr>
        <w:spacing w:line="360" w:lineRule="auto"/>
        <w:jc w:val="both"/>
        <w:rPr>
          <w:rFonts w:ascii="Palatino Linotype" w:hAnsi="Palatino Linotype"/>
          <w:sz w:val="24"/>
          <w:szCs w:val="24"/>
        </w:rPr>
      </w:pPr>
      <w:r>
        <w:rPr>
          <w:rFonts w:ascii="Palatino Linotype" w:hAnsi="Palatino Linotype"/>
          <w:sz w:val="24"/>
          <w:szCs w:val="24"/>
        </w:rPr>
        <w:t>none of the above</w:t>
      </w:r>
    </w:p>
    <w:p w:rsidR="00D605EF" w:rsidRPr="0033101D" w:rsidRDefault="00013AFC" w:rsidP="00D605EF">
      <w:pPr>
        <w:pStyle w:val="ListParagraph"/>
        <w:numPr>
          <w:ilvl w:val="0"/>
          <w:numId w:val="1"/>
        </w:numPr>
        <w:spacing w:line="360" w:lineRule="auto"/>
        <w:jc w:val="both"/>
        <w:rPr>
          <w:rFonts w:ascii="Palatino Linotype" w:hAnsi="Palatino Linotype"/>
          <w:sz w:val="24"/>
          <w:szCs w:val="24"/>
        </w:rPr>
      </w:pPr>
      <w:r>
        <w:rPr>
          <w:rFonts w:ascii="Palatino Linotype" w:eastAsiaTheme="minorEastAsia" w:hAnsi="Palatino Linotype"/>
          <w:sz w:val="24"/>
          <w:szCs w:val="24"/>
        </w:rPr>
        <w:t xml:space="preserve">Star </w:t>
      </w:r>
      <w:r w:rsidR="00D605EF" w:rsidRPr="0033101D">
        <w:rPr>
          <w:rFonts w:ascii="Palatino Linotype" w:eastAsiaTheme="minorEastAsia" w:hAnsi="Palatino Linotype"/>
          <w:sz w:val="24"/>
          <w:szCs w:val="24"/>
        </w:rPr>
        <w:t xml:space="preserve">A </w:t>
      </w:r>
      <w:r>
        <w:rPr>
          <w:rFonts w:ascii="Palatino Linotype" w:eastAsiaTheme="minorEastAsia" w:hAnsi="Palatino Linotype"/>
          <w:sz w:val="24"/>
          <w:szCs w:val="24"/>
        </w:rPr>
        <w:t>has similar size with star B. If luminosity A is larger, it will have … than B.</w:t>
      </w:r>
    </w:p>
    <w:p w:rsidR="00D605EF" w:rsidRPr="0033101D" w:rsidRDefault="00013AFC" w:rsidP="00D605EF">
      <w:pPr>
        <w:pStyle w:val="ListParagraph"/>
        <w:numPr>
          <w:ilvl w:val="0"/>
          <w:numId w:val="8"/>
        </w:numPr>
        <w:spacing w:line="360" w:lineRule="auto"/>
        <w:jc w:val="both"/>
        <w:rPr>
          <w:rFonts w:ascii="Palatino Linotype" w:hAnsi="Palatino Linotype"/>
          <w:sz w:val="24"/>
          <w:szCs w:val="24"/>
        </w:rPr>
      </w:pPr>
      <w:r>
        <w:rPr>
          <w:rFonts w:ascii="Palatino Linotype" w:hAnsi="Palatino Linotype"/>
          <w:sz w:val="24"/>
          <w:szCs w:val="24"/>
        </w:rPr>
        <w:t>smaller parallax angle</w:t>
      </w:r>
    </w:p>
    <w:p w:rsidR="00D605EF" w:rsidRPr="0033101D" w:rsidRDefault="00013AFC" w:rsidP="00D605EF">
      <w:pPr>
        <w:pStyle w:val="ListParagraph"/>
        <w:numPr>
          <w:ilvl w:val="0"/>
          <w:numId w:val="8"/>
        </w:numPr>
        <w:spacing w:line="360" w:lineRule="auto"/>
        <w:jc w:val="both"/>
        <w:rPr>
          <w:rFonts w:ascii="Palatino Linotype" w:hAnsi="Palatino Linotype"/>
          <w:sz w:val="24"/>
          <w:szCs w:val="24"/>
        </w:rPr>
      </w:pPr>
      <w:r>
        <w:rPr>
          <w:rFonts w:ascii="Palatino Linotype" w:hAnsi="Palatino Linotype"/>
          <w:sz w:val="24"/>
          <w:szCs w:val="24"/>
        </w:rPr>
        <w:t>larger parallax angle</w:t>
      </w:r>
    </w:p>
    <w:p w:rsidR="00D605EF" w:rsidRPr="0033101D" w:rsidRDefault="00013AFC" w:rsidP="00D605EF">
      <w:pPr>
        <w:pStyle w:val="ListParagraph"/>
        <w:numPr>
          <w:ilvl w:val="0"/>
          <w:numId w:val="8"/>
        </w:numPr>
        <w:spacing w:line="360" w:lineRule="auto"/>
        <w:jc w:val="both"/>
        <w:rPr>
          <w:rFonts w:ascii="Palatino Linotype" w:hAnsi="Palatino Linotype"/>
          <w:sz w:val="24"/>
          <w:szCs w:val="24"/>
        </w:rPr>
      </w:pPr>
      <w:r>
        <w:rPr>
          <w:rFonts w:ascii="Palatino Linotype" w:hAnsi="Palatino Linotype"/>
          <w:sz w:val="24"/>
          <w:szCs w:val="24"/>
        </w:rPr>
        <w:t>lower temperature</w:t>
      </w:r>
    </w:p>
    <w:p w:rsidR="00D605EF" w:rsidRPr="0033101D" w:rsidRDefault="00013AFC" w:rsidP="00D605EF">
      <w:pPr>
        <w:pStyle w:val="ListParagraph"/>
        <w:numPr>
          <w:ilvl w:val="0"/>
          <w:numId w:val="8"/>
        </w:numPr>
        <w:spacing w:line="360" w:lineRule="auto"/>
        <w:jc w:val="both"/>
        <w:rPr>
          <w:rFonts w:ascii="Palatino Linotype" w:hAnsi="Palatino Linotype"/>
          <w:sz w:val="24"/>
          <w:szCs w:val="24"/>
        </w:rPr>
      </w:pPr>
      <w:r>
        <w:rPr>
          <w:rFonts w:ascii="Palatino Linotype" w:hAnsi="Palatino Linotype"/>
          <w:sz w:val="24"/>
          <w:szCs w:val="24"/>
        </w:rPr>
        <w:t>higher temperature</w:t>
      </w:r>
    </w:p>
    <w:p w:rsidR="00D605EF" w:rsidRPr="0033101D" w:rsidRDefault="00013AFC" w:rsidP="00D605EF">
      <w:pPr>
        <w:pStyle w:val="ListParagraph"/>
        <w:numPr>
          <w:ilvl w:val="0"/>
          <w:numId w:val="8"/>
        </w:numPr>
        <w:spacing w:line="360" w:lineRule="auto"/>
        <w:jc w:val="both"/>
        <w:rPr>
          <w:rFonts w:ascii="Palatino Linotype" w:hAnsi="Palatino Linotype"/>
          <w:sz w:val="24"/>
          <w:szCs w:val="24"/>
        </w:rPr>
      </w:pPr>
      <w:r>
        <w:rPr>
          <w:rFonts w:ascii="Palatino Linotype" w:hAnsi="Palatino Linotype"/>
          <w:sz w:val="24"/>
          <w:szCs w:val="24"/>
        </w:rPr>
        <w:lastRenderedPageBreak/>
        <w:t>none of the above because physical</w:t>
      </w:r>
      <w:r w:rsidR="005E5411">
        <w:rPr>
          <w:rFonts w:ascii="Palatino Linotype" w:hAnsi="Palatino Linotype"/>
          <w:sz w:val="24"/>
          <w:szCs w:val="24"/>
        </w:rPr>
        <w:t xml:space="preserve"> properties of</w:t>
      </w:r>
      <w:r w:rsidR="000852BC">
        <w:rPr>
          <w:rFonts w:ascii="Palatino Linotype" w:hAnsi="Palatino Linotype"/>
          <w:sz w:val="24"/>
          <w:szCs w:val="24"/>
        </w:rPr>
        <w:t xml:space="preserve"> the stars will remain the same</w:t>
      </w:r>
    </w:p>
    <w:p w:rsidR="00D605EF" w:rsidRPr="0033101D" w:rsidRDefault="00E72BA2" w:rsidP="00D605EF">
      <w:pPr>
        <w:pStyle w:val="ListParagraph"/>
        <w:numPr>
          <w:ilvl w:val="0"/>
          <w:numId w:val="1"/>
        </w:numPr>
        <w:spacing w:line="360" w:lineRule="auto"/>
        <w:jc w:val="both"/>
        <w:rPr>
          <w:rFonts w:ascii="Palatino Linotype" w:hAnsi="Palatino Linotype"/>
          <w:sz w:val="24"/>
          <w:szCs w:val="24"/>
        </w:rPr>
      </w:pPr>
      <w:r>
        <w:rPr>
          <w:rFonts w:ascii="Palatino Linotype" w:eastAsiaTheme="minorEastAsia" w:hAnsi="Palatino Linotype"/>
          <w:sz w:val="24"/>
          <w:szCs w:val="24"/>
        </w:rPr>
        <w:t>When hydrogen burning takes</w:t>
      </w:r>
      <w:r w:rsidR="00CC05C0">
        <w:rPr>
          <w:rFonts w:ascii="Palatino Linotype" w:eastAsiaTheme="minorEastAsia" w:hAnsi="Palatino Linotype"/>
          <w:sz w:val="24"/>
          <w:szCs w:val="24"/>
        </w:rPr>
        <w:t xml:space="preserve"> place in shell, </w:t>
      </w:r>
      <w:r w:rsidR="00C57E39">
        <w:rPr>
          <w:rFonts w:ascii="Palatino Linotype" w:eastAsiaTheme="minorEastAsia" w:hAnsi="Palatino Linotype"/>
          <w:sz w:val="24"/>
          <w:szCs w:val="24"/>
        </w:rPr>
        <w:t xml:space="preserve">outer layer of star will </w:t>
      </w:r>
      <w:r w:rsidR="00395BC3">
        <w:rPr>
          <w:rFonts w:ascii="Palatino Linotype" w:eastAsiaTheme="minorEastAsia" w:hAnsi="Palatino Linotype"/>
          <w:sz w:val="24"/>
          <w:szCs w:val="24"/>
        </w:rPr>
        <w:t xml:space="preserve">heat up. It causes </w:t>
      </w:r>
      <w:r>
        <w:rPr>
          <w:rFonts w:ascii="Palatino Linotype" w:eastAsiaTheme="minorEastAsia" w:hAnsi="Palatino Linotype"/>
          <w:sz w:val="24"/>
          <w:szCs w:val="24"/>
        </w:rPr>
        <w:t xml:space="preserve">the outermost layer of the star … and the temperature …, </w:t>
      </w:r>
      <w:r w:rsidR="00525DBB">
        <w:rPr>
          <w:rFonts w:ascii="Palatino Linotype" w:eastAsiaTheme="minorEastAsia" w:hAnsi="Palatino Linotype"/>
          <w:sz w:val="24"/>
          <w:szCs w:val="24"/>
        </w:rPr>
        <w:t>while luminosity …. After that, the star will evolve to red giant phase.</w:t>
      </w:r>
    </w:p>
    <w:p w:rsidR="00D605EF" w:rsidRPr="0033101D" w:rsidRDefault="00E34E02" w:rsidP="00D605EF">
      <w:pPr>
        <w:pStyle w:val="ListParagraph"/>
        <w:numPr>
          <w:ilvl w:val="0"/>
          <w:numId w:val="9"/>
        </w:numPr>
        <w:spacing w:line="360" w:lineRule="auto"/>
        <w:jc w:val="both"/>
        <w:rPr>
          <w:rFonts w:ascii="Palatino Linotype" w:hAnsi="Palatino Linotype"/>
          <w:sz w:val="24"/>
          <w:szCs w:val="24"/>
        </w:rPr>
      </w:pPr>
      <w:r>
        <w:rPr>
          <w:rFonts w:ascii="Palatino Linotype" w:hAnsi="Palatino Linotype"/>
          <w:sz w:val="24"/>
          <w:szCs w:val="24"/>
        </w:rPr>
        <w:t>shrinks, increases, increases</w:t>
      </w:r>
    </w:p>
    <w:p w:rsidR="00D605EF" w:rsidRPr="0033101D" w:rsidRDefault="00E34E02" w:rsidP="00D605EF">
      <w:pPr>
        <w:pStyle w:val="ListParagraph"/>
        <w:numPr>
          <w:ilvl w:val="0"/>
          <w:numId w:val="9"/>
        </w:numPr>
        <w:spacing w:line="360" w:lineRule="auto"/>
        <w:jc w:val="both"/>
        <w:rPr>
          <w:rFonts w:ascii="Palatino Linotype" w:hAnsi="Palatino Linotype"/>
          <w:sz w:val="24"/>
          <w:szCs w:val="24"/>
        </w:rPr>
      </w:pPr>
      <w:r>
        <w:rPr>
          <w:rFonts w:ascii="Palatino Linotype" w:hAnsi="Palatino Linotype"/>
          <w:sz w:val="24"/>
          <w:szCs w:val="24"/>
        </w:rPr>
        <w:t>shrinks, increases, decreases</w:t>
      </w:r>
    </w:p>
    <w:p w:rsidR="00D605EF" w:rsidRPr="0033101D" w:rsidRDefault="00E34E02" w:rsidP="00D605EF">
      <w:pPr>
        <w:pStyle w:val="ListParagraph"/>
        <w:numPr>
          <w:ilvl w:val="0"/>
          <w:numId w:val="9"/>
        </w:numPr>
        <w:spacing w:line="360" w:lineRule="auto"/>
        <w:jc w:val="both"/>
        <w:rPr>
          <w:rFonts w:ascii="Palatino Linotype" w:hAnsi="Palatino Linotype"/>
          <w:sz w:val="24"/>
          <w:szCs w:val="24"/>
        </w:rPr>
      </w:pPr>
      <w:r>
        <w:rPr>
          <w:rFonts w:ascii="Palatino Linotype" w:hAnsi="Palatino Linotype"/>
          <w:sz w:val="24"/>
          <w:szCs w:val="24"/>
        </w:rPr>
        <w:t>expands, decreases, increases</w:t>
      </w:r>
    </w:p>
    <w:p w:rsidR="00D605EF" w:rsidRPr="0033101D" w:rsidRDefault="00E34E02" w:rsidP="00D605EF">
      <w:pPr>
        <w:pStyle w:val="ListParagraph"/>
        <w:numPr>
          <w:ilvl w:val="0"/>
          <w:numId w:val="9"/>
        </w:numPr>
        <w:spacing w:line="360" w:lineRule="auto"/>
        <w:jc w:val="both"/>
        <w:rPr>
          <w:rFonts w:ascii="Palatino Linotype" w:hAnsi="Palatino Linotype"/>
          <w:sz w:val="24"/>
          <w:szCs w:val="24"/>
        </w:rPr>
      </w:pPr>
      <w:r>
        <w:rPr>
          <w:rFonts w:ascii="Palatino Linotype" w:hAnsi="Palatino Linotype"/>
          <w:sz w:val="24"/>
          <w:szCs w:val="24"/>
        </w:rPr>
        <w:t>expands, decreases, decreases</w:t>
      </w:r>
    </w:p>
    <w:p w:rsidR="00D605EF" w:rsidRPr="0033101D" w:rsidRDefault="00E34E02" w:rsidP="00D605EF">
      <w:pPr>
        <w:pStyle w:val="ListParagraph"/>
        <w:numPr>
          <w:ilvl w:val="0"/>
          <w:numId w:val="9"/>
        </w:numPr>
        <w:spacing w:line="360" w:lineRule="auto"/>
        <w:jc w:val="both"/>
        <w:rPr>
          <w:rFonts w:ascii="Palatino Linotype" w:hAnsi="Palatino Linotype"/>
          <w:sz w:val="24"/>
          <w:szCs w:val="24"/>
        </w:rPr>
      </w:pPr>
      <w:r>
        <w:rPr>
          <w:rFonts w:ascii="Palatino Linotype" w:hAnsi="Palatino Linotype"/>
          <w:sz w:val="24"/>
          <w:szCs w:val="24"/>
        </w:rPr>
        <w:t xml:space="preserve">expands, </w:t>
      </w:r>
      <w:r w:rsidR="0099781B">
        <w:rPr>
          <w:rFonts w:ascii="Palatino Linotype" w:hAnsi="Palatino Linotype"/>
          <w:sz w:val="24"/>
          <w:szCs w:val="24"/>
        </w:rPr>
        <w:t xml:space="preserve">remains </w:t>
      </w:r>
      <w:r>
        <w:rPr>
          <w:rFonts w:ascii="Palatino Linotype" w:hAnsi="Palatino Linotype"/>
          <w:sz w:val="24"/>
          <w:szCs w:val="24"/>
        </w:rPr>
        <w:t xml:space="preserve">constant, </w:t>
      </w:r>
      <w:r w:rsidR="0099781B">
        <w:rPr>
          <w:rFonts w:ascii="Palatino Linotype" w:hAnsi="Palatino Linotype"/>
          <w:sz w:val="24"/>
          <w:szCs w:val="24"/>
        </w:rPr>
        <w:t xml:space="preserve">remains </w:t>
      </w:r>
      <w:r>
        <w:rPr>
          <w:rFonts w:ascii="Palatino Linotype" w:hAnsi="Palatino Linotype"/>
          <w:sz w:val="24"/>
          <w:szCs w:val="24"/>
        </w:rPr>
        <w:t>constant</w:t>
      </w:r>
    </w:p>
    <w:p w:rsidR="00D605EF" w:rsidRPr="0033101D" w:rsidRDefault="00BC2D1E"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How do we resolve proper motion of a star from </w:t>
      </w:r>
      <w:r w:rsidR="00283A7E">
        <w:rPr>
          <w:rFonts w:ascii="Palatino Linotype" w:hAnsi="Palatino Linotype"/>
          <w:sz w:val="24"/>
          <w:szCs w:val="24"/>
        </w:rPr>
        <w:t xml:space="preserve">the </w:t>
      </w:r>
      <w:r w:rsidR="001B6D86">
        <w:rPr>
          <w:rFonts w:ascii="Palatino Linotype" w:hAnsi="Palatino Linotype"/>
          <w:sz w:val="24"/>
          <w:szCs w:val="24"/>
        </w:rPr>
        <w:t>effect of trigonometric parallax?</w:t>
      </w:r>
    </w:p>
    <w:p w:rsidR="00D605EF" w:rsidRPr="0033101D" w:rsidRDefault="00422B81" w:rsidP="00D605EF">
      <w:pPr>
        <w:pStyle w:val="ListParagraph"/>
        <w:numPr>
          <w:ilvl w:val="0"/>
          <w:numId w:val="10"/>
        </w:numPr>
        <w:spacing w:line="360" w:lineRule="auto"/>
        <w:jc w:val="both"/>
        <w:rPr>
          <w:rFonts w:ascii="Palatino Linotype" w:hAnsi="Palatino Linotype"/>
          <w:sz w:val="24"/>
          <w:szCs w:val="24"/>
        </w:rPr>
      </w:pPr>
      <w:r>
        <w:rPr>
          <w:rFonts w:ascii="Palatino Linotype" w:hAnsi="Palatino Linotype"/>
          <w:sz w:val="24"/>
          <w:szCs w:val="24"/>
        </w:rPr>
        <w:t>R</w:t>
      </w:r>
      <w:r w:rsidR="009F17CD">
        <w:rPr>
          <w:rFonts w:ascii="Palatino Linotype" w:hAnsi="Palatino Linotype"/>
          <w:sz w:val="24"/>
          <w:szCs w:val="24"/>
        </w:rPr>
        <w:t xml:space="preserve">esult of proper motion observation </w:t>
      </w:r>
      <w:r>
        <w:rPr>
          <w:rFonts w:ascii="Palatino Linotype" w:hAnsi="Palatino Linotype"/>
          <w:sz w:val="24"/>
          <w:szCs w:val="24"/>
        </w:rPr>
        <w:t xml:space="preserve">is </w:t>
      </w:r>
      <w:r w:rsidR="009F17CD">
        <w:rPr>
          <w:rFonts w:ascii="Palatino Linotype" w:hAnsi="Palatino Linotype"/>
          <w:sz w:val="24"/>
          <w:szCs w:val="24"/>
        </w:rPr>
        <w:t>corrected from trigonometric parallax which is obtained from</w:t>
      </w:r>
      <w:r w:rsidR="00805CB2">
        <w:rPr>
          <w:rFonts w:ascii="Palatino Linotype" w:hAnsi="Palatino Linotype"/>
          <w:sz w:val="24"/>
          <w:szCs w:val="24"/>
        </w:rPr>
        <w:t xml:space="preserve"> separate observation.</w:t>
      </w:r>
    </w:p>
    <w:p w:rsidR="00D605EF" w:rsidRPr="0033101D" w:rsidRDefault="003854A1" w:rsidP="00D605EF">
      <w:pPr>
        <w:pStyle w:val="ListParagraph"/>
        <w:numPr>
          <w:ilvl w:val="0"/>
          <w:numId w:val="10"/>
        </w:numPr>
        <w:spacing w:line="360" w:lineRule="auto"/>
        <w:jc w:val="both"/>
        <w:rPr>
          <w:rFonts w:ascii="Palatino Linotype" w:hAnsi="Palatino Linotype"/>
          <w:sz w:val="24"/>
          <w:szCs w:val="24"/>
        </w:rPr>
      </w:pPr>
      <w:r>
        <w:rPr>
          <w:rFonts w:ascii="Palatino Linotype" w:hAnsi="Palatino Linotype"/>
          <w:sz w:val="24"/>
          <w:szCs w:val="24"/>
        </w:rPr>
        <w:t>It is enou</w:t>
      </w:r>
      <w:r w:rsidR="00B95412">
        <w:rPr>
          <w:rFonts w:ascii="Palatino Linotype" w:hAnsi="Palatino Linotype"/>
          <w:sz w:val="24"/>
          <w:szCs w:val="24"/>
        </w:rPr>
        <w:t>gh for us to observe the star at a same date every year.</w:t>
      </w:r>
    </w:p>
    <w:p w:rsidR="00D605EF" w:rsidRPr="0033101D" w:rsidRDefault="00C15F41" w:rsidP="00D605EF">
      <w:pPr>
        <w:pStyle w:val="ListParagraph"/>
        <w:numPr>
          <w:ilvl w:val="0"/>
          <w:numId w:val="10"/>
        </w:numPr>
        <w:spacing w:line="360" w:lineRule="auto"/>
        <w:jc w:val="both"/>
        <w:rPr>
          <w:rFonts w:ascii="Palatino Linotype" w:hAnsi="Palatino Linotype"/>
          <w:sz w:val="24"/>
          <w:szCs w:val="24"/>
        </w:rPr>
      </w:pPr>
      <w:r>
        <w:rPr>
          <w:rFonts w:ascii="Palatino Linotype" w:hAnsi="Palatino Linotype"/>
          <w:sz w:val="24"/>
          <w:szCs w:val="24"/>
        </w:rPr>
        <w:t>By calculating star distance using secondary method to get parallax which will be employed as correction factor for proper motion observation.</w:t>
      </w:r>
    </w:p>
    <w:p w:rsidR="00D605EF" w:rsidRPr="0033101D" w:rsidRDefault="00663069" w:rsidP="00D605EF">
      <w:pPr>
        <w:pStyle w:val="ListParagraph"/>
        <w:numPr>
          <w:ilvl w:val="0"/>
          <w:numId w:val="10"/>
        </w:numPr>
        <w:spacing w:line="360" w:lineRule="auto"/>
        <w:jc w:val="both"/>
        <w:rPr>
          <w:rFonts w:ascii="Palatino Linotype" w:hAnsi="Palatino Linotype"/>
          <w:sz w:val="24"/>
          <w:szCs w:val="24"/>
        </w:rPr>
      </w:pPr>
      <w:r>
        <w:rPr>
          <w:rFonts w:ascii="Palatino Linotype" w:hAnsi="Palatino Linotype"/>
          <w:sz w:val="24"/>
          <w:szCs w:val="24"/>
        </w:rPr>
        <w:t>We will need star radial velocity, so the tangential velocity (in this case is proper motion) can be determined separately from the parallax.</w:t>
      </w:r>
    </w:p>
    <w:p w:rsidR="00D605EF" w:rsidRPr="0033101D" w:rsidRDefault="00A304A0" w:rsidP="00D605EF">
      <w:pPr>
        <w:pStyle w:val="ListParagraph"/>
        <w:numPr>
          <w:ilvl w:val="0"/>
          <w:numId w:val="10"/>
        </w:numPr>
        <w:spacing w:line="360" w:lineRule="auto"/>
        <w:jc w:val="both"/>
        <w:rPr>
          <w:rFonts w:ascii="Palatino Linotype" w:hAnsi="Palatino Linotype"/>
          <w:sz w:val="24"/>
          <w:szCs w:val="24"/>
        </w:rPr>
      </w:pPr>
      <w:r>
        <w:rPr>
          <w:rFonts w:ascii="Palatino Linotype" w:hAnsi="Palatino Linotype"/>
          <w:sz w:val="24"/>
          <w:szCs w:val="24"/>
        </w:rPr>
        <w:t>It is impossible for us to observe proper motion without effect of star trigonometric parallax.</w:t>
      </w:r>
    </w:p>
    <w:p w:rsidR="00D605EF" w:rsidRPr="0033101D" w:rsidRDefault="00EA7D30"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What can you conclude from a star with temperature class </w:t>
      </w:r>
      <w:proofErr w:type="gramStart"/>
      <w:r>
        <w:rPr>
          <w:rFonts w:ascii="Palatino Linotype" w:hAnsi="Palatino Linotype"/>
          <w:sz w:val="24"/>
          <w:szCs w:val="24"/>
        </w:rPr>
        <w:t xml:space="preserve">of </w:t>
      </w:r>
      <m:oMath>
        <w:proofErr w:type="gramEnd"/>
        <m:r>
          <w:rPr>
            <w:rFonts w:ascii="Cambria Math" w:hAnsi="Cambria Math"/>
            <w:sz w:val="24"/>
            <w:szCs w:val="24"/>
          </w:rPr>
          <m:t>M3Ib</m:t>
        </m:r>
      </m:oMath>
      <w:r>
        <w:rPr>
          <w:rFonts w:ascii="Palatino Linotype" w:eastAsiaTheme="minorEastAsia" w:hAnsi="Palatino Linotype"/>
          <w:sz w:val="24"/>
          <w:szCs w:val="24"/>
        </w:rPr>
        <w:t>?</w:t>
      </w:r>
    </w:p>
    <w:p w:rsidR="00D605EF" w:rsidRPr="0033101D" w:rsidRDefault="00EA7D30" w:rsidP="00D605EF">
      <w:pPr>
        <w:pStyle w:val="ListParagraph"/>
        <w:numPr>
          <w:ilvl w:val="0"/>
          <w:numId w:val="11"/>
        </w:numPr>
        <w:spacing w:line="360" w:lineRule="auto"/>
        <w:jc w:val="both"/>
        <w:rPr>
          <w:rFonts w:ascii="Palatino Linotype" w:hAnsi="Palatino Linotype"/>
          <w:sz w:val="24"/>
          <w:szCs w:val="24"/>
        </w:rPr>
      </w:pPr>
      <w:r>
        <w:rPr>
          <w:rFonts w:ascii="Palatino Linotype" w:hAnsi="Palatino Linotype"/>
          <w:sz w:val="24"/>
          <w:szCs w:val="24"/>
        </w:rPr>
        <w:t>High temperature star</w:t>
      </w:r>
    </w:p>
    <w:p w:rsidR="00D605EF" w:rsidRPr="0033101D" w:rsidRDefault="00EA7D30" w:rsidP="00D605EF">
      <w:pPr>
        <w:pStyle w:val="ListParagraph"/>
        <w:numPr>
          <w:ilvl w:val="0"/>
          <w:numId w:val="11"/>
        </w:numPr>
        <w:spacing w:line="360" w:lineRule="auto"/>
        <w:jc w:val="both"/>
        <w:rPr>
          <w:rFonts w:ascii="Palatino Linotype" w:hAnsi="Palatino Linotype"/>
          <w:sz w:val="24"/>
          <w:szCs w:val="24"/>
        </w:rPr>
      </w:pPr>
      <w:r>
        <w:rPr>
          <w:rFonts w:ascii="Palatino Linotype" w:hAnsi="Palatino Linotype"/>
          <w:sz w:val="24"/>
          <w:szCs w:val="24"/>
        </w:rPr>
        <w:t xml:space="preserve">Main sequence </w:t>
      </w:r>
      <m:oMath>
        <m:r>
          <w:rPr>
            <w:rFonts w:ascii="Cambria Math" w:hAnsi="Cambria Math"/>
            <w:sz w:val="24"/>
            <w:szCs w:val="24"/>
          </w:rPr>
          <m:t>M</m:t>
        </m:r>
      </m:oMath>
      <w:r>
        <w:rPr>
          <w:rFonts w:ascii="Palatino Linotype" w:eastAsiaTheme="minorEastAsia" w:hAnsi="Palatino Linotype"/>
          <w:sz w:val="24"/>
          <w:szCs w:val="24"/>
        </w:rPr>
        <w:t xml:space="preserve"> star</w:t>
      </w:r>
    </w:p>
    <w:p w:rsidR="00D605EF" w:rsidRPr="0033101D" w:rsidRDefault="00EA7D30" w:rsidP="00D605EF">
      <w:pPr>
        <w:pStyle w:val="ListParagraph"/>
        <w:numPr>
          <w:ilvl w:val="0"/>
          <w:numId w:val="11"/>
        </w:numPr>
        <w:spacing w:line="360" w:lineRule="auto"/>
        <w:jc w:val="both"/>
        <w:rPr>
          <w:rFonts w:ascii="Palatino Linotype" w:hAnsi="Palatino Linotype"/>
          <w:sz w:val="24"/>
          <w:szCs w:val="24"/>
        </w:rPr>
      </w:pPr>
      <w:r>
        <w:rPr>
          <w:rFonts w:ascii="Palatino Linotype" w:hAnsi="Palatino Linotype"/>
          <w:sz w:val="24"/>
          <w:szCs w:val="24"/>
        </w:rPr>
        <w:t xml:space="preserve">Member of population </w:t>
      </w:r>
      <m:oMath>
        <m:r>
          <w:rPr>
            <w:rFonts w:ascii="Cambria Math" w:hAnsi="Cambria Math"/>
            <w:sz w:val="24"/>
            <w:szCs w:val="24"/>
          </w:rPr>
          <m:t>I</m:t>
        </m:r>
      </m:oMath>
      <w:r>
        <w:rPr>
          <w:rFonts w:ascii="Palatino Linotype" w:hAnsi="Palatino Linotype"/>
          <w:sz w:val="24"/>
          <w:szCs w:val="24"/>
        </w:rPr>
        <w:t xml:space="preserve"> stars</w:t>
      </w:r>
    </w:p>
    <w:p w:rsidR="00D605EF" w:rsidRPr="0033101D" w:rsidRDefault="00EA7D30" w:rsidP="00D605EF">
      <w:pPr>
        <w:pStyle w:val="ListParagraph"/>
        <w:numPr>
          <w:ilvl w:val="0"/>
          <w:numId w:val="11"/>
        </w:numPr>
        <w:spacing w:line="360" w:lineRule="auto"/>
        <w:jc w:val="both"/>
        <w:rPr>
          <w:rFonts w:ascii="Palatino Linotype" w:hAnsi="Palatino Linotype"/>
          <w:sz w:val="24"/>
          <w:szCs w:val="24"/>
        </w:rPr>
      </w:pPr>
      <w:r>
        <w:rPr>
          <w:rFonts w:ascii="Palatino Linotype" w:hAnsi="Palatino Linotype"/>
          <w:sz w:val="24"/>
          <w:szCs w:val="24"/>
        </w:rPr>
        <w:t xml:space="preserve">Member of population </w:t>
      </w:r>
      <m:oMath>
        <m:r>
          <w:rPr>
            <w:rFonts w:ascii="Cambria Math" w:hAnsi="Cambria Math"/>
            <w:sz w:val="24"/>
            <w:szCs w:val="24"/>
          </w:rPr>
          <m:t>II</m:t>
        </m:r>
      </m:oMath>
      <w:r>
        <w:rPr>
          <w:rFonts w:ascii="Palatino Linotype" w:eastAsiaTheme="minorEastAsia" w:hAnsi="Palatino Linotype"/>
          <w:sz w:val="24"/>
          <w:szCs w:val="24"/>
        </w:rPr>
        <w:t xml:space="preserve"> stars</w:t>
      </w:r>
    </w:p>
    <w:p w:rsidR="00D605EF" w:rsidRPr="0033101D" w:rsidRDefault="00F96744" w:rsidP="00D605EF">
      <w:pPr>
        <w:pStyle w:val="ListParagraph"/>
        <w:numPr>
          <w:ilvl w:val="0"/>
          <w:numId w:val="11"/>
        </w:numPr>
        <w:spacing w:line="360" w:lineRule="auto"/>
        <w:jc w:val="both"/>
        <w:rPr>
          <w:rFonts w:ascii="Palatino Linotype" w:hAnsi="Palatino Linotype"/>
          <w:sz w:val="24"/>
          <w:szCs w:val="24"/>
        </w:rPr>
      </w:pPr>
      <w:r>
        <w:rPr>
          <w:rFonts w:ascii="Palatino Linotype" w:hAnsi="Palatino Linotype"/>
          <w:sz w:val="24"/>
          <w:szCs w:val="24"/>
        </w:rPr>
        <w:t>Giant h</w:t>
      </w:r>
      <w:r w:rsidR="00EA7D30">
        <w:rPr>
          <w:rFonts w:ascii="Palatino Linotype" w:hAnsi="Palatino Linotype"/>
          <w:sz w:val="24"/>
          <w:szCs w:val="24"/>
        </w:rPr>
        <w:t>orizontal branch star</w:t>
      </w:r>
    </w:p>
    <w:p w:rsidR="00D605EF" w:rsidRPr="0033101D" w:rsidRDefault="006A5323"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lastRenderedPageBreak/>
        <w:t xml:space="preserve">Seven stars have temperature class of </w:t>
      </w:r>
      <m:oMath>
        <m:r>
          <w:rPr>
            <w:rFonts w:ascii="Cambria Math" w:hAnsi="Cambria Math"/>
            <w:sz w:val="24"/>
            <w:szCs w:val="24"/>
          </w:rPr>
          <m:t>A, B, F, G, K, M,</m:t>
        </m:r>
      </m:oMath>
      <w:r>
        <w:rPr>
          <w:rFonts w:ascii="Palatino Linotype" w:eastAsiaTheme="minorEastAsia" w:hAnsi="Palatino Linotype"/>
          <w:sz w:val="24"/>
          <w:szCs w:val="24"/>
        </w:rPr>
        <w:t xml:space="preserve">  </w:t>
      </w:r>
      <w:proofErr w:type="gramStart"/>
      <w:r>
        <w:rPr>
          <w:rFonts w:ascii="Palatino Linotype" w:eastAsiaTheme="minorEastAsia" w:hAnsi="Palatino Linotype"/>
          <w:sz w:val="24"/>
          <w:szCs w:val="24"/>
        </w:rPr>
        <w:t xml:space="preserve">and </w:t>
      </w:r>
      <m:oMath>
        <w:proofErr w:type="gramEnd"/>
        <m:r>
          <w:rPr>
            <w:rFonts w:ascii="Cambria Math" w:eastAsiaTheme="minorEastAsia" w:hAnsi="Cambria Math"/>
            <w:sz w:val="24"/>
            <w:szCs w:val="24"/>
          </w:rPr>
          <m:t>O</m:t>
        </m:r>
      </m:oMath>
      <w:r>
        <w:rPr>
          <w:rFonts w:ascii="Palatino Linotype" w:eastAsiaTheme="minorEastAsia" w:hAnsi="Palatino Linotype"/>
          <w:sz w:val="24"/>
          <w:szCs w:val="24"/>
        </w:rPr>
        <w:t>. Which statement is CORRECT?</w:t>
      </w:r>
    </w:p>
    <w:p w:rsidR="00D605EF" w:rsidRPr="0033101D" w:rsidRDefault="006A5323" w:rsidP="00D605EF">
      <w:pPr>
        <w:pStyle w:val="ListParagraph"/>
        <w:numPr>
          <w:ilvl w:val="0"/>
          <w:numId w:val="12"/>
        </w:numPr>
        <w:spacing w:line="360" w:lineRule="auto"/>
        <w:jc w:val="both"/>
        <w:rPr>
          <w:rFonts w:ascii="Palatino Linotype" w:hAnsi="Palatino Linotype"/>
          <w:sz w:val="24"/>
          <w:szCs w:val="24"/>
        </w:rPr>
      </w:pPr>
      <w:r>
        <w:rPr>
          <w:rFonts w:ascii="Palatino Linotype" w:hAnsi="Palatino Linotype"/>
          <w:sz w:val="24"/>
          <w:szCs w:val="24"/>
        </w:rPr>
        <w:t xml:space="preserve">Stars class </w:t>
      </w:r>
      <m:oMath>
        <m:r>
          <w:rPr>
            <w:rFonts w:ascii="Cambria Math" w:hAnsi="Cambria Math"/>
            <w:sz w:val="24"/>
            <w:szCs w:val="24"/>
          </w:rPr>
          <m:t>A</m:t>
        </m:r>
      </m:oMath>
      <w:r>
        <w:rPr>
          <w:rFonts w:ascii="Palatino Linotype" w:eastAsiaTheme="minorEastAsia" w:hAnsi="Palatino Linotype"/>
          <w:sz w:val="24"/>
          <w:szCs w:val="24"/>
        </w:rPr>
        <w:t xml:space="preserve"> and </w:t>
      </w:r>
      <m:oMath>
        <m:r>
          <w:rPr>
            <w:rFonts w:ascii="Cambria Math" w:eastAsiaTheme="minorEastAsia" w:hAnsi="Cambria Math"/>
            <w:sz w:val="24"/>
            <w:szCs w:val="24"/>
          </w:rPr>
          <m:t>B</m:t>
        </m:r>
      </m:oMath>
      <w:r>
        <w:rPr>
          <w:rFonts w:ascii="Palatino Linotype" w:eastAsiaTheme="minorEastAsia" w:hAnsi="Palatino Linotype"/>
          <w:sz w:val="24"/>
          <w:szCs w:val="24"/>
        </w:rPr>
        <w:t xml:space="preserve"> have lower surface temperature than stars class </w:t>
      </w:r>
      <m:oMath>
        <m:r>
          <w:rPr>
            <w:rFonts w:ascii="Cambria Math" w:eastAsiaTheme="minorEastAsia" w:hAnsi="Cambria Math"/>
            <w:sz w:val="24"/>
            <w:szCs w:val="24"/>
          </w:rPr>
          <m:t>M</m:t>
        </m:r>
      </m:oMath>
      <w:r>
        <w:rPr>
          <w:rFonts w:ascii="Palatino Linotype" w:eastAsiaTheme="minorEastAsia" w:hAnsi="Palatino Linotype"/>
          <w:sz w:val="24"/>
          <w:szCs w:val="24"/>
        </w:rPr>
        <w:t xml:space="preserve"> </w:t>
      </w:r>
      <w:proofErr w:type="gramStart"/>
      <w:r>
        <w:rPr>
          <w:rFonts w:ascii="Palatino Linotype" w:eastAsiaTheme="minorEastAsia" w:hAnsi="Palatino Linotype"/>
          <w:sz w:val="24"/>
          <w:szCs w:val="24"/>
        </w:rPr>
        <w:t xml:space="preserve">and </w:t>
      </w:r>
      <m:oMath>
        <w:proofErr w:type="gramEnd"/>
        <m:r>
          <w:rPr>
            <w:rFonts w:ascii="Cambria Math" w:eastAsiaTheme="minorEastAsia" w:hAnsi="Cambria Math"/>
            <w:sz w:val="24"/>
            <w:szCs w:val="24"/>
          </w:rPr>
          <m:t>O</m:t>
        </m:r>
      </m:oMath>
      <w:r>
        <w:rPr>
          <w:rFonts w:ascii="Palatino Linotype" w:eastAsiaTheme="minorEastAsia" w:hAnsi="Palatino Linotype"/>
          <w:sz w:val="24"/>
          <w:szCs w:val="24"/>
        </w:rPr>
        <w:t>.</w:t>
      </w:r>
    </w:p>
    <w:p w:rsidR="00D605EF" w:rsidRPr="0033101D" w:rsidRDefault="006A5323" w:rsidP="00D605EF">
      <w:pPr>
        <w:pStyle w:val="ListParagraph"/>
        <w:numPr>
          <w:ilvl w:val="0"/>
          <w:numId w:val="12"/>
        </w:numPr>
        <w:spacing w:line="360" w:lineRule="auto"/>
        <w:jc w:val="both"/>
        <w:rPr>
          <w:rFonts w:ascii="Palatino Linotype" w:hAnsi="Palatino Linotype"/>
          <w:sz w:val="24"/>
          <w:szCs w:val="24"/>
        </w:rPr>
      </w:pPr>
      <w:r>
        <w:rPr>
          <w:rFonts w:ascii="Palatino Linotype" w:hAnsi="Palatino Linotype"/>
          <w:sz w:val="24"/>
          <w:szCs w:val="24"/>
        </w:rPr>
        <w:t xml:space="preserve">Temperature classes of </w:t>
      </w:r>
      <m:oMath>
        <m:r>
          <w:rPr>
            <w:rFonts w:ascii="Cambria Math" w:hAnsi="Cambria Math"/>
            <w:sz w:val="24"/>
            <w:szCs w:val="24"/>
          </w:rPr>
          <m:t>A, B, F, G, K, M, O</m:t>
        </m:r>
      </m:oMath>
      <w:r>
        <w:rPr>
          <w:rFonts w:ascii="Palatino Linotype" w:eastAsiaTheme="minorEastAsia" w:hAnsi="Palatino Linotype"/>
          <w:sz w:val="24"/>
          <w:szCs w:val="24"/>
        </w:rPr>
        <w:t xml:space="preserve"> show the order from the highest to the lowest temperature</w:t>
      </w:r>
      <w:r w:rsidR="00D605EF" w:rsidRPr="0033101D">
        <w:rPr>
          <w:rFonts w:ascii="Palatino Linotype" w:hAnsi="Palatino Linotype"/>
          <w:sz w:val="24"/>
          <w:szCs w:val="24"/>
        </w:rPr>
        <w:t>.</w:t>
      </w:r>
    </w:p>
    <w:p w:rsidR="00D605EF" w:rsidRPr="0033101D" w:rsidRDefault="00FE05C0" w:rsidP="00D605EF">
      <w:pPr>
        <w:pStyle w:val="ListParagraph"/>
        <w:numPr>
          <w:ilvl w:val="0"/>
          <w:numId w:val="12"/>
        </w:numPr>
        <w:spacing w:line="360" w:lineRule="auto"/>
        <w:jc w:val="both"/>
        <w:rPr>
          <w:rFonts w:ascii="Palatino Linotype" w:hAnsi="Palatino Linotype"/>
          <w:sz w:val="24"/>
          <w:szCs w:val="24"/>
        </w:rPr>
      </w:pPr>
      <w:r>
        <w:rPr>
          <w:rFonts w:ascii="Palatino Linotype" w:hAnsi="Palatino Linotype"/>
          <w:sz w:val="24"/>
          <w:szCs w:val="24"/>
        </w:rPr>
        <w:t xml:space="preserve">Stars class </w:t>
      </w:r>
      <m:oMath>
        <m:r>
          <w:rPr>
            <w:rFonts w:ascii="Cambria Math" w:hAnsi="Cambria Math"/>
            <w:sz w:val="24"/>
            <w:szCs w:val="24"/>
          </w:rPr>
          <m:t>G</m:t>
        </m:r>
      </m:oMath>
      <w:r>
        <w:rPr>
          <w:rFonts w:ascii="Palatino Linotype" w:eastAsiaTheme="minorEastAsia" w:hAnsi="Palatino Linotype"/>
          <w:sz w:val="24"/>
          <w:szCs w:val="24"/>
        </w:rPr>
        <w:t xml:space="preserve"> and </w:t>
      </w:r>
      <m:oMath>
        <m:r>
          <w:rPr>
            <w:rFonts w:ascii="Cambria Math" w:eastAsiaTheme="minorEastAsia" w:hAnsi="Cambria Math"/>
            <w:sz w:val="24"/>
            <w:szCs w:val="24"/>
          </w:rPr>
          <m:t>K</m:t>
        </m:r>
      </m:oMath>
      <w:r>
        <w:rPr>
          <w:rFonts w:ascii="Palatino Linotype" w:eastAsiaTheme="minorEastAsia" w:hAnsi="Palatino Linotype"/>
          <w:sz w:val="24"/>
          <w:szCs w:val="24"/>
        </w:rPr>
        <w:t xml:space="preserve"> have longer lifetime than stars class </w:t>
      </w:r>
      <m:oMath>
        <m:r>
          <w:rPr>
            <w:rFonts w:ascii="Cambria Math" w:eastAsiaTheme="minorEastAsia" w:hAnsi="Cambria Math"/>
            <w:sz w:val="24"/>
            <w:szCs w:val="24"/>
          </w:rPr>
          <m:t>A</m:t>
        </m:r>
      </m:oMath>
      <w:r>
        <w:rPr>
          <w:rFonts w:ascii="Palatino Linotype" w:eastAsiaTheme="minorEastAsia" w:hAnsi="Palatino Linotype"/>
          <w:sz w:val="24"/>
          <w:szCs w:val="24"/>
        </w:rPr>
        <w:t xml:space="preserve"> </w:t>
      </w:r>
      <w:proofErr w:type="gramStart"/>
      <w:r>
        <w:rPr>
          <w:rFonts w:ascii="Palatino Linotype" w:eastAsiaTheme="minorEastAsia" w:hAnsi="Palatino Linotype"/>
          <w:sz w:val="24"/>
          <w:szCs w:val="24"/>
        </w:rPr>
        <w:t xml:space="preserve">and </w:t>
      </w:r>
      <m:oMath>
        <w:proofErr w:type="gramEnd"/>
        <m:r>
          <w:rPr>
            <w:rFonts w:ascii="Cambria Math" w:eastAsiaTheme="minorEastAsia" w:hAnsi="Cambria Math"/>
            <w:sz w:val="24"/>
            <w:szCs w:val="24"/>
          </w:rPr>
          <m:t>B</m:t>
        </m:r>
      </m:oMath>
      <w:r w:rsidR="00D605EF" w:rsidRPr="0033101D">
        <w:rPr>
          <w:rFonts w:ascii="Palatino Linotype" w:hAnsi="Palatino Linotype"/>
          <w:sz w:val="24"/>
          <w:szCs w:val="24"/>
        </w:rPr>
        <w:t>.</w:t>
      </w:r>
    </w:p>
    <w:p w:rsidR="00D605EF" w:rsidRPr="0033101D" w:rsidRDefault="00E629A2" w:rsidP="00D605EF">
      <w:pPr>
        <w:pStyle w:val="ListParagraph"/>
        <w:numPr>
          <w:ilvl w:val="0"/>
          <w:numId w:val="12"/>
        </w:numPr>
        <w:spacing w:line="360" w:lineRule="auto"/>
        <w:jc w:val="both"/>
        <w:rPr>
          <w:rFonts w:ascii="Palatino Linotype" w:hAnsi="Palatino Linotype"/>
          <w:sz w:val="24"/>
          <w:szCs w:val="24"/>
        </w:rPr>
      </w:pPr>
      <w:r>
        <w:rPr>
          <w:rFonts w:ascii="Palatino Linotype" w:hAnsi="Palatino Linotype"/>
          <w:sz w:val="24"/>
          <w:szCs w:val="24"/>
        </w:rPr>
        <w:t xml:space="preserve">Temperature classes of </w:t>
      </w:r>
      <m:oMath>
        <m:r>
          <w:rPr>
            <w:rFonts w:ascii="Cambria Math" w:hAnsi="Cambria Math"/>
            <w:sz w:val="24"/>
            <w:szCs w:val="24"/>
          </w:rPr>
          <m:t>A, B, F, G, K, M, O</m:t>
        </m:r>
      </m:oMath>
      <w:r>
        <w:rPr>
          <w:rFonts w:ascii="Palatino Linotype" w:eastAsiaTheme="minorEastAsia" w:hAnsi="Palatino Linotype"/>
          <w:sz w:val="24"/>
          <w:szCs w:val="24"/>
        </w:rPr>
        <w:t xml:space="preserve"> show the order from the smallest to the largest </w:t>
      </w:r>
      <w:r w:rsidR="00743A42">
        <w:rPr>
          <w:rFonts w:ascii="Palatino Linotype" w:eastAsiaTheme="minorEastAsia" w:hAnsi="Palatino Linotype"/>
          <w:sz w:val="24"/>
          <w:szCs w:val="24"/>
        </w:rPr>
        <w:t xml:space="preserve">star </w:t>
      </w:r>
      <w:r>
        <w:rPr>
          <w:rFonts w:ascii="Palatino Linotype" w:eastAsiaTheme="minorEastAsia" w:hAnsi="Palatino Linotype"/>
          <w:sz w:val="24"/>
          <w:szCs w:val="24"/>
        </w:rPr>
        <w:t>radius</w:t>
      </w:r>
      <w:r w:rsidR="00DC4AE0">
        <w:rPr>
          <w:rFonts w:ascii="Palatino Linotype" w:hAnsi="Palatino Linotype"/>
          <w:sz w:val="24"/>
          <w:szCs w:val="24"/>
        </w:rPr>
        <w:t>.</w:t>
      </w:r>
    </w:p>
    <w:p w:rsidR="00D605EF" w:rsidRPr="0033101D" w:rsidRDefault="00DC4AE0" w:rsidP="00D605EF">
      <w:pPr>
        <w:pStyle w:val="ListParagraph"/>
        <w:numPr>
          <w:ilvl w:val="0"/>
          <w:numId w:val="12"/>
        </w:numPr>
        <w:spacing w:line="360" w:lineRule="auto"/>
        <w:jc w:val="both"/>
        <w:rPr>
          <w:rFonts w:ascii="Palatino Linotype" w:hAnsi="Palatino Linotype"/>
          <w:sz w:val="24"/>
          <w:szCs w:val="24"/>
        </w:rPr>
      </w:pPr>
      <w:r>
        <w:rPr>
          <w:rFonts w:ascii="Palatino Linotype" w:hAnsi="Palatino Linotype"/>
          <w:sz w:val="24"/>
          <w:szCs w:val="24"/>
        </w:rPr>
        <w:t xml:space="preserve">Stars </w:t>
      </w:r>
      <w:proofErr w:type="gramStart"/>
      <w:r>
        <w:rPr>
          <w:rFonts w:ascii="Palatino Linotype" w:hAnsi="Palatino Linotype"/>
          <w:sz w:val="24"/>
          <w:szCs w:val="24"/>
        </w:rPr>
        <w:t xml:space="preserve">class </w:t>
      </w:r>
      <m:oMath>
        <m:r>
          <w:rPr>
            <w:rFonts w:ascii="Cambria Math" w:hAnsi="Cambria Math"/>
            <w:sz w:val="24"/>
            <w:szCs w:val="24"/>
          </w:rPr>
          <m:t>O</m:t>
        </m:r>
      </m:oMath>
      <w:r>
        <w:rPr>
          <w:rFonts w:ascii="Palatino Linotype" w:eastAsiaTheme="minorEastAsia" w:hAnsi="Palatino Linotype"/>
          <w:sz w:val="24"/>
          <w:szCs w:val="24"/>
        </w:rPr>
        <w:t xml:space="preserve"> have</w:t>
      </w:r>
      <w:proofErr w:type="gramEnd"/>
      <w:r>
        <w:rPr>
          <w:rFonts w:ascii="Palatino Linotype" w:eastAsiaTheme="minorEastAsia" w:hAnsi="Palatino Linotype"/>
          <w:sz w:val="24"/>
          <w:szCs w:val="24"/>
        </w:rPr>
        <w:t xml:space="preserve"> the longest lifetime.</w:t>
      </w:r>
    </w:p>
    <w:p w:rsidR="00D605EF" w:rsidRPr="0033101D" w:rsidRDefault="00C9074A"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Observation shows that Andromeda has blueshift. Based on this fact, which statement is CORRECT?</w:t>
      </w:r>
    </w:p>
    <w:p w:rsidR="00D605EF" w:rsidRPr="0033101D" w:rsidRDefault="00E32E16" w:rsidP="00D605EF">
      <w:pPr>
        <w:pStyle w:val="ListParagraph"/>
        <w:numPr>
          <w:ilvl w:val="0"/>
          <w:numId w:val="13"/>
        </w:numPr>
        <w:spacing w:line="360" w:lineRule="auto"/>
        <w:jc w:val="both"/>
        <w:rPr>
          <w:rFonts w:ascii="Palatino Linotype" w:hAnsi="Palatino Linotype"/>
          <w:sz w:val="24"/>
          <w:szCs w:val="24"/>
        </w:rPr>
      </w:pPr>
      <w:r>
        <w:rPr>
          <w:rFonts w:ascii="Palatino Linotype" w:hAnsi="Palatino Linotype"/>
          <w:sz w:val="24"/>
          <w:szCs w:val="24"/>
        </w:rPr>
        <w:t xml:space="preserve">Andromeda appears in blueshift </w:t>
      </w:r>
      <w:r w:rsidR="00494480">
        <w:rPr>
          <w:rFonts w:ascii="Palatino Linotype" w:hAnsi="Palatino Linotype"/>
          <w:sz w:val="24"/>
          <w:szCs w:val="24"/>
        </w:rPr>
        <w:t xml:space="preserve">due to </w:t>
      </w:r>
      <w:r>
        <w:rPr>
          <w:rFonts w:ascii="Palatino Linotype" w:hAnsi="Palatino Linotype"/>
          <w:sz w:val="24"/>
          <w:szCs w:val="24"/>
        </w:rPr>
        <w:t xml:space="preserve">observational effect. </w:t>
      </w:r>
      <w:r w:rsidR="00B54699">
        <w:rPr>
          <w:rFonts w:ascii="Palatino Linotype" w:hAnsi="Palatino Linotype"/>
          <w:sz w:val="24"/>
          <w:szCs w:val="24"/>
        </w:rPr>
        <w:t xml:space="preserve">Its redshift will appear if the data is corrected from Milky Way </w:t>
      </w:r>
      <w:r w:rsidR="001B62B8">
        <w:rPr>
          <w:rFonts w:ascii="Palatino Linotype" w:hAnsi="Palatino Linotype"/>
          <w:sz w:val="24"/>
          <w:szCs w:val="24"/>
        </w:rPr>
        <w:t>proper motion.</w:t>
      </w:r>
    </w:p>
    <w:p w:rsidR="00D605EF" w:rsidRPr="0033101D" w:rsidRDefault="00611C37" w:rsidP="00D605EF">
      <w:pPr>
        <w:pStyle w:val="ListParagraph"/>
        <w:numPr>
          <w:ilvl w:val="0"/>
          <w:numId w:val="13"/>
        </w:numPr>
        <w:spacing w:line="360" w:lineRule="auto"/>
        <w:jc w:val="both"/>
        <w:rPr>
          <w:rFonts w:ascii="Palatino Linotype" w:hAnsi="Palatino Linotype"/>
          <w:sz w:val="24"/>
          <w:szCs w:val="24"/>
        </w:rPr>
      </w:pPr>
      <w:r>
        <w:rPr>
          <w:rFonts w:ascii="Palatino Linotype" w:hAnsi="Palatino Linotype"/>
          <w:sz w:val="24"/>
          <w:szCs w:val="24"/>
        </w:rPr>
        <w:t xml:space="preserve">Some morphological type of galaxy show blueshift in </w:t>
      </w:r>
      <w:r w:rsidR="00B64545">
        <w:rPr>
          <w:rFonts w:ascii="Palatino Linotype" w:hAnsi="Palatino Linotype"/>
          <w:sz w:val="24"/>
          <w:szCs w:val="24"/>
        </w:rPr>
        <w:t>their</w:t>
      </w:r>
      <w:r>
        <w:rPr>
          <w:rFonts w:ascii="Palatino Linotype" w:hAnsi="Palatino Linotype"/>
          <w:sz w:val="24"/>
          <w:szCs w:val="24"/>
        </w:rPr>
        <w:t xml:space="preserve"> spectrum. Andromeda is one of </w:t>
      </w:r>
      <w:r w:rsidR="00B64545">
        <w:rPr>
          <w:rFonts w:ascii="Palatino Linotype" w:hAnsi="Palatino Linotype"/>
          <w:sz w:val="24"/>
          <w:szCs w:val="24"/>
        </w:rPr>
        <w:t>them</w:t>
      </w:r>
      <w:r>
        <w:rPr>
          <w:rFonts w:ascii="Palatino Linotype" w:hAnsi="Palatino Linotype"/>
          <w:sz w:val="24"/>
          <w:szCs w:val="24"/>
        </w:rPr>
        <w:t>.</w:t>
      </w:r>
    </w:p>
    <w:p w:rsidR="00D605EF" w:rsidRPr="0033101D" w:rsidRDefault="00206C3F" w:rsidP="00D605EF">
      <w:pPr>
        <w:pStyle w:val="ListParagraph"/>
        <w:numPr>
          <w:ilvl w:val="0"/>
          <w:numId w:val="13"/>
        </w:numPr>
        <w:spacing w:line="360" w:lineRule="auto"/>
        <w:jc w:val="both"/>
        <w:rPr>
          <w:rFonts w:ascii="Palatino Linotype" w:hAnsi="Palatino Linotype"/>
          <w:sz w:val="24"/>
          <w:szCs w:val="24"/>
        </w:rPr>
      </w:pPr>
      <w:r>
        <w:rPr>
          <w:rFonts w:ascii="Palatino Linotype" w:hAnsi="Palatino Linotype"/>
          <w:sz w:val="24"/>
          <w:szCs w:val="24"/>
        </w:rPr>
        <w:t>Giant spiral galaxy like Andromeda needs many corrections from its own stars motion. Employing this correction, it will be detected that Andromeda has redshift.</w:t>
      </w:r>
    </w:p>
    <w:p w:rsidR="00D605EF" w:rsidRPr="0033101D" w:rsidRDefault="00206C3F" w:rsidP="00D605EF">
      <w:pPr>
        <w:pStyle w:val="ListParagraph"/>
        <w:numPr>
          <w:ilvl w:val="0"/>
          <w:numId w:val="13"/>
        </w:numPr>
        <w:spacing w:line="360" w:lineRule="auto"/>
        <w:jc w:val="both"/>
        <w:rPr>
          <w:rFonts w:ascii="Palatino Linotype" w:hAnsi="Palatino Linotype"/>
          <w:sz w:val="24"/>
          <w:szCs w:val="24"/>
        </w:rPr>
      </w:pPr>
      <w:r>
        <w:rPr>
          <w:rFonts w:ascii="Palatino Linotype" w:hAnsi="Palatino Linotype"/>
          <w:sz w:val="24"/>
          <w:szCs w:val="24"/>
        </w:rPr>
        <w:t>Andromeda is too close to Milky Way, that the effect of universe expansion will not be observable, it will be dominated by its motion in space, approaching the Milky Way.</w:t>
      </w:r>
    </w:p>
    <w:p w:rsidR="00D605EF" w:rsidRPr="0033101D" w:rsidRDefault="00206C3F" w:rsidP="00D605EF">
      <w:pPr>
        <w:pStyle w:val="ListParagraph"/>
        <w:numPr>
          <w:ilvl w:val="0"/>
          <w:numId w:val="13"/>
        </w:numPr>
        <w:spacing w:line="360" w:lineRule="auto"/>
        <w:jc w:val="both"/>
        <w:rPr>
          <w:rFonts w:ascii="Palatino Linotype" w:hAnsi="Palatino Linotype"/>
          <w:sz w:val="24"/>
          <w:szCs w:val="24"/>
        </w:rPr>
      </w:pPr>
      <w:r>
        <w:rPr>
          <w:rFonts w:ascii="Palatino Linotype" w:eastAsiaTheme="minorEastAsia" w:hAnsi="Palatino Linotype"/>
          <w:sz w:val="24"/>
          <w:szCs w:val="24"/>
        </w:rPr>
        <w:t>Inacuracy of detector causes redshift detected as blueshift. Using more acurate devices will help to see redshift of Andromeda.</w:t>
      </w:r>
    </w:p>
    <w:p w:rsidR="00D605EF" w:rsidRPr="0033101D" w:rsidRDefault="00177EB6"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Stars are usually classified into </w:t>
      </w:r>
      <w:proofErr w:type="gramStart"/>
      <w:r>
        <w:rPr>
          <w:rFonts w:ascii="Palatino Linotype" w:hAnsi="Palatino Linotype"/>
          <w:sz w:val="24"/>
          <w:szCs w:val="24"/>
        </w:rPr>
        <w:t xml:space="preserve">Population </w:t>
      </w:r>
      <m:oMath>
        <w:proofErr w:type="gramEnd"/>
        <m:r>
          <w:rPr>
            <w:rFonts w:ascii="Cambria Math" w:hAnsi="Cambria Math"/>
            <w:sz w:val="24"/>
            <w:szCs w:val="24"/>
          </w:rPr>
          <m:t>I</m:t>
        </m:r>
      </m:oMath>
      <w:r>
        <w:rPr>
          <w:rFonts w:ascii="Palatino Linotype" w:eastAsiaTheme="minorEastAsia" w:hAnsi="Palatino Linotype"/>
          <w:sz w:val="24"/>
          <w:szCs w:val="24"/>
        </w:rPr>
        <w:t xml:space="preserve">, Population </w:t>
      </w:r>
      <m:oMath>
        <m:r>
          <w:rPr>
            <w:rFonts w:ascii="Cambria Math" w:eastAsiaTheme="minorEastAsia" w:hAnsi="Cambria Math"/>
            <w:sz w:val="24"/>
            <w:szCs w:val="24"/>
          </w:rPr>
          <m:t>II</m:t>
        </m:r>
      </m:oMath>
      <w:r>
        <w:rPr>
          <w:rFonts w:ascii="Palatino Linotype" w:eastAsiaTheme="minorEastAsia" w:hAnsi="Palatino Linotype"/>
          <w:sz w:val="24"/>
          <w:szCs w:val="24"/>
        </w:rPr>
        <w:t xml:space="preserve">, and Population </w:t>
      </w:r>
      <m:oMath>
        <m:r>
          <w:rPr>
            <w:rFonts w:ascii="Cambria Math" w:eastAsiaTheme="minorEastAsia" w:hAnsi="Cambria Math"/>
            <w:sz w:val="24"/>
            <w:szCs w:val="24"/>
          </w:rPr>
          <m:t>III</m:t>
        </m:r>
      </m:oMath>
      <w:r>
        <w:rPr>
          <w:rFonts w:ascii="Palatino Linotype" w:eastAsiaTheme="minorEastAsia" w:hAnsi="Palatino Linotype"/>
          <w:sz w:val="24"/>
          <w:szCs w:val="24"/>
        </w:rPr>
        <w:t xml:space="preserve"> (which are still </w:t>
      </w:r>
      <w:r w:rsidR="00346AFE">
        <w:rPr>
          <w:rFonts w:ascii="Palatino Linotype" w:eastAsiaTheme="minorEastAsia" w:hAnsi="Palatino Linotype"/>
          <w:sz w:val="24"/>
          <w:szCs w:val="24"/>
        </w:rPr>
        <w:t>being searched</w:t>
      </w:r>
      <w:r>
        <w:rPr>
          <w:rFonts w:ascii="Palatino Linotype" w:eastAsiaTheme="minorEastAsia" w:hAnsi="Palatino Linotype"/>
          <w:sz w:val="24"/>
          <w:szCs w:val="24"/>
        </w:rPr>
        <w:t>)</w:t>
      </w:r>
      <w:r w:rsidR="00CA1A84">
        <w:rPr>
          <w:rFonts w:ascii="Palatino Linotype" w:eastAsiaTheme="minorEastAsia" w:hAnsi="Palatino Linotype"/>
          <w:sz w:val="24"/>
          <w:szCs w:val="24"/>
        </w:rPr>
        <w:t>. Which statement is NOT correct</w:t>
      </w:r>
    </w:p>
    <w:p w:rsidR="00D605EF" w:rsidRPr="0033101D" w:rsidRDefault="00F140A0" w:rsidP="00D605EF">
      <w:pPr>
        <w:pStyle w:val="ListParagraph"/>
        <w:numPr>
          <w:ilvl w:val="0"/>
          <w:numId w:val="14"/>
        </w:numPr>
        <w:spacing w:line="360" w:lineRule="auto"/>
        <w:jc w:val="both"/>
        <w:rPr>
          <w:rFonts w:ascii="Palatino Linotype" w:hAnsi="Palatino Linotype"/>
          <w:sz w:val="24"/>
          <w:szCs w:val="24"/>
        </w:rPr>
      </w:pPr>
      <w:r>
        <w:rPr>
          <w:rFonts w:ascii="Palatino Linotype" w:hAnsi="Palatino Linotype"/>
          <w:sz w:val="24"/>
          <w:szCs w:val="24"/>
        </w:rPr>
        <w:t xml:space="preserve">Population </w:t>
      </w:r>
      <m:oMath>
        <m:r>
          <w:rPr>
            <w:rFonts w:ascii="Cambria Math" w:hAnsi="Cambria Math"/>
            <w:sz w:val="24"/>
            <w:szCs w:val="24"/>
          </w:rPr>
          <m:t>I</m:t>
        </m:r>
      </m:oMath>
      <w:r>
        <w:rPr>
          <w:rFonts w:ascii="Palatino Linotype" w:eastAsiaTheme="minorEastAsia" w:hAnsi="Palatino Linotype"/>
          <w:sz w:val="24"/>
          <w:szCs w:val="24"/>
        </w:rPr>
        <w:t xml:space="preserve"> stars have higher metal abundance than Population </w:t>
      </w:r>
      <m:oMath>
        <m:r>
          <w:rPr>
            <w:rFonts w:ascii="Cambria Math" w:eastAsiaTheme="minorEastAsia" w:hAnsi="Cambria Math"/>
            <w:sz w:val="24"/>
            <w:szCs w:val="24"/>
          </w:rPr>
          <m:t>II</m:t>
        </m:r>
      </m:oMath>
      <w:r>
        <w:rPr>
          <w:rFonts w:ascii="Palatino Linotype" w:eastAsiaTheme="minorEastAsia" w:hAnsi="Palatino Linotype"/>
          <w:sz w:val="24"/>
          <w:szCs w:val="24"/>
        </w:rPr>
        <w:t xml:space="preserve"> stars.</w:t>
      </w:r>
    </w:p>
    <w:p w:rsidR="00D605EF" w:rsidRPr="0033101D" w:rsidRDefault="00F140A0" w:rsidP="00D605EF">
      <w:pPr>
        <w:pStyle w:val="ListParagraph"/>
        <w:numPr>
          <w:ilvl w:val="0"/>
          <w:numId w:val="14"/>
        </w:numPr>
        <w:spacing w:line="360" w:lineRule="auto"/>
        <w:jc w:val="both"/>
        <w:rPr>
          <w:rFonts w:ascii="Palatino Linotype" w:hAnsi="Palatino Linotype"/>
          <w:sz w:val="24"/>
          <w:szCs w:val="24"/>
        </w:rPr>
      </w:pPr>
      <w:r>
        <w:rPr>
          <w:rFonts w:ascii="Palatino Linotype" w:hAnsi="Palatino Linotype"/>
          <w:sz w:val="24"/>
          <w:szCs w:val="24"/>
        </w:rPr>
        <w:lastRenderedPageBreak/>
        <w:t xml:space="preserve">Globular clusters </w:t>
      </w:r>
      <w:r w:rsidR="00967E16">
        <w:rPr>
          <w:rFonts w:ascii="Palatino Linotype" w:hAnsi="Palatino Linotype"/>
          <w:sz w:val="24"/>
          <w:szCs w:val="24"/>
        </w:rPr>
        <w:t>consist of</w:t>
      </w:r>
      <w:r>
        <w:rPr>
          <w:rFonts w:ascii="Palatino Linotype" w:hAnsi="Palatino Linotype"/>
          <w:sz w:val="24"/>
          <w:szCs w:val="24"/>
        </w:rPr>
        <w:t xml:space="preserve"> Population </w:t>
      </w:r>
      <m:oMath>
        <m:r>
          <w:rPr>
            <w:rFonts w:ascii="Cambria Math" w:hAnsi="Cambria Math"/>
            <w:sz w:val="24"/>
            <w:szCs w:val="24"/>
          </w:rPr>
          <m:t>II</m:t>
        </m:r>
      </m:oMath>
      <w:r>
        <w:rPr>
          <w:rFonts w:ascii="Palatino Linotype" w:eastAsiaTheme="minorEastAsia" w:hAnsi="Palatino Linotype"/>
          <w:sz w:val="24"/>
          <w:szCs w:val="24"/>
        </w:rPr>
        <w:t xml:space="preserve"> stars.</w:t>
      </w:r>
    </w:p>
    <w:p w:rsidR="00D605EF" w:rsidRPr="0033101D" w:rsidRDefault="00F140A0" w:rsidP="00D605EF">
      <w:pPr>
        <w:pStyle w:val="ListParagraph"/>
        <w:numPr>
          <w:ilvl w:val="0"/>
          <w:numId w:val="14"/>
        </w:numPr>
        <w:spacing w:line="360" w:lineRule="auto"/>
        <w:jc w:val="both"/>
        <w:rPr>
          <w:rFonts w:ascii="Palatino Linotype" w:hAnsi="Palatino Linotype"/>
          <w:sz w:val="24"/>
          <w:szCs w:val="24"/>
        </w:rPr>
      </w:pPr>
      <w:r>
        <w:rPr>
          <w:rFonts w:ascii="Palatino Linotype" w:hAnsi="Palatino Linotype"/>
          <w:sz w:val="24"/>
          <w:szCs w:val="24"/>
        </w:rPr>
        <w:t xml:space="preserve">Open clusters </w:t>
      </w:r>
      <w:r w:rsidR="00967E16">
        <w:rPr>
          <w:rFonts w:ascii="Palatino Linotype" w:hAnsi="Palatino Linotype"/>
          <w:sz w:val="24"/>
          <w:szCs w:val="24"/>
        </w:rPr>
        <w:t xml:space="preserve">consist of </w:t>
      </w:r>
      <w:r>
        <w:rPr>
          <w:rFonts w:ascii="Palatino Linotype" w:hAnsi="Palatino Linotype"/>
          <w:sz w:val="24"/>
          <w:szCs w:val="24"/>
        </w:rPr>
        <w:t xml:space="preserve">Population </w:t>
      </w:r>
      <m:oMath>
        <m:r>
          <w:rPr>
            <w:rFonts w:ascii="Cambria Math" w:hAnsi="Cambria Math"/>
            <w:sz w:val="24"/>
            <w:szCs w:val="24"/>
          </w:rPr>
          <m:t>I</m:t>
        </m:r>
      </m:oMath>
      <w:r>
        <w:rPr>
          <w:rFonts w:ascii="Palatino Linotype" w:eastAsiaTheme="minorEastAsia" w:hAnsi="Palatino Linotype"/>
          <w:sz w:val="24"/>
          <w:szCs w:val="24"/>
        </w:rPr>
        <w:t xml:space="preserve"> stars.</w:t>
      </w:r>
    </w:p>
    <w:p w:rsidR="00D605EF" w:rsidRPr="0033101D" w:rsidRDefault="00967E16" w:rsidP="00D605EF">
      <w:pPr>
        <w:pStyle w:val="ListParagraph"/>
        <w:numPr>
          <w:ilvl w:val="0"/>
          <w:numId w:val="14"/>
        </w:numPr>
        <w:spacing w:line="360" w:lineRule="auto"/>
        <w:jc w:val="both"/>
        <w:rPr>
          <w:rFonts w:ascii="Palatino Linotype" w:hAnsi="Palatino Linotype"/>
          <w:sz w:val="24"/>
          <w:szCs w:val="24"/>
        </w:rPr>
      </w:pPr>
      <w:r>
        <w:rPr>
          <w:rFonts w:ascii="Palatino Linotype" w:hAnsi="Palatino Linotype"/>
          <w:sz w:val="24"/>
          <w:szCs w:val="24"/>
        </w:rPr>
        <w:t xml:space="preserve">Spiral arms consist of Population </w:t>
      </w:r>
      <m:oMath>
        <m:r>
          <w:rPr>
            <w:rFonts w:ascii="Cambria Math" w:hAnsi="Cambria Math"/>
            <w:sz w:val="24"/>
            <w:szCs w:val="24"/>
          </w:rPr>
          <m:t>I</m:t>
        </m:r>
      </m:oMath>
      <w:r>
        <w:rPr>
          <w:rFonts w:ascii="Palatino Linotype" w:eastAsiaTheme="minorEastAsia" w:hAnsi="Palatino Linotype"/>
          <w:sz w:val="24"/>
          <w:szCs w:val="24"/>
        </w:rPr>
        <w:t xml:space="preserve"> stars.</w:t>
      </w:r>
    </w:p>
    <w:p w:rsidR="00D605EF" w:rsidRPr="0033101D" w:rsidRDefault="00967E16" w:rsidP="00D605EF">
      <w:pPr>
        <w:pStyle w:val="ListParagraph"/>
        <w:numPr>
          <w:ilvl w:val="0"/>
          <w:numId w:val="14"/>
        </w:numPr>
        <w:spacing w:line="360" w:lineRule="auto"/>
        <w:jc w:val="both"/>
        <w:rPr>
          <w:rFonts w:ascii="Palatino Linotype" w:hAnsi="Palatino Linotype"/>
          <w:sz w:val="24"/>
          <w:szCs w:val="24"/>
        </w:rPr>
      </w:pPr>
      <w:r>
        <w:rPr>
          <w:rFonts w:ascii="Palatino Linotype" w:eastAsiaTheme="minorEastAsia" w:hAnsi="Palatino Linotype"/>
          <w:sz w:val="24"/>
          <w:szCs w:val="24"/>
        </w:rPr>
        <w:t xml:space="preserve">Population </w:t>
      </w:r>
      <m:oMath>
        <m:r>
          <w:rPr>
            <w:rFonts w:ascii="Cambria Math" w:eastAsiaTheme="minorEastAsia" w:hAnsi="Cambria Math"/>
            <w:sz w:val="24"/>
            <w:szCs w:val="24"/>
          </w:rPr>
          <m:t>I</m:t>
        </m:r>
      </m:oMath>
      <w:r w:rsidR="004C0A8A">
        <w:rPr>
          <w:rFonts w:ascii="Palatino Linotype" w:eastAsiaTheme="minorEastAsia" w:hAnsi="Palatino Linotype"/>
          <w:sz w:val="24"/>
          <w:szCs w:val="24"/>
        </w:rPr>
        <w:t xml:space="preserve"> stars are older than Population </w:t>
      </w:r>
      <m:oMath>
        <m:r>
          <w:rPr>
            <w:rFonts w:ascii="Cambria Math" w:eastAsiaTheme="minorEastAsia" w:hAnsi="Cambria Math"/>
            <w:sz w:val="24"/>
            <w:szCs w:val="24"/>
          </w:rPr>
          <m:t>II</m:t>
        </m:r>
      </m:oMath>
      <w:r w:rsidR="004C0A8A">
        <w:rPr>
          <w:rFonts w:ascii="Palatino Linotype" w:eastAsiaTheme="minorEastAsia" w:hAnsi="Palatino Linotype"/>
          <w:sz w:val="24"/>
          <w:szCs w:val="24"/>
        </w:rPr>
        <w:t xml:space="preserve"> stars.</w:t>
      </w:r>
    </w:p>
    <w:p w:rsidR="00D605EF" w:rsidRPr="0033101D" w:rsidRDefault="00621317" w:rsidP="00D605EF">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Given nebulae: Planetary nebula, Dark nebula, Supernova remnant, </w:t>
      </w:r>
      <m:oMath>
        <m:r>
          <w:rPr>
            <w:rFonts w:ascii="Cambria Math" w:hAnsi="Cambria Math"/>
            <w:sz w:val="24"/>
            <w:szCs w:val="24"/>
          </w:rPr>
          <m:t>H II</m:t>
        </m:r>
      </m:oMath>
      <w:r>
        <w:rPr>
          <w:rFonts w:ascii="Palatino Linotype" w:eastAsiaTheme="minorEastAsia" w:hAnsi="Palatino Linotype"/>
          <w:sz w:val="24"/>
          <w:szCs w:val="24"/>
        </w:rPr>
        <w:t xml:space="preserve"> region, which objects </w:t>
      </w:r>
      <w:r w:rsidR="00D5346F">
        <w:rPr>
          <w:rFonts w:ascii="Palatino Linotype" w:eastAsiaTheme="minorEastAsia" w:hAnsi="Palatino Linotype"/>
          <w:sz w:val="24"/>
          <w:szCs w:val="24"/>
        </w:rPr>
        <w:t xml:space="preserve">represents </w:t>
      </w:r>
      <w:r>
        <w:rPr>
          <w:rFonts w:ascii="Palatino Linotype" w:eastAsiaTheme="minorEastAsia" w:hAnsi="Palatino Linotype"/>
          <w:sz w:val="24"/>
          <w:szCs w:val="24"/>
        </w:rPr>
        <w:t>the end of a death star</w:t>
      </w:r>
      <w:r w:rsidR="00D5346F">
        <w:rPr>
          <w:rFonts w:ascii="Palatino Linotype" w:eastAsiaTheme="minorEastAsia" w:hAnsi="Palatino Linotype"/>
          <w:sz w:val="24"/>
          <w:szCs w:val="24"/>
        </w:rPr>
        <w:t>?</w:t>
      </w:r>
    </w:p>
    <w:p w:rsidR="00D605EF" w:rsidRPr="0033101D" w:rsidRDefault="00621317" w:rsidP="00D605EF">
      <w:pPr>
        <w:pStyle w:val="ListParagraph"/>
        <w:numPr>
          <w:ilvl w:val="0"/>
          <w:numId w:val="15"/>
        </w:numPr>
        <w:spacing w:line="360" w:lineRule="auto"/>
        <w:jc w:val="both"/>
        <w:rPr>
          <w:rFonts w:ascii="Palatino Linotype" w:hAnsi="Palatino Linotype"/>
          <w:sz w:val="24"/>
          <w:szCs w:val="24"/>
        </w:rPr>
      </w:pPr>
      <w:r>
        <w:rPr>
          <w:rFonts w:ascii="Palatino Linotype" w:hAnsi="Palatino Linotype"/>
          <w:sz w:val="24"/>
          <w:szCs w:val="24"/>
        </w:rPr>
        <w:t>Planetary nebula and Supernova remnant</w:t>
      </w:r>
    </w:p>
    <w:p w:rsidR="00D605EF" w:rsidRPr="0033101D" w:rsidRDefault="00621317" w:rsidP="00D605EF">
      <w:pPr>
        <w:pStyle w:val="ListParagraph"/>
        <w:numPr>
          <w:ilvl w:val="0"/>
          <w:numId w:val="15"/>
        </w:numPr>
        <w:spacing w:line="360" w:lineRule="auto"/>
        <w:jc w:val="both"/>
        <w:rPr>
          <w:rFonts w:ascii="Palatino Linotype" w:hAnsi="Palatino Linotype"/>
          <w:sz w:val="24"/>
          <w:szCs w:val="24"/>
        </w:rPr>
      </w:pPr>
      <w:r>
        <w:rPr>
          <w:rFonts w:ascii="Palatino Linotype" w:hAnsi="Palatino Linotype"/>
          <w:sz w:val="24"/>
          <w:szCs w:val="24"/>
        </w:rPr>
        <w:t>Supernova remnant and Dark nebula</w:t>
      </w:r>
    </w:p>
    <w:p w:rsidR="00D605EF" w:rsidRPr="0033101D" w:rsidRDefault="00621317" w:rsidP="00D605EF">
      <w:pPr>
        <w:pStyle w:val="ListParagraph"/>
        <w:numPr>
          <w:ilvl w:val="0"/>
          <w:numId w:val="15"/>
        </w:numPr>
        <w:spacing w:line="360" w:lineRule="auto"/>
        <w:jc w:val="both"/>
        <w:rPr>
          <w:rFonts w:ascii="Palatino Linotype" w:hAnsi="Palatino Linotype"/>
          <w:sz w:val="24"/>
          <w:szCs w:val="24"/>
        </w:rPr>
      </w:pPr>
      <w:r>
        <w:rPr>
          <w:rFonts w:ascii="Palatino Linotype" w:hAnsi="Palatino Linotype"/>
          <w:sz w:val="24"/>
          <w:szCs w:val="24"/>
        </w:rPr>
        <w:t xml:space="preserve">Dark nebula and </w:t>
      </w:r>
      <m:oMath>
        <m:r>
          <w:rPr>
            <w:rFonts w:ascii="Cambria Math" w:hAnsi="Cambria Math"/>
            <w:sz w:val="24"/>
            <w:szCs w:val="24"/>
          </w:rPr>
          <m:t>H II</m:t>
        </m:r>
      </m:oMath>
      <w:r>
        <w:rPr>
          <w:rFonts w:ascii="Palatino Linotype" w:eastAsiaTheme="minorEastAsia" w:hAnsi="Palatino Linotype"/>
          <w:sz w:val="24"/>
          <w:szCs w:val="24"/>
        </w:rPr>
        <w:t xml:space="preserve"> region</w:t>
      </w:r>
    </w:p>
    <w:p w:rsidR="00D605EF" w:rsidRPr="00621317" w:rsidRDefault="00621317" w:rsidP="00D605EF">
      <w:pPr>
        <w:pStyle w:val="ListParagraph"/>
        <w:numPr>
          <w:ilvl w:val="0"/>
          <w:numId w:val="15"/>
        </w:numPr>
        <w:spacing w:line="360" w:lineRule="auto"/>
        <w:jc w:val="both"/>
        <w:rPr>
          <w:oMath/>
          <w:rFonts w:ascii="Cambria Math" w:hAnsi="Cambria Math"/>
          <w:sz w:val="24"/>
          <w:szCs w:val="24"/>
        </w:rPr>
      </w:pPr>
      <m:oMath>
        <m:r>
          <w:rPr>
            <w:rFonts w:ascii="Cambria Math" w:hAnsi="Cambria Math"/>
            <w:sz w:val="24"/>
            <w:szCs w:val="24"/>
          </w:rPr>
          <m:t>H II</m:t>
        </m:r>
      </m:oMath>
      <w:r>
        <w:rPr>
          <w:rFonts w:ascii="Palatino Linotype" w:eastAsiaTheme="minorEastAsia" w:hAnsi="Palatino Linotype"/>
          <w:sz w:val="24"/>
          <w:szCs w:val="24"/>
        </w:rPr>
        <w:t xml:space="preserve"> region and Planetary nebula</w:t>
      </w:r>
    </w:p>
    <w:p w:rsidR="00D605EF" w:rsidRPr="0033101D" w:rsidRDefault="00621317" w:rsidP="00D605EF">
      <w:pPr>
        <w:pStyle w:val="ListParagraph"/>
        <w:numPr>
          <w:ilvl w:val="0"/>
          <w:numId w:val="15"/>
        </w:numPr>
        <w:spacing w:line="360" w:lineRule="auto"/>
        <w:jc w:val="both"/>
        <w:rPr>
          <w:rFonts w:ascii="Palatino Linotype" w:hAnsi="Palatino Linotype"/>
          <w:sz w:val="24"/>
          <w:szCs w:val="24"/>
        </w:rPr>
      </w:pPr>
      <w:r>
        <w:rPr>
          <w:rFonts w:ascii="Palatino Linotype" w:hAnsi="Palatino Linotype"/>
          <w:sz w:val="24"/>
          <w:szCs w:val="24"/>
        </w:rPr>
        <w:t xml:space="preserve">Planetary nebula, Dark nebula, Supernova remnant, </w:t>
      </w:r>
      <m:oMath>
        <m:r>
          <w:rPr>
            <w:rFonts w:ascii="Cambria Math" w:hAnsi="Cambria Math"/>
            <w:sz w:val="24"/>
            <w:szCs w:val="24"/>
          </w:rPr>
          <m:t>H II</m:t>
        </m:r>
      </m:oMath>
      <w:r>
        <w:rPr>
          <w:rFonts w:ascii="Palatino Linotype" w:eastAsiaTheme="minorEastAsia" w:hAnsi="Palatino Linotype"/>
          <w:sz w:val="24"/>
          <w:szCs w:val="24"/>
        </w:rPr>
        <w:t xml:space="preserve"> region</w:t>
      </w:r>
    </w:p>
    <w:p w:rsidR="00D605EF" w:rsidRPr="002F3F8F" w:rsidRDefault="002F3F8F" w:rsidP="00D605EF">
      <w:pPr>
        <w:pStyle w:val="ListParagraph"/>
        <w:numPr>
          <w:ilvl w:val="0"/>
          <w:numId w:val="1"/>
        </w:numPr>
        <w:spacing w:line="360" w:lineRule="auto"/>
        <w:jc w:val="both"/>
        <w:rPr>
          <w:rFonts w:ascii="Palatino Linotype" w:hAnsi="Palatino Linotype"/>
          <w:sz w:val="24"/>
          <w:szCs w:val="24"/>
        </w:rPr>
      </w:pPr>
      <w:r w:rsidRPr="002F3F8F">
        <w:rPr>
          <w:rFonts w:ascii="Palatino Linotype" w:hAnsi="Palatino Linotype"/>
          <w:sz w:val="24"/>
          <w:szCs w:val="24"/>
        </w:rPr>
        <w:t>Observing Galactic center is quite difficult because the existence of interstellar dusts. Therefore, we need to observe Galactic center in … wavelength.</w:t>
      </w:r>
    </w:p>
    <w:p w:rsidR="00D605EF" w:rsidRPr="0033101D" w:rsidRDefault="006E5364" w:rsidP="00D605EF">
      <w:pPr>
        <w:pStyle w:val="ListParagraph"/>
        <w:numPr>
          <w:ilvl w:val="0"/>
          <w:numId w:val="16"/>
        </w:numPr>
        <w:spacing w:line="360" w:lineRule="auto"/>
        <w:jc w:val="both"/>
        <w:rPr>
          <w:rFonts w:ascii="Palatino Linotype" w:hAnsi="Palatino Linotype"/>
          <w:sz w:val="24"/>
          <w:szCs w:val="24"/>
        </w:rPr>
      </w:pPr>
      <w:r>
        <w:rPr>
          <w:rFonts w:ascii="Palatino Linotype" w:hAnsi="Palatino Linotype"/>
          <w:sz w:val="24"/>
          <w:szCs w:val="24"/>
        </w:rPr>
        <w:t>Visible light, ultraviolet, X-ray</w:t>
      </w:r>
    </w:p>
    <w:p w:rsidR="00D605EF" w:rsidRPr="0033101D" w:rsidRDefault="006E5364" w:rsidP="00D605EF">
      <w:pPr>
        <w:pStyle w:val="ListParagraph"/>
        <w:numPr>
          <w:ilvl w:val="0"/>
          <w:numId w:val="16"/>
        </w:numPr>
        <w:spacing w:line="360" w:lineRule="auto"/>
        <w:jc w:val="both"/>
        <w:rPr>
          <w:rFonts w:ascii="Palatino Linotype" w:hAnsi="Palatino Linotype"/>
          <w:sz w:val="24"/>
          <w:szCs w:val="24"/>
        </w:rPr>
      </w:pPr>
      <w:r>
        <w:rPr>
          <w:rFonts w:ascii="Palatino Linotype" w:hAnsi="Palatino Linotype"/>
          <w:sz w:val="24"/>
          <w:szCs w:val="24"/>
        </w:rPr>
        <w:t>Gamma ray, X-ray, infrared, and radio</w:t>
      </w:r>
    </w:p>
    <w:p w:rsidR="00D605EF" w:rsidRPr="0033101D" w:rsidRDefault="006E5364" w:rsidP="00D605EF">
      <w:pPr>
        <w:pStyle w:val="ListParagraph"/>
        <w:numPr>
          <w:ilvl w:val="0"/>
          <w:numId w:val="16"/>
        </w:numPr>
        <w:spacing w:line="360" w:lineRule="auto"/>
        <w:jc w:val="both"/>
        <w:rPr>
          <w:rFonts w:ascii="Palatino Linotype" w:hAnsi="Palatino Linotype"/>
          <w:sz w:val="24"/>
          <w:szCs w:val="24"/>
        </w:rPr>
      </w:pPr>
      <w:r>
        <w:rPr>
          <w:rFonts w:ascii="Palatino Linotype" w:hAnsi="Palatino Linotype"/>
          <w:sz w:val="24"/>
          <w:szCs w:val="24"/>
        </w:rPr>
        <w:t>Ultraviolet, X-ray, and gamma ray</w:t>
      </w:r>
    </w:p>
    <w:p w:rsidR="00D605EF" w:rsidRPr="0033101D" w:rsidRDefault="00B35E74" w:rsidP="00D605EF">
      <w:pPr>
        <w:pStyle w:val="ListParagraph"/>
        <w:numPr>
          <w:ilvl w:val="0"/>
          <w:numId w:val="16"/>
        </w:numPr>
        <w:spacing w:line="360" w:lineRule="auto"/>
        <w:jc w:val="both"/>
        <w:rPr>
          <w:rFonts w:ascii="Palatino Linotype" w:hAnsi="Palatino Linotype"/>
          <w:sz w:val="24"/>
          <w:szCs w:val="24"/>
        </w:rPr>
      </w:pPr>
      <w:r>
        <w:rPr>
          <w:rFonts w:ascii="Palatino Linotype" w:hAnsi="Palatino Linotype"/>
          <w:sz w:val="24"/>
          <w:szCs w:val="24"/>
        </w:rPr>
        <w:t>Visible light, radio, and gamma ray</w:t>
      </w:r>
    </w:p>
    <w:p w:rsidR="00D605EF" w:rsidRDefault="00DA248C" w:rsidP="00D605EF">
      <w:pPr>
        <w:pStyle w:val="ListParagraph"/>
        <w:numPr>
          <w:ilvl w:val="0"/>
          <w:numId w:val="16"/>
        </w:numPr>
        <w:spacing w:line="360" w:lineRule="auto"/>
        <w:jc w:val="both"/>
        <w:rPr>
          <w:rFonts w:ascii="Palatino Linotype" w:hAnsi="Palatino Linotype"/>
          <w:sz w:val="24"/>
          <w:szCs w:val="24"/>
        </w:rPr>
      </w:pPr>
      <w:r>
        <w:rPr>
          <w:rFonts w:ascii="Palatino Linotype" w:hAnsi="Palatino Linotype"/>
          <w:sz w:val="24"/>
          <w:szCs w:val="24"/>
        </w:rPr>
        <w:t>Infared, ultraviolet, and X-ray</w:t>
      </w:r>
    </w:p>
    <w:p w:rsidR="000A2F50" w:rsidRDefault="000A2F50" w:rsidP="000A2F50">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Star occultation by a planet is useful to determine ….</w:t>
      </w:r>
    </w:p>
    <w:p w:rsidR="000A2F50" w:rsidRDefault="000A2F50" w:rsidP="000A2F50">
      <w:pPr>
        <w:pStyle w:val="ListParagraph"/>
        <w:numPr>
          <w:ilvl w:val="0"/>
          <w:numId w:val="22"/>
        </w:numPr>
        <w:spacing w:line="360" w:lineRule="auto"/>
        <w:jc w:val="both"/>
        <w:rPr>
          <w:rFonts w:ascii="Palatino Linotype" w:hAnsi="Palatino Linotype"/>
          <w:sz w:val="24"/>
          <w:szCs w:val="24"/>
        </w:rPr>
      </w:pPr>
      <w:r>
        <w:rPr>
          <w:rFonts w:ascii="Palatino Linotype" w:hAnsi="Palatino Linotype"/>
          <w:sz w:val="24"/>
          <w:szCs w:val="24"/>
        </w:rPr>
        <w:t>planet temperature</w:t>
      </w:r>
    </w:p>
    <w:p w:rsidR="000A2F50" w:rsidRDefault="000A2F50" w:rsidP="000A2F50">
      <w:pPr>
        <w:pStyle w:val="ListParagraph"/>
        <w:numPr>
          <w:ilvl w:val="0"/>
          <w:numId w:val="22"/>
        </w:numPr>
        <w:spacing w:line="360" w:lineRule="auto"/>
        <w:jc w:val="both"/>
        <w:rPr>
          <w:rFonts w:ascii="Palatino Linotype" w:hAnsi="Palatino Linotype"/>
          <w:sz w:val="24"/>
          <w:szCs w:val="24"/>
        </w:rPr>
      </w:pPr>
      <w:r>
        <w:rPr>
          <w:rFonts w:ascii="Palatino Linotype" w:hAnsi="Palatino Linotype"/>
          <w:sz w:val="24"/>
          <w:szCs w:val="24"/>
        </w:rPr>
        <w:t>density of planet ring</w:t>
      </w:r>
    </w:p>
    <w:p w:rsidR="000A2F50" w:rsidRDefault="000A2F50" w:rsidP="000A2F50">
      <w:pPr>
        <w:pStyle w:val="ListParagraph"/>
        <w:numPr>
          <w:ilvl w:val="0"/>
          <w:numId w:val="22"/>
        </w:numPr>
        <w:spacing w:line="360" w:lineRule="auto"/>
        <w:jc w:val="both"/>
        <w:rPr>
          <w:rFonts w:ascii="Palatino Linotype" w:hAnsi="Palatino Linotype"/>
          <w:sz w:val="24"/>
          <w:szCs w:val="24"/>
        </w:rPr>
      </w:pPr>
      <w:r>
        <w:rPr>
          <w:rFonts w:ascii="Palatino Linotype" w:hAnsi="Palatino Linotype"/>
          <w:sz w:val="24"/>
          <w:szCs w:val="24"/>
        </w:rPr>
        <w:t>matter which forms a planet</w:t>
      </w:r>
    </w:p>
    <w:p w:rsidR="000A2F50" w:rsidRDefault="000A2F50" w:rsidP="000A2F50">
      <w:pPr>
        <w:pStyle w:val="ListParagraph"/>
        <w:numPr>
          <w:ilvl w:val="0"/>
          <w:numId w:val="22"/>
        </w:numPr>
        <w:spacing w:line="360" w:lineRule="auto"/>
        <w:jc w:val="both"/>
        <w:rPr>
          <w:rFonts w:ascii="Palatino Linotype" w:hAnsi="Palatino Linotype"/>
          <w:sz w:val="24"/>
          <w:szCs w:val="24"/>
        </w:rPr>
      </w:pPr>
      <w:r>
        <w:rPr>
          <w:rFonts w:ascii="Palatino Linotype" w:hAnsi="Palatino Linotype"/>
          <w:sz w:val="24"/>
          <w:szCs w:val="24"/>
        </w:rPr>
        <w:t>planet mass</w:t>
      </w:r>
    </w:p>
    <w:p w:rsidR="000A2F50" w:rsidRDefault="000A2F50" w:rsidP="000A2F50">
      <w:pPr>
        <w:pStyle w:val="ListParagraph"/>
        <w:numPr>
          <w:ilvl w:val="0"/>
          <w:numId w:val="22"/>
        </w:numPr>
        <w:spacing w:line="360" w:lineRule="auto"/>
        <w:jc w:val="both"/>
        <w:rPr>
          <w:rFonts w:ascii="Palatino Linotype" w:hAnsi="Palatino Linotype"/>
          <w:sz w:val="24"/>
          <w:szCs w:val="24"/>
        </w:rPr>
      </w:pPr>
      <w:r>
        <w:rPr>
          <w:rFonts w:ascii="Palatino Linotype" w:hAnsi="Palatino Linotype"/>
          <w:sz w:val="24"/>
          <w:szCs w:val="24"/>
        </w:rPr>
        <w:t>planet rotation</w:t>
      </w:r>
    </w:p>
    <w:p w:rsidR="002227C8" w:rsidRPr="002227C8" w:rsidRDefault="002227C8" w:rsidP="002227C8">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A comet with </w:t>
      </w:r>
      <m:oMath>
        <m:r>
          <w:rPr>
            <w:rFonts w:ascii="Cambria Math" w:hAnsi="Cambria Math"/>
            <w:sz w:val="24"/>
            <w:szCs w:val="24"/>
          </w:rPr>
          <m:t>1,500,000 km</m:t>
        </m:r>
      </m:oMath>
      <w:r>
        <w:rPr>
          <w:rFonts w:ascii="Palatino Linotype" w:eastAsiaTheme="minorEastAsia" w:hAnsi="Palatino Linotype"/>
          <w:sz w:val="24"/>
          <w:szCs w:val="24"/>
        </w:rPr>
        <w:t xml:space="preserve"> of diameter </w:t>
      </w:r>
      <w:r>
        <w:rPr>
          <w:rFonts w:ascii="Palatino Linotype" w:hAnsi="Palatino Linotype"/>
          <w:sz w:val="24"/>
          <w:szCs w:val="24"/>
        </w:rPr>
        <w:t xml:space="preserve">located at </w:t>
      </w:r>
      <m:oMath>
        <m:r>
          <w:rPr>
            <w:rFonts w:ascii="Cambria Math" w:hAnsi="Cambria Math"/>
            <w:sz w:val="24"/>
            <w:szCs w:val="24"/>
          </w:rPr>
          <m:t>0.9 AU</m:t>
        </m:r>
      </m:oMath>
      <w:r>
        <w:rPr>
          <w:rFonts w:ascii="Palatino Linotype" w:eastAsiaTheme="minorEastAsia" w:hAnsi="Palatino Linotype"/>
          <w:sz w:val="24"/>
          <w:szCs w:val="24"/>
        </w:rPr>
        <w:t xml:space="preserve"> away from Earth will appear in a size of ….</w:t>
      </w:r>
    </w:p>
    <w:p w:rsidR="002227C8" w:rsidRPr="002227C8" w:rsidRDefault="002227C8" w:rsidP="002227C8">
      <w:pPr>
        <w:pStyle w:val="ListParagraph"/>
        <w:numPr>
          <w:ilvl w:val="0"/>
          <w:numId w:val="23"/>
        </w:numPr>
        <w:spacing w:line="360" w:lineRule="auto"/>
        <w:jc w:val="both"/>
        <w:rPr>
          <w:rFonts w:ascii="Palatino Linotype" w:hAnsi="Palatino Linotype"/>
          <w:sz w:val="24"/>
          <w:szCs w:val="24"/>
        </w:rPr>
      </w:pPr>
      <m:oMath>
        <m:r>
          <w:rPr>
            <w:rFonts w:ascii="Cambria Math" w:hAnsi="Cambria Math"/>
            <w:sz w:val="24"/>
            <w:szCs w:val="24"/>
          </w:rPr>
          <m:t>3"</m:t>
        </m:r>
      </m:oMath>
    </w:p>
    <w:p w:rsidR="002227C8" w:rsidRPr="002227C8" w:rsidRDefault="002227C8" w:rsidP="002227C8">
      <w:pPr>
        <w:pStyle w:val="ListParagraph"/>
        <w:numPr>
          <w:ilvl w:val="0"/>
          <w:numId w:val="23"/>
        </w:numPr>
        <w:spacing w:line="360" w:lineRule="auto"/>
        <w:jc w:val="both"/>
        <w:rPr>
          <w:rFonts w:ascii="Palatino Linotype" w:hAnsi="Palatino Linotype"/>
          <w:sz w:val="24"/>
          <w:szCs w:val="24"/>
        </w:rPr>
      </w:pPr>
      <m:oMath>
        <m:r>
          <w:rPr>
            <w:rFonts w:ascii="Cambria Math" w:hAnsi="Cambria Math"/>
            <w:sz w:val="24"/>
            <w:szCs w:val="24"/>
          </w:rPr>
          <w:lastRenderedPageBreak/>
          <m:t>6"</m:t>
        </m:r>
      </m:oMath>
    </w:p>
    <w:p w:rsidR="002227C8" w:rsidRPr="002227C8" w:rsidRDefault="002227C8" w:rsidP="002227C8">
      <w:pPr>
        <w:pStyle w:val="ListParagraph"/>
        <w:numPr>
          <w:ilvl w:val="0"/>
          <w:numId w:val="23"/>
        </w:numPr>
        <w:spacing w:line="360" w:lineRule="auto"/>
        <w:jc w:val="both"/>
        <w:rPr>
          <w:rFonts w:ascii="Palatino Linotype" w:hAnsi="Palatino Linotype"/>
          <w:sz w:val="24"/>
          <w:szCs w:val="24"/>
        </w:rPr>
      </w:pPr>
      <m:oMath>
        <m:r>
          <w:rPr>
            <w:rFonts w:ascii="Cambria Math" w:hAnsi="Cambria Math"/>
            <w:sz w:val="24"/>
            <w:szCs w:val="24"/>
          </w:rPr>
          <m:t>36"</m:t>
        </m:r>
      </m:oMath>
    </w:p>
    <w:p w:rsidR="002227C8" w:rsidRPr="002227C8" w:rsidRDefault="002227C8" w:rsidP="002227C8">
      <w:pPr>
        <w:pStyle w:val="ListParagraph"/>
        <w:numPr>
          <w:ilvl w:val="0"/>
          <w:numId w:val="23"/>
        </w:numPr>
        <w:spacing w:line="360" w:lineRule="auto"/>
        <w:jc w:val="both"/>
        <w:rPr>
          <w:rFonts w:ascii="Palatino Linotype" w:hAnsi="Palatino Linotype"/>
          <w:sz w:val="24"/>
          <w:szCs w:val="24"/>
        </w:rPr>
      </w:pPr>
      <m:oMath>
        <m:r>
          <w:rPr>
            <w:rFonts w:ascii="Cambria Math" w:hAnsi="Cambria Math"/>
            <w:sz w:val="24"/>
            <w:szCs w:val="24"/>
          </w:rPr>
          <m:t>3'</m:t>
        </m:r>
      </m:oMath>
    </w:p>
    <w:p w:rsidR="002227C8" w:rsidRPr="002227C8" w:rsidRDefault="002227C8" w:rsidP="002227C8">
      <w:pPr>
        <w:pStyle w:val="ListParagraph"/>
        <w:numPr>
          <w:ilvl w:val="0"/>
          <w:numId w:val="23"/>
        </w:numPr>
        <w:spacing w:line="360" w:lineRule="auto"/>
        <w:jc w:val="both"/>
        <w:rPr>
          <w:rFonts w:ascii="Palatino Linotype" w:hAnsi="Palatino Linotype"/>
          <w:sz w:val="24"/>
          <w:szCs w:val="24"/>
        </w:rPr>
      </w:pPr>
      <m:oMath>
        <m:r>
          <w:rPr>
            <w:rFonts w:ascii="Cambria Math" w:hAnsi="Cambria Math"/>
            <w:sz w:val="24"/>
            <w:szCs w:val="24"/>
          </w:rPr>
          <m:t>6'</m:t>
        </m:r>
      </m:oMath>
    </w:p>
    <w:p w:rsidR="002227C8" w:rsidRDefault="002227C8" w:rsidP="002227C8">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How are stellar clusters distributed in space?</w:t>
      </w:r>
    </w:p>
    <w:p w:rsidR="00A540AE" w:rsidRDefault="00187C42" w:rsidP="00187C42">
      <w:pPr>
        <w:pStyle w:val="ListParagraph"/>
        <w:numPr>
          <w:ilvl w:val="0"/>
          <w:numId w:val="25"/>
        </w:numPr>
        <w:spacing w:line="360" w:lineRule="auto"/>
        <w:ind w:left="1080"/>
        <w:jc w:val="both"/>
        <w:rPr>
          <w:rFonts w:ascii="Palatino Linotype" w:hAnsi="Palatino Linotype"/>
          <w:sz w:val="24"/>
          <w:szCs w:val="24"/>
        </w:rPr>
      </w:pPr>
      <w:r>
        <w:rPr>
          <w:rFonts w:ascii="Palatino Linotype" w:hAnsi="Palatino Linotype"/>
          <w:sz w:val="24"/>
          <w:szCs w:val="24"/>
        </w:rPr>
        <w:t>Open clusters are spread along the Milky Way, with high stellar number density</w:t>
      </w:r>
      <w:r w:rsidR="00AC2895">
        <w:rPr>
          <w:rFonts w:ascii="Palatino Linotype" w:hAnsi="Palatino Linotype"/>
          <w:sz w:val="24"/>
          <w:szCs w:val="24"/>
        </w:rPr>
        <w:t>.</w:t>
      </w:r>
    </w:p>
    <w:p w:rsidR="00187C42" w:rsidRDefault="00AC2895" w:rsidP="00187C42">
      <w:pPr>
        <w:pStyle w:val="ListParagraph"/>
        <w:numPr>
          <w:ilvl w:val="0"/>
          <w:numId w:val="25"/>
        </w:numPr>
        <w:spacing w:line="360" w:lineRule="auto"/>
        <w:ind w:left="1080"/>
        <w:jc w:val="both"/>
        <w:rPr>
          <w:rFonts w:ascii="Palatino Linotype" w:hAnsi="Palatino Linotype"/>
          <w:sz w:val="24"/>
          <w:szCs w:val="24"/>
        </w:rPr>
      </w:pPr>
      <w:r>
        <w:rPr>
          <w:rFonts w:ascii="Palatino Linotype" w:hAnsi="Palatino Linotype"/>
          <w:sz w:val="24"/>
          <w:szCs w:val="24"/>
        </w:rPr>
        <w:t>Globular clusters are spread along the Milky Way, with hight stellar number density.</w:t>
      </w:r>
    </w:p>
    <w:p w:rsidR="00AC2895" w:rsidRDefault="00AC2895" w:rsidP="00187C42">
      <w:pPr>
        <w:pStyle w:val="ListParagraph"/>
        <w:numPr>
          <w:ilvl w:val="0"/>
          <w:numId w:val="25"/>
        </w:numPr>
        <w:spacing w:line="360" w:lineRule="auto"/>
        <w:ind w:left="1080"/>
        <w:jc w:val="both"/>
        <w:rPr>
          <w:rFonts w:ascii="Palatino Linotype" w:hAnsi="Palatino Linotype"/>
          <w:sz w:val="24"/>
          <w:szCs w:val="24"/>
        </w:rPr>
      </w:pPr>
      <w:r>
        <w:rPr>
          <w:rFonts w:ascii="Palatino Linotype" w:hAnsi="Palatino Linotype"/>
          <w:sz w:val="24"/>
          <w:szCs w:val="24"/>
        </w:rPr>
        <w:t>Half of globular clusters in our Galaxy lie near Sagitarius constellation.</w:t>
      </w:r>
    </w:p>
    <w:p w:rsidR="00AC2895" w:rsidRDefault="00AC2895" w:rsidP="00187C42">
      <w:pPr>
        <w:pStyle w:val="ListParagraph"/>
        <w:numPr>
          <w:ilvl w:val="0"/>
          <w:numId w:val="25"/>
        </w:numPr>
        <w:spacing w:line="360" w:lineRule="auto"/>
        <w:ind w:left="1080"/>
        <w:jc w:val="both"/>
        <w:rPr>
          <w:rFonts w:ascii="Palatino Linotype" w:hAnsi="Palatino Linotype"/>
          <w:sz w:val="24"/>
          <w:szCs w:val="24"/>
        </w:rPr>
      </w:pPr>
      <w:r>
        <w:rPr>
          <w:rFonts w:ascii="Palatino Linotype" w:hAnsi="Palatino Linotype"/>
          <w:sz w:val="24"/>
          <w:szCs w:val="24"/>
        </w:rPr>
        <w:t>Half of open clusters in our Galaxy lie near Sagi</w:t>
      </w:r>
      <w:r w:rsidR="00EF01CC">
        <w:rPr>
          <w:rFonts w:ascii="Palatino Linotype" w:hAnsi="Palatino Linotype"/>
          <w:sz w:val="24"/>
          <w:szCs w:val="24"/>
        </w:rPr>
        <w:t>t</w:t>
      </w:r>
      <w:r>
        <w:rPr>
          <w:rFonts w:ascii="Palatino Linotype" w:hAnsi="Palatino Linotype"/>
          <w:sz w:val="24"/>
          <w:szCs w:val="24"/>
        </w:rPr>
        <w:t>tarius constellation.</w:t>
      </w:r>
    </w:p>
    <w:p w:rsidR="00A540AE" w:rsidRDefault="00A540AE" w:rsidP="00A540AE">
      <w:pPr>
        <w:pStyle w:val="ListParagraph"/>
        <w:numPr>
          <w:ilvl w:val="0"/>
          <w:numId w:val="24"/>
        </w:numPr>
        <w:spacing w:line="360" w:lineRule="auto"/>
        <w:jc w:val="both"/>
        <w:rPr>
          <w:rFonts w:ascii="Palatino Linotype" w:hAnsi="Palatino Linotype"/>
          <w:sz w:val="24"/>
          <w:szCs w:val="24"/>
        </w:rPr>
      </w:pPr>
      <w:r>
        <w:rPr>
          <w:rFonts w:ascii="Palatino Linotype" w:hAnsi="Palatino Linotype"/>
          <w:sz w:val="24"/>
          <w:szCs w:val="24"/>
        </w:rPr>
        <w:t>1, 2, 3</w:t>
      </w:r>
    </w:p>
    <w:p w:rsidR="00A540AE" w:rsidRDefault="00A540AE" w:rsidP="00A540AE">
      <w:pPr>
        <w:pStyle w:val="ListParagraph"/>
        <w:numPr>
          <w:ilvl w:val="0"/>
          <w:numId w:val="24"/>
        </w:numPr>
        <w:spacing w:line="360" w:lineRule="auto"/>
        <w:jc w:val="both"/>
        <w:rPr>
          <w:rFonts w:ascii="Palatino Linotype" w:hAnsi="Palatino Linotype"/>
          <w:sz w:val="24"/>
          <w:szCs w:val="24"/>
        </w:rPr>
      </w:pPr>
      <w:r>
        <w:rPr>
          <w:rFonts w:ascii="Palatino Linotype" w:hAnsi="Palatino Linotype"/>
          <w:sz w:val="24"/>
          <w:szCs w:val="24"/>
        </w:rPr>
        <w:t>1, 3</w:t>
      </w:r>
    </w:p>
    <w:p w:rsidR="00A540AE" w:rsidRDefault="00A540AE" w:rsidP="00A540AE">
      <w:pPr>
        <w:pStyle w:val="ListParagraph"/>
        <w:numPr>
          <w:ilvl w:val="0"/>
          <w:numId w:val="24"/>
        </w:numPr>
        <w:spacing w:line="360" w:lineRule="auto"/>
        <w:jc w:val="both"/>
        <w:rPr>
          <w:rFonts w:ascii="Palatino Linotype" w:hAnsi="Palatino Linotype"/>
          <w:sz w:val="24"/>
          <w:szCs w:val="24"/>
        </w:rPr>
      </w:pPr>
      <w:r>
        <w:rPr>
          <w:rFonts w:ascii="Palatino Linotype" w:hAnsi="Palatino Linotype"/>
          <w:sz w:val="24"/>
          <w:szCs w:val="24"/>
        </w:rPr>
        <w:t>2, 4</w:t>
      </w:r>
    </w:p>
    <w:p w:rsidR="00A540AE" w:rsidRDefault="00A540AE" w:rsidP="00A540AE">
      <w:pPr>
        <w:pStyle w:val="ListParagraph"/>
        <w:numPr>
          <w:ilvl w:val="0"/>
          <w:numId w:val="24"/>
        </w:numPr>
        <w:spacing w:line="360" w:lineRule="auto"/>
        <w:jc w:val="both"/>
        <w:rPr>
          <w:rFonts w:ascii="Palatino Linotype" w:hAnsi="Palatino Linotype"/>
          <w:sz w:val="24"/>
          <w:szCs w:val="24"/>
        </w:rPr>
      </w:pPr>
      <w:r>
        <w:rPr>
          <w:rFonts w:ascii="Palatino Linotype" w:hAnsi="Palatino Linotype"/>
          <w:sz w:val="24"/>
          <w:szCs w:val="24"/>
        </w:rPr>
        <w:t>4</w:t>
      </w:r>
    </w:p>
    <w:p w:rsidR="00A540AE" w:rsidRDefault="00A540AE" w:rsidP="00A540AE">
      <w:pPr>
        <w:pStyle w:val="ListParagraph"/>
        <w:numPr>
          <w:ilvl w:val="0"/>
          <w:numId w:val="24"/>
        </w:numPr>
        <w:spacing w:line="360" w:lineRule="auto"/>
        <w:jc w:val="both"/>
        <w:rPr>
          <w:rFonts w:ascii="Palatino Linotype" w:hAnsi="Palatino Linotype"/>
          <w:sz w:val="24"/>
          <w:szCs w:val="24"/>
        </w:rPr>
      </w:pPr>
      <w:r>
        <w:rPr>
          <w:rFonts w:ascii="Palatino Linotype" w:hAnsi="Palatino Linotype"/>
          <w:sz w:val="24"/>
          <w:szCs w:val="24"/>
        </w:rPr>
        <w:t>All of the above are correct</w:t>
      </w:r>
    </w:p>
    <w:p w:rsidR="002227C8" w:rsidRDefault="002227C8" w:rsidP="002227C8">
      <w:pPr>
        <w:pStyle w:val="ListParagraph"/>
        <w:numPr>
          <w:ilvl w:val="0"/>
          <w:numId w:val="1"/>
        </w:numPr>
        <w:spacing w:line="360" w:lineRule="auto"/>
        <w:jc w:val="both"/>
        <w:rPr>
          <w:rFonts w:ascii="Palatino Linotype" w:hAnsi="Palatino Linotype"/>
          <w:sz w:val="24"/>
          <w:szCs w:val="24"/>
        </w:rPr>
      </w:pPr>
      <w:r>
        <w:rPr>
          <w:rFonts w:ascii="Palatino Linotype" w:hAnsi="Palatino Linotype"/>
          <w:sz w:val="24"/>
          <w:szCs w:val="24"/>
        </w:rPr>
        <w:t>Which statement is NOT correct</w:t>
      </w:r>
    </w:p>
    <w:p w:rsidR="001A232F" w:rsidRDefault="001A232F" w:rsidP="001A232F">
      <w:pPr>
        <w:pStyle w:val="ListParagraph"/>
        <w:numPr>
          <w:ilvl w:val="0"/>
          <w:numId w:val="26"/>
        </w:numPr>
        <w:spacing w:line="360" w:lineRule="auto"/>
        <w:jc w:val="both"/>
        <w:rPr>
          <w:rFonts w:ascii="Palatino Linotype" w:hAnsi="Palatino Linotype"/>
          <w:sz w:val="24"/>
          <w:szCs w:val="24"/>
        </w:rPr>
      </w:pPr>
      <w:r>
        <w:rPr>
          <w:rFonts w:ascii="Palatino Linotype" w:hAnsi="Palatino Linotype"/>
          <w:sz w:val="24"/>
          <w:szCs w:val="24"/>
        </w:rPr>
        <w:t>Redshift of galaxies indicate that the universe is expanding.</w:t>
      </w:r>
    </w:p>
    <w:p w:rsidR="006360A7" w:rsidRDefault="006360A7" w:rsidP="001A232F">
      <w:pPr>
        <w:pStyle w:val="ListParagraph"/>
        <w:numPr>
          <w:ilvl w:val="0"/>
          <w:numId w:val="26"/>
        </w:numPr>
        <w:spacing w:line="360" w:lineRule="auto"/>
        <w:jc w:val="both"/>
        <w:rPr>
          <w:rFonts w:ascii="Palatino Linotype" w:hAnsi="Palatino Linotype"/>
          <w:sz w:val="24"/>
          <w:szCs w:val="24"/>
        </w:rPr>
      </w:pPr>
      <w:r>
        <w:rPr>
          <w:rFonts w:ascii="Palatino Linotype" w:hAnsi="Palatino Linotype"/>
          <w:sz w:val="24"/>
          <w:szCs w:val="24"/>
        </w:rPr>
        <w:t>There is linear correlation between receding velocity of galaxies and its distance from us.</w:t>
      </w:r>
    </w:p>
    <w:p w:rsidR="006360A7" w:rsidRDefault="000D04B5" w:rsidP="001A232F">
      <w:pPr>
        <w:pStyle w:val="ListParagraph"/>
        <w:numPr>
          <w:ilvl w:val="0"/>
          <w:numId w:val="26"/>
        </w:numPr>
        <w:spacing w:line="360" w:lineRule="auto"/>
        <w:jc w:val="both"/>
        <w:rPr>
          <w:rFonts w:ascii="Palatino Linotype" w:hAnsi="Palatino Linotype"/>
          <w:sz w:val="24"/>
          <w:szCs w:val="24"/>
        </w:rPr>
      </w:pPr>
      <w:r>
        <w:rPr>
          <w:rFonts w:ascii="Palatino Linotype" w:hAnsi="Palatino Linotype"/>
          <w:sz w:val="24"/>
          <w:szCs w:val="24"/>
        </w:rPr>
        <w:t>The fact that some quasars have highest observable redshift means that these quasars are the furthest objects we can observe.</w:t>
      </w:r>
    </w:p>
    <w:p w:rsidR="000D04B5" w:rsidRDefault="00AC17B0" w:rsidP="001A232F">
      <w:pPr>
        <w:pStyle w:val="ListParagraph"/>
        <w:numPr>
          <w:ilvl w:val="0"/>
          <w:numId w:val="26"/>
        </w:numPr>
        <w:spacing w:line="360" w:lineRule="auto"/>
        <w:jc w:val="both"/>
        <w:rPr>
          <w:rFonts w:ascii="Palatino Linotype" w:hAnsi="Palatino Linotype"/>
          <w:sz w:val="24"/>
          <w:szCs w:val="24"/>
        </w:rPr>
      </w:pPr>
      <w:r>
        <w:rPr>
          <w:rFonts w:ascii="Palatino Linotype" w:hAnsi="Palatino Linotype"/>
          <w:sz w:val="24"/>
          <w:szCs w:val="24"/>
        </w:rPr>
        <w:t>Open universe model states that the universe will be continuosly expanding.</w:t>
      </w:r>
    </w:p>
    <w:p w:rsidR="00AC17B0" w:rsidRDefault="00CF41FE" w:rsidP="001A232F">
      <w:pPr>
        <w:pStyle w:val="ListParagraph"/>
        <w:numPr>
          <w:ilvl w:val="0"/>
          <w:numId w:val="26"/>
        </w:numPr>
        <w:spacing w:line="360" w:lineRule="auto"/>
        <w:jc w:val="both"/>
        <w:rPr>
          <w:rFonts w:ascii="Palatino Linotype" w:hAnsi="Palatino Linotype"/>
          <w:sz w:val="24"/>
          <w:szCs w:val="24"/>
        </w:rPr>
      </w:pPr>
      <w:r>
        <w:rPr>
          <w:rFonts w:ascii="Palatino Linotype" w:hAnsi="Palatino Linotype"/>
          <w:sz w:val="24"/>
          <w:szCs w:val="24"/>
        </w:rPr>
        <w:t>Observations show that all far galaxies are moving away from us. From this, it can be concluded that Milky Way is center o the universe.</w:t>
      </w:r>
    </w:p>
    <w:p w:rsidR="002227C8" w:rsidRPr="00917E4F" w:rsidRDefault="002227C8" w:rsidP="002227C8">
      <w:pPr>
        <w:pStyle w:val="ListParagraph"/>
        <w:numPr>
          <w:ilvl w:val="0"/>
          <w:numId w:val="1"/>
        </w:numPr>
        <w:spacing w:line="360" w:lineRule="auto"/>
        <w:jc w:val="both"/>
        <w:rPr>
          <w:rFonts w:ascii="Palatino Linotype" w:hAnsi="Palatino Linotype"/>
          <w:sz w:val="24"/>
          <w:szCs w:val="24"/>
        </w:rPr>
      </w:pPr>
      <w:proofErr w:type="gramStart"/>
      <w:r>
        <w:rPr>
          <w:rFonts w:ascii="Palatino Linotype" w:hAnsi="Palatino Linotype"/>
          <w:sz w:val="24"/>
          <w:szCs w:val="24"/>
        </w:rPr>
        <w:lastRenderedPageBreak/>
        <w:t>A</w:t>
      </w:r>
      <w:proofErr w:type="gramEnd"/>
      <w:r>
        <w:rPr>
          <w:rFonts w:ascii="Palatino Linotype" w:hAnsi="Palatino Linotype"/>
          <w:sz w:val="24"/>
          <w:szCs w:val="24"/>
        </w:rPr>
        <w:t xml:space="preserve"> </w:t>
      </w:r>
      <m:oMath>
        <m:r>
          <w:rPr>
            <w:rFonts w:ascii="Cambria Math" w:hAnsi="Cambria Math"/>
            <w:sz w:val="24"/>
            <w:szCs w:val="24"/>
          </w:rPr>
          <m:t>0.76 m</m:t>
        </m:r>
      </m:oMath>
      <w:r>
        <w:rPr>
          <w:rFonts w:ascii="Palatino Linotype" w:eastAsiaTheme="minorEastAsia" w:hAnsi="Palatino Linotype"/>
          <w:sz w:val="24"/>
          <w:szCs w:val="24"/>
        </w:rPr>
        <w:t xml:space="preserve"> aperture of telescope can gather a number of photon in an hour. How long will a telescope with </w:t>
      </w:r>
      <m:oMath>
        <m:r>
          <w:rPr>
            <w:rFonts w:ascii="Cambria Math" w:eastAsiaTheme="minorEastAsia" w:hAnsi="Cambria Math"/>
            <w:sz w:val="24"/>
            <w:szCs w:val="24"/>
          </w:rPr>
          <m:t>4.5 m</m:t>
        </m:r>
      </m:oMath>
      <w:r>
        <w:rPr>
          <w:rFonts w:ascii="Palatino Linotype" w:eastAsiaTheme="minorEastAsia" w:hAnsi="Palatino Linotype"/>
          <w:sz w:val="24"/>
          <w:szCs w:val="24"/>
        </w:rPr>
        <w:t xml:space="preserve"> aperture be able to gather photon as many as the previously mentioned telescope?</w:t>
      </w:r>
    </w:p>
    <w:p w:rsidR="00917E4F" w:rsidRPr="00917E4F" w:rsidRDefault="00917E4F" w:rsidP="00917E4F">
      <w:pPr>
        <w:pStyle w:val="ListParagraph"/>
        <w:numPr>
          <w:ilvl w:val="0"/>
          <w:numId w:val="27"/>
        </w:numPr>
        <w:spacing w:line="360" w:lineRule="auto"/>
        <w:jc w:val="both"/>
        <w:rPr>
          <w:rFonts w:ascii="Palatino Linotype" w:hAnsi="Palatino Linotype"/>
          <w:sz w:val="24"/>
          <w:szCs w:val="24"/>
        </w:rPr>
      </w:pPr>
      <m:oMath>
        <m:r>
          <w:rPr>
            <w:rFonts w:ascii="Cambria Math" w:hAnsi="Cambria Math"/>
            <w:sz w:val="24"/>
            <w:szCs w:val="24"/>
          </w:rPr>
          <m:t>0.17</m:t>
        </m:r>
      </m:oMath>
      <w:r>
        <w:rPr>
          <w:rFonts w:ascii="Palatino Linotype" w:eastAsiaTheme="minorEastAsia" w:hAnsi="Palatino Linotype"/>
          <w:sz w:val="24"/>
          <w:szCs w:val="24"/>
        </w:rPr>
        <w:t xml:space="preserve"> minute</w:t>
      </w:r>
    </w:p>
    <w:p w:rsidR="00917E4F" w:rsidRPr="00917E4F" w:rsidRDefault="00917E4F" w:rsidP="00917E4F">
      <w:pPr>
        <w:pStyle w:val="ListParagraph"/>
        <w:numPr>
          <w:ilvl w:val="0"/>
          <w:numId w:val="27"/>
        </w:numPr>
        <w:spacing w:line="360" w:lineRule="auto"/>
        <w:jc w:val="both"/>
        <w:rPr>
          <w:rFonts w:ascii="Palatino Linotype" w:hAnsi="Palatino Linotype"/>
          <w:sz w:val="24"/>
          <w:szCs w:val="24"/>
        </w:rPr>
      </w:pPr>
      <m:oMath>
        <m:r>
          <w:rPr>
            <w:rFonts w:ascii="Cambria Math" w:hAnsi="Cambria Math"/>
            <w:sz w:val="24"/>
            <w:szCs w:val="24"/>
          </w:rPr>
          <m:t>1.7</m:t>
        </m:r>
      </m:oMath>
      <w:r>
        <w:rPr>
          <w:rFonts w:ascii="Palatino Linotype" w:eastAsiaTheme="minorEastAsia" w:hAnsi="Palatino Linotype"/>
          <w:sz w:val="24"/>
          <w:szCs w:val="24"/>
        </w:rPr>
        <w:t xml:space="preserve"> minute</w:t>
      </w:r>
    </w:p>
    <w:p w:rsidR="00917E4F" w:rsidRPr="00917E4F" w:rsidRDefault="00917E4F" w:rsidP="00917E4F">
      <w:pPr>
        <w:pStyle w:val="ListParagraph"/>
        <w:numPr>
          <w:ilvl w:val="0"/>
          <w:numId w:val="27"/>
        </w:numPr>
        <w:spacing w:line="360" w:lineRule="auto"/>
        <w:jc w:val="both"/>
        <w:rPr>
          <w:rFonts w:ascii="Palatino Linotype" w:hAnsi="Palatino Linotype"/>
          <w:sz w:val="24"/>
          <w:szCs w:val="24"/>
        </w:rPr>
      </w:pPr>
      <m:oMath>
        <m:r>
          <w:rPr>
            <w:rFonts w:ascii="Cambria Math" w:hAnsi="Cambria Math"/>
            <w:sz w:val="24"/>
            <w:szCs w:val="24"/>
          </w:rPr>
          <m:t>17</m:t>
        </m:r>
      </m:oMath>
      <w:r>
        <w:rPr>
          <w:rFonts w:ascii="Palatino Linotype" w:eastAsiaTheme="minorEastAsia" w:hAnsi="Palatino Linotype"/>
          <w:sz w:val="24"/>
          <w:szCs w:val="24"/>
        </w:rPr>
        <w:t xml:space="preserve"> minute</w:t>
      </w:r>
    </w:p>
    <w:p w:rsidR="00917E4F" w:rsidRPr="00917E4F" w:rsidRDefault="00917E4F" w:rsidP="00917E4F">
      <w:pPr>
        <w:pStyle w:val="ListParagraph"/>
        <w:numPr>
          <w:ilvl w:val="0"/>
          <w:numId w:val="27"/>
        </w:numPr>
        <w:spacing w:line="360" w:lineRule="auto"/>
        <w:jc w:val="both"/>
        <w:rPr>
          <w:rFonts w:ascii="Palatino Linotype" w:hAnsi="Palatino Linotype"/>
          <w:sz w:val="24"/>
          <w:szCs w:val="24"/>
        </w:rPr>
      </w:pPr>
      <m:oMath>
        <m:r>
          <w:rPr>
            <w:rFonts w:ascii="Cambria Math" w:hAnsi="Cambria Math"/>
            <w:sz w:val="24"/>
            <w:szCs w:val="24"/>
          </w:rPr>
          <m:t>7.1</m:t>
        </m:r>
      </m:oMath>
      <w:r>
        <w:rPr>
          <w:rFonts w:ascii="Palatino Linotype" w:eastAsiaTheme="minorEastAsia" w:hAnsi="Palatino Linotype"/>
          <w:sz w:val="24"/>
          <w:szCs w:val="24"/>
        </w:rPr>
        <w:t xml:space="preserve"> minute</w:t>
      </w:r>
    </w:p>
    <w:p w:rsidR="00917E4F" w:rsidRPr="002227C8" w:rsidRDefault="00917E4F" w:rsidP="00917E4F">
      <w:pPr>
        <w:pStyle w:val="ListParagraph"/>
        <w:numPr>
          <w:ilvl w:val="0"/>
          <w:numId w:val="27"/>
        </w:numPr>
        <w:spacing w:line="360" w:lineRule="auto"/>
        <w:jc w:val="both"/>
        <w:rPr>
          <w:rFonts w:ascii="Palatino Linotype" w:hAnsi="Palatino Linotype"/>
          <w:sz w:val="24"/>
          <w:szCs w:val="24"/>
        </w:rPr>
      </w:pPr>
      <m:oMath>
        <m:r>
          <w:rPr>
            <w:rFonts w:ascii="Cambria Math" w:hAnsi="Cambria Math"/>
            <w:sz w:val="24"/>
            <w:szCs w:val="24"/>
          </w:rPr>
          <m:t>0.71</m:t>
        </m:r>
      </m:oMath>
      <w:r>
        <w:rPr>
          <w:rFonts w:ascii="Palatino Linotype" w:eastAsiaTheme="minorEastAsia" w:hAnsi="Palatino Linotype"/>
          <w:sz w:val="24"/>
          <w:szCs w:val="24"/>
        </w:rPr>
        <w:t xml:space="preserve"> minute</w:t>
      </w:r>
    </w:p>
    <w:p w:rsidR="00D605EF" w:rsidRPr="0033101D" w:rsidRDefault="00D605EF" w:rsidP="00D605EF">
      <w:pPr>
        <w:pStyle w:val="ListParagraph"/>
        <w:spacing w:line="360" w:lineRule="auto"/>
        <w:ind w:left="1440"/>
        <w:jc w:val="both"/>
        <w:rPr>
          <w:rFonts w:ascii="Palatino Linotype" w:hAnsi="Palatino Linotype"/>
          <w:sz w:val="24"/>
          <w:szCs w:val="24"/>
        </w:rPr>
      </w:pPr>
    </w:p>
    <w:p w:rsidR="00D605EF" w:rsidRPr="002B217C" w:rsidRDefault="00D605EF" w:rsidP="00D605EF">
      <w:pPr>
        <w:spacing w:line="360" w:lineRule="auto"/>
        <w:jc w:val="both"/>
        <w:rPr>
          <w:rFonts w:ascii="Palatino Linotype" w:hAnsi="Palatino Linotype"/>
          <w:b/>
          <w:sz w:val="28"/>
          <w:szCs w:val="24"/>
          <w:u w:val="single"/>
        </w:rPr>
      </w:pPr>
      <w:r w:rsidRPr="002B217C">
        <w:rPr>
          <w:rFonts w:ascii="Palatino Linotype" w:hAnsi="Palatino Linotype"/>
          <w:b/>
          <w:sz w:val="28"/>
          <w:szCs w:val="24"/>
          <w:u w:val="single"/>
        </w:rPr>
        <w:t>ESSAY</w:t>
      </w:r>
    </w:p>
    <w:p w:rsidR="00D605EF" w:rsidRPr="0033101D" w:rsidRDefault="0041295C" w:rsidP="00D605EF">
      <w:pPr>
        <w:pStyle w:val="ListParagraph"/>
        <w:numPr>
          <w:ilvl w:val="0"/>
          <w:numId w:val="17"/>
        </w:numPr>
        <w:spacing w:line="360" w:lineRule="auto"/>
        <w:jc w:val="both"/>
        <w:rPr>
          <w:rFonts w:ascii="Palatino Linotype" w:hAnsi="Palatino Linotype"/>
          <w:sz w:val="24"/>
          <w:szCs w:val="24"/>
        </w:rPr>
      </w:pPr>
      <w:r>
        <w:rPr>
          <w:rFonts w:ascii="Palatino Linotype" w:hAnsi="Palatino Linotype"/>
          <w:sz w:val="24"/>
          <w:szCs w:val="24"/>
        </w:rPr>
        <w:t xml:space="preserve">An observer in </w:t>
      </w:r>
      <m:oMath>
        <m:sSup>
          <m:sSupPr>
            <m:ctrlPr>
              <w:rPr>
                <w:rFonts w:ascii="Cambria Math" w:hAnsi="Cambria Math"/>
                <w:i/>
                <w:sz w:val="24"/>
                <w:szCs w:val="24"/>
              </w:rPr>
            </m:ctrlPr>
          </m:sSupPr>
          <m:e>
            <m:r>
              <w:rPr>
                <w:rFonts w:ascii="Cambria Math" w:hAnsi="Cambria Math"/>
                <w:sz w:val="24"/>
                <w:szCs w:val="24"/>
              </w:rPr>
              <m:t>78</m:t>
            </m:r>
          </m:e>
          <m:sup>
            <m:r>
              <w:rPr>
                <w:rFonts w:ascii="Cambria Math" w:hAnsi="Cambria Math"/>
                <w:sz w:val="24"/>
                <w:szCs w:val="24"/>
              </w:rPr>
              <m:t>O</m:t>
            </m:r>
          </m:sup>
        </m:sSup>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m:t>
            </m:r>
          </m:sup>
        </m:sSup>
        <m:r>
          <w:rPr>
            <w:rFonts w:ascii="Cambria Math" w:hAnsi="Cambria Math"/>
            <w:sz w:val="24"/>
            <w:szCs w:val="24"/>
          </w:rPr>
          <m:t>N</m:t>
        </m:r>
      </m:oMath>
      <w:r>
        <w:rPr>
          <w:rFonts w:ascii="Palatino Linotype" w:eastAsiaTheme="minorEastAsia" w:hAnsi="Palatino Linotype"/>
          <w:sz w:val="24"/>
          <w:szCs w:val="24"/>
        </w:rPr>
        <w:t xml:space="preserve"> wants to observe the Sun rising right after its half part sets. What date would it be (</w:t>
      </w:r>
      <w:r w:rsidR="00F90B4E">
        <w:rPr>
          <w:rFonts w:ascii="Palatino Linotype" w:eastAsiaTheme="minorEastAsia" w:hAnsi="Palatino Linotype"/>
          <w:sz w:val="24"/>
          <w:szCs w:val="24"/>
        </w:rPr>
        <w:t>neglecting atmospheric refraction</w:t>
      </w:r>
      <w:r>
        <w:rPr>
          <w:rFonts w:ascii="Palatino Linotype" w:eastAsiaTheme="minorEastAsia" w:hAnsi="Palatino Linotype"/>
          <w:sz w:val="24"/>
          <w:szCs w:val="24"/>
        </w:rPr>
        <w:t>)?</w:t>
      </w:r>
    </w:p>
    <w:p w:rsidR="00D605EF" w:rsidRDefault="00905CDB" w:rsidP="00D605EF">
      <w:pPr>
        <w:pStyle w:val="ListParagraph"/>
        <w:numPr>
          <w:ilvl w:val="0"/>
          <w:numId w:val="17"/>
        </w:numPr>
        <w:spacing w:line="360" w:lineRule="auto"/>
        <w:jc w:val="both"/>
        <w:rPr>
          <w:rFonts w:ascii="Palatino Linotype" w:hAnsi="Palatino Linotype"/>
          <w:sz w:val="24"/>
          <w:szCs w:val="24"/>
        </w:rPr>
      </w:pPr>
      <w:r>
        <w:rPr>
          <w:rFonts w:ascii="Palatino Linotype" w:hAnsi="Palatino Linotype"/>
          <w:sz w:val="24"/>
          <w:szCs w:val="24"/>
        </w:rPr>
        <w:t>A spaceship will be sent to revolve Jupiter and placed in fixed orbit to observe that planet in 2020.</w:t>
      </w:r>
    </w:p>
    <w:p w:rsidR="003C2A67" w:rsidRDefault="003C2A67" w:rsidP="003C2A67">
      <w:pPr>
        <w:pStyle w:val="ListParagraph"/>
        <w:numPr>
          <w:ilvl w:val="0"/>
          <w:numId w:val="28"/>
        </w:numPr>
        <w:spacing w:line="360" w:lineRule="auto"/>
        <w:jc w:val="both"/>
        <w:rPr>
          <w:rFonts w:ascii="Palatino Linotype" w:hAnsi="Palatino Linotype"/>
          <w:sz w:val="24"/>
          <w:szCs w:val="24"/>
        </w:rPr>
      </w:pPr>
      <w:r>
        <w:rPr>
          <w:rFonts w:ascii="Palatino Linotype" w:hAnsi="Palatino Linotype"/>
          <w:sz w:val="24"/>
          <w:szCs w:val="24"/>
        </w:rPr>
        <w:t>Calculate height of spaceship from Jupiter surface and what is its period</w:t>
      </w:r>
      <w:r w:rsidR="00C54D59">
        <w:rPr>
          <w:rFonts w:ascii="Palatino Linotype" w:hAnsi="Palatino Linotype"/>
          <w:sz w:val="24"/>
          <w:szCs w:val="24"/>
        </w:rPr>
        <w:t xml:space="preserve"> (in days)</w:t>
      </w:r>
      <w:r w:rsidR="004012BD">
        <w:rPr>
          <w:rFonts w:ascii="Palatino Linotype" w:hAnsi="Palatino Linotype"/>
          <w:sz w:val="24"/>
          <w:szCs w:val="24"/>
        </w:rPr>
        <w:t xml:space="preserve"> in order that an astronout in the spaceship feels same gravitational field as that on Moon surface</w:t>
      </w:r>
      <w:r w:rsidR="00C54D59">
        <w:rPr>
          <w:rFonts w:ascii="Palatino Linotype" w:hAnsi="Palatino Linotype"/>
          <w:sz w:val="24"/>
          <w:szCs w:val="24"/>
        </w:rPr>
        <w:t>?</w:t>
      </w:r>
      <w:r w:rsidR="004012BD">
        <w:rPr>
          <w:rFonts w:ascii="Palatino Linotype" w:hAnsi="Palatino Linotype"/>
          <w:sz w:val="24"/>
          <w:szCs w:val="24"/>
        </w:rPr>
        <w:t xml:space="preserve"> (</w:t>
      </w:r>
      <w:r w:rsidR="00371431">
        <w:rPr>
          <w:rFonts w:ascii="Palatino Linotype" w:hAnsi="Palatino Linotype"/>
          <w:sz w:val="24"/>
          <w:szCs w:val="24"/>
        </w:rPr>
        <w:t>Gra</w:t>
      </w:r>
      <w:r w:rsidR="003E203E">
        <w:rPr>
          <w:rFonts w:ascii="Palatino Linotype" w:hAnsi="Palatino Linotype"/>
          <w:sz w:val="24"/>
          <w:szCs w:val="24"/>
        </w:rPr>
        <w:t>vit</w:t>
      </w:r>
      <w:r w:rsidR="00371431">
        <w:rPr>
          <w:rFonts w:ascii="Palatino Linotype" w:hAnsi="Palatino Linotype"/>
          <w:sz w:val="24"/>
          <w:szCs w:val="24"/>
        </w:rPr>
        <w:t xml:space="preserve">ational acceleration on Moon surface is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w:r w:rsidR="00371431">
        <w:rPr>
          <w:rFonts w:ascii="Palatino Linotype" w:eastAsiaTheme="minorEastAsia" w:hAnsi="Palatino Linotype"/>
          <w:sz w:val="24"/>
          <w:szCs w:val="24"/>
        </w:rPr>
        <w:t xml:space="preserve">  times </w:t>
      </w:r>
      <w:r w:rsidR="003E203E">
        <w:rPr>
          <w:rFonts w:ascii="Palatino Linotype" w:eastAsiaTheme="minorEastAsia" w:hAnsi="Palatino Linotype"/>
          <w:sz w:val="24"/>
          <w:szCs w:val="24"/>
        </w:rPr>
        <w:t>of gravitational acceleration</w:t>
      </w:r>
      <w:r w:rsidR="00371431">
        <w:rPr>
          <w:rFonts w:ascii="Palatino Linotype" w:eastAsiaTheme="minorEastAsia" w:hAnsi="Palatino Linotype"/>
          <w:sz w:val="24"/>
          <w:szCs w:val="24"/>
        </w:rPr>
        <w:t xml:space="preserve"> on Earth surface, siderial period of the Moon </w:t>
      </w:r>
      <m:oMath>
        <m:r>
          <w:rPr>
            <w:rFonts w:ascii="Cambria Math" w:eastAsiaTheme="minorEastAsia" w:hAnsi="Cambria Math"/>
            <w:sz w:val="24"/>
            <w:szCs w:val="24"/>
          </w:rPr>
          <m:t>27.3</m:t>
        </m:r>
      </m:oMath>
      <w:r w:rsidR="00371431">
        <w:rPr>
          <w:rFonts w:ascii="Palatino Linotype" w:eastAsiaTheme="minorEastAsia" w:hAnsi="Palatino Linotype"/>
          <w:sz w:val="24"/>
          <w:szCs w:val="24"/>
        </w:rPr>
        <w:t xml:space="preserve"> days, and its average distance from the Earth is </w:t>
      </w:r>
      <m:oMath>
        <m:r>
          <w:rPr>
            <w:rFonts w:ascii="Cambria Math" w:eastAsiaTheme="minorEastAsia" w:hAnsi="Cambria Math"/>
            <w:sz w:val="24"/>
            <w:szCs w:val="24"/>
          </w:rPr>
          <m:t>384,400</m:t>
        </m:r>
      </m:oMath>
      <w:r w:rsidR="00371431">
        <w:rPr>
          <w:rFonts w:ascii="Palatino Linotype" w:eastAsiaTheme="minorEastAsia" w:hAnsi="Palatino Linotype"/>
          <w:sz w:val="24"/>
          <w:szCs w:val="24"/>
        </w:rPr>
        <w:t xml:space="preserve"> km</w:t>
      </w:r>
      <w:r w:rsidR="004012BD">
        <w:rPr>
          <w:rFonts w:ascii="Palatino Linotype" w:hAnsi="Palatino Linotype"/>
          <w:sz w:val="24"/>
          <w:szCs w:val="24"/>
        </w:rPr>
        <w:t>)</w:t>
      </w:r>
    </w:p>
    <w:p w:rsidR="00B07BAD" w:rsidRPr="0033101D" w:rsidRDefault="00B07BAD" w:rsidP="003C2A67">
      <w:pPr>
        <w:pStyle w:val="ListParagraph"/>
        <w:numPr>
          <w:ilvl w:val="0"/>
          <w:numId w:val="28"/>
        </w:numPr>
        <w:spacing w:line="360" w:lineRule="auto"/>
        <w:jc w:val="both"/>
        <w:rPr>
          <w:rFonts w:ascii="Palatino Linotype" w:hAnsi="Palatino Linotype"/>
          <w:sz w:val="24"/>
          <w:szCs w:val="24"/>
        </w:rPr>
      </w:pPr>
      <w:r>
        <w:rPr>
          <w:rFonts w:ascii="Palatino Linotype" w:hAnsi="Palatino Linotype"/>
          <w:sz w:val="24"/>
          <w:szCs w:val="24"/>
        </w:rPr>
        <w:t>Is it possible for the astronout to stand uprightly in the spaceship as if he was on Moon surface? If yes</w:t>
      </w:r>
      <w:r w:rsidR="00795AB7">
        <w:rPr>
          <w:rFonts w:ascii="Palatino Linotype" w:hAnsi="Palatino Linotype"/>
          <w:sz w:val="24"/>
          <w:szCs w:val="24"/>
        </w:rPr>
        <w:t>, what is the direction of his zenith</w:t>
      </w:r>
      <w:r w:rsidR="00D6150D">
        <w:rPr>
          <w:rFonts w:ascii="Palatino Linotype" w:hAnsi="Palatino Linotype"/>
          <w:sz w:val="24"/>
          <w:szCs w:val="24"/>
        </w:rPr>
        <w:t xml:space="preserve"> at that time?</w:t>
      </w:r>
      <w:r w:rsidR="003E203E">
        <w:rPr>
          <w:rFonts w:ascii="Palatino Linotype" w:hAnsi="Palatino Linotype"/>
          <w:sz w:val="24"/>
          <w:szCs w:val="24"/>
        </w:rPr>
        <w:t xml:space="preserve"> If not, explain why! (assuming Jupiter radius </w:t>
      </w:r>
      <m:oMath>
        <m:r>
          <w:rPr>
            <w:rFonts w:ascii="Cambria Math" w:hAnsi="Cambria Math"/>
            <w:sz w:val="24"/>
            <w:szCs w:val="24"/>
          </w:rPr>
          <m:t>=138,000 km</m:t>
        </m:r>
      </m:oMath>
      <w:r w:rsidR="003E203E">
        <w:rPr>
          <w:rFonts w:ascii="Palatino Linotype" w:eastAsiaTheme="minorEastAsia" w:hAnsi="Palatino Linotype"/>
          <w:sz w:val="24"/>
          <w:szCs w:val="24"/>
        </w:rPr>
        <w:t xml:space="preserve"> and its mass </w:t>
      </w:r>
      <m:oMath>
        <m:r>
          <w:rPr>
            <w:rFonts w:ascii="Cambria Math" w:eastAsiaTheme="minorEastAsia" w:hAnsi="Cambria Math"/>
            <w:sz w:val="24"/>
            <w:szCs w:val="24"/>
          </w:rPr>
          <m:t>=318</m:t>
        </m:r>
      </m:oMath>
      <w:r w:rsidR="003E203E">
        <w:rPr>
          <w:rFonts w:ascii="Palatino Linotype" w:eastAsiaTheme="minorEastAsia" w:hAnsi="Palatino Linotype"/>
          <w:sz w:val="24"/>
          <w:szCs w:val="24"/>
        </w:rPr>
        <w:t xml:space="preserve"> times of </w:t>
      </w:r>
      <w:r w:rsidR="00CC6C65">
        <w:rPr>
          <w:rFonts w:ascii="Palatino Linotype" w:eastAsiaTheme="minorEastAsia" w:hAnsi="Palatino Linotype"/>
          <w:sz w:val="24"/>
          <w:szCs w:val="24"/>
        </w:rPr>
        <w:t>the Earth</w:t>
      </w:r>
      <w:r w:rsidR="003E203E">
        <w:rPr>
          <w:rFonts w:ascii="Palatino Linotype" w:hAnsi="Palatino Linotype"/>
          <w:sz w:val="24"/>
          <w:szCs w:val="24"/>
        </w:rPr>
        <w:t>)</w:t>
      </w:r>
    </w:p>
    <w:p w:rsidR="00D605EF" w:rsidRPr="00574A9B" w:rsidRDefault="0072571D" w:rsidP="00D605EF">
      <w:pPr>
        <w:pStyle w:val="ListParagraph"/>
        <w:numPr>
          <w:ilvl w:val="0"/>
          <w:numId w:val="17"/>
        </w:numPr>
        <w:spacing w:line="360" w:lineRule="auto"/>
        <w:jc w:val="both"/>
        <w:rPr>
          <w:rFonts w:ascii="Palatino Linotype" w:hAnsi="Palatino Linotype"/>
          <w:sz w:val="24"/>
          <w:szCs w:val="24"/>
        </w:rPr>
      </w:pPr>
      <w:r>
        <w:rPr>
          <w:rFonts w:ascii="Palatino Linotype" w:eastAsiaTheme="minorEastAsia" w:hAnsi="Palatino Linotype"/>
          <w:sz w:val="24"/>
          <w:szCs w:val="24"/>
        </w:rPr>
        <w:lastRenderedPageBreak/>
        <w:t xml:space="preserve">Two micro satellites A and B </w:t>
      </w:r>
      <w:r w:rsidR="00574A9B">
        <w:rPr>
          <w:rFonts w:ascii="Palatino Linotype" w:eastAsiaTheme="minorEastAsia" w:hAnsi="Palatino Linotype"/>
          <w:sz w:val="24"/>
          <w:szCs w:val="24"/>
        </w:rPr>
        <w:t xml:space="preserve">are revolving the Earth. Their mass </w:t>
      </w:r>
      <w:proofErr w:type="gramStart"/>
      <w:r w:rsidR="00574A9B">
        <w:rPr>
          <w:rFonts w:ascii="Palatino Linotype" w:eastAsiaTheme="minorEastAsia" w:hAnsi="Palatino Linotype"/>
          <w:sz w:val="24"/>
          <w:szCs w:val="24"/>
        </w:rPr>
        <w:t xml:space="preserve">are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B</m:t>
            </m:r>
          </m:sub>
        </m:sSub>
      </m:oMath>
      <w:r w:rsidR="00574A9B">
        <w:rPr>
          <w:rFonts w:ascii="Palatino Linotype" w:eastAsiaTheme="minorEastAsia" w:hAnsi="Palatino Linotype"/>
          <w:sz w:val="24"/>
          <w:szCs w:val="24"/>
        </w:rPr>
        <w:t xml:space="preserve">. These two micro satellites then </w:t>
      </w:r>
      <w:proofErr w:type="gramStart"/>
      <w:r w:rsidR="00574A9B">
        <w:rPr>
          <w:rFonts w:ascii="Palatino Linotype" w:eastAsiaTheme="minorEastAsia" w:hAnsi="Palatino Linotype"/>
          <w:sz w:val="24"/>
          <w:szCs w:val="24"/>
        </w:rPr>
        <w:t>collide</w:t>
      </w:r>
      <w:proofErr w:type="gramEnd"/>
      <w:r w:rsidR="00574A9B">
        <w:rPr>
          <w:rFonts w:ascii="Palatino Linotype" w:eastAsiaTheme="minorEastAsia" w:hAnsi="Palatino Linotype"/>
          <w:sz w:val="24"/>
          <w:szCs w:val="24"/>
        </w:rPr>
        <w:t xml:space="preserve"> each other. Their velocity before collision are:</w:t>
      </w:r>
    </w:p>
    <w:p w:rsidR="00574A9B" w:rsidRPr="00574A9B" w:rsidRDefault="004123CD" w:rsidP="00574A9B">
      <w:pPr>
        <w:pStyle w:val="ListParagraph"/>
        <w:spacing w:line="360" w:lineRule="auto"/>
        <w:jc w:val="both"/>
        <w:rPr>
          <w:rFonts w:ascii="Palatino Linotype" w:eastAsiaTheme="minorEastAsia" w:hAnsi="Palatino Linotype"/>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=15i+30j-10k</m:t>
          </m:r>
          <m:r>
            <w:rPr>
              <w:rFonts w:ascii="Cambria Math" w:eastAsiaTheme="minorEastAsia" w:hAnsi="Cambria Math"/>
              <w:sz w:val="24"/>
              <w:szCs w:val="24"/>
            </w:rPr>
            <m:t xml:space="preserve"> m/s</m:t>
          </m:r>
        </m:oMath>
      </m:oMathPara>
    </w:p>
    <w:p w:rsidR="00574A9B" w:rsidRDefault="004123CD" w:rsidP="00574A9B">
      <w:pPr>
        <w:pStyle w:val="ListParagraph"/>
        <w:spacing w:line="360" w:lineRule="auto"/>
        <w:jc w:val="both"/>
        <w:rPr>
          <w:rFonts w:ascii="Palatino Linotype" w:eastAsiaTheme="minorEastAsia" w:hAnsi="Palatino Linotype"/>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=-10i+5j+8k m/s</m:t>
          </m:r>
        </m:oMath>
      </m:oMathPara>
    </w:p>
    <w:p w:rsidR="00B42798" w:rsidRDefault="00B42798" w:rsidP="00574A9B">
      <w:pPr>
        <w:pStyle w:val="ListParagraph"/>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 xml:space="preserve">After collision,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A</m:t>
            </m:r>
          </m:sub>
          <m:sup>
            <m:r>
              <w:rPr>
                <w:rFonts w:ascii="Cambria Math" w:eastAsiaTheme="minorEastAsia" w:hAnsi="Cambria Math"/>
                <w:sz w:val="24"/>
                <w:szCs w:val="24"/>
              </w:rPr>
              <m:t>'</m:t>
            </m:r>
          </m:sup>
        </m:sSubSup>
        <m:r>
          <w:rPr>
            <w:rFonts w:ascii="Cambria Math" w:eastAsiaTheme="minorEastAsia" w:hAnsi="Cambria Math"/>
            <w:sz w:val="24"/>
            <w:szCs w:val="24"/>
          </w:rPr>
          <m:t>=-5i+20j-8k m/s</m:t>
        </m:r>
      </m:oMath>
    </w:p>
    <w:p w:rsidR="00B42798" w:rsidRDefault="007305FE" w:rsidP="00B42798">
      <w:pPr>
        <w:pStyle w:val="ListParagraph"/>
        <w:numPr>
          <w:ilvl w:val="0"/>
          <w:numId w:val="29"/>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What is the fraction of loss kinetic energy in this collision? (</w:t>
      </w:r>
      <w:proofErr w:type="gramStart"/>
      <w:r>
        <w:rPr>
          <w:rFonts w:ascii="Palatino Linotype" w:eastAsiaTheme="minorEastAsia" w:hAnsi="Palatino Linotype"/>
          <w:sz w:val="24"/>
          <w:szCs w:val="24"/>
        </w:rPr>
        <w:t>show</w:t>
      </w:r>
      <w:proofErr w:type="gramEnd"/>
      <w:r>
        <w:rPr>
          <w:rFonts w:ascii="Palatino Linotype" w:eastAsiaTheme="minorEastAsia" w:hAnsi="Palatino Linotype"/>
          <w:sz w:val="24"/>
          <w:szCs w:val="24"/>
        </w:rPr>
        <w:t xml:space="preserve"> in %)</w:t>
      </w:r>
    </w:p>
    <w:p w:rsidR="00DB6E98" w:rsidRDefault="00DB6E98" w:rsidP="00B42798">
      <w:pPr>
        <w:pStyle w:val="ListParagraph"/>
        <w:numPr>
          <w:ilvl w:val="0"/>
          <w:numId w:val="29"/>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Draw vectors of velocity for those micro satellite before and after collision</w:t>
      </w:r>
    </w:p>
    <w:p w:rsidR="00A75B5B" w:rsidRDefault="00557F99" w:rsidP="00716306">
      <w:pPr>
        <w:pStyle w:val="ListParagraph"/>
        <w:numPr>
          <w:ilvl w:val="0"/>
          <w:numId w:val="17"/>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 xml:space="preserve">A </w:t>
      </w:r>
      <m:oMath>
        <m:r>
          <w:rPr>
            <w:rFonts w:ascii="Cambria Math" w:eastAsiaTheme="minorEastAsia" w:hAnsi="Cambria Math"/>
            <w:sz w:val="24"/>
            <w:szCs w:val="24"/>
          </w:rPr>
          <m:t>2.5 km</m:t>
        </m:r>
      </m:oMath>
      <w:r>
        <w:rPr>
          <w:rFonts w:ascii="Palatino Linotype" w:eastAsiaTheme="minorEastAsia" w:hAnsi="Palatino Linotype"/>
          <w:sz w:val="24"/>
          <w:szCs w:val="24"/>
        </w:rPr>
        <w:t xml:space="preserve"> radius of asteroid is in thermal equilibrium with the environment. It is known that the asteroid absorp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watt</m:t>
        </m:r>
      </m:oMath>
      <w:r>
        <w:rPr>
          <w:rFonts w:ascii="Palatino Linotype" w:eastAsiaTheme="minorEastAsia" w:hAnsi="Palatino Linotype"/>
          <w:sz w:val="24"/>
          <w:szCs w:val="24"/>
        </w:rPr>
        <w:t xml:space="preserve"> of power. Its albedo</w:t>
      </w:r>
      <w:proofErr w:type="gramStart"/>
      <w:r>
        <w:rPr>
          <w:rFonts w:ascii="Palatino Linotype" w:eastAsiaTheme="minorEastAsia" w:hAnsi="Palatino Linotype"/>
          <w:sz w:val="24"/>
          <w:szCs w:val="24"/>
        </w:rPr>
        <w:t xml:space="preserve">, </w:t>
      </w:r>
      <m:oMath>
        <w:proofErr w:type="gramEnd"/>
        <m:r>
          <w:rPr>
            <w:rFonts w:ascii="Cambria Math" w:eastAsiaTheme="minorEastAsia" w:hAnsi="Cambria Math"/>
            <w:sz w:val="24"/>
            <w:szCs w:val="24"/>
          </w:rPr>
          <m:t>a=0.2</m:t>
        </m:r>
      </m:oMath>
      <w:r>
        <w:rPr>
          <w:rFonts w:ascii="Palatino Linotype" w:eastAsiaTheme="minorEastAsia" w:hAnsi="Palatino Linotype"/>
          <w:sz w:val="24"/>
          <w:szCs w:val="24"/>
        </w:rPr>
        <w:t>. What is the asteroid temperature?</w:t>
      </w:r>
    </w:p>
    <w:p w:rsidR="00716306" w:rsidRDefault="00D403FB" w:rsidP="00716306">
      <w:pPr>
        <w:pStyle w:val="ListParagraph"/>
        <w:numPr>
          <w:ilvl w:val="0"/>
          <w:numId w:val="17"/>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 xml:space="preserve">It </w:t>
      </w:r>
      <w:r w:rsidR="003A460D">
        <w:rPr>
          <w:rFonts w:ascii="Palatino Linotype" w:eastAsiaTheme="minorEastAsia" w:hAnsi="Palatino Linotype"/>
          <w:sz w:val="24"/>
          <w:szCs w:val="24"/>
        </w:rPr>
        <w:t xml:space="preserve">was </w:t>
      </w:r>
      <w:r>
        <w:rPr>
          <w:rFonts w:ascii="Palatino Linotype" w:eastAsiaTheme="minorEastAsia" w:hAnsi="Palatino Linotype"/>
          <w:sz w:val="24"/>
          <w:szCs w:val="24"/>
        </w:rPr>
        <w:t xml:space="preserve">known that there </w:t>
      </w:r>
      <w:r w:rsidR="003A460D">
        <w:rPr>
          <w:rFonts w:ascii="Palatino Linotype" w:eastAsiaTheme="minorEastAsia" w:hAnsi="Palatino Linotype"/>
          <w:sz w:val="24"/>
          <w:szCs w:val="24"/>
        </w:rPr>
        <w:t xml:space="preserve">would </w:t>
      </w:r>
      <w:r>
        <w:rPr>
          <w:rFonts w:ascii="Palatino Linotype" w:eastAsiaTheme="minorEastAsia" w:hAnsi="Palatino Linotype"/>
          <w:sz w:val="24"/>
          <w:szCs w:val="24"/>
        </w:rPr>
        <w:t>be two total lunar eclipses in 2011.</w:t>
      </w:r>
      <w:r w:rsidR="003A460D">
        <w:rPr>
          <w:rFonts w:ascii="Palatino Linotype" w:eastAsiaTheme="minorEastAsia" w:hAnsi="Palatino Linotype"/>
          <w:sz w:val="24"/>
          <w:szCs w:val="24"/>
        </w:rPr>
        <w:t xml:space="preserve"> Both occurred </w:t>
      </w:r>
      <w:r w:rsidR="00CD4570">
        <w:rPr>
          <w:rFonts w:ascii="Palatino Linotype" w:eastAsiaTheme="minorEastAsia" w:hAnsi="Palatino Linotype"/>
          <w:sz w:val="24"/>
          <w:szCs w:val="24"/>
        </w:rPr>
        <w:t>in June, 15</w:t>
      </w:r>
      <w:r w:rsidR="00CD4570" w:rsidRPr="00CD4570">
        <w:rPr>
          <w:rFonts w:ascii="Palatino Linotype" w:eastAsiaTheme="minorEastAsia" w:hAnsi="Palatino Linotype"/>
          <w:sz w:val="24"/>
          <w:szCs w:val="24"/>
          <w:vertAlign w:val="superscript"/>
        </w:rPr>
        <w:t>th</w:t>
      </w:r>
      <w:r w:rsidR="00CD4570">
        <w:rPr>
          <w:rFonts w:ascii="Palatino Linotype" w:eastAsiaTheme="minorEastAsia" w:hAnsi="Palatino Linotype"/>
          <w:sz w:val="24"/>
          <w:szCs w:val="24"/>
        </w:rPr>
        <w:t>-16</w:t>
      </w:r>
      <w:r w:rsidR="00CD4570" w:rsidRPr="00CD4570">
        <w:rPr>
          <w:rFonts w:ascii="Palatino Linotype" w:eastAsiaTheme="minorEastAsia" w:hAnsi="Palatino Linotype"/>
          <w:sz w:val="24"/>
          <w:szCs w:val="24"/>
          <w:vertAlign w:val="superscript"/>
        </w:rPr>
        <w:t>th</w:t>
      </w:r>
      <w:r w:rsidR="00CD4570">
        <w:rPr>
          <w:rFonts w:ascii="Palatino Linotype" w:eastAsiaTheme="minorEastAsia" w:hAnsi="Palatino Linotype"/>
          <w:sz w:val="24"/>
          <w:szCs w:val="24"/>
        </w:rPr>
        <w:t xml:space="preserve"> and December, 10</w:t>
      </w:r>
      <w:r w:rsidR="00CD4570" w:rsidRPr="00CD4570">
        <w:rPr>
          <w:rFonts w:ascii="Palatino Linotype" w:eastAsiaTheme="minorEastAsia" w:hAnsi="Palatino Linotype"/>
          <w:sz w:val="24"/>
          <w:szCs w:val="24"/>
          <w:vertAlign w:val="superscript"/>
        </w:rPr>
        <w:t>th</w:t>
      </w:r>
      <w:r w:rsidR="00CD4570">
        <w:rPr>
          <w:rFonts w:ascii="Palatino Linotype" w:eastAsiaTheme="minorEastAsia" w:hAnsi="Palatino Linotype"/>
          <w:sz w:val="24"/>
          <w:szCs w:val="24"/>
        </w:rPr>
        <w:t xml:space="preserve"> respectively.</w:t>
      </w:r>
    </w:p>
    <w:p w:rsidR="00CD4570" w:rsidRDefault="00CD4570" w:rsidP="00CD4570">
      <w:pPr>
        <w:pStyle w:val="ListParagraph"/>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Additional information:</w:t>
      </w:r>
    </w:p>
    <w:p w:rsidR="00CD4570" w:rsidRDefault="00CD4570" w:rsidP="00CD4570">
      <w:pPr>
        <w:pStyle w:val="ListParagraph"/>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Total lunar eclipse in June, 15</w:t>
      </w:r>
      <w:r w:rsidRPr="00CD4570">
        <w:rPr>
          <w:rFonts w:ascii="Palatino Linotype" w:eastAsiaTheme="minorEastAsia" w:hAnsi="Palatino Linotype"/>
          <w:sz w:val="24"/>
          <w:szCs w:val="24"/>
          <w:vertAlign w:val="superscript"/>
        </w:rPr>
        <w:t>th</w:t>
      </w:r>
      <w:r>
        <w:rPr>
          <w:rFonts w:ascii="Palatino Linotype" w:eastAsiaTheme="minorEastAsia" w:hAnsi="Palatino Linotype"/>
          <w:sz w:val="24"/>
          <w:szCs w:val="24"/>
        </w:rPr>
        <w:t>-16</w:t>
      </w:r>
      <w:r w:rsidRPr="00CD4570">
        <w:rPr>
          <w:rFonts w:ascii="Palatino Linotype" w:eastAsiaTheme="minorEastAsia" w:hAnsi="Palatino Linotype"/>
          <w:sz w:val="24"/>
          <w:szCs w:val="24"/>
          <w:vertAlign w:val="superscript"/>
        </w:rPr>
        <w:t>th</w:t>
      </w:r>
      <w:r>
        <w:rPr>
          <w:rFonts w:ascii="Palatino Linotype" w:eastAsiaTheme="minorEastAsia" w:hAnsi="Palatino Linotype"/>
          <w:sz w:val="24"/>
          <w:szCs w:val="24"/>
        </w:rPr>
        <w:t xml:space="preserve"> 2011 </w:t>
      </w:r>
      <w:r w:rsidR="000A083F">
        <w:rPr>
          <w:rFonts w:ascii="Palatino Linotype" w:eastAsiaTheme="minorEastAsia" w:hAnsi="Palatino Linotype"/>
          <w:sz w:val="24"/>
          <w:szCs w:val="24"/>
        </w:rPr>
        <w:t>was</w:t>
      </w:r>
      <w:r>
        <w:rPr>
          <w:rFonts w:ascii="Palatino Linotype" w:eastAsiaTheme="minorEastAsia" w:hAnsi="Palatino Linotype"/>
          <w:sz w:val="24"/>
          <w:szCs w:val="24"/>
        </w:rPr>
        <w:t xml:space="preserve"> the 34</w:t>
      </w:r>
      <w:r w:rsidRPr="00CD4570">
        <w:rPr>
          <w:rFonts w:ascii="Palatino Linotype" w:eastAsiaTheme="minorEastAsia" w:hAnsi="Palatino Linotype"/>
          <w:sz w:val="24"/>
          <w:szCs w:val="24"/>
          <w:vertAlign w:val="superscript"/>
        </w:rPr>
        <w:t>th</w:t>
      </w:r>
      <w:r>
        <w:rPr>
          <w:rFonts w:ascii="Palatino Linotype" w:eastAsiaTheme="minorEastAsia" w:hAnsi="Palatino Linotype"/>
          <w:sz w:val="24"/>
          <w:szCs w:val="24"/>
        </w:rPr>
        <w:t xml:space="preserve"> lunar eclipse of 72 lunar eclipse</w:t>
      </w:r>
      <w:r w:rsidR="000A083F">
        <w:rPr>
          <w:rFonts w:ascii="Palatino Linotype" w:eastAsiaTheme="minorEastAsia" w:hAnsi="Palatino Linotype"/>
          <w:sz w:val="24"/>
          <w:szCs w:val="24"/>
        </w:rPr>
        <w:t>s</w:t>
      </w:r>
      <w:r>
        <w:rPr>
          <w:rFonts w:ascii="Palatino Linotype" w:eastAsiaTheme="minorEastAsia" w:hAnsi="Palatino Linotype"/>
          <w:sz w:val="24"/>
          <w:szCs w:val="24"/>
        </w:rPr>
        <w:t xml:space="preserve"> in Saros series</w:t>
      </w:r>
      <w:r w:rsidR="004F1D58">
        <w:rPr>
          <w:rFonts w:ascii="Palatino Linotype" w:eastAsiaTheme="minorEastAsia" w:hAnsi="Palatino Linotype"/>
          <w:sz w:val="24"/>
          <w:szCs w:val="24"/>
        </w:rPr>
        <w:t xml:space="preserve"> 130</w:t>
      </w:r>
      <w:r>
        <w:rPr>
          <w:rFonts w:ascii="Palatino Linotype" w:eastAsiaTheme="minorEastAsia" w:hAnsi="Palatino Linotype"/>
          <w:sz w:val="24"/>
          <w:szCs w:val="24"/>
        </w:rPr>
        <w:t>.</w:t>
      </w:r>
      <w:r w:rsidR="000D53C3">
        <w:rPr>
          <w:rFonts w:ascii="Palatino Linotype" w:eastAsiaTheme="minorEastAsia" w:hAnsi="Palatino Linotype"/>
          <w:sz w:val="24"/>
          <w:szCs w:val="24"/>
        </w:rPr>
        <w:t xml:space="preserve"> Full moon</w:t>
      </w:r>
      <w:r w:rsidR="00105BDC">
        <w:rPr>
          <w:rFonts w:ascii="Palatino Linotype" w:eastAsiaTheme="minorEastAsia" w:hAnsi="Palatino Linotype"/>
          <w:sz w:val="24"/>
          <w:szCs w:val="24"/>
        </w:rPr>
        <w:t xml:space="preserve"> occurred in June, 16</w:t>
      </w:r>
      <w:r w:rsidR="00105BDC" w:rsidRPr="00105BDC">
        <w:rPr>
          <w:rFonts w:ascii="Palatino Linotype" w:eastAsiaTheme="minorEastAsia" w:hAnsi="Palatino Linotype"/>
          <w:sz w:val="24"/>
          <w:szCs w:val="24"/>
          <w:vertAlign w:val="superscript"/>
        </w:rPr>
        <w:t>th</w:t>
      </w:r>
      <w:r w:rsidR="00105BDC">
        <w:rPr>
          <w:rFonts w:ascii="Palatino Linotype" w:eastAsiaTheme="minorEastAsia" w:hAnsi="Palatino Linotype"/>
          <w:sz w:val="24"/>
          <w:szCs w:val="24"/>
        </w:rPr>
        <w:t xml:space="preserve"> 2011 at 3.15 am of Western Indonesian Time</w:t>
      </w:r>
      <w:r w:rsidR="000A083F">
        <w:rPr>
          <w:rFonts w:ascii="Palatino Linotype" w:eastAsiaTheme="minorEastAsia" w:hAnsi="Palatino Linotype"/>
          <w:sz w:val="24"/>
          <w:szCs w:val="24"/>
        </w:rPr>
        <w:t>. Umbra eclipse occurred in the same day between 1.22 am to 5.03 am Western Indonesian Time and total lunar eclipse occurred between 2.22 am to 4.03 am Western Indonesian Time.</w:t>
      </w:r>
    </w:p>
    <w:p w:rsidR="000A083F" w:rsidRDefault="000A083F" w:rsidP="00CD4570">
      <w:pPr>
        <w:pStyle w:val="ListParagraph"/>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Total lunar ecliplse in December, 10</w:t>
      </w:r>
      <w:r w:rsidRPr="000A083F">
        <w:rPr>
          <w:rFonts w:ascii="Palatino Linotype" w:eastAsiaTheme="minorEastAsia" w:hAnsi="Palatino Linotype"/>
          <w:sz w:val="24"/>
          <w:szCs w:val="24"/>
          <w:vertAlign w:val="superscript"/>
        </w:rPr>
        <w:t>th</w:t>
      </w:r>
      <w:r>
        <w:rPr>
          <w:rFonts w:ascii="Palatino Linotype" w:eastAsiaTheme="minorEastAsia" w:hAnsi="Palatino Linotype"/>
          <w:sz w:val="24"/>
          <w:szCs w:val="24"/>
        </w:rPr>
        <w:t xml:space="preserve"> 2011 was the 23</w:t>
      </w:r>
      <w:r w:rsidRPr="000A083F">
        <w:rPr>
          <w:rFonts w:ascii="Palatino Linotype" w:eastAsiaTheme="minorEastAsia" w:hAnsi="Palatino Linotype"/>
          <w:sz w:val="24"/>
          <w:szCs w:val="24"/>
          <w:vertAlign w:val="superscript"/>
        </w:rPr>
        <w:t>rd</w:t>
      </w:r>
      <w:r>
        <w:rPr>
          <w:rFonts w:ascii="Palatino Linotype" w:eastAsiaTheme="minorEastAsia" w:hAnsi="Palatino Linotype"/>
          <w:sz w:val="24"/>
          <w:szCs w:val="24"/>
        </w:rPr>
        <w:t xml:space="preserve"> lunar eclipse of 71 lunar eclipses</w:t>
      </w:r>
      <w:r w:rsidR="00E25242">
        <w:rPr>
          <w:rFonts w:ascii="Palatino Linotype" w:eastAsiaTheme="minorEastAsia" w:hAnsi="Palatino Linotype"/>
          <w:sz w:val="24"/>
          <w:szCs w:val="24"/>
        </w:rPr>
        <w:t xml:space="preserve"> in Saros series</w:t>
      </w:r>
      <w:r w:rsidR="004F1D58">
        <w:rPr>
          <w:rFonts w:ascii="Palatino Linotype" w:eastAsiaTheme="minorEastAsia" w:hAnsi="Palatino Linotype"/>
          <w:sz w:val="24"/>
          <w:szCs w:val="24"/>
        </w:rPr>
        <w:t xml:space="preserve"> 135</w:t>
      </w:r>
      <w:r w:rsidR="00E25242">
        <w:rPr>
          <w:rFonts w:ascii="Palatino Linotype" w:eastAsiaTheme="minorEastAsia" w:hAnsi="Palatino Linotype"/>
          <w:sz w:val="24"/>
          <w:szCs w:val="24"/>
        </w:rPr>
        <w:t>.</w:t>
      </w:r>
      <w:r w:rsidR="001C3653">
        <w:rPr>
          <w:rFonts w:ascii="Palatino Linotype" w:eastAsiaTheme="minorEastAsia" w:hAnsi="Palatino Linotype"/>
          <w:sz w:val="24"/>
          <w:szCs w:val="24"/>
        </w:rPr>
        <w:t xml:space="preserve"> Full moon occurred in December, 10</w:t>
      </w:r>
      <w:r w:rsidR="001C3653" w:rsidRPr="001C3653">
        <w:rPr>
          <w:rFonts w:ascii="Palatino Linotype" w:eastAsiaTheme="minorEastAsia" w:hAnsi="Palatino Linotype"/>
          <w:sz w:val="24"/>
          <w:szCs w:val="24"/>
          <w:vertAlign w:val="superscript"/>
        </w:rPr>
        <w:t>th</w:t>
      </w:r>
      <w:r w:rsidR="001C3653">
        <w:rPr>
          <w:rFonts w:ascii="Palatino Linotype" w:eastAsiaTheme="minorEastAsia" w:hAnsi="Palatino Linotype"/>
          <w:sz w:val="24"/>
          <w:szCs w:val="24"/>
        </w:rPr>
        <w:t xml:space="preserve"> 2011 at 9.37 pm Western Indonesian Time. Umbra eclipse occurred in the same day between 7.45 pm to 11.18 pm Western Indonesian Time and total lunar eclipse occurred between 9.05 pm to 9.58 pm Western Indonesian Time</w:t>
      </w:r>
      <w:r w:rsidR="0091462F">
        <w:rPr>
          <w:rFonts w:ascii="Palatino Linotype" w:eastAsiaTheme="minorEastAsia" w:hAnsi="Palatino Linotype"/>
          <w:sz w:val="24"/>
          <w:szCs w:val="24"/>
        </w:rPr>
        <w:t>.</w:t>
      </w:r>
    </w:p>
    <w:p w:rsidR="0091462F" w:rsidRDefault="0091462F" w:rsidP="00CD4570">
      <w:pPr>
        <w:pStyle w:val="ListParagraph"/>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Questions:</w:t>
      </w:r>
    </w:p>
    <w:p w:rsidR="0091462F" w:rsidRDefault="0091462F" w:rsidP="0091462F">
      <w:pPr>
        <w:pStyle w:val="ListParagraph"/>
        <w:numPr>
          <w:ilvl w:val="0"/>
          <w:numId w:val="30"/>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lastRenderedPageBreak/>
        <w:t xml:space="preserve">What </w:t>
      </w:r>
      <w:r w:rsidR="00AD68C6">
        <w:rPr>
          <w:rFonts w:ascii="Palatino Linotype" w:eastAsiaTheme="minorEastAsia" w:hAnsi="Palatino Linotype"/>
          <w:sz w:val="24"/>
          <w:szCs w:val="24"/>
        </w:rPr>
        <w:t>constellations that would be Moon background when those total lunar eclipses occured?</w:t>
      </w:r>
      <w:r w:rsidR="006E54F8">
        <w:rPr>
          <w:rFonts w:ascii="Palatino Linotype" w:eastAsiaTheme="minorEastAsia" w:hAnsi="Palatino Linotype"/>
          <w:sz w:val="24"/>
          <w:szCs w:val="24"/>
        </w:rPr>
        <w:t xml:space="preserve"> What constellations that would be Sun background at that time?</w:t>
      </w:r>
    </w:p>
    <w:p w:rsidR="00AD68C6" w:rsidRPr="00716306" w:rsidRDefault="006E54F8" w:rsidP="0091462F">
      <w:pPr>
        <w:pStyle w:val="ListParagraph"/>
        <w:numPr>
          <w:ilvl w:val="0"/>
          <w:numId w:val="30"/>
        </w:numPr>
        <w:spacing w:line="360" w:lineRule="auto"/>
        <w:jc w:val="both"/>
        <w:rPr>
          <w:rFonts w:ascii="Palatino Linotype" w:eastAsiaTheme="minorEastAsia" w:hAnsi="Palatino Linotype"/>
          <w:sz w:val="24"/>
          <w:szCs w:val="24"/>
        </w:rPr>
      </w:pPr>
      <w:r>
        <w:rPr>
          <w:rFonts w:ascii="Palatino Linotype" w:eastAsiaTheme="minorEastAsia" w:hAnsi="Palatino Linotype"/>
          <w:sz w:val="24"/>
          <w:szCs w:val="24"/>
        </w:rPr>
        <w:t>Compare the duration of total lunar ec</w:t>
      </w:r>
      <w:r w:rsidR="00C401B3">
        <w:rPr>
          <w:rFonts w:ascii="Palatino Linotype" w:eastAsiaTheme="minorEastAsia" w:hAnsi="Palatino Linotype"/>
          <w:sz w:val="24"/>
          <w:szCs w:val="24"/>
        </w:rPr>
        <w:t xml:space="preserve">lipse for observer on the </w:t>
      </w:r>
      <w:proofErr w:type="gramStart"/>
      <w:r w:rsidR="00C401B3">
        <w:rPr>
          <w:rFonts w:ascii="Palatino Linotype" w:eastAsiaTheme="minorEastAsia" w:hAnsi="Palatino Linotype"/>
          <w:sz w:val="24"/>
          <w:szCs w:val="24"/>
        </w:rPr>
        <w:t xml:space="preserve">north </w:t>
      </w:r>
      <w:r>
        <w:rPr>
          <w:rFonts w:ascii="Palatino Linotype" w:eastAsiaTheme="minorEastAsia" w:hAnsi="Palatino Linotype"/>
          <w:sz w:val="24"/>
          <w:szCs w:val="24"/>
        </w:rPr>
        <w:t>pole</w:t>
      </w:r>
      <w:proofErr w:type="gramEnd"/>
      <w:r>
        <w:rPr>
          <w:rFonts w:ascii="Palatino Linotype" w:eastAsiaTheme="minorEastAsia" w:hAnsi="Palatino Linotype"/>
          <w:sz w:val="24"/>
          <w:szCs w:val="24"/>
        </w:rPr>
        <w:t xml:space="preserve"> and south pole!</w:t>
      </w:r>
    </w:p>
    <w:sectPr w:rsidR="00AD68C6" w:rsidRPr="00716306" w:rsidSect="009F5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60D1"/>
    <w:multiLevelType w:val="hybridMultilevel"/>
    <w:tmpl w:val="FC143A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95690A"/>
    <w:multiLevelType w:val="hybridMultilevel"/>
    <w:tmpl w:val="DA0E03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D751F1"/>
    <w:multiLevelType w:val="hybridMultilevel"/>
    <w:tmpl w:val="8B5A79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B50595"/>
    <w:multiLevelType w:val="hybridMultilevel"/>
    <w:tmpl w:val="B0CAC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B6085F"/>
    <w:multiLevelType w:val="hybridMultilevel"/>
    <w:tmpl w:val="C9D69A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BE7AE4"/>
    <w:multiLevelType w:val="hybridMultilevel"/>
    <w:tmpl w:val="AC22F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913D77"/>
    <w:multiLevelType w:val="hybridMultilevel"/>
    <w:tmpl w:val="8E48C1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A45F52"/>
    <w:multiLevelType w:val="hybridMultilevel"/>
    <w:tmpl w:val="45D447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8A5103"/>
    <w:multiLevelType w:val="hybridMultilevel"/>
    <w:tmpl w:val="55480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CC1084"/>
    <w:multiLevelType w:val="hybridMultilevel"/>
    <w:tmpl w:val="79E820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CC752C"/>
    <w:multiLevelType w:val="hybridMultilevel"/>
    <w:tmpl w:val="70FE5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D703A8"/>
    <w:multiLevelType w:val="hybridMultilevel"/>
    <w:tmpl w:val="FAD67D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2A0615"/>
    <w:multiLevelType w:val="hybridMultilevel"/>
    <w:tmpl w:val="EC68FD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5285ED7"/>
    <w:multiLevelType w:val="hybridMultilevel"/>
    <w:tmpl w:val="39248B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024A26"/>
    <w:multiLevelType w:val="hybridMultilevel"/>
    <w:tmpl w:val="A29E18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7C33E0"/>
    <w:multiLevelType w:val="hybridMultilevel"/>
    <w:tmpl w:val="B25CEF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8B6240"/>
    <w:multiLevelType w:val="hybridMultilevel"/>
    <w:tmpl w:val="F64076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490742"/>
    <w:multiLevelType w:val="hybridMultilevel"/>
    <w:tmpl w:val="4516B8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AF5E12"/>
    <w:multiLevelType w:val="hybridMultilevel"/>
    <w:tmpl w:val="4118A3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EB6503B"/>
    <w:multiLevelType w:val="hybridMultilevel"/>
    <w:tmpl w:val="5276CC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0FA3E55"/>
    <w:multiLevelType w:val="hybridMultilevel"/>
    <w:tmpl w:val="1D8278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52525D0"/>
    <w:multiLevelType w:val="hybridMultilevel"/>
    <w:tmpl w:val="B7E2E9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8156EB8"/>
    <w:multiLevelType w:val="hybridMultilevel"/>
    <w:tmpl w:val="70FE5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A6394"/>
    <w:multiLevelType w:val="hybridMultilevel"/>
    <w:tmpl w:val="021682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27C083B"/>
    <w:multiLevelType w:val="hybridMultilevel"/>
    <w:tmpl w:val="CCE89D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80840C0"/>
    <w:multiLevelType w:val="hybridMultilevel"/>
    <w:tmpl w:val="97FE7D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3C9482B"/>
    <w:multiLevelType w:val="hybridMultilevel"/>
    <w:tmpl w:val="CAFE17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4D31328"/>
    <w:multiLevelType w:val="hybridMultilevel"/>
    <w:tmpl w:val="25044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D980318"/>
    <w:multiLevelType w:val="hybridMultilevel"/>
    <w:tmpl w:val="A00670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F083B08"/>
    <w:multiLevelType w:val="hybridMultilevel"/>
    <w:tmpl w:val="E8EAFDB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19"/>
  </w:num>
  <w:num w:numId="3">
    <w:abstractNumId w:val="5"/>
  </w:num>
  <w:num w:numId="4">
    <w:abstractNumId w:val="16"/>
  </w:num>
  <w:num w:numId="5">
    <w:abstractNumId w:val="13"/>
  </w:num>
  <w:num w:numId="6">
    <w:abstractNumId w:val="14"/>
  </w:num>
  <w:num w:numId="7">
    <w:abstractNumId w:val="12"/>
  </w:num>
  <w:num w:numId="8">
    <w:abstractNumId w:val="25"/>
  </w:num>
  <w:num w:numId="9">
    <w:abstractNumId w:val="1"/>
  </w:num>
  <w:num w:numId="10">
    <w:abstractNumId w:val="9"/>
  </w:num>
  <w:num w:numId="11">
    <w:abstractNumId w:val="28"/>
  </w:num>
  <w:num w:numId="12">
    <w:abstractNumId w:val="7"/>
  </w:num>
  <w:num w:numId="13">
    <w:abstractNumId w:val="15"/>
  </w:num>
  <w:num w:numId="14">
    <w:abstractNumId w:val="20"/>
  </w:num>
  <w:num w:numId="15">
    <w:abstractNumId w:val="11"/>
  </w:num>
  <w:num w:numId="16">
    <w:abstractNumId w:val="2"/>
  </w:num>
  <w:num w:numId="17">
    <w:abstractNumId w:val="10"/>
  </w:num>
  <w:num w:numId="18">
    <w:abstractNumId w:val="4"/>
  </w:num>
  <w:num w:numId="19">
    <w:abstractNumId w:val="18"/>
  </w:num>
  <w:num w:numId="20">
    <w:abstractNumId w:val="0"/>
  </w:num>
  <w:num w:numId="21">
    <w:abstractNumId w:val="29"/>
  </w:num>
  <w:num w:numId="22">
    <w:abstractNumId w:val="21"/>
  </w:num>
  <w:num w:numId="23">
    <w:abstractNumId w:val="23"/>
  </w:num>
  <w:num w:numId="24">
    <w:abstractNumId w:val="17"/>
  </w:num>
  <w:num w:numId="25">
    <w:abstractNumId w:val="6"/>
  </w:num>
  <w:num w:numId="26">
    <w:abstractNumId w:val="8"/>
  </w:num>
  <w:num w:numId="27">
    <w:abstractNumId w:val="27"/>
  </w:num>
  <w:num w:numId="28">
    <w:abstractNumId w:val="26"/>
  </w:num>
  <w:num w:numId="29">
    <w:abstractNumId w:val="3"/>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grammar="clean"/>
  <w:defaultTabStop w:val="720"/>
  <w:characterSpacingControl w:val="doNotCompress"/>
  <w:compat/>
  <w:rsids>
    <w:rsidRoot w:val="00D605EF"/>
    <w:rsid w:val="00013AFC"/>
    <w:rsid w:val="00030FE9"/>
    <w:rsid w:val="00052A5A"/>
    <w:rsid w:val="000852BC"/>
    <w:rsid w:val="000A083F"/>
    <w:rsid w:val="000A2F50"/>
    <w:rsid w:val="000A5D60"/>
    <w:rsid w:val="000D04B5"/>
    <w:rsid w:val="000D53C3"/>
    <w:rsid w:val="000F723E"/>
    <w:rsid w:val="001023F5"/>
    <w:rsid w:val="00105BDC"/>
    <w:rsid w:val="001371AC"/>
    <w:rsid w:val="00177EB6"/>
    <w:rsid w:val="00187C42"/>
    <w:rsid w:val="001A232F"/>
    <w:rsid w:val="001B62B8"/>
    <w:rsid w:val="001B6D86"/>
    <w:rsid w:val="001C3653"/>
    <w:rsid w:val="00206C3F"/>
    <w:rsid w:val="002227C8"/>
    <w:rsid w:val="00283A7E"/>
    <w:rsid w:val="002F3F8F"/>
    <w:rsid w:val="00346AFE"/>
    <w:rsid w:val="00371431"/>
    <w:rsid w:val="003854A1"/>
    <w:rsid w:val="00395BC3"/>
    <w:rsid w:val="003A460D"/>
    <w:rsid w:val="003C2A67"/>
    <w:rsid w:val="003E203E"/>
    <w:rsid w:val="004012BD"/>
    <w:rsid w:val="00411172"/>
    <w:rsid w:val="004123CD"/>
    <w:rsid w:val="0041295C"/>
    <w:rsid w:val="004148E4"/>
    <w:rsid w:val="00422B81"/>
    <w:rsid w:val="00494480"/>
    <w:rsid w:val="004C0A8A"/>
    <w:rsid w:val="004E4427"/>
    <w:rsid w:val="004F1D58"/>
    <w:rsid w:val="0051132F"/>
    <w:rsid w:val="00525DBB"/>
    <w:rsid w:val="00557F99"/>
    <w:rsid w:val="00574A9B"/>
    <w:rsid w:val="005E5411"/>
    <w:rsid w:val="00611C37"/>
    <w:rsid w:val="00621317"/>
    <w:rsid w:val="006360A7"/>
    <w:rsid w:val="00663069"/>
    <w:rsid w:val="006A5323"/>
    <w:rsid w:val="006E5364"/>
    <w:rsid w:val="006E54F8"/>
    <w:rsid w:val="00716306"/>
    <w:rsid w:val="0072571D"/>
    <w:rsid w:val="00726890"/>
    <w:rsid w:val="007305FE"/>
    <w:rsid w:val="00743A42"/>
    <w:rsid w:val="00795AB7"/>
    <w:rsid w:val="007E3832"/>
    <w:rsid w:val="00805CB2"/>
    <w:rsid w:val="00905CDB"/>
    <w:rsid w:val="0091462F"/>
    <w:rsid w:val="00917E4F"/>
    <w:rsid w:val="009536E8"/>
    <w:rsid w:val="00967E16"/>
    <w:rsid w:val="0099781B"/>
    <w:rsid w:val="009F17CD"/>
    <w:rsid w:val="00A06D49"/>
    <w:rsid w:val="00A304A0"/>
    <w:rsid w:val="00A540AE"/>
    <w:rsid w:val="00A67E93"/>
    <w:rsid w:val="00A71F67"/>
    <w:rsid w:val="00A75B5B"/>
    <w:rsid w:val="00A81915"/>
    <w:rsid w:val="00AB450C"/>
    <w:rsid w:val="00AC17B0"/>
    <w:rsid w:val="00AC224E"/>
    <w:rsid w:val="00AC2895"/>
    <w:rsid w:val="00AD68C6"/>
    <w:rsid w:val="00B07BAD"/>
    <w:rsid w:val="00B35E74"/>
    <w:rsid w:val="00B42798"/>
    <w:rsid w:val="00B51EE9"/>
    <w:rsid w:val="00B54699"/>
    <w:rsid w:val="00B64545"/>
    <w:rsid w:val="00B9507C"/>
    <w:rsid w:val="00B95412"/>
    <w:rsid w:val="00B95A5A"/>
    <w:rsid w:val="00BC2D1E"/>
    <w:rsid w:val="00BD085E"/>
    <w:rsid w:val="00C15F41"/>
    <w:rsid w:val="00C401B3"/>
    <w:rsid w:val="00C54D59"/>
    <w:rsid w:val="00C57E39"/>
    <w:rsid w:val="00C9074A"/>
    <w:rsid w:val="00CA1A84"/>
    <w:rsid w:val="00CC05C0"/>
    <w:rsid w:val="00CC6C65"/>
    <w:rsid w:val="00CD4570"/>
    <w:rsid w:val="00CF41FE"/>
    <w:rsid w:val="00D403FB"/>
    <w:rsid w:val="00D5346F"/>
    <w:rsid w:val="00D605EF"/>
    <w:rsid w:val="00D6150D"/>
    <w:rsid w:val="00DA248C"/>
    <w:rsid w:val="00DB6E98"/>
    <w:rsid w:val="00DC4AE0"/>
    <w:rsid w:val="00E25242"/>
    <w:rsid w:val="00E32E16"/>
    <w:rsid w:val="00E34E02"/>
    <w:rsid w:val="00E5733F"/>
    <w:rsid w:val="00E629A2"/>
    <w:rsid w:val="00E72BA2"/>
    <w:rsid w:val="00E75D1A"/>
    <w:rsid w:val="00EA7D30"/>
    <w:rsid w:val="00EF01CC"/>
    <w:rsid w:val="00F140A0"/>
    <w:rsid w:val="00F90B4E"/>
    <w:rsid w:val="00F96744"/>
    <w:rsid w:val="00FE0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EF"/>
    <w:pPr>
      <w:ind w:left="720"/>
      <w:contextualSpacing/>
    </w:pPr>
  </w:style>
  <w:style w:type="paragraph" w:styleId="BalloonText">
    <w:name w:val="Balloon Text"/>
    <w:basedOn w:val="Normal"/>
    <w:link w:val="BalloonTextChar"/>
    <w:uiPriority w:val="99"/>
    <w:semiHidden/>
    <w:unhideWhenUsed/>
    <w:rsid w:val="00D6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5EF"/>
    <w:rPr>
      <w:rFonts w:ascii="Tahoma" w:hAnsi="Tahoma" w:cs="Tahoma"/>
      <w:sz w:val="16"/>
      <w:szCs w:val="16"/>
    </w:rPr>
  </w:style>
  <w:style w:type="character" w:styleId="PlaceholderText">
    <w:name w:val="Placeholder Text"/>
    <w:basedOn w:val="DefaultParagraphFont"/>
    <w:uiPriority w:val="99"/>
    <w:semiHidden/>
    <w:rsid w:val="007E383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9</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109</cp:revision>
  <dcterms:created xsi:type="dcterms:W3CDTF">2012-07-07T16:09:00Z</dcterms:created>
  <dcterms:modified xsi:type="dcterms:W3CDTF">2012-07-13T17:02:00Z</dcterms:modified>
</cp:coreProperties>
</file>