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2021-07-09</w:t>
      </w:r>
      <w:r>
        <w:t xml:space="preserve"> </w:t>
      </w:r>
      <w:r>
        <w:t xml:space="preserve">06:15:10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89a638340a11d6183dc6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BTCUSD    BTC    32974.920 2021-07-09 06:00:01</w:t>
      </w:r>
      <w:r>
        <w:br/>
      </w:r>
      <w:r>
        <w:rPr>
          <w:rStyle w:val="VerbatimChar"/>
        </w:rPr>
        <w:t xml:space="preserve">## 1      ETHUSD    ETH     2137.489 2021-07-09 06:00:01</w:t>
      </w:r>
      <w:r>
        <w:br/>
      </w:r>
      <w:r>
        <w:rPr>
          <w:rStyle w:val="VerbatimChar"/>
        </w:rPr>
        <w:t xml:space="preserve">## 2      BTCUSD    BTC    33020.580 2021-07-09 05:00:01</w:t>
      </w:r>
      <w:r>
        <w:br/>
      </w:r>
      <w:r>
        <w:rPr>
          <w:rStyle w:val="VerbatimChar"/>
        </w:rPr>
        <w:t xml:space="preserve">## 3      ETHUSD    ETH     2140.297 2021-07-09 05:00:01</w:t>
      </w:r>
      <w:r>
        <w:br/>
      </w:r>
      <w:r>
        <w:rPr>
          <w:rStyle w:val="VerbatimChar"/>
        </w:rPr>
        <w:t xml:space="preserve">## 4      ETHUSD    ETH     2120.626 2021-07-09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15077  BTCUSD    BTC    11906.130 2020-08-11 00:03:49</w:t>
      </w:r>
      <w:r>
        <w:br/>
      </w:r>
      <w:r>
        <w:rPr>
          <w:rStyle w:val="VerbatimChar"/>
        </w:rPr>
        <w:t xml:space="preserve">## 15078  BTCUSD    BTC    11993.880 2020-08-10 07:03:48</w:t>
      </w:r>
      <w:r>
        <w:br/>
      </w:r>
      <w:r>
        <w:rPr>
          <w:rStyle w:val="VerbatimChar"/>
        </w:rPr>
        <w:t xml:space="preserve">## 15079  BTCUSD    BTC    11972.900 2020-08-10 06:03:50</w:t>
      </w:r>
      <w:r>
        <w:br/>
      </w:r>
      <w:r>
        <w:rPr>
          <w:rStyle w:val="VerbatimChar"/>
        </w:rPr>
        <w:t xml:space="preserve">## 15080  BTCUSD    BTC    11985.890 2020-08-10 05:03:48</w:t>
      </w:r>
      <w:r>
        <w:br/>
      </w:r>
      <w:r>
        <w:rPr>
          <w:rStyle w:val="VerbatimChar"/>
        </w:rPr>
        <w:t xml:space="preserve">## 15081  BTCUSD    BTC    11997.470 2020-08-10 04:32:55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[15082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BTC    32974.920  upper 50th percentile of prices</w:t>
      </w:r>
      <w:r>
        <w:br/>
      </w:r>
      <w:r>
        <w:rPr>
          <w:rStyle w:val="VerbatimChar"/>
        </w:rPr>
        <w:t xml:space="preserve">## 1        ETH     2137.489  lower 50th percentile of prices</w:t>
      </w:r>
      <w:r>
        <w:br/>
      </w:r>
      <w:r>
        <w:rPr>
          <w:rStyle w:val="VerbatimChar"/>
        </w:rPr>
        <w:t xml:space="preserve">## 2        BTC    33020.580  upper 50th percentile of prices</w:t>
      </w:r>
      <w:r>
        <w:br/>
      </w:r>
      <w:r>
        <w:rPr>
          <w:rStyle w:val="VerbatimChar"/>
        </w:rPr>
        <w:t xml:space="preserve">## 3        ETH     2140.297  lower 50th percentile of prices</w:t>
      </w:r>
      <w:r>
        <w:br/>
      </w:r>
      <w:r>
        <w:rPr>
          <w:rStyle w:val="VerbatimChar"/>
        </w:rPr>
        <w:t xml:space="preserve">## 4        ETH     2120.626  lower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15077    BTC    11906.130  upper 50th percentile of prices</w:t>
      </w:r>
      <w:r>
        <w:br/>
      </w:r>
      <w:r>
        <w:rPr>
          <w:rStyle w:val="VerbatimChar"/>
        </w:rPr>
        <w:t xml:space="preserve">## 15078    BTC    11993.880  upper 50th percentile of prices</w:t>
      </w:r>
      <w:r>
        <w:br/>
      </w:r>
      <w:r>
        <w:rPr>
          <w:rStyle w:val="VerbatimChar"/>
        </w:rPr>
        <w:t xml:space="preserve">## 15079    BTC    11972.900  upper 50th percentile of prices</w:t>
      </w:r>
      <w:r>
        <w:br/>
      </w:r>
      <w:r>
        <w:rPr>
          <w:rStyle w:val="VerbatimChar"/>
        </w:rPr>
        <w:t xml:space="preserve">## 15080    BTC    11985.890  upper 50th percentile of prices</w:t>
      </w:r>
      <w:r>
        <w:br/>
      </w:r>
      <w:r>
        <w:rPr>
          <w:rStyle w:val="VerbatimChar"/>
        </w:rPr>
        <w:t xml:space="preserve">## 15081    BTC    11997.470  upper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[15082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2021-07-09T06:15:15Z</dcterms:created>
  <dcterms:modified xsi:type="dcterms:W3CDTF">2021-07-09T06:15:15Z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2021-07-09 06:15:10</vt:lpwstr>
  </property>
</Properties>
</file>