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549" w:rsidRDefault="006C1549" w:rsidP="006C1549">
      <w:pPr>
        <w:jc w:val="center"/>
        <w:rPr>
          <w:b/>
          <w:sz w:val="36"/>
          <w:u w:val="single"/>
        </w:rPr>
      </w:pPr>
      <w:r>
        <w:rPr>
          <w:b/>
          <w:sz w:val="36"/>
          <w:u w:val="single"/>
        </w:rPr>
        <w:t>DAILY ONLINE ACTIVITIES SUMMARY</w:t>
      </w:r>
    </w:p>
    <w:tbl>
      <w:tblPr>
        <w:tblStyle w:val="TableGrid"/>
        <w:tblW w:w="0" w:type="auto"/>
        <w:tblInd w:w="0" w:type="dxa"/>
        <w:tblLook w:val="04A0"/>
      </w:tblPr>
      <w:tblGrid>
        <w:gridCol w:w="1233"/>
        <w:gridCol w:w="204"/>
        <w:gridCol w:w="662"/>
        <w:gridCol w:w="2140"/>
        <w:gridCol w:w="27"/>
        <w:gridCol w:w="239"/>
        <w:gridCol w:w="1474"/>
        <w:gridCol w:w="804"/>
        <w:gridCol w:w="2459"/>
      </w:tblGrid>
      <w:tr w:rsidR="006C1549" w:rsidTr="00BC2F4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18/05/2020</w:t>
            </w:r>
          </w:p>
        </w:tc>
        <w:tc>
          <w:tcPr>
            <w:tcW w:w="1318" w:type="dxa"/>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RITIKA  KULKARNI</w:t>
            </w:r>
          </w:p>
        </w:tc>
      </w:tr>
      <w:tr w:rsidR="006C1549" w:rsidTr="00BC2F4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4AL19CS403</w:t>
            </w:r>
          </w:p>
        </w:tc>
      </w:tr>
      <w:tr w:rsidR="006C1549" w:rsidTr="00BC2F4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6C1549" w:rsidRDefault="006C1549" w:rsidP="00BC2F44">
            <w:pPr>
              <w:jc w:val="center"/>
              <w:rPr>
                <w:rFonts w:ascii="Arial Black" w:hAnsi="Arial Black" w:cs="Times New Roman"/>
                <w:b/>
                <w:sz w:val="24"/>
                <w:szCs w:val="24"/>
              </w:rPr>
            </w:pPr>
            <w:r>
              <w:rPr>
                <w:rFonts w:ascii="Arial Black" w:hAnsi="Arial Black" w:cs="Times New Roman"/>
                <w:b/>
                <w:sz w:val="24"/>
                <w:szCs w:val="24"/>
              </w:rPr>
              <w:t>Online Test Summary</w:t>
            </w:r>
          </w:p>
        </w:tc>
      </w:tr>
      <w:tr w:rsidR="006C1549" w:rsidTr="00BC2F44">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6C1549" w:rsidRDefault="003811FB" w:rsidP="00BC2F44">
            <w:pPr>
              <w:rPr>
                <w:rFonts w:ascii="Times New Roman" w:hAnsi="Times New Roman" w:cs="Times New Roman"/>
                <w:b/>
                <w:sz w:val="24"/>
                <w:szCs w:val="24"/>
              </w:rPr>
            </w:pPr>
            <w:r>
              <w:rPr>
                <w:rFonts w:ascii="Times New Roman" w:hAnsi="Times New Roman" w:cs="Times New Roman"/>
                <w:b/>
                <w:sz w:val="24"/>
                <w:szCs w:val="24"/>
              </w:rPr>
              <w:t>COMPLEX ANALYSIS,PROBABILITY &amp; STATISTICAL METHODS</w:t>
            </w:r>
          </w:p>
        </w:tc>
      </w:tr>
      <w:tr w:rsidR="006C1549" w:rsidTr="00BC2F44">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p>
        </w:tc>
      </w:tr>
      <w:tr w:rsidR="006C1549" w:rsidTr="00BC2F4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6C1549" w:rsidRDefault="006C1549" w:rsidP="00BC2F44">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6C1549" w:rsidTr="00BC2F4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6C1549" w:rsidTr="00BC2F44">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5 Hrs.</w:t>
            </w:r>
          </w:p>
        </w:tc>
      </w:tr>
      <w:tr w:rsidR="006C1549" w:rsidTr="00BC2F4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6C1549" w:rsidRDefault="006C1549" w:rsidP="00BC2F44">
            <w:pPr>
              <w:jc w:val="center"/>
              <w:rPr>
                <w:rFonts w:ascii="Arial Black" w:hAnsi="Arial Black" w:cs="Times New Roman"/>
                <w:b/>
                <w:sz w:val="24"/>
                <w:szCs w:val="24"/>
              </w:rPr>
            </w:pPr>
            <w:r>
              <w:rPr>
                <w:rFonts w:ascii="Arial Black" w:hAnsi="Arial Black" w:cs="Times New Roman"/>
                <w:b/>
                <w:sz w:val="24"/>
                <w:szCs w:val="24"/>
              </w:rPr>
              <w:t>Coding Challenges</w:t>
            </w:r>
          </w:p>
        </w:tc>
      </w:tr>
      <w:tr w:rsidR="006C1549" w:rsidTr="00BC2F44">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3811FB" w:rsidRPr="003811FB" w:rsidRDefault="006C1549" w:rsidP="003811FB">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003811FB" w:rsidRPr="003811FB">
              <w:rPr>
                <w:rFonts w:ascii="Times New Roman" w:hAnsi="Times New Roman" w:cs="Times New Roman"/>
                <w:b/>
                <w:sz w:val="24"/>
                <w:szCs w:val="24"/>
              </w:rPr>
              <w:t>An Anagram of a string is another string that contains same characters, only the order of characters can be different.</w:t>
            </w:r>
          </w:p>
          <w:p w:rsidR="006C1549" w:rsidRDefault="003811FB" w:rsidP="003811FB">
            <w:pPr>
              <w:rPr>
                <w:rFonts w:ascii="Times New Roman" w:hAnsi="Times New Roman" w:cs="Times New Roman"/>
                <w:b/>
                <w:sz w:val="24"/>
                <w:szCs w:val="24"/>
              </w:rPr>
            </w:pPr>
            <w:r w:rsidRPr="003811FB">
              <w:rPr>
                <w:rFonts w:ascii="Times New Roman" w:hAnsi="Times New Roman" w:cs="Times New Roman"/>
                <w:b/>
                <w:sz w:val="24"/>
                <w:szCs w:val="24"/>
              </w:rPr>
              <w:t>For example, "act" and "cat" are anagram of each other.</w:t>
            </w:r>
          </w:p>
        </w:tc>
      </w:tr>
      <w:tr w:rsidR="006C1549" w:rsidTr="00BC2F4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Status:</w:t>
            </w:r>
          </w:p>
        </w:tc>
      </w:tr>
      <w:tr w:rsidR="006C1549" w:rsidTr="00BC2F4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Yes</w:t>
            </w:r>
          </w:p>
        </w:tc>
      </w:tr>
      <w:tr w:rsidR="006C1549" w:rsidTr="00BC2F4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6C1549" w:rsidRDefault="00497717" w:rsidP="00BC2F44">
            <w:pPr>
              <w:rPr>
                <w:rFonts w:ascii="Times New Roman" w:hAnsi="Times New Roman" w:cs="Times New Roman"/>
                <w:b/>
                <w:sz w:val="24"/>
                <w:szCs w:val="24"/>
              </w:rPr>
            </w:pPr>
            <w:hyperlink r:id="rId4" w:history="1">
              <w:r>
                <w:rPr>
                  <w:rStyle w:val="Hyperlink"/>
                </w:rPr>
                <w:t>https://github.com/ritikakulkarni/QuarantineCoding</w:t>
              </w:r>
            </w:hyperlink>
          </w:p>
        </w:tc>
      </w:tr>
      <w:tr w:rsidR="006C1549" w:rsidTr="00BC2F4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6C1549" w:rsidRDefault="006C1549" w:rsidP="00BC2F44">
            <w:pPr>
              <w:rPr>
                <w:rFonts w:ascii="Times New Roman" w:hAnsi="Times New Roman" w:cs="Times New Roman"/>
                <w:b/>
                <w:sz w:val="24"/>
                <w:szCs w:val="24"/>
              </w:rPr>
            </w:pPr>
            <w:r>
              <w:rPr>
                <w:rFonts w:ascii="Times New Roman" w:hAnsi="Times New Roman" w:cs="Times New Roman"/>
                <w:b/>
                <w:sz w:val="24"/>
                <w:szCs w:val="24"/>
              </w:rPr>
              <w:t>Yes</w:t>
            </w:r>
          </w:p>
        </w:tc>
      </w:tr>
    </w:tbl>
    <w:p w:rsidR="006C1549" w:rsidRDefault="006C1549" w:rsidP="006C1549">
      <w:pPr>
        <w:rPr>
          <w:rFonts w:ascii="Times New Roman" w:hAnsi="Times New Roman" w:cs="Times New Roman"/>
          <w:b/>
          <w:sz w:val="24"/>
          <w:szCs w:val="24"/>
          <w:u w:val="single"/>
        </w:rPr>
      </w:pPr>
    </w:p>
    <w:p w:rsidR="006C1549" w:rsidRDefault="006C1549" w:rsidP="006C1549">
      <w:pPr>
        <w:rPr>
          <w:rFonts w:ascii="Times New Roman" w:hAnsi="Times New Roman" w:cs="Times New Roman"/>
          <w:b/>
          <w:sz w:val="24"/>
          <w:szCs w:val="24"/>
          <w:u w:val="single"/>
        </w:rPr>
      </w:pPr>
    </w:p>
    <w:p w:rsidR="006C1549" w:rsidRDefault="006C1549" w:rsidP="006C1549">
      <w:pPr>
        <w:rPr>
          <w:rFonts w:ascii="Times New Roman" w:hAnsi="Times New Roman" w:cs="Times New Roman"/>
          <w:b/>
          <w:sz w:val="24"/>
          <w:szCs w:val="24"/>
        </w:rPr>
      </w:pPr>
      <w:r>
        <w:rPr>
          <w:rFonts w:ascii="Times New Roman" w:hAnsi="Times New Roman" w:cs="Times New Roman"/>
          <w:b/>
          <w:sz w:val="24"/>
          <w:szCs w:val="24"/>
          <w:u w:val="single"/>
        </w:rPr>
        <w:t>Online Test Summary</w:t>
      </w:r>
      <w:r>
        <w:rPr>
          <w:rFonts w:ascii="Times New Roman" w:hAnsi="Times New Roman" w:cs="Times New Roman"/>
          <w:b/>
          <w:sz w:val="24"/>
          <w:szCs w:val="24"/>
        </w:rPr>
        <w:t>: 18CS44 test was</w:t>
      </w:r>
      <w:r w:rsidR="003811FB">
        <w:rPr>
          <w:rFonts w:ascii="Times New Roman" w:hAnsi="Times New Roman" w:cs="Times New Roman"/>
          <w:b/>
          <w:sz w:val="24"/>
          <w:szCs w:val="24"/>
        </w:rPr>
        <w:t xml:space="preserve"> scheduled from 9:25 am to 9:55</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w:t>
      </w:r>
      <w:r>
        <w:rPr>
          <w:rFonts w:ascii="Times New Roman" w:hAnsi="Times New Roman" w:cs="Times New Roman"/>
          <w:b/>
          <w:sz w:val="24"/>
          <w:szCs w:val="24"/>
        </w:rPr>
        <w:lastRenderedPageBreak/>
        <w:t xml:space="preserve">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6C1549" w:rsidRDefault="006C1549" w:rsidP="006C1549">
      <w:pPr>
        <w:rPr>
          <w:rFonts w:ascii="Arial Black" w:hAnsi="Arial Black"/>
          <w:sz w:val="24"/>
          <w:szCs w:val="24"/>
        </w:rPr>
      </w:pPr>
      <w:r>
        <w:rPr>
          <w:rFonts w:ascii="Arial Black" w:hAnsi="Arial Black"/>
          <w:sz w:val="24"/>
          <w:szCs w:val="24"/>
        </w:rPr>
        <w:t xml:space="preserve"> </w:t>
      </w:r>
    </w:p>
    <w:p w:rsidR="006C1549" w:rsidRDefault="006C1549" w:rsidP="006C1549">
      <w:pPr>
        <w:rPr>
          <w:rFonts w:ascii="Arial Black" w:hAnsi="Arial Black"/>
          <w:sz w:val="24"/>
          <w:szCs w:val="24"/>
        </w:rPr>
      </w:pPr>
    </w:p>
    <w:p w:rsidR="006C1549" w:rsidRDefault="006C1549" w:rsidP="006C1549">
      <w:pPr>
        <w:rPr>
          <w:rFonts w:ascii="Arial Black" w:hAnsi="Arial Black"/>
          <w:sz w:val="24"/>
          <w:szCs w:val="24"/>
        </w:rPr>
      </w:pPr>
    </w:p>
    <w:p w:rsidR="006C1549" w:rsidRDefault="006C1549" w:rsidP="006C1549">
      <w:pPr>
        <w:rPr>
          <w:rFonts w:ascii="Arial Black" w:hAnsi="Arial Black"/>
          <w:sz w:val="24"/>
          <w:szCs w:val="24"/>
        </w:rPr>
      </w:pPr>
    </w:p>
    <w:p w:rsidR="006C1549" w:rsidRDefault="006C1549" w:rsidP="006C1549">
      <w:pPr>
        <w:rPr>
          <w:rFonts w:ascii="Arial Black" w:hAnsi="Arial Black"/>
          <w:sz w:val="24"/>
          <w:szCs w:val="24"/>
        </w:rPr>
      </w:pPr>
    </w:p>
    <w:p w:rsidR="006C1549" w:rsidRDefault="006C1549" w:rsidP="006C1549">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Online 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6C1549" w:rsidRDefault="003811FB" w:rsidP="006C1549">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40508"/>
            <wp:effectExtent l="19050" t="0" r="2540" b="0"/>
            <wp:docPr id="1" name="Picture 1" descr="C:\Users\Dell\Pictures\Da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1.jpg"/>
                    <pic:cNvPicPr>
                      <a:picLocks noChangeAspect="1" noChangeArrowheads="1"/>
                    </pic:cNvPicPr>
                  </pic:nvPicPr>
                  <pic:blipFill>
                    <a:blip r:embed="rId5"/>
                    <a:srcRect/>
                    <a:stretch>
                      <a:fillRect/>
                    </a:stretch>
                  </pic:blipFill>
                  <pic:spPr bwMode="auto">
                    <a:xfrm>
                      <a:off x="0" y="0"/>
                      <a:ext cx="5731510" cy="3240508"/>
                    </a:xfrm>
                    <a:prstGeom prst="rect">
                      <a:avLst/>
                    </a:prstGeom>
                    <a:noFill/>
                    <a:ln w="9525">
                      <a:noFill/>
                      <a:miter lim="800000"/>
                      <a:headEnd/>
                      <a:tailEnd/>
                    </a:ln>
                  </pic:spPr>
                </pic:pic>
              </a:graphicData>
            </a:graphic>
          </wp:inline>
        </w:drawing>
      </w:r>
    </w:p>
    <w:p w:rsidR="006C1549" w:rsidRDefault="006C1549" w:rsidP="006C1549">
      <w:pPr>
        <w:rPr>
          <w:rFonts w:ascii="Times New Roman" w:hAnsi="Times New Roman" w:cs="Times New Roman"/>
          <w:b/>
          <w:noProof/>
          <w:sz w:val="24"/>
          <w:szCs w:val="24"/>
        </w:rPr>
      </w:pPr>
    </w:p>
    <w:p w:rsidR="006C1549" w:rsidRDefault="006C1549" w:rsidP="006C1549">
      <w:pPr>
        <w:rPr>
          <w:rFonts w:ascii="Times New Roman" w:hAnsi="Times New Roman" w:cs="Times New Roman"/>
          <w:b/>
          <w:noProof/>
          <w:sz w:val="24"/>
          <w:szCs w:val="24"/>
        </w:rPr>
      </w:pPr>
    </w:p>
    <w:p w:rsidR="006C1549" w:rsidRDefault="006C1549" w:rsidP="006C1549">
      <w:pPr>
        <w:rPr>
          <w:rFonts w:ascii="Times New Roman" w:hAnsi="Times New Roman" w:cs="Times New Roman"/>
          <w:b/>
          <w:sz w:val="24"/>
          <w:szCs w:val="24"/>
        </w:rPr>
      </w:pPr>
    </w:p>
    <w:p w:rsidR="006C1549" w:rsidRDefault="006C1549" w:rsidP="006C1549">
      <w:pPr>
        <w:rPr>
          <w:rFonts w:ascii="Times New Roman" w:hAnsi="Times New Roman" w:cs="Times New Roman"/>
          <w:b/>
          <w:sz w:val="24"/>
          <w:szCs w:val="24"/>
        </w:rPr>
      </w:pPr>
    </w:p>
    <w:p w:rsidR="006C1549" w:rsidRDefault="006C1549" w:rsidP="006C1549">
      <w:pPr>
        <w:rPr>
          <w:rFonts w:ascii="Times New Roman" w:hAnsi="Times New Roman" w:cs="Times New Roman"/>
          <w:b/>
          <w:sz w:val="24"/>
          <w:szCs w:val="24"/>
        </w:rPr>
      </w:pPr>
    </w:p>
    <w:p w:rsidR="006C1549" w:rsidRDefault="006C1549" w:rsidP="006C1549">
      <w:pPr>
        <w:rPr>
          <w:rFonts w:ascii="Times New Roman" w:hAnsi="Times New Roman" w:cs="Times New Roman"/>
          <w:b/>
          <w:sz w:val="24"/>
          <w:szCs w:val="24"/>
        </w:rPr>
      </w:pPr>
    </w:p>
    <w:p w:rsidR="006C1549" w:rsidRDefault="006C1549" w:rsidP="006C1549">
      <w:pPr>
        <w:rPr>
          <w:rFonts w:ascii="Times New Roman" w:hAnsi="Times New Roman" w:cs="Times New Roman"/>
          <w:b/>
          <w:sz w:val="24"/>
          <w:szCs w:val="24"/>
        </w:rPr>
      </w:pPr>
    </w:p>
    <w:p w:rsidR="006C1549" w:rsidRDefault="006C1549" w:rsidP="006C1549">
      <w:pPr>
        <w:rPr>
          <w:rFonts w:ascii="Times New Roman" w:hAnsi="Times New Roman" w:cs="Times New Roman"/>
          <w:b/>
          <w:sz w:val="24"/>
          <w:szCs w:val="24"/>
        </w:rPr>
      </w:pPr>
    </w:p>
    <w:p w:rsidR="006C1549" w:rsidRDefault="006C1549" w:rsidP="006C1549">
      <w:pPr>
        <w:rPr>
          <w:rFonts w:ascii="Times New Roman" w:hAnsi="Times New Roman" w:cs="Times New Roman"/>
          <w:b/>
          <w:sz w:val="24"/>
          <w:szCs w:val="24"/>
        </w:rPr>
      </w:pPr>
    </w:p>
    <w:p w:rsidR="006C1549" w:rsidRDefault="006C1549" w:rsidP="006C1549">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6C1549" w:rsidRDefault="006C1549" w:rsidP="006C1549">
      <w:pPr>
        <w:rPr>
          <w:rFonts w:ascii="Times New Roman" w:hAnsi="Times New Roman" w:cs="Times New Roman"/>
          <w:b/>
          <w:sz w:val="24"/>
          <w:szCs w:val="24"/>
        </w:rPr>
      </w:pPr>
    </w:p>
    <w:p w:rsidR="006C1549" w:rsidRDefault="006C1549" w:rsidP="006C1549">
      <w:pPr>
        <w:rPr>
          <w:rFonts w:ascii="Times New Roman" w:hAnsi="Times New Roman" w:cs="Times New Roman"/>
          <w:b/>
          <w:sz w:val="24"/>
          <w:szCs w:val="24"/>
        </w:rPr>
      </w:pPr>
    </w:p>
    <w:p w:rsidR="006C1549" w:rsidRDefault="003811FB" w:rsidP="006C1549">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2" name="Picture 2" descr="C:\Users\Dell\Pictures\day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1c.pn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C1549" w:rsidRDefault="006C1549" w:rsidP="006C1549">
      <w:pPr>
        <w:rPr>
          <w:rFonts w:ascii="Times New Roman" w:hAnsi="Times New Roman" w:cs="Times New Roman"/>
          <w:b/>
          <w:sz w:val="24"/>
          <w:szCs w:val="24"/>
        </w:rPr>
      </w:pPr>
      <w:r>
        <w:rPr>
          <w:rFonts w:ascii="Times New Roman" w:hAnsi="Times New Roman" w:cs="Times New Roman"/>
          <w:b/>
          <w:sz w:val="24"/>
          <w:szCs w:val="24"/>
        </w:rPr>
        <w:t>Thank you.</w:t>
      </w:r>
    </w:p>
    <w:p w:rsidR="006C1549" w:rsidRDefault="006C1549" w:rsidP="006C1549"/>
    <w:p w:rsidR="006C1549" w:rsidRDefault="006C1549" w:rsidP="006C1549"/>
    <w:p w:rsidR="00DE4127" w:rsidRDefault="00DE4127"/>
    <w:sectPr w:rsidR="00DE4127"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1549"/>
    <w:rsid w:val="003811FB"/>
    <w:rsid w:val="00497717"/>
    <w:rsid w:val="006C1549"/>
    <w:rsid w:val="00DE41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549"/>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549"/>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1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49"/>
    <w:rPr>
      <w:rFonts w:ascii="Tahoma" w:eastAsiaTheme="minorEastAsia" w:hAnsi="Tahoma" w:cs="Tahoma"/>
      <w:sz w:val="16"/>
      <w:szCs w:val="16"/>
      <w:lang w:val="en-US"/>
    </w:rPr>
  </w:style>
  <w:style w:type="character" w:styleId="Hyperlink">
    <w:name w:val="Hyperlink"/>
    <w:basedOn w:val="DefaultParagraphFont"/>
    <w:uiPriority w:val="99"/>
    <w:semiHidden/>
    <w:unhideWhenUsed/>
    <w:rsid w:val="0049771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github.com/ritikakulkarni/Quarantine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2020-05-21T09:10:00Z</dcterms:created>
  <dcterms:modified xsi:type="dcterms:W3CDTF">2020-05-21T09:49:00Z</dcterms:modified>
</cp:coreProperties>
</file>