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bottomFromText="160" w:vertAnchor="text" w:horzAnchor="margin" w:tblpY="-78"/>
        <w:tblW w:w="9889" w:type="dxa"/>
        <w:tblLook w:val="04A0" w:firstRow="1" w:lastRow="0" w:firstColumn="1" w:lastColumn="0" w:noHBand="0" w:noVBand="1"/>
      </w:tblPr>
      <w:tblGrid>
        <w:gridCol w:w="5299"/>
        <w:gridCol w:w="4590"/>
      </w:tblGrid>
      <w:tr w:rsidR="000D4E98" w:rsidTr="000D4E98">
        <w:trPr>
          <w:trHeight w:val="227"/>
        </w:trPr>
        <w:tc>
          <w:tcPr>
            <w:tcW w:w="5299" w:type="dxa"/>
          </w:tcPr>
          <w:p w:rsidR="000D4E98" w:rsidRDefault="000D4E98">
            <w:pPr>
              <w:spacing w:line="256" w:lineRule="auto"/>
              <w:rPr>
                <w:b/>
                <w:lang w:eastAsia="en-US"/>
              </w:rPr>
            </w:pPr>
          </w:p>
        </w:tc>
        <w:tc>
          <w:tcPr>
            <w:tcW w:w="4590" w:type="dxa"/>
            <w:vMerge w:val="restart"/>
          </w:tcPr>
          <w:p w:rsidR="000D4E98" w:rsidRDefault="000D4E98">
            <w:pPr>
              <w:spacing w:line="256" w:lineRule="auto"/>
              <w:ind w:firstLine="0"/>
              <w:jc w:val="left"/>
              <w:rPr>
                <w:lang w:eastAsia="en-US"/>
              </w:rPr>
            </w:pPr>
          </w:p>
          <w:p w:rsidR="000D4E98" w:rsidRDefault="000D4E98">
            <w:pPr>
              <w:spacing w:line="256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Анкета игрока открытого чемпионата ЕХЛ по хоккею с шайбой среди любительских команд Республики Беларусь                                          </w:t>
            </w:r>
          </w:p>
        </w:tc>
      </w:tr>
      <w:tr w:rsidR="000D4E98" w:rsidTr="000D4E98">
        <w:trPr>
          <w:trHeight w:val="698"/>
        </w:trPr>
        <w:tc>
          <w:tcPr>
            <w:tcW w:w="5299" w:type="dxa"/>
            <w:hideMark/>
          </w:tcPr>
          <w:p w:rsidR="000D4E98" w:rsidRDefault="000D4E98">
            <w:pPr>
              <w:spacing w:line="256" w:lineRule="auto"/>
              <w:ind w:right="3294"/>
              <w:jc w:val="right"/>
              <w:rPr>
                <w:b/>
                <w:lang w:val="en-US" w:eastAsia="en-US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685800" cy="914400"/>
                  <wp:effectExtent l="0" t="0" r="0" b="0"/>
                  <wp:docPr id="1" name="Рисунок 1" descr="ЕХЛ-лого (480x64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ЕХЛ-лого (480x64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vAlign w:val="center"/>
            <w:hideMark/>
          </w:tcPr>
          <w:p w:rsidR="000D4E98" w:rsidRDefault="000D4E98">
            <w:pPr>
              <w:ind w:firstLine="0"/>
              <w:jc w:val="left"/>
              <w:rPr>
                <w:lang w:eastAsia="en-US"/>
              </w:rPr>
            </w:pPr>
          </w:p>
        </w:tc>
      </w:tr>
    </w:tbl>
    <w:p w:rsidR="000D4E98" w:rsidRDefault="000D4E98" w:rsidP="000D4E98">
      <w:pPr>
        <w:pBdr>
          <w:bottom w:val="single" w:sz="12" w:space="1" w:color="auto"/>
        </w:pBdr>
        <w:ind w:firstLine="0"/>
        <w:rPr>
          <w:b/>
        </w:rPr>
      </w:pPr>
    </w:p>
    <w:p w:rsidR="000D4E98" w:rsidRDefault="000D4E98" w:rsidP="000D4E98">
      <w:pPr>
        <w:spacing w:line="240" w:lineRule="exact"/>
        <w:rPr>
          <w:b/>
        </w:rPr>
      </w:pPr>
    </w:p>
    <w:p w:rsidR="000D4E98" w:rsidRDefault="000D4E98" w:rsidP="000D4E98"/>
    <w:p w:rsidR="000D4E98" w:rsidRDefault="000D4E98" w:rsidP="000D4E98">
      <w:pPr>
        <w:spacing w:line="280" w:lineRule="exact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Фамилия, имя, отчество:</w:t>
      </w:r>
      <w:r>
        <w:rPr>
          <w:u w:val="single"/>
        </w:rPr>
        <w:t>_</w:t>
      </w:r>
      <w:proofErr w:type="spellStart"/>
      <w:r w:rsidR="002C246D">
        <w:rPr>
          <w:u w:val="single"/>
        </w:rPr>
        <w:t>Сандрос</w:t>
      </w:r>
      <w:proofErr w:type="spellEnd"/>
      <w:r w:rsidR="002C246D">
        <w:rPr>
          <w:u w:val="single"/>
        </w:rPr>
        <w:t xml:space="preserve"> Виталий Игоревич</w:t>
      </w:r>
    </w:p>
    <w:p w:rsidR="000D4E98" w:rsidRDefault="000D4E98" w:rsidP="000D4E98">
      <w:pPr>
        <w:spacing w:line="280" w:lineRule="exact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 xml:space="preserve">Дата рождения: </w:t>
      </w:r>
      <w:r w:rsidR="002C246D">
        <w:t>05</w:t>
      </w:r>
      <w:r w:rsidR="004934DE">
        <w:t>/0</w:t>
      </w:r>
      <w:r w:rsidR="00026BD6">
        <w:t>5</w:t>
      </w:r>
      <w:r>
        <w:t>/</w:t>
      </w:r>
      <w:r w:rsidR="004934DE">
        <w:t>19</w:t>
      </w:r>
      <w:r w:rsidR="00026BD6">
        <w:t>9</w:t>
      </w:r>
      <w:r w:rsidR="002C246D">
        <w:t>0</w:t>
      </w:r>
      <w:r>
        <w:rPr>
          <w:u w:val="single"/>
        </w:rPr>
        <w:t>(</w:t>
      </w:r>
      <w:r>
        <w:t>в формате – день/месяц/год)</w:t>
      </w:r>
    </w:p>
    <w:p w:rsidR="000D4E98" w:rsidRDefault="000D4E98" w:rsidP="000D4E98">
      <w:pPr>
        <w:pStyle w:val="a3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Место рождения:</w:t>
      </w:r>
      <w:r w:rsidR="00026BD6">
        <w:t xml:space="preserve"> </w:t>
      </w:r>
      <w:r w:rsidR="004934DE">
        <w:rPr>
          <w:u w:val="single"/>
        </w:rPr>
        <w:t>Минск</w:t>
      </w:r>
    </w:p>
    <w:p w:rsidR="000D4E98" w:rsidRDefault="002C246D" w:rsidP="000D4E98">
      <w:pPr>
        <w:spacing w:line="280" w:lineRule="exact"/>
        <w:ind w:left="720"/>
      </w:pPr>
      <w:r>
        <w:rPr>
          <w:noProof/>
        </w:rPr>
        <w:pict>
          <v:rect id="Прямоугольник 9" o:spid="_x0000_s1026" style="position:absolute;left:0;text-align:left;margin-left:149.35pt;margin-top:13.85pt;width:15pt;height:1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white [3201]" strokecolor="black [3200]" strokeweight="2.5pt">
            <v:shadow color="#868686"/>
          </v:rect>
        </w:pict>
      </w:r>
    </w:p>
    <w:p w:rsidR="000D4E98" w:rsidRDefault="002C246D" w:rsidP="000D4E98">
      <w:pPr>
        <w:numPr>
          <w:ilvl w:val="0"/>
          <w:numId w:val="1"/>
        </w:numPr>
        <w:spacing w:line="280" w:lineRule="exact"/>
        <w:ind w:right="-143"/>
        <w:jc w:val="left"/>
      </w:pPr>
      <w:r>
        <w:rPr>
          <w:noProof/>
        </w:rPr>
        <w:pict>
          <v:rect id="Прямоугольник 11" o:spid="_x0000_s1027" style="position:absolute;left:0;text-align:left;margin-left:354.85pt;margin-top:-.15pt;width:15pt;height: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white [3201]" strokecolor="black [3200]" strokeweight="2.5pt">
            <v:shadow color="#868686"/>
          </v:rect>
        </w:pict>
      </w:r>
      <w:r>
        <w:rPr>
          <w:noProof/>
        </w:rPr>
        <w:pict>
          <v:rect id="Прямоугольник 10" o:spid="_x0000_s1028" style="position:absolute;left:0;text-align:left;margin-left:237.85pt;margin-top:-.15pt;width:15pt;height: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black [3200]" strokecolor="#f2f2f2 [3041]" strokeweight="3pt">
            <v:shadow on="t" type="perspective" color="#7f7f7f [1601]" opacity=".5" offset="1pt" offset2="-1pt"/>
          </v:rect>
        </w:pict>
      </w:r>
      <w:r w:rsidR="000D4E98">
        <w:t xml:space="preserve">Амплуа: вратарь -             защитник -           нападающий -     </w:t>
      </w:r>
    </w:p>
    <w:p w:rsidR="000D4E98" w:rsidRDefault="000D4E98" w:rsidP="000D4E98">
      <w:pPr>
        <w:pStyle w:val="a3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Рост:</w:t>
      </w:r>
      <w:r w:rsidR="002C246D">
        <w:t xml:space="preserve"> 185</w:t>
      </w:r>
      <w:r>
        <w:t xml:space="preserve">(см) </w:t>
      </w:r>
    </w:p>
    <w:p w:rsidR="000D4E98" w:rsidRDefault="000D4E98" w:rsidP="000D4E98">
      <w:pPr>
        <w:spacing w:line="280" w:lineRule="exact"/>
        <w:ind w:left="720"/>
      </w:pPr>
      <w:bookmarkStart w:id="0" w:name="_GoBack"/>
      <w:bookmarkEnd w:id="0"/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Вес:</w:t>
      </w:r>
      <w:r w:rsidR="002C246D">
        <w:t>88</w:t>
      </w:r>
      <w:r>
        <w:t>(кг)</w:t>
      </w:r>
    </w:p>
    <w:p w:rsidR="000D4E98" w:rsidRDefault="000D4E98" w:rsidP="000D4E98">
      <w:pPr>
        <w:pStyle w:val="a3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Спортивное звание, разряд (если есть):</w:t>
      </w:r>
      <w:r>
        <w:rPr>
          <w:u w:val="single"/>
        </w:rPr>
        <w:t>______________________</w:t>
      </w:r>
    </w:p>
    <w:p w:rsidR="000D4E98" w:rsidRDefault="000D4E98" w:rsidP="000D4E98">
      <w:pPr>
        <w:spacing w:line="280" w:lineRule="exact"/>
        <w:ind w:left="720"/>
      </w:pPr>
    </w:p>
    <w:p w:rsidR="000D4E98" w:rsidRDefault="000D4E98" w:rsidP="000D4E98">
      <w:pPr>
        <w:spacing w:line="280" w:lineRule="exact"/>
        <w:ind w:firstLine="0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 xml:space="preserve">Обучался ли в ДЮСШ по хоккею с шайбой больше года с зачислением в списки учащихся? </w:t>
      </w:r>
    </w:p>
    <w:p w:rsidR="000D4E98" w:rsidRDefault="002C246D" w:rsidP="000D4E98">
      <w:pPr>
        <w:spacing w:line="280" w:lineRule="exact"/>
        <w:ind w:left="720"/>
      </w:pPr>
      <w:r>
        <w:rPr>
          <w:noProof/>
        </w:rPr>
        <w:pict>
          <v:rect id="Прямоугольник 5" o:spid="_x0000_s1029" style="position:absolute;left:0;text-align:left;margin-left:63.1pt;margin-top:13.2pt;width:15pt;height: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rG7QwIAAEwEAAAOAAAAZHJzL2Uyb0RvYy54bWysVM2O0zAQviPxDpbvNEnVwjZqulp1KUJa&#10;YKWFB3Adp7FwbDN2my4nJK5IPAIPwQXxs8+QvhFjp1u6wAmRgzXjGX+e+b5xpqfbRpGNACeNLmg2&#10;SCkRmptS6lVBX71cPDihxHmmS6aMFgW9Fo6ezu7fm7Y2F0NTG1UKIAiiXd7agtbe2zxJHK9Fw9zA&#10;WKExWBlomEcXVkkJrEX0RiXDNH2YtAZKC4YL53D3vA/SWcSvKsH9i6pywhNVUKzNxxXiugxrMpuy&#10;fAXM1pLvy2D/UEXDpMZLD1DnzDOyBvkHVCM5GGcqP+CmSUxVSS5iD9hNlv7WzVXNrIi9IDnOHmhy&#10;/w+WP99cApFlQceUaNagRN2n3bvdx+57d7N7333ubrpvuw/dj+5L95WMA1+tdTkeu7KXEDp29sLw&#10;145oM6+ZXokzANPWgpVYZRbykzsHguPwKFm2z0yJ17G1N5G6bQVNAERSyDYqdH1QSGw94biZTdJx&#10;ijpyDO3tcAPLbw9bcP6JMA0JRkEBByCCs82F833qbUos3ihZLqRS0YHVcq6AbBgOyyJ+sX7s8ThN&#10;adIWdDIejiPynZg7hkjj9zeIRnqceiWbgp4cklgeWHusSyyT5Z5J1dvYndJ7GgNzvQJLU14ji2D6&#10;kcYniEZt4C0lLY5zQd2bNQNBiXqqUYlJNhqF+Y/OaPxoiA4cR5bHEaY5QhXUU9Kbc9+/mbUFuarx&#10;piz2rs0ZqlfJyGxQtq9qXyyObNRm/7zCmzj2Y9avn8DsJwAAAP//AwBQSwMEFAAGAAgAAAAhAD/L&#10;kdfcAAAACQEAAA8AAABkcnMvZG93bnJldi54bWxMj8FOwzAQRO9I/IO1SNyog6ERhDgVAhWJY5te&#10;uG3iJQnEdhQ7beDr2ZzKcWafZmfyzWx7caQxdN5puF0lIMjV3nSu0XAotzcPIEJEZ7D3jjT8UIBN&#10;cXmRY2b8ye3ouI+N4BAXMtTQxjhkUoa6JYth5QdyfPv0o8XIcmykGfHE4baXKklSabFz/KHFgV5a&#10;qr/3k9VQdeqAv7vyLbGP27v4Ppdf08er1tdX8/MTiEhzPMOw1OfqUHCnyk/OBNGzVqliVINK70Es&#10;wHoxKg1rNmSRy/8Lij8AAAD//wMAUEsBAi0AFAAGAAgAAAAhALaDOJL+AAAA4QEAABMAAAAAAAAA&#10;AAAAAAAAAAAAAFtDb250ZW50X1R5cGVzXS54bWxQSwECLQAUAAYACAAAACEAOP0h/9YAAACUAQAA&#10;CwAAAAAAAAAAAAAAAAAvAQAAX3JlbHMvLnJlbHNQSwECLQAUAAYACAAAACEAtuaxu0MCAABMBAAA&#10;DgAAAAAAAAAAAAAAAAAuAgAAZHJzL2Uyb0RvYy54bWxQSwECLQAUAAYACAAAACEAP8uR19wAAAAJ&#10;AQAADwAAAAAAAAAAAAAAAACdBAAAZHJzL2Rvd25yZXYueG1sUEsFBgAAAAAEAAQA8wAAAKYFAAAA&#10;AA==&#10;"/>
        </w:pict>
      </w:r>
      <w:r>
        <w:rPr>
          <w:noProof/>
        </w:rPr>
        <w:pict>
          <v:rect id="Прямоугольник 6" o:spid="_x0000_s1030" style="position:absolute;left:0;text-align:left;margin-left:117.1pt;margin-top:13.2pt;width:15pt;height: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black [3200]" strokecolor="#f2f2f2 [3041]" strokeweight="3pt">
            <v:shadow on="t" type="perspective" color="#7f7f7f [1601]" opacity=".5" offset="1pt" offset2="-1pt"/>
          </v:rect>
        </w:pict>
      </w:r>
    </w:p>
    <w:p w:rsidR="000D4E98" w:rsidRDefault="000D4E98" w:rsidP="000D4E98">
      <w:pPr>
        <w:spacing w:line="280" w:lineRule="exact"/>
        <w:ind w:left="720" w:firstLine="1123"/>
      </w:pPr>
      <w:r>
        <w:t>Да -   ;   Нет -</w:t>
      </w:r>
      <w:proofErr w:type="gramStart"/>
      <w:r>
        <w:t xml:space="preserve">       ,</w:t>
      </w:r>
      <w:proofErr w:type="gramEnd"/>
      <w:r>
        <w:t xml:space="preserve"> если «да», то указать где и когда завершил обучение</w:t>
      </w:r>
    </w:p>
    <w:p w:rsidR="000D4E98" w:rsidRDefault="000D4E98" w:rsidP="000D4E98">
      <w:pPr>
        <w:spacing w:line="280" w:lineRule="exact"/>
        <w:ind w:left="720"/>
      </w:pPr>
    </w:p>
    <w:p w:rsidR="000D4E98" w:rsidRDefault="000D4E98" w:rsidP="000D4E98">
      <w:pPr>
        <w:pStyle w:val="a3"/>
        <w:ind w:left="0"/>
      </w:pPr>
      <w:r>
        <w:t xml:space="preserve">      ___________________________________________________________   </w:t>
      </w:r>
    </w:p>
    <w:p w:rsidR="000D4E98" w:rsidRDefault="000D4E98" w:rsidP="000D4E98">
      <w:pPr>
        <w:pStyle w:val="a3"/>
        <w:ind w:left="0"/>
      </w:pPr>
    </w:p>
    <w:p w:rsidR="000D4E98" w:rsidRDefault="000D4E98" w:rsidP="000D4E98">
      <w:pPr>
        <w:pStyle w:val="a3"/>
        <w:ind w:left="0"/>
      </w:pPr>
    </w:p>
    <w:p w:rsidR="000D4E98" w:rsidRDefault="000D4E98" w:rsidP="000D4E98">
      <w:pPr>
        <w:pStyle w:val="a3"/>
        <w:ind w:left="0"/>
      </w:pPr>
    </w:p>
    <w:p w:rsidR="000D4E98" w:rsidRDefault="000D4E98" w:rsidP="000D4E98">
      <w:pPr>
        <w:pStyle w:val="a3"/>
        <w:ind w:left="0"/>
      </w:pPr>
      <w:r>
        <w:t>Дата:</w:t>
      </w:r>
      <w:r>
        <w:rPr>
          <w:u w:val="single"/>
        </w:rPr>
        <w:t>___________</w:t>
      </w:r>
      <w:r>
        <w:t xml:space="preserve">                     Личная подпись:</w:t>
      </w:r>
      <w:r>
        <w:rPr>
          <w:u w:val="single"/>
        </w:rPr>
        <w:t>_____________</w:t>
      </w:r>
    </w:p>
    <w:p w:rsidR="00E667F9" w:rsidRDefault="00E667F9"/>
    <w:sectPr w:rsidR="00E667F9" w:rsidSect="00E003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A34CD"/>
    <w:multiLevelType w:val="hybridMultilevel"/>
    <w:tmpl w:val="D63A23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D4E98"/>
    <w:rsid w:val="00026BD6"/>
    <w:rsid w:val="000D4E98"/>
    <w:rsid w:val="002C246D"/>
    <w:rsid w:val="004934DE"/>
    <w:rsid w:val="00E0031B"/>
    <w:rsid w:val="00E6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E9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E98"/>
    <w:pPr>
      <w:ind w:left="708" w:firstLine="0"/>
      <w:jc w:val="left"/>
    </w:pPr>
  </w:style>
  <w:style w:type="paragraph" w:styleId="a4">
    <w:name w:val="Balloon Text"/>
    <w:basedOn w:val="a"/>
    <w:link w:val="a5"/>
    <w:uiPriority w:val="99"/>
    <w:semiHidden/>
    <w:unhideWhenUsed/>
    <w:rsid w:val="000D4E9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4E9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E9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E98"/>
    <w:pPr>
      <w:ind w:left="708" w:firstLine="0"/>
      <w:jc w:val="left"/>
    </w:pPr>
  </w:style>
  <w:style w:type="paragraph" w:styleId="a4">
    <w:name w:val="Balloon Text"/>
    <w:basedOn w:val="a"/>
    <w:link w:val="a5"/>
    <w:uiPriority w:val="99"/>
    <w:semiHidden/>
    <w:unhideWhenUsed/>
    <w:rsid w:val="000D4E9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4E9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2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Алекс. Рижницын</dc:creator>
  <cp:lastModifiedBy>Андрей Алекс. Рижницын</cp:lastModifiedBy>
  <cp:revision>3</cp:revision>
  <dcterms:created xsi:type="dcterms:W3CDTF">2016-08-23T09:00:00Z</dcterms:created>
  <dcterms:modified xsi:type="dcterms:W3CDTF">2017-09-19T09:39:00Z</dcterms:modified>
</cp:coreProperties>
</file>