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2108" w14:textId="71C61CD3" w:rsidR="00B26361" w:rsidRPr="005B666A" w:rsidRDefault="005B666A">
      <w:pPr>
        <w:rPr>
          <w:lang w:val="en-US"/>
        </w:rPr>
      </w:pPr>
      <w:r>
        <w:rPr>
          <w:lang w:val="en-US"/>
        </w:rPr>
        <w:t xml:space="preserve">This one is amazing for the things </w:t>
      </w:r>
    </w:p>
    <w:sectPr w:rsidR="00B26361" w:rsidRPr="005B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38"/>
    <w:rsid w:val="005B666A"/>
    <w:rsid w:val="00AA7E38"/>
    <w:rsid w:val="00B2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8F93"/>
  <w15:chartTrackingRefBased/>
  <w15:docId w15:val="{F7284DA2-ACDA-4EA2-820A-9343CDCD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Irfan</dc:creator>
  <cp:keywords/>
  <dc:description/>
  <cp:lastModifiedBy>Mohd Irfan</cp:lastModifiedBy>
  <cp:revision>2</cp:revision>
  <dcterms:created xsi:type="dcterms:W3CDTF">2023-04-20T19:43:00Z</dcterms:created>
  <dcterms:modified xsi:type="dcterms:W3CDTF">2023-04-20T19:43:00Z</dcterms:modified>
</cp:coreProperties>
</file>