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12" w:rsidRDefault="003C5412" w:rsidP="003C5412">
      <w:r>
        <w:rPr>
          <w:rFonts w:cs="Vrinda"/>
          <w:cs/>
        </w:rPr>
        <w:t>কেন সর্বনাশের নেশা ধরিয়ে তুমি এলে না যে</w:t>
      </w:r>
    </w:p>
    <w:p w:rsidR="003C5412" w:rsidRDefault="003C5412" w:rsidP="003C5412">
      <w:r>
        <w:rPr>
          <w:rFonts w:cs="Vrinda"/>
          <w:cs/>
        </w:rPr>
        <w:t>মরি লাজে বুকে বাজে</w:t>
      </w:r>
    </w:p>
    <w:p w:rsidR="003C5412" w:rsidRDefault="003C5412" w:rsidP="003C5412">
      <w:r>
        <w:rPr>
          <w:rFonts w:cs="Vrinda"/>
          <w:cs/>
        </w:rPr>
        <w:t>মন লাগে না আর কোনো কাজে মরি লাজে।।</w:t>
      </w:r>
    </w:p>
    <w:p w:rsidR="003C5412" w:rsidRDefault="003C5412" w:rsidP="003C5412"/>
    <w:p w:rsidR="003C5412" w:rsidRDefault="003C5412" w:rsidP="003C5412">
      <w:r>
        <w:rPr>
          <w:rFonts w:cs="Vrinda"/>
          <w:cs/>
        </w:rPr>
        <w:t>দিন এসে এসে যায় ফিরে ফিরে চোখ চেয়ে থাকে</w:t>
      </w:r>
      <w:r>
        <w:t>,</w:t>
      </w:r>
    </w:p>
    <w:p w:rsidR="003C5412" w:rsidRDefault="003C5412" w:rsidP="003C5412">
      <w:r>
        <w:rPr>
          <w:rFonts w:cs="Vrinda"/>
          <w:cs/>
        </w:rPr>
        <w:t>মন সারা বেলা সেই পথে পথে কান পেতে রাখে।</w:t>
      </w:r>
    </w:p>
    <w:p w:rsidR="003C5412" w:rsidRDefault="003C5412" w:rsidP="003C5412">
      <w:r>
        <w:rPr>
          <w:rFonts w:cs="Vrinda"/>
          <w:cs/>
        </w:rPr>
        <w:t>সব হারানোর পথে নেমে কি আজ পথ চাওয়া কি সাজে।।</w:t>
      </w:r>
    </w:p>
    <w:p w:rsidR="003C5412" w:rsidRDefault="003C5412" w:rsidP="003C5412"/>
    <w:p w:rsidR="003C5412" w:rsidRDefault="003C5412" w:rsidP="003C5412">
      <w:r>
        <w:rPr>
          <w:rFonts w:cs="Vrinda"/>
          <w:cs/>
        </w:rPr>
        <w:t>ঝড় উঠে উঠে যায় থেমে থেমে কেউ দেখে না তাকে</w:t>
      </w:r>
      <w:r>
        <w:t>,</w:t>
      </w:r>
    </w:p>
    <w:p w:rsidR="003C5412" w:rsidRDefault="003C5412" w:rsidP="003C5412">
      <w:r>
        <w:rPr>
          <w:rFonts w:cs="Vrinda"/>
          <w:cs/>
        </w:rPr>
        <w:t>বোঝ না তুমি মন কেঁপে ওঠে তোমারই কি ডাকে</w:t>
      </w:r>
    </w:p>
    <w:p w:rsidR="004454A5" w:rsidRDefault="003C5412" w:rsidP="003C5412">
      <w:r>
        <w:rPr>
          <w:rFonts w:cs="Vrinda"/>
          <w:cs/>
        </w:rPr>
        <w:t>ভুল ভাঙাতে এলে না কেন এই ভুলের মাঝে।।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6773"/>
    <w:rsid w:val="003A6773"/>
    <w:rsid w:val="003C541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8F10A-92E3-4990-B244-DAA669FE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2018-06-14T20:39:00Z</dcterms:created>
  <dcterms:modified xsi:type="dcterms:W3CDTF">2018-06-14T20:39:00Z</dcterms:modified>
</cp:coreProperties>
</file>