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100" w:after="80"/>
        <w:contextualSpacing/>
        <w:rPr/>
      </w:pPr>
      <w:r>
        <w:rPr/>
        <w:t>Lorem ipsum dolor sit amet consectetur adipiscing elit sed</w:t>
      </w:r>
    </w:p>
    <w:p>
      <w:pPr>
        <w:pStyle w:val="Author"/>
        <w:rPr/>
      </w:pPr>
      <w:r>
        <w:rPr/>
        <w:t>Do eiusmod tempor incididunt ut labore et dolore</w:t>
      </w:r>
    </w:p>
    <w:p>
      <w:pPr>
        <w:pStyle w:val="Date"/>
        <w:rPr/>
      </w:pPr>
      <w:r>
        <w:rPr/>
        <w:t>magna</w:t>
      </w:r>
    </w:p>
    <w:p>
      <w:pPr>
        <w:pStyle w:val="Heading1"/>
        <w:rPr/>
      </w:pPr>
      <w:bookmarkStart w:id="0" w:name="bm13"/>
      <w:r>
        <w:rPr/>
        <w:t>aliqua ut enim ad</w:t>
      </w:r>
    </w:p>
    <w:p>
      <w:pPr>
        <w:pStyle w:val="Heading2"/>
        <w:rPr/>
      </w:pPr>
      <w:bookmarkStart w:id="1" w:name="bm1"/>
      <w:r>
        <w:rPr/>
        <w:t>minim veniam quis nostrud exercitation ullamco laboris nisi ut aliquip</w:t>
      </w:r>
    </w:p>
    <w:p>
      <w:pPr>
        <w:pStyle w:val="FirstParagraph"/>
        <w:rPr/>
      </w:pPr>
      <w:r>
        <w:rPr/>
        <w:t>Ex ea commodo consequat duis aute irure dolor in reprehenderit in</w:t>
      </w:r>
      <w:r>
        <w:rPr>
          <w:i/>
          <w:iCs/>
        </w:rPr>
        <w:t>d</w:t>
      </w:r>
      <w:r>
        <w:rPr/>
        <w:t>voluptate velit esse cillum dolore eu fugiat nulla pariatur excepteur sint occaecat cupidatat non proident sunt</w:t>
      </w:r>
      <w:hyperlink w:anchor="bm7">
        <w:r>
          <w:rPr>
            <w:rStyle w:val="Hyperlink"/>
          </w:rPr>
          <w:t>In culpa</w:t>
        </w:r>
      </w:hyperlink>
      <w:r>
        <w:rPr/>
        <w:t>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w:t>
      </w:r>
      <w:hyperlink w:anchor="bm6">
        <w:r>
          <w:rPr>
            <w:rStyle w:val="Hyperlink"/>
          </w:rPr>
          <w:t>Fugiat nulla pariatur excepteur</w:t>
        </w:r>
      </w:hyperlink>
      <w:r>
        <w:rPr/>
        <w:t xml:space="preserve">; </w:t>
      </w:r>
      <w:hyperlink w:anchor="bm8">
        <w:r>
          <w:rPr>
            <w:rStyle w:val="Hyperlink"/>
          </w:rPr>
          <w:t>Sint occaecat cupidatat non</w:t>
        </w:r>
      </w:hyperlink>
      <w:r>
        <w:rPr/>
        <w:t xml:space="preserve">; </w:t>
      </w:r>
      <w:hyperlink w:anchor="bm10">
        <w:r>
          <w:rPr>
            <w:rStyle w:val="Hyperlink"/>
          </w:rPr>
          <w:t>Proident sunt in culpa</w:t>
        </w:r>
      </w:hyperlink>
      <w:r>
        <w:rPr/>
        <w:t>qui officia deserunt mollit anim id est laborum lorem ipsum dolor sit amet consectetur adipiscing elit sed do eiusmod tempor incididunt ut labore et dolore magna aliqua ut enim ad minim veniam quis nostrud exercitation ullamco laboris nisi ut aliquip ex ea commodo consequat.</w:t>
      </w:r>
    </w:p>
    <w:p>
      <w:pPr>
        <w:pStyle w:val="BodyText"/>
        <w:rPr/>
      </w:pPr>
      <w:r>
        <w:rPr/>
        <w:t>Duis aute irure dolor in reprehenderit in voluptate velit esse cillum dolore eu fugiat nulla pariatur</w:t>
      </w:r>
      <w:hyperlink w:anchor="bm9">
        <w:r>
          <w:rPr>
            <w:rStyle w:val="Hyperlink"/>
          </w:rPr>
          <w:t>Excepteur sint occaecat cupidatat</w:t>
        </w:r>
      </w:hyperlink>
      <w:r>
        <w:rPr/>
        <w:t>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w:t>
      </w:r>
      <w:r>
        <w:rPr>
          <w:i/>
          <w:iCs/>
        </w:rPr>
        <w:t>m</w:t>
      </w:r>
      <w:r>
        <w:rPr/>
        <w:t>duis aute irure dolor in reprehenderit in voluptate velit esse cillum dolore eu fugiat nulla pariatur excepteur sint occaecat cupidatat non proident sunt in culpa qui officia deserunt mollit anim id est laborum lorem ipsum dolor sit amet consectetur</w:t>
      </w:r>
      <w:r>
        <w:rPr>
          <w:b/>
          <w:bCs/>
        </w:rPr>
        <w:t>Adipiscing elit sed</w:t>
      </w:r>
      <w:r>
        <w:rPr/>
        <w:t>do eiusmod tempor incididunt ut labore et dolore magna aliqua ut enim ad minim veniam.</w:t>
      </w:r>
    </w:p>
    <w:p>
      <w:pPr>
        <w:pStyle w:val="BodyText"/>
        <w:rPr/>
      </w:pPr>
      <w:r>
        <w:rPr/>
        <w:t>Quis nostrud exercitation ullamco laboris nisi ut aliquip ex</w:t>
      </w:r>
      <w:r>
        <w:rPr>
          <w:i/>
          <w:iCs/>
        </w:rPr>
        <w:t>m</w:t>
      </w:r>
      <w:r>
        <w:rPr/>
        <w:t>ea commodo consequat duis aute irure dolor in reprehenderit in voluptate velit esse cillum dolore eu fugiat nulla pariatur excepteur sint occaecat cupidatat non proident sunt in culpa qui officia deserunt mollit anim id est laborum lorem ipsum</w:t>
      </w:r>
      <w:r>
        <w:rPr>
          <w:rStyle w:val="VerbatimChar"/>
        </w:rPr>
        <w:t>Dolor</w:t>
      </w:r>
      <w:r>
        <w:rPr/>
        <w:t>.</w:t>
      </w:r>
    </w:p>
    <w:p>
      <w:pPr>
        <w:pStyle w:val="BlockText"/>
        <w:rPr/>
      </w:pPr>
      <w:r>
        <w:rPr>
          <w:b/>
          <w:bCs/>
        </w:rPr>
        <w:t>Sit amet consectetur adipiscing</w:t>
      </w:r>
      <w:r>
        <w:rPr/>
        <w:t>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0" w:noVBand="0" w:val="0000"/>
      </w:tblPr>
      <w:tblGrid>
        <w:gridCol w:w="10340"/>
      </w:tblGrid>
      <w:tr>
        <w:trPr/>
        <w:tc>
          <w:tcPr>
            <w:tcW w:w="10340" w:type="dxa"/>
            <w:tcBorders/>
          </w:tcPr>
          <w:p>
            <w:pPr>
              <w:pStyle w:val="ImageCaption"/>
              <w:widowControl/>
              <w:spacing w:before="200" w:after="120"/>
              <w:jc w:val="start"/>
              <w:rPr>
                <w:rFonts w:eastAsia="Aptos" w:cs=""/>
                <w:kern w:val="0"/>
                <w:szCs w:val="24"/>
                <w:lang w:val="en-US" w:eastAsia="en-US" w:bidi="ar-SA"/>
              </w:rPr>
            </w:pPr>
            <w:r>
              <w:rPr>
                <w:rFonts w:eastAsia="Aptos" w:cs=""/>
                <w:kern w:val="0"/>
                <w:szCs w:val="24"/>
                <w:lang w:val="en-US" w:eastAsia="en-US" w:bidi="ar-SA"/>
              </w:rPr>
              <w:t>Anim id est laborum lorem ipsum dolor sit amet consectetur adipiscing elit sed do eiusmod tempor incididunt ut labore et dolore magna aliqua ut enim ad minim veniam quis nostrud exercitation ullamco laboris nisi ut aliquip.</w:t>
            </w:r>
          </w:p>
          <w:tbl>
            <w:tblPr>
              <w:tblStyle w:val="Table"/>
              <w:tblW w:w="7920" w:type="dxa"/>
              <w:jc w:val="start"/>
              <w:tblInd w:w="0"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cnfStyle w:val="100000000000" w:firstRow="1" w:lastRow="0" w:firstColumn="0" w:lastColumn="0" w:oddVBand="0" w:evenVBand="0" w:oddHBand="0" w:evenHBand="0" w:firstRowFirstColumn="0" w:firstRowLastColumn="0" w:lastRowFirstColumn="0" w:lastRowLastColumn="0"/>
              </w:trPr>
              <w:tc>
                <w:tcPr>
                  <w:tcW w:w="2640"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ex ea commodo</w:t>
                  </w:r>
                </w:p>
              </w:tc>
              <w:tc>
                <w:tcPr>
                  <w:tcW w:w="2640"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Consequat duis</w:t>
                  </w:r>
                </w:p>
              </w:tc>
              <w:tc>
                <w:tcPr>
                  <w:tcW w:w="2640"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Aute</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6</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360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irure</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7</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420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dolor</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8</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480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in</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9</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540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reprehenderit</w:t>
                  </w:r>
                </w:p>
              </w:tc>
            </w:tr>
            <w:tr>
              <w:trPr/>
              <w:tc>
                <w:tcPr>
                  <w:tcW w:w="2640" w:type="dxa"/>
                  <w:tcBorders/>
                </w:tcPr>
                <w:p>
                  <w:pPr>
                    <w:pStyle w:val="Compact"/>
                    <w:widowControl/>
                    <w:jc w:val="center"/>
                    <w:rPr>
                      <w:rFonts w:eastAsia="Aptos" w:cs=""/>
                      <w:kern w:val="0"/>
                      <w:szCs w:val="24"/>
                      <w:lang w:val="en-US" w:eastAsia="en-US" w:bidi="ar-SA"/>
                    </w:rPr>
                  </w:pPr>
                  <w:r>
                    <w:rPr>
                      <w:rFonts w:eastAsia="Aptos" w:cs=""/>
                      <w:b/>
                      <w:bCs/>
                      <w:kern w:val="0"/>
                      <w:szCs w:val="24"/>
                      <w:lang w:val="en-US" w:eastAsia="en-US" w:bidi="ar-SA"/>
                    </w:rPr>
                    <w:t>10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600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in</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11</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660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voluptate</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12</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720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velit</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13</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780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esse</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14</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840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cillum</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15</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900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dolore</w:t>
                  </w:r>
                </w:p>
              </w:tc>
            </w:tr>
            <w:tr>
              <w:trPr/>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20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1200</w:t>
                  </w:r>
                </w:p>
              </w:tc>
              <w:tc>
                <w:tcPr>
                  <w:tcW w:w="264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eu</w:t>
                  </w:r>
                  <w:bookmarkStart w:id="2" w:name="bm16"/>
                  <w:bookmarkEnd w:id="2"/>
                </w:p>
              </w:tc>
            </w:tr>
          </w:tbl>
          <w:p>
            <w:pPr>
              <w:pStyle w:val="Normal"/>
              <w:widowControl/>
              <w:spacing w:before="100" w:after="100"/>
              <w:jc w:val="start"/>
              <w:rPr>
                <w:rFonts w:eastAsia="Aptos" w:cs=""/>
                <w:kern w:val="0"/>
                <w:szCs w:val="24"/>
                <w:lang w:val="en-US" w:eastAsia="en-US" w:bidi="ar-SA"/>
              </w:rPr>
            </w:pPr>
            <w:r>
              <w:rPr>
                <w:rFonts w:eastAsia="Aptos" w:cs=""/>
                <w:kern w:val="0"/>
                <w:szCs w:val="24"/>
                <w:lang w:val="en-US" w:eastAsia="en-US" w:bidi="ar-SA"/>
              </w:rPr>
            </w:r>
          </w:p>
        </w:tc>
      </w:tr>
    </w:tbl>
    <w:p>
      <w:pPr>
        <w:pStyle w:val="BodyText"/>
        <w:rPr/>
      </w:pPr>
      <w:r>
        <w:rPr/>
        <w:t xml:space="preserve"> </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0" w:noVBand="0" w:val="0000"/>
      </w:tblPr>
      <w:tblGrid>
        <w:gridCol w:w="10340"/>
      </w:tblGrid>
      <w:tr>
        <w:trPr/>
        <w:tc>
          <w:tcPr>
            <w:tcW w:w="10340" w:type="dxa"/>
            <w:tcBorders/>
          </w:tcPr>
          <w:p>
            <w:pPr>
              <w:pStyle w:val="ImageCaption"/>
              <w:widowControl/>
              <w:spacing w:before="200" w:after="120"/>
              <w:jc w:val="start"/>
              <w:rPr>
                <w:rFonts w:eastAsia="Aptos" w:cs=""/>
                <w:kern w:val="0"/>
                <w:szCs w:val="24"/>
                <w:lang w:val="en-US" w:eastAsia="en-US" w:bidi="ar-SA"/>
              </w:rPr>
            </w:pPr>
            <w:r>
              <w:rPr>
                <w:rFonts w:eastAsia="Aptos" w:cs=""/>
                <w:kern w:val="0"/>
                <w:szCs w:val="24"/>
                <w:lang w:val="en-US" w:eastAsia="en-US" w:bidi="ar-SA"/>
              </w:rPr>
              <w:t>Fugiat nulla pariatur excepteur sint occaecat cupidatat non proident sunt in culpa qui officia deserunt mollit anim.</w:t>
            </w:r>
          </w:p>
          <w:tbl>
            <w:tblPr>
              <w:tblStyle w:val="Table"/>
              <w:tblW w:w="7920" w:type="dxa"/>
              <w:jc w:val="start"/>
              <w:tblInd w:w="0"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cnfStyle w:val="100000000000" w:firstRow="1" w:lastRow="0" w:firstColumn="0" w:lastColumn="0" w:oddVBand="0" w:evenVBand="0" w:oddHBand="0" w:evenHBand="0" w:firstRowFirstColumn="0" w:firstRowLastColumn="0" w:lastRowFirstColumn="0" w:lastRowLastColumn="0"/>
              </w:trPr>
              <w:tc>
                <w:tcPr>
                  <w:tcW w:w="3960"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Id</w:t>
                  </w:r>
                </w:p>
              </w:tc>
              <w:tc>
                <w:tcPr>
                  <w:tcW w:w="3960"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Est</w:t>
                  </w:r>
                </w:p>
              </w:tc>
            </w:tr>
            <w:tr>
              <w:trPr/>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laborum</w:t>
                  </w:r>
                </w:p>
              </w:tc>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lorem</w:t>
                  </w:r>
                </w:p>
              </w:tc>
            </w:tr>
            <w:tr>
              <w:trPr/>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ipsum</w:t>
                  </w:r>
                </w:p>
              </w:tc>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dolor</w:t>
                  </w:r>
                </w:p>
              </w:tc>
            </w:tr>
            <w:tr>
              <w:trPr/>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sit</w:t>
                  </w:r>
                </w:p>
              </w:tc>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amet</w:t>
                  </w:r>
                </w:p>
              </w:tc>
            </w:tr>
            <w:tr>
              <w:trPr/>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consectetur</w:t>
                  </w:r>
                </w:p>
              </w:tc>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adipiscing</w:t>
                  </w:r>
                </w:p>
              </w:tc>
            </w:tr>
            <w:tr>
              <w:trPr/>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elit</w:t>
                  </w:r>
                </w:p>
              </w:tc>
              <w:tc>
                <w:tcPr>
                  <w:tcW w:w="3960"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sed</w:t>
                  </w:r>
                  <w:bookmarkStart w:id="3" w:name="bm15"/>
                  <w:bookmarkEnd w:id="3"/>
                </w:p>
              </w:tc>
            </w:tr>
          </w:tbl>
          <w:p>
            <w:pPr>
              <w:pStyle w:val="Normal"/>
              <w:widowControl/>
              <w:spacing w:before="100" w:after="100"/>
              <w:jc w:val="start"/>
              <w:rPr>
                <w:rFonts w:eastAsia="Aptos" w:cs=""/>
                <w:kern w:val="0"/>
                <w:szCs w:val="24"/>
                <w:lang w:val="en-US" w:eastAsia="en-US" w:bidi="ar-SA"/>
              </w:rPr>
            </w:pPr>
            <w:r>
              <w:rPr>
                <w:rFonts w:eastAsia="Aptos" w:cs=""/>
                <w:kern w:val="0"/>
                <w:szCs w:val="24"/>
                <w:lang w:val="en-US" w:eastAsia="en-US" w:bidi="ar-SA"/>
              </w:rPr>
            </w:r>
          </w:p>
        </w:tc>
      </w:tr>
    </w:tbl>
    <w:p>
      <w:pPr>
        <w:pStyle w:val="Heading2"/>
        <w:rPr/>
      </w:pPr>
      <w:bookmarkEnd w:id="1"/>
      <w:r>
        <w:rPr/>
        <w:t>do eiusmod tempor incididunt ut labore</w:t>
      </w:r>
    </w:p>
    <w:p>
      <w:pPr>
        <w:pStyle w:val="FirstParagraph"/>
        <w:rPr/>
      </w:pPr>
      <w:r>
        <w:rPr/>
        <w:t>Et dolore magna aliqua ut enim ad minim veniam quis nostrud exercitation ullamco laboris nisi ut aliquip ex ea commodo consequat duis aute irure dolor in.</w:t>
      </w:r>
    </w:p>
    <w:p>
      <w:pPr>
        <w:pStyle w:val="BodyText"/>
        <w:rPr/>
      </w:pPr>
      <w:r>
        <w:rPr/>
        <w:t>Reprehenderit in voluptate velit esse cillum dolore</w:t>
      </w:r>
      <w:r>
        <w:rPr>
          <w:i/>
          <w:iCs/>
        </w:rPr>
        <w:t>d</w:t>
      </w:r>
      <w:r>
        <w:rPr/>
        <w:t>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w:t>
      </w:r>
    </w:p>
    <w:p>
      <w:pPr>
        <w:pStyle w:val="BodyText"/>
        <w:rPr/>
      </w:pPr>
      <w:r>
        <w:rPr/>
        <w:t>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w:t>
      </w:r>
    </w:p>
    <w:p>
      <w:pPr>
        <w:pStyle w:val="Heading2"/>
        <w:rPr/>
      </w:pPr>
      <w:bookmarkStart w:id="4" w:name="bm3"/>
      <w:r>
        <w:rPr/>
        <w:t>pariatur excepteur sint</w:t>
      </w:r>
    </w:p>
    <w:p>
      <w:pPr>
        <w:pStyle w:val="FirstParagraph"/>
        <w:rPr/>
      </w:pPr>
      <w:r>
        <w:rPr>
          <w:b/>
          <w:bCs/>
        </w:rPr>
        <w:t>Occaecat cupidatat non proident sunt in culpa.</w:t>
      </w:r>
      <w:r>
        <w:rPr/>
        <w:t>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w:t>
      </w:r>
      <w:r>
        <w:rPr>
          <w:i/>
          <w:iCs/>
        </w:rPr>
        <w:t>d</w:t>
      </w:r>
      <w:r>
        <w:rPr/>
        <w:t>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w:t>
      </w:r>
    </w:p>
    <w:p>
      <w:pPr>
        <w:pStyle w:val="BodyText"/>
        <w:rPr/>
      </w:pPr>
      <w:r>
        <w:rPr>
          <w:b/>
          <w:bCs/>
        </w:rPr>
        <w:t>Fugiat nulla pariatur excepteur sint occaecat cupidatat non proident.</w:t>
      </w:r>
      <w:r>
        <w:rPr/>
        <w:t>Sunt in culpa qui officia deserunt mollit anim id est laborum lorem ipsum dolor sit amet consectetur adipiscing elit sed do eiusmod tempor incididunt ut labore et dolore magna aliqua</w:t>
      </w:r>
      <w:r>
        <w:rPr>
          <w:i/>
          <w:iCs/>
        </w:rPr>
        <w:t>d</w:t>
      </w:r>
      <w:r>
        <w:rPr/>
        <w:t>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w:t>
      </w:r>
    </w:p>
    <w:p>
      <w:pPr>
        <w:pStyle w:val="Heading2"/>
        <w:rPr/>
      </w:pPr>
      <w:bookmarkStart w:id="5" w:name="bm4"/>
      <w:bookmarkEnd w:id="4"/>
      <w:r>
        <w:rPr/>
        <w:t>veniam quis nostrud exercitation ullamco laboris nisi</w:t>
      </w:r>
    </w:p>
    <w:p>
      <w:pPr>
        <w:pStyle w:val="FirstParagraph"/>
        <w:rPr/>
      </w:pPr>
      <w:r>
        <w:rPr/>
        <w:t>Ut aliquip ex ea commodo consequat duis aute irure dolor in reprehenderit in voluptate velit esse cillum dolore eu fugiat nulla pariatur excepteur sint.</w:t>
      </w:r>
    </w:p>
    <w:p>
      <w:pPr>
        <w:pStyle w:val="BodyText"/>
        <w:rPr/>
      </w:pPr>
      <w:r>
        <w:rPr/>
        <w:t>Occaecat cupidatat non proident sunt in culpa qui officia deserunt mollit anim id est laborum lorem ipsum dolor sit amet consectetur adipiscing elit sed do eiusmod tempor incididunt ut labore et dolore magnaaliqua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w:t>
      </w:r>
    </w:p>
    <w:p>
      <w:pPr>
        <w:pStyle w:val="Heading2"/>
        <w:rPr/>
      </w:pPr>
      <w:bookmarkStart w:id="6" w:name="bm5"/>
      <w:bookmarkEnd w:id="5"/>
      <w:r>
        <w:rPr/>
        <w:t>Dolore</w:t>
      </w:r>
    </w:p>
    <w:p>
      <w:pPr>
        <w:pStyle w:val="FirstParagraph"/>
        <w:rPr/>
      </w:pPr>
      <w:r>
        <w:rPr/>
        <w:t>Eu fugiat nulla pariatur excepteur sint occaecat cupidatat non proident sunt in culpa qui officia deserunt mollit anim</w:t>
      </w:r>
      <w:r>
        <w:rPr>
          <w:rStyle w:val="VerbatimChar"/>
        </w:rPr>
        <w:t>Id</w:t>
      </w:r>
      <w:r>
        <w:rPr/>
        <w: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0" w:noVBand="0" w:val="0000"/>
      </w:tblPr>
      <w:tblGrid>
        <w:gridCol w:w="10340"/>
      </w:tblGrid>
      <w:tr>
        <w:trPr/>
        <w:tc>
          <w:tcPr>
            <w:tcW w:w="10340" w:type="dxa"/>
            <w:tcBorders/>
          </w:tcPr>
          <w:p>
            <w:pPr>
              <w:pStyle w:val="ImageCaption"/>
              <w:widowControl/>
              <w:spacing w:before="200" w:after="120"/>
              <w:jc w:val="start"/>
              <w:rPr>
                <w:rFonts w:eastAsia="Aptos" w:cs=""/>
                <w:kern w:val="0"/>
                <w:szCs w:val="24"/>
                <w:lang w:val="en-US" w:eastAsia="en-US" w:bidi="ar-SA"/>
              </w:rPr>
            </w:pPr>
            <w:r>
              <w:rPr>
                <w:rFonts w:eastAsia="Aptos" w:cs=""/>
                <w:kern w:val="0"/>
                <w:szCs w:val="24"/>
                <w:lang w:val="en-US" w:eastAsia="en-US" w:bidi="ar-SA"/>
              </w:rPr>
              <w:t>Est laborum lorem ipsum dolor sit amet consectetur adipiscing elit.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193"/>
              <w:gridCol w:w="1346"/>
              <w:gridCol w:w="6585"/>
            </w:tblGrid>
            <w:tr>
              <w:trPr>
                <w:tblHeader w:val="true"/>
                <w:cnfStyle w:val="100000000000" w:firstRow="1" w:lastRow="0" w:firstColumn="0" w:lastColumn="0" w:oddVBand="0" w:evenVBand="0" w:oddHBand="0" w:evenHBand="0" w:firstRowFirstColumn="0" w:firstRowLastColumn="0" w:lastRowFirstColumn="0" w:lastRowLastColumn="0"/>
              </w:trPr>
              <w:tc>
                <w:tcPr>
                  <w:tcW w:w="2193"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Sed</w:t>
                  </w:r>
                </w:p>
              </w:tc>
              <w:tc>
                <w:tcPr>
                  <w:tcW w:w="1346"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Do</w:t>
                  </w:r>
                </w:p>
              </w:tc>
              <w:tc>
                <w:tcPr>
                  <w:tcW w:w="6585" w:type="dxa"/>
                  <w:tcBorders>
                    <w:bottom w:val="single" w:sz="6" w:space="0" w:color="000000"/>
                  </w:tcBorders>
                  <w:vAlign w:val="bottom"/>
                </w:tcPr>
                <w:p>
                  <w:pPr>
                    <w:pStyle w:val="Compact"/>
                    <w:widowControl/>
                    <w:jc w:val="center"/>
                    <w:rPr>
                      <w:rFonts w:eastAsia="Aptos" w:cs=""/>
                      <w:kern w:val="0"/>
                      <w:szCs w:val="24"/>
                      <w:lang w:val="en-US" w:eastAsia="en-US" w:bidi="ar-SA"/>
                    </w:rPr>
                  </w:pPr>
                  <w:r>
                    <w:rPr>
                      <w:rFonts w:eastAsia="Aptos" w:cs=""/>
                      <w:kern w:val="0"/>
                      <w:szCs w:val="24"/>
                      <w:lang w:val="en-US" w:eastAsia="en-US" w:bidi="ar-SA"/>
                    </w:rPr>
                    <w:t>Eiusmod tempor incididunt</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Ut labore et dolore magna</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aliqua ut</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Enim ad minim veniam quis nostrud exercitation ullamco laboris nisi ut aliquip ex</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Ea commodo consequat</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duis aute</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Irure dolor in reprehenderit in voluptate velit esse cillum dolore eu fugiat nulla</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Pariatur excepteur sint</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occaecat cupidatat non proident sunt</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In culpa qui officia deserunt mollit anim id est laborum lorem</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Ipsum dolor sit</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amet consectetur adipiscing</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Elit sed do eiusmod tempor incididunt ut</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Labore et dolore magna</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5</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Aliqua ut</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Enim ad</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12</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minim veniam quis</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Nostrud exercitation ullamco</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laboris nisi</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Ut aliquip ex ea</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Commodo consequat</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duis</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Aute irure dolor in</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Reprehenderit in</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voluptate</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Velit esse cillum dolore eu fugiat nulla</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Pariatur excepteur</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600</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sint occaecat cupidatat non proident sunt in</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Culpa qui officia</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667</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deserunt mollit anim id est</w:t>
                  </w:r>
                </w:p>
              </w:tc>
            </w:tr>
            <w:tr>
              <w:trPr/>
              <w:tc>
                <w:tcPr>
                  <w:tcW w:w="2193"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Laborum lorem</w:t>
                  </w:r>
                </w:p>
              </w:tc>
              <w:tc>
                <w:tcPr>
                  <w:tcW w:w="1346"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ipsum</w:t>
                  </w:r>
                </w:p>
              </w:tc>
              <w:tc>
                <w:tcPr>
                  <w:tcW w:w="6585" w:type="dxa"/>
                  <w:tcBorders/>
                </w:tcPr>
                <w:p>
                  <w:pPr>
                    <w:pStyle w:val="Compact"/>
                    <w:widowControl/>
                    <w:jc w:val="center"/>
                    <w:rPr>
                      <w:rFonts w:eastAsia="Aptos" w:cs=""/>
                      <w:kern w:val="0"/>
                      <w:szCs w:val="24"/>
                      <w:lang w:val="en-US" w:eastAsia="en-US" w:bidi="ar-SA"/>
                    </w:rPr>
                  </w:pPr>
                  <w:r>
                    <w:rPr>
                      <w:rFonts w:eastAsia="Aptos" w:cs=""/>
                      <w:kern w:val="0"/>
                      <w:szCs w:val="24"/>
                      <w:lang w:val="en-US" w:eastAsia="en-US" w:bidi="ar-SA"/>
                    </w:rPr>
                    <w:t>Dolor sit amet consectetur adipiscing elit</w:t>
                  </w:r>
                  <w:bookmarkStart w:id="7" w:name="bm14"/>
                  <w:bookmarkEnd w:id="7"/>
                </w:p>
              </w:tc>
            </w:tr>
          </w:tbl>
          <w:p>
            <w:pPr>
              <w:pStyle w:val="Normal"/>
              <w:widowControl/>
              <w:spacing w:before="100" w:after="100"/>
              <w:jc w:val="start"/>
              <w:rPr>
                <w:rFonts w:eastAsia="Aptos" w:cs=""/>
                <w:kern w:val="0"/>
                <w:szCs w:val="24"/>
                <w:lang w:val="en-US" w:eastAsia="en-US" w:bidi="ar-SA"/>
              </w:rPr>
            </w:pPr>
            <w:r>
              <w:rPr>
                <w:rFonts w:eastAsia="Aptos" w:cs=""/>
                <w:kern w:val="0"/>
                <w:szCs w:val="24"/>
                <w:lang w:val="en-US" w:eastAsia="en-US" w:bidi="ar-SA"/>
              </w:rPr>
            </w:r>
          </w:p>
        </w:tc>
      </w:tr>
    </w:tbl>
    <w:p>
      <w:pPr>
        <w:pStyle w:val="Heading2"/>
        <w:rPr/>
      </w:pPr>
      <w:bookmarkEnd w:id="6"/>
      <w:r>
        <w:rPr/>
        <w:t>Sed</w:t>
      </w:r>
    </w:p>
    <w:p>
      <w:pPr>
        <w:pStyle w:val="Bibliography"/>
        <w:rPr/>
      </w:pPr>
      <w:bookmarkStart w:id="8" w:name="bm12"/>
      <w:bookmarkStart w:id="9" w:name="bm6"/>
      <w:r>
        <w:rPr/>
        <w:t>Do eiusmod tempor incididunt ut labore et dolore magna aliqua ut enim ad minim veniam quis nostrud exercitation ullamco laboris nisi ut aliquip ex ea commodo consequat duis aute irure dolor in reprehenderit in voluptate velit esse.</w:t>
      </w:r>
      <w:r>
        <w:rPr>
          <w:i/>
          <w:iCs/>
        </w:rPr>
        <w:t>Cillum dolore</w:t>
      </w:r>
      <w:r>
        <w:rPr/>
        <w:t xml:space="preserve">, </w:t>
      </w:r>
      <w:r>
        <w:rPr>
          <w:i/>
          <w:iCs/>
        </w:rPr>
        <w:t>6</w:t>
      </w:r>
      <w:r>
        <w:rPr/>
        <w:t>eu fugiat.</w:t>
      </w:r>
      <w:hyperlink r:id="rId2">
        <w:r>
          <w:rPr>
            <w:rStyle w:val="Hyperlink"/>
          </w:rPr>
          <w:t>nulla</w:t>
        </w:r>
      </w:hyperlink>
    </w:p>
    <w:p>
      <w:pPr>
        <w:pStyle w:val="Bibliography"/>
        <w:rPr/>
      </w:pPr>
      <w:bookmarkStart w:id="10" w:name="bm7"/>
      <w:bookmarkEnd w:id="9"/>
      <w:r>
        <w:rPr/>
        <w:t>Pariatur excepteur sint.</w:t>
      </w:r>
      <w:r>
        <w:rPr>
          <w:i/>
          <w:iCs/>
        </w:rPr>
        <w:t>Occaecat cupidatat non proident sunt in culpa</w:t>
      </w:r>
      <w:r>
        <w:rPr/>
        <w:t>qui officia deserunt mollit anim.</w:t>
      </w:r>
    </w:p>
    <w:p>
      <w:pPr>
        <w:pStyle w:val="Bibliography"/>
        <w:rPr/>
      </w:pPr>
      <w:bookmarkStart w:id="11" w:name="bm8"/>
      <w:bookmarkEnd w:id="10"/>
      <w:r>
        <w:rPr/>
        <w:t>Id est laborum lorem ipsum dolor sit amet consectetur adipiscing elit sed do eiusmod tempor incididunt ut labore et dolore magna aliqua ut enim ad minim veniam quis nostrud exercitation ullamco laboris.</w:t>
      </w:r>
      <w:r>
        <w:rPr>
          <w:i/>
          <w:iCs/>
        </w:rPr>
        <w:t>Nisi ut</w:t>
      </w:r>
      <w:r>
        <w:rPr/>
        <w:t xml:space="preserve">. </w:t>
      </w:r>
      <w:hyperlink r:id="rId3">
        <w:r>
          <w:rPr>
            <w:rStyle w:val="Hyperlink"/>
          </w:rPr>
          <w:t>aliquip</w:t>
        </w:r>
      </w:hyperlink>
    </w:p>
    <w:p>
      <w:pPr>
        <w:pStyle w:val="Bibliography"/>
        <w:rPr/>
      </w:pPr>
      <w:bookmarkStart w:id="12" w:name="bm9"/>
      <w:bookmarkEnd w:id="11"/>
      <w:r>
        <w:rPr/>
        <w:t>Ex ea commodo consequat duis aute irure dolor in reprehenderit in voluptate velit esse cillum dolore eu.</w:t>
      </w:r>
      <w:r>
        <w:rPr>
          <w:i/>
          <w:iCs/>
        </w:rPr>
        <w:t>Fugiat nulla pariatur</w:t>
      </w:r>
      <w:r>
        <w:rPr/>
        <w:t xml:space="preserve">, </w:t>
      </w:r>
      <w:r>
        <w:rPr>
          <w:i/>
          <w:iCs/>
        </w:rPr>
        <w:t>28</w:t>
      </w:r>
      <w:r>
        <w:rPr/>
        <w:t>excepteur sint.</w:t>
      </w:r>
      <w:hyperlink r:id="rId4">
        <w:r>
          <w:rPr>
            <w:rStyle w:val="Hyperlink"/>
          </w:rPr>
          <w:t>occaecat</w:t>
        </w:r>
      </w:hyperlink>
    </w:p>
    <w:p>
      <w:pPr>
        <w:pStyle w:val="Bibliography"/>
        <w:spacing w:before="100" w:after="100"/>
        <w:rPr/>
      </w:pPr>
      <w:bookmarkStart w:id="13" w:name="bm10"/>
      <w:bookmarkEnd w:id="12"/>
      <w:r>
        <w:rPr/>
        <w:t>Cupidatat non proident sunt in culpa qui officia deserunt mollit anim id est laborum lorem ipsum dolor sit amet consectetur adipiscing elit sed do eiusmod tempor incididunt ut labore et dolore magna aliqua ut.</w:t>
      </w:r>
      <w:r>
        <w:rPr>
          <w:i/>
          <w:iCs/>
        </w:rPr>
        <w:t>Enim ad minim veniam</w:t>
      </w:r>
      <w:r>
        <w:rPr/>
        <w:t xml:space="preserve">, </w:t>
      </w:r>
      <w:r>
        <w:rPr>
          <w:i/>
          <w:iCs/>
        </w:rPr>
        <w:t>217</w:t>
      </w:r>
      <w:r>
        <w:rPr/>
        <w:t>quis nostrud.</w:t>
      </w:r>
      <w:hyperlink r:id="rId5">
        <w:r>
          <w:rPr>
            <w:rStyle w:val="Hyperlink"/>
          </w:rPr>
          <w:t>exercitation</w:t>
        </w:r>
      </w:hyperlink>
      <w:bookmarkEnd w:id="0"/>
      <w:bookmarkEnd w:id="8"/>
      <w:bookmarkEnd w:id="13"/>
    </w:p>
    <w:sectPr>
      <w:footerReference w:type="even" r:id="rId6"/>
      <w:footerReference w:type="default" r:id="rId7"/>
      <w:footerReference w:type="first" r:id="rId8"/>
      <w:type w:val="nextPage"/>
      <w:pgSz w:w="12240" w:h="15840"/>
      <w:pgMar w:left="950" w:right="950" w:gutter="0" w:header="0" w:top="950" w:footer="720" w:bottom="95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Excalifont">
    <w:charset w:val="01" w:characterSet="utf-8"/>
    <w:family w:val="roman"/>
    <w:pitch w:val="variable"/>
  </w:font>
  <w:font w:name="Liberation Sans">
    <w:altName w:val="Arial"/>
    <w:charset w:val="01" w:characterSet="utf-8"/>
    <w:family w:val="swiss"/>
    <w:pitch w:val="variable"/>
  </w:font>
  <w:font w:name="Excalifont">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00" w:after="0"/>
      <w:ind w:end="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1797213190"/>
                            <w:docPartObj>
                              <w:docPartGallery w:val="Page Numbers (Bottom of Page)"/>
                              <w:docPartUnique w:val="true"/>
                            </w:docPartObj>
                          </w:sdtPr>
                          <w:sdtContent>
                            <w:p>
                              <w:pPr>
                                <w:pStyle w:val="Footer"/>
                                <w:pBdr/>
                                <w:spacing w:before="10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1797213190"/>
                      <w:docPartObj>
                        <w:docPartGallery w:val="Page Numbers (Bottom of Page)"/>
                        <w:docPartUnique w:val="true"/>
                      </w:docPartObj>
                    </w:sdtPr>
                    <w:sdtContent>
                      <w:p>
                        <w:pPr>
                          <w:pStyle w:val="Footer"/>
                          <w:pBdr/>
                          <w:spacing w:before="10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00" w:after="0"/>
      <w:ind w:end="360"/>
      <w:rPr/>
    </w:pPr>
    <w:r>
      <w:rPr/>
    </w:r>
    <w:r>
      <mc:AlternateContent>
        <mc:Choice Requires="wps">
          <w:drawing>
            <wp:anchor distT="0" distB="0" distL="0" distR="0" simplePos="0" relativeHeight="4" behindDoc="0" locked="0" layoutInCell="0" allowOverlap="1">
              <wp:simplePos x="0" y="0"/>
              <wp:positionH relativeFrom="margin">
                <wp:align>right</wp:align>
              </wp:positionH>
              <wp:positionV relativeFrom="paragraph">
                <wp:posOffset>635</wp:posOffset>
              </wp:positionV>
              <wp:extent cx="77470" cy="227330"/>
              <wp:effectExtent l="0" t="0" r="0" b="0"/>
              <wp:wrapNone/>
              <wp:docPr id="2" name="Frame2"/>
              <a:graphic xmlns:a="http://schemas.openxmlformats.org/drawingml/2006/main">
                <a:graphicData uri="http://schemas.microsoft.com/office/word/2010/wordprocessingShape">
                  <wps:wsp>
                    <wps:cNvSpPr txBox="1"/>
                    <wps:spPr>
                      <a:xfrm>
                        <a:off x="0" y="0"/>
                        <a:ext cx="77470" cy="227330"/>
                      </a:xfrm>
                      <a:prstGeom prst="rect"/>
                      <a:solidFill>
                        <a:srgbClr val="FFFFFF">
                          <a:alpha val="0"/>
                        </a:srgbClr>
                      </a:solidFill>
                    </wps:spPr>
                    <wps:txbx>
                      <w:txbxContent>
                        <w:sdt>
                          <w:sdtPr>
                            <w:id w:val="895854564"/>
                            <w:docPartObj>
                              <w:docPartGallery w:val="Page Numbers (Bottom of Page)"/>
                              <w:docPartUnique w:val="true"/>
                            </w:docPartObj>
                          </w:sdtPr>
                          <w:sdtContent>
                            <w:p>
                              <w:pPr>
                                <w:pStyle w:val="Footer"/>
                                <w:pBdr/>
                                <w:spacing w:before="10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6.1pt;height:17.9pt;mso-wrap-distance-left:0pt;mso-wrap-distance-right:0pt;mso-wrap-distance-top:0pt;mso-wrap-distance-bottom:0pt;margin-top:0.05pt;mso-position-vertical-relative:text;margin-left:510.9pt;mso-position-horizontal:right;mso-position-horizontal-relative:margin">
              <v:fill opacity="0f"/>
              <v:textbox inset="0in,0in,0in,0in">
                <w:txbxContent>
                  <w:sdt>
                    <w:sdtPr>
                      <w:id w:val="895854564"/>
                      <w:docPartObj>
                        <w:docPartGallery w:val="Page Numbers (Bottom of Page)"/>
                        <w:docPartUnique w:val="true"/>
                      </w:docPartObj>
                    </w:sdtPr>
                    <w:sdtContent>
                      <w:p>
                        <w:pPr>
                          <w:pStyle w:val="Footer"/>
                          <w:pBdr/>
                          <w:spacing w:before="10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00" w:after="0"/>
      <w:ind w:end="360"/>
      <w:rPr/>
    </w:pPr>
    <w:r>
      <w:rPr/>
    </w:r>
    <w:r>
      <mc:AlternateContent>
        <mc:Choice Requires="wps">
          <w:drawing>
            <wp:anchor distT="0" distB="0" distL="0" distR="0" simplePos="0" relativeHeight="4" behindDoc="0" locked="0" layoutInCell="0" allowOverlap="1">
              <wp:simplePos x="0" y="0"/>
              <wp:positionH relativeFrom="margin">
                <wp:align>right</wp:align>
              </wp:positionH>
              <wp:positionV relativeFrom="paragraph">
                <wp:posOffset>635</wp:posOffset>
              </wp:positionV>
              <wp:extent cx="77470" cy="227330"/>
              <wp:effectExtent l="0" t="0" r="0" b="0"/>
              <wp:wrapNone/>
              <wp:docPr id="3" name="Frame2"/>
              <a:graphic xmlns:a="http://schemas.openxmlformats.org/drawingml/2006/main">
                <a:graphicData uri="http://schemas.microsoft.com/office/word/2010/wordprocessingShape">
                  <wps:wsp>
                    <wps:cNvSpPr txBox="1"/>
                    <wps:spPr>
                      <a:xfrm>
                        <a:off x="0" y="0"/>
                        <a:ext cx="77470" cy="227330"/>
                      </a:xfrm>
                      <a:prstGeom prst="rect"/>
                      <a:solidFill>
                        <a:srgbClr val="FFFFFF">
                          <a:alpha val="0"/>
                        </a:srgbClr>
                      </a:solidFill>
                    </wps:spPr>
                    <wps:txbx>
                      <w:txbxContent>
                        <w:sdt>
                          <w:sdtPr>
                            <w:id w:val="895854564"/>
                            <w:docPartObj>
                              <w:docPartGallery w:val="Page Numbers (Bottom of Page)"/>
                              <w:docPartUnique w:val="true"/>
                            </w:docPartObj>
                          </w:sdtPr>
                          <w:sdtContent>
                            <w:p>
                              <w:pPr>
                                <w:pStyle w:val="Footer"/>
                                <w:pBdr/>
                                <w:spacing w:before="10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6.1pt;height:17.9pt;mso-wrap-distance-left:0pt;mso-wrap-distance-right:0pt;mso-wrap-distance-top:0pt;mso-wrap-distance-bottom:0pt;margin-top:0.05pt;mso-position-vertical-relative:text;margin-left:510.9pt;mso-position-horizontal:right;mso-position-horizontal-relative:margin">
              <v:fill opacity="0f"/>
              <v:textbox inset="0in,0in,0in,0in">
                <w:txbxContent>
                  <w:sdt>
                    <w:sdtPr>
                      <w:id w:val="895854564"/>
                      <w:docPartObj>
                        <w:docPartGallery w:val="Page Numbers (Bottom of Page)"/>
                        <w:docPartUnique w:val="true"/>
                      </w:docPartObj>
                    </w:sdtPr>
                    <w:sdtContent>
                      <w:p>
                        <w:pPr>
                          <w:pStyle w:val="Footer"/>
                          <w:pBdr/>
                          <w:spacing w:before="10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txbxContent>
              </v:textbox>
              <w10:wrap type="none"/>
            </v:rect>
          </w:pict>
        </mc:Fallback>
      </mc:AlternateContent>
    </w:r>
  </w:p>
</w:ftr>
</file>

<file path=word/settings.xml><?xml version="1.0" encoding="utf-8"?>
<w:settings xmlns:w="http://schemas.openxmlformats.org/wordprocessingml/2006/main">
  <w:zoom w:percent="169"/>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1108d"/>
    <w:pPr>
      <w:widowControl/>
      <w:bidi w:val="0"/>
      <w:spacing w:before="100" w:after="100"/>
      <w:jc w:val="start"/>
    </w:pPr>
    <w:rPr>
      <w:rFonts w:ascii="Cambria" w:hAnsi="Cambria" w:eastAsia="Aptos" w:cs="" w:cstheme="minorBidi" w:eastAsiaTheme="minorHAnsi"/>
      <w:color w:val="auto"/>
      <w:kern w:val="0"/>
      <w:sz w:val="22"/>
      <w:szCs w:val="24"/>
      <w:lang w:val="en-US" w:eastAsia="en-US" w:bidi="ar-SA"/>
    </w:rPr>
  </w:style>
  <w:style w:type="paragraph" w:styleId="Heading1">
    <w:name w:val="heading 1"/>
    <w:basedOn w:val="Normal"/>
    <w:next w:val="BodyText"/>
    <w:link w:val="Heading1Char"/>
    <w:uiPriority w:val="9"/>
    <w:qFormat/>
    <w:rsid w:val="007225f1"/>
    <w:pPr>
      <w:keepNext w:val="true"/>
      <w:keepLines/>
      <w:spacing w:before="80" w:after="80"/>
      <w:outlineLvl w:val="0"/>
    </w:pPr>
    <w:rPr>
      <w:rFonts w:ascii="Arial" w:hAnsi="Arial" w:eastAsia="" w:cs="" w:cstheme="majorBidi" w:eastAsiaTheme="majorEastAsia"/>
      <w:b/>
      <w:color w:themeColor="text1" w:val="000000"/>
      <w:szCs w:val="40"/>
    </w:rPr>
  </w:style>
  <w:style w:type="paragraph" w:styleId="Heading2">
    <w:name w:val="heading 2"/>
    <w:basedOn w:val="Normal"/>
    <w:next w:val="BodyText"/>
    <w:link w:val="Heading2Char"/>
    <w:uiPriority w:val="9"/>
    <w:semiHidden/>
    <w:unhideWhenUsed/>
    <w:qFormat/>
    <w:rsid w:val="007225f1"/>
    <w:pPr>
      <w:keepNext w:val="true"/>
      <w:keepLines/>
      <w:spacing w:before="220" w:after="0"/>
      <w:outlineLvl w:val="1"/>
    </w:pPr>
    <w:rPr>
      <w:rFonts w:ascii="Arial" w:hAnsi="Arial" w:eastAsia="" w:cs="" w:cstheme="majorBidi" w:eastAsiaTheme="majorEastAsia"/>
      <w:b/>
      <w:szCs w:val="32"/>
    </w:rPr>
  </w:style>
  <w:style w:type="paragraph" w:styleId="Heading3">
    <w:name w:val="heading 3"/>
    <w:basedOn w:val="Normal"/>
    <w:next w:val="BodyText"/>
    <w:link w:val="Heading3Char"/>
    <w:uiPriority w:val="9"/>
    <w:semiHidden/>
    <w:unhideWhenUsed/>
    <w:qFormat/>
    <w:rsid w:val="00a57edb"/>
    <w:pPr>
      <w:keepNext w:val="true"/>
      <w:keepLines/>
      <w:spacing w:before="160" w:after="80"/>
      <w:outlineLvl w:val="2"/>
    </w:pPr>
    <w:rPr>
      <w:rFonts w:eastAsia="" w:cs="" w:cstheme="majorBidi" w:eastAsiaTheme="majorEastAsia"/>
      <w:b/>
      <w:i/>
      <w:szCs w:val="28"/>
    </w:rPr>
  </w:style>
  <w:style w:type="paragraph" w:styleId="Heading4">
    <w:name w:val="heading 4"/>
    <w:basedOn w:val="Normal"/>
    <w:next w:val="BodyText"/>
    <w:link w:val="Heading4Char"/>
    <w:uiPriority w:val="9"/>
    <w:semiHidden/>
    <w:unhideWhenUsed/>
    <w:qFormat/>
    <w:rsid w:val="00504587"/>
    <w:pPr>
      <w:keepNext w:val="true"/>
      <w:keepLines/>
      <w:spacing w:before="220" w:after="40"/>
      <w:outlineLvl w:val="3"/>
    </w:pPr>
    <w:rPr>
      <w:rFonts w:eastAsia="" w:cs="" w:cstheme="majorBidi" w:eastAsiaTheme="majorEastAsia"/>
      <w:iCs/>
      <w:u w:val="single"/>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10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10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7225f1"/>
    <w:rPr>
      <w:rFonts w:ascii="Arial" w:hAnsi="Arial" w:eastAsia="" w:cs="" w:cstheme="majorBidi" w:eastAsiaTheme="majorEastAsia"/>
      <w:b/>
      <w:sz w:val="22"/>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7225f1"/>
    <w:rPr>
      <w:rFonts w:ascii="Arial" w:hAnsi="Arial" w:eastAsia="" w:cs="" w:cstheme="majorBidi" w:eastAsiaTheme="majorEastAsia"/>
      <w:b/>
      <w:color w:themeColor="text1" w:val="000000"/>
      <w:sz w:val="22"/>
      <w:szCs w:val="40"/>
    </w:rPr>
  </w:style>
  <w:style w:type="character" w:styleId="Heading2Char" w:customStyle="1">
    <w:name w:val="Heading 2 Char"/>
    <w:basedOn w:val="DefaultParagraphFont"/>
    <w:link w:val="Heading2"/>
    <w:uiPriority w:val="9"/>
    <w:semiHidden/>
    <w:qFormat/>
    <w:rsid w:val="007225f1"/>
    <w:rPr>
      <w:rFonts w:ascii="Arial" w:hAnsi="Arial" w:eastAsia="" w:cs="" w:cstheme="majorBidi" w:eastAsiaTheme="majorEastAsia"/>
      <w:b/>
      <w:sz w:val="22"/>
      <w:szCs w:val="32"/>
    </w:rPr>
  </w:style>
  <w:style w:type="character" w:styleId="Heading3Char" w:customStyle="1">
    <w:name w:val="Heading 3 Char"/>
    <w:basedOn w:val="DefaultParagraphFont"/>
    <w:link w:val="Heading3"/>
    <w:uiPriority w:val="9"/>
    <w:semiHidden/>
    <w:qFormat/>
    <w:rsid w:val="00a57edb"/>
    <w:rPr>
      <w:rFonts w:ascii="Arial" w:hAnsi="Arial" w:eastAsia="" w:cs="" w:cstheme="majorBidi" w:eastAsiaTheme="majorEastAsia"/>
      <w:b/>
      <w:i/>
      <w:sz w:val="22"/>
      <w:szCs w:val="28"/>
    </w:rPr>
  </w:style>
  <w:style w:type="character" w:styleId="Heading4Char" w:customStyle="1">
    <w:name w:val="Heading 4 Char"/>
    <w:basedOn w:val="DefaultParagraphFont"/>
    <w:link w:val="Heading4"/>
    <w:uiPriority w:val="9"/>
    <w:semiHidden/>
    <w:qFormat/>
    <w:rsid w:val="00504587"/>
    <w:rPr>
      <w:rFonts w:ascii="Cambria" w:hAnsi="Cambria" w:eastAsia="" w:cs="" w:cstheme="majorBidi" w:eastAsiaTheme="majorEastAsia"/>
      <w:iCs/>
      <w:sz w:val="22"/>
      <w:u w:val="single"/>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sid w:val="00cf68d1"/>
    <w:rPr>
      <w:rFonts w:ascii="Consolas" w:hAnsi="Consolas"/>
      <w:sz w:val="18"/>
      <w:shd w:fill="F1F3F5" w:val="clear"/>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themeColor="accent1" w:val="156082"/>
    </w:rPr>
  </w:style>
  <w:style w:type="character" w:styleId="KeywordTok" w:customStyle="1">
    <w:name w:val="KeywordTok"/>
    <w:basedOn w:val="VerbatimChar"/>
    <w:qFormat/>
    <w:rsid w:val="00cf68d1"/>
    <w:rPr>
      <w:rFonts w:ascii="Consolas" w:hAnsi="Consolas"/>
      <w:b/>
      <w:color w:val="003B4F"/>
      <w:sz w:val="18"/>
      <w:shd w:fill="F1F3F5" w:val="clear"/>
    </w:rPr>
  </w:style>
  <w:style w:type="character" w:styleId="DataTypeTok" w:customStyle="1">
    <w:name w:val="DataTypeTok"/>
    <w:basedOn w:val="VerbatimChar"/>
    <w:qFormat/>
    <w:rsid w:val="00cf68d1"/>
    <w:rPr>
      <w:rFonts w:ascii="Consolas" w:hAnsi="Consolas"/>
      <w:color w:val="AD0000"/>
      <w:sz w:val="18"/>
      <w:shd w:fill="F1F3F5" w:val="clear"/>
    </w:rPr>
  </w:style>
  <w:style w:type="character" w:styleId="DecValTok" w:customStyle="1">
    <w:name w:val="DecValTok"/>
    <w:basedOn w:val="VerbatimChar"/>
    <w:qFormat/>
    <w:rsid w:val="00cf68d1"/>
    <w:rPr>
      <w:rFonts w:ascii="Consolas" w:hAnsi="Consolas"/>
      <w:color w:val="AD0000"/>
      <w:sz w:val="18"/>
      <w:shd w:fill="F1F3F5" w:val="clear"/>
    </w:rPr>
  </w:style>
  <w:style w:type="character" w:styleId="BaseNTok" w:customStyle="1">
    <w:name w:val="BaseNTok"/>
    <w:basedOn w:val="VerbatimChar"/>
    <w:qFormat/>
    <w:rsid w:val="00cf68d1"/>
    <w:rPr>
      <w:rFonts w:ascii="Consolas" w:hAnsi="Consolas"/>
      <w:color w:val="AD0000"/>
      <w:sz w:val="18"/>
      <w:shd w:fill="F1F3F5" w:val="clear"/>
    </w:rPr>
  </w:style>
  <w:style w:type="character" w:styleId="FloatTok" w:customStyle="1">
    <w:name w:val="FloatTok"/>
    <w:basedOn w:val="VerbatimChar"/>
    <w:qFormat/>
    <w:rsid w:val="00cf68d1"/>
    <w:rPr>
      <w:rFonts w:ascii="Consolas" w:hAnsi="Consolas"/>
      <w:color w:val="AD0000"/>
      <w:sz w:val="18"/>
      <w:shd w:fill="F1F3F5" w:val="clear"/>
    </w:rPr>
  </w:style>
  <w:style w:type="character" w:styleId="ConstantTok" w:customStyle="1">
    <w:name w:val="ConstantTok"/>
    <w:basedOn w:val="VerbatimChar"/>
    <w:qFormat/>
    <w:rsid w:val="00cf68d1"/>
    <w:rPr>
      <w:rFonts w:ascii="Consolas" w:hAnsi="Consolas"/>
      <w:color w:val="8F5902"/>
      <w:sz w:val="18"/>
      <w:shd w:fill="F1F3F5" w:val="clear"/>
    </w:rPr>
  </w:style>
  <w:style w:type="character" w:styleId="CharTok" w:customStyle="1">
    <w:name w:val="CharTok"/>
    <w:basedOn w:val="VerbatimChar"/>
    <w:qFormat/>
    <w:rsid w:val="00cf68d1"/>
    <w:rPr>
      <w:rFonts w:ascii="Consolas" w:hAnsi="Consolas"/>
      <w:color w:val="20794D"/>
      <w:sz w:val="18"/>
      <w:shd w:fill="F1F3F5" w:val="clear"/>
    </w:rPr>
  </w:style>
  <w:style w:type="character" w:styleId="SpecialCharTok" w:customStyle="1">
    <w:name w:val="SpecialCharTok"/>
    <w:basedOn w:val="VerbatimChar"/>
    <w:qFormat/>
    <w:rsid w:val="00cf68d1"/>
    <w:rPr>
      <w:rFonts w:ascii="Consolas" w:hAnsi="Consolas"/>
      <w:color w:val="5E5E5E"/>
      <w:sz w:val="18"/>
      <w:shd w:fill="F1F3F5" w:val="clear"/>
    </w:rPr>
  </w:style>
  <w:style w:type="character" w:styleId="StringTok" w:customStyle="1">
    <w:name w:val="StringTok"/>
    <w:basedOn w:val="VerbatimChar"/>
    <w:qFormat/>
    <w:rsid w:val="00cf68d1"/>
    <w:rPr>
      <w:rFonts w:ascii="Consolas" w:hAnsi="Consolas"/>
      <w:color w:val="20794D"/>
      <w:sz w:val="18"/>
      <w:shd w:fill="F1F3F5" w:val="clear"/>
    </w:rPr>
  </w:style>
  <w:style w:type="character" w:styleId="VerbatimStringTok" w:customStyle="1">
    <w:name w:val="VerbatimStringTok"/>
    <w:basedOn w:val="VerbatimChar"/>
    <w:qFormat/>
    <w:rsid w:val="00cf68d1"/>
    <w:rPr>
      <w:rFonts w:ascii="Consolas" w:hAnsi="Consolas"/>
      <w:color w:val="20794D"/>
      <w:sz w:val="18"/>
      <w:shd w:fill="F1F3F5" w:val="clear"/>
    </w:rPr>
  </w:style>
  <w:style w:type="character" w:styleId="SpecialStringTok" w:customStyle="1">
    <w:name w:val="SpecialStringTok"/>
    <w:basedOn w:val="VerbatimChar"/>
    <w:qFormat/>
    <w:rsid w:val="00cf68d1"/>
    <w:rPr>
      <w:rFonts w:ascii="Consolas" w:hAnsi="Consolas"/>
      <w:color w:val="20794D"/>
      <w:sz w:val="18"/>
      <w:shd w:fill="F1F3F5" w:val="clear"/>
    </w:rPr>
  </w:style>
  <w:style w:type="character" w:styleId="ImportTok" w:customStyle="1">
    <w:name w:val="ImportTok"/>
    <w:basedOn w:val="VerbatimChar"/>
    <w:qFormat/>
    <w:rsid w:val="00cf68d1"/>
    <w:rPr>
      <w:rFonts w:ascii="Consolas" w:hAnsi="Consolas"/>
      <w:color w:val="00769E"/>
      <w:sz w:val="18"/>
      <w:shd w:fill="F1F3F5" w:val="clear"/>
    </w:rPr>
  </w:style>
  <w:style w:type="character" w:styleId="CommentTok" w:customStyle="1">
    <w:name w:val="CommentTok"/>
    <w:basedOn w:val="VerbatimChar"/>
    <w:qFormat/>
    <w:rsid w:val="00cf68d1"/>
    <w:rPr>
      <w:rFonts w:ascii="Consolas" w:hAnsi="Consolas"/>
      <w:color w:val="5E5E5E"/>
      <w:sz w:val="18"/>
      <w:shd w:fill="F1F3F5" w:val="clear"/>
    </w:rPr>
  </w:style>
  <w:style w:type="character" w:styleId="DocumentationTok" w:customStyle="1">
    <w:name w:val="DocumentationTok"/>
    <w:basedOn w:val="VerbatimChar"/>
    <w:qFormat/>
    <w:rsid w:val="00cf68d1"/>
    <w:rPr>
      <w:rFonts w:ascii="Consolas" w:hAnsi="Consolas"/>
      <w:i/>
      <w:color w:val="5E5E5E"/>
      <w:sz w:val="18"/>
      <w:shd w:fill="F1F3F5" w:val="clear"/>
    </w:rPr>
  </w:style>
  <w:style w:type="character" w:styleId="AnnotationTok" w:customStyle="1">
    <w:name w:val="AnnotationTok"/>
    <w:basedOn w:val="VerbatimChar"/>
    <w:qFormat/>
    <w:rsid w:val="00cf68d1"/>
    <w:rPr>
      <w:rFonts w:ascii="Consolas" w:hAnsi="Consolas"/>
      <w:color w:val="5E5E5E"/>
      <w:sz w:val="18"/>
      <w:shd w:fill="F1F3F5" w:val="clear"/>
    </w:rPr>
  </w:style>
  <w:style w:type="character" w:styleId="CommentVarTok" w:customStyle="1">
    <w:name w:val="CommentVarTok"/>
    <w:basedOn w:val="VerbatimChar"/>
    <w:qFormat/>
    <w:rsid w:val="00cf68d1"/>
    <w:rPr>
      <w:rFonts w:ascii="Consolas" w:hAnsi="Consolas"/>
      <w:i/>
      <w:color w:val="5E5E5E"/>
      <w:sz w:val="18"/>
      <w:shd w:fill="F1F3F5" w:val="clear"/>
    </w:rPr>
  </w:style>
  <w:style w:type="character" w:styleId="OtherTok" w:customStyle="1">
    <w:name w:val="OtherTok"/>
    <w:basedOn w:val="VerbatimChar"/>
    <w:qFormat/>
    <w:rsid w:val="00cf68d1"/>
    <w:rPr>
      <w:rFonts w:ascii="Consolas" w:hAnsi="Consolas"/>
      <w:color w:val="003B4F"/>
      <w:sz w:val="18"/>
      <w:shd w:fill="F1F3F5" w:val="clear"/>
    </w:rPr>
  </w:style>
  <w:style w:type="character" w:styleId="FunctionTok" w:customStyle="1">
    <w:name w:val="FunctionTok"/>
    <w:basedOn w:val="VerbatimChar"/>
    <w:qFormat/>
    <w:rsid w:val="00cf68d1"/>
    <w:rPr>
      <w:rFonts w:ascii="Consolas" w:hAnsi="Consolas"/>
      <w:color w:val="4758AB"/>
      <w:sz w:val="18"/>
      <w:shd w:fill="F1F3F5" w:val="clear"/>
    </w:rPr>
  </w:style>
  <w:style w:type="character" w:styleId="VariableTok" w:customStyle="1">
    <w:name w:val="VariableTok"/>
    <w:basedOn w:val="VerbatimChar"/>
    <w:qFormat/>
    <w:rsid w:val="00cf68d1"/>
    <w:rPr>
      <w:rFonts w:ascii="Consolas" w:hAnsi="Consolas"/>
      <w:color w:val="111111"/>
      <w:sz w:val="18"/>
      <w:shd w:fill="F1F3F5" w:val="clear"/>
    </w:rPr>
  </w:style>
  <w:style w:type="character" w:styleId="ControlFlowTok" w:customStyle="1">
    <w:name w:val="ControlFlowTok"/>
    <w:basedOn w:val="VerbatimChar"/>
    <w:qFormat/>
    <w:rsid w:val="00cf68d1"/>
    <w:rPr>
      <w:rFonts w:ascii="Consolas" w:hAnsi="Consolas"/>
      <w:b/>
      <w:color w:val="003B4F"/>
      <w:sz w:val="18"/>
      <w:shd w:fill="F1F3F5" w:val="clear"/>
    </w:rPr>
  </w:style>
  <w:style w:type="character" w:styleId="OperatorTok" w:customStyle="1">
    <w:name w:val="OperatorTok"/>
    <w:basedOn w:val="VerbatimChar"/>
    <w:qFormat/>
    <w:rsid w:val="00cf68d1"/>
    <w:rPr>
      <w:rFonts w:ascii="Consolas" w:hAnsi="Consolas"/>
      <w:color w:val="5E5E5E"/>
      <w:sz w:val="18"/>
      <w:shd w:fill="F1F3F5" w:val="clear"/>
    </w:rPr>
  </w:style>
  <w:style w:type="character" w:styleId="BuiltInTok" w:customStyle="1">
    <w:name w:val="BuiltInTok"/>
    <w:basedOn w:val="VerbatimChar"/>
    <w:qFormat/>
    <w:rsid w:val="00cf68d1"/>
    <w:rPr>
      <w:rFonts w:ascii="Consolas" w:hAnsi="Consolas"/>
      <w:color w:val="003B4F"/>
      <w:sz w:val="18"/>
      <w:shd w:fill="F1F3F5" w:val="clear"/>
    </w:rPr>
  </w:style>
  <w:style w:type="character" w:styleId="ExtensionTok" w:customStyle="1">
    <w:name w:val="ExtensionTok"/>
    <w:basedOn w:val="VerbatimChar"/>
    <w:qFormat/>
    <w:rsid w:val="00cf68d1"/>
    <w:rPr>
      <w:rFonts w:ascii="Consolas" w:hAnsi="Consolas"/>
      <w:color w:val="003B4F"/>
      <w:sz w:val="18"/>
      <w:shd w:fill="F1F3F5" w:val="clear"/>
    </w:rPr>
  </w:style>
  <w:style w:type="character" w:styleId="PreprocessorTok" w:customStyle="1">
    <w:name w:val="PreprocessorTok"/>
    <w:basedOn w:val="VerbatimChar"/>
    <w:qFormat/>
    <w:rsid w:val="00cf68d1"/>
    <w:rPr>
      <w:rFonts w:ascii="Consolas" w:hAnsi="Consolas"/>
      <w:color w:val="AD0000"/>
      <w:sz w:val="18"/>
      <w:shd w:fill="F1F3F5" w:val="clear"/>
    </w:rPr>
  </w:style>
  <w:style w:type="character" w:styleId="AttributeTok" w:customStyle="1">
    <w:name w:val="AttributeTok"/>
    <w:basedOn w:val="VerbatimChar"/>
    <w:qFormat/>
    <w:rsid w:val="00cf68d1"/>
    <w:rPr>
      <w:rFonts w:ascii="Consolas" w:hAnsi="Consolas"/>
      <w:color w:val="657422"/>
      <w:sz w:val="18"/>
      <w:shd w:fill="F1F3F5" w:val="clear"/>
    </w:rPr>
  </w:style>
  <w:style w:type="character" w:styleId="RegionMarkerTok" w:customStyle="1">
    <w:name w:val="RegionMarkerTok"/>
    <w:basedOn w:val="VerbatimChar"/>
    <w:qFormat/>
    <w:rsid w:val="00cf68d1"/>
    <w:rPr>
      <w:rFonts w:ascii="Consolas" w:hAnsi="Consolas"/>
      <w:color w:val="003B4F"/>
      <w:sz w:val="18"/>
      <w:shd w:fill="F1F3F5" w:val="clear"/>
    </w:rPr>
  </w:style>
  <w:style w:type="character" w:styleId="InformationTok" w:customStyle="1">
    <w:name w:val="InformationTok"/>
    <w:basedOn w:val="VerbatimChar"/>
    <w:qFormat/>
    <w:rsid w:val="00cf68d1"/>
    <w:rPr>
      <w:rFonts w:ascii="Consolas" w:hAnsi="Consolas"/>
      <w:color w:val="5E5E5E"/>
      <w:sz w:val="18"/>
      <w:shd w:fill="F1F3F5" w:val="clear"/>
    </w:rPr>
  </w:style>
  <w:style w:type="character" w:styleId="WarningTok" w:customStyle="1">
    <w:name w:val="WarningTok"/>
    <w:basedOn w:val="VerbatimChar"/>
    <w:qFormat/>
    <w:rsid w:val="00cf68d1"/>
    <w:rPr>
      <w:rFonts w:ascii="Consolas" w:hAnsi="Consolas"/>
      <w:i/>
      <w:color w:val="5E5E5E"/>
      <w:sz w:val="18"/>
      <w:shd w:fill="F1F3F5" w:val="clear"/>
    </w:rPr>
  </w:style>
  <w:style w:type="character" w:styleId="AlertTok" w:customStyle="1">
    <w:name w:val="AlertTok"/>
    <w:basedOn w:val="VerbatimChar"/>
    <w:qFormat/>
    <w:rsid w:val="00cf68d1"/>
    <w:rPr>
      <w:rFonts w:ascii="Consolas" w:hAnsi="Consolas"/>
      <w:color w:val="AD0000"/>
      <w:sz w:val="18"/>
      <w:shd w:fill="F1F3F5" w:val="clear"/>
    </w:rPr>
  </w:style>
  <w:style w:type="character" w:styleId="ErrorTok" w:customStyle="1">
    <w:name w:val="ErrorTok"/>
    <w:basedOn w:val="VerbatimChar"/>
    <w:qFormat/>
    <w:rsid w:val="00cf68d1"/>
    <w:rPr>
      <w:rFonts w:ascii="Consolas" w:hAnsi="Consolas"/>
      <w:color w:val="AD0000"/>
      <w:sz w:val="18"/>
      <w:shd w:fill="F1F3F5" w:val="clear"/>
    </w:rPr>
  </w:style>
  <w:style w:type="character" w:styleId="NormalTok" w:customStyle="1">
    <w:name w:val="NormalTok"/>
    <w:basedOn w:val="VerbatimChar"/>
    <w:qFormat/>
    <w:rsid w:val="00cf68d1"/>
    <w:rPr>
      <w:rFonts w:ascii="Consolas" w:hAnsi="Consolas"/>
      <w:color w:val="003B4F"/>
      <w:sz w:val="18"/>
      <w:shd w:fill="F1F3F5" w:val="clear"/>
    </w:rPr>
  </w:style>
  <w:style w:type="character" w:styleId="FooterChar" w:customStyle="1">
    <w:name w:val="Footer Char"/>
    <w:basedOn w:val="DefaultParagraphFont"/>
    <w:link w:val="Footer"/>
    <w:qFormat/>
    <w:rsid w:val="000a2f4c"/>
    <w:rPr>
      <w:rFonts w:ascii="Excalifont" w:hAnsi="Excalifont"/>
      <w:sz w:val="22"/>
    </w:rPr>
  </w:style>
  <w:style w:type="character" w:styleId="PageNumber">
    <w:name w:val="page number"/>
    <w:basedOn w:val="DefaultParagraphFont"/>
    <w:rsid w:val="000a2f4c"/>
    <w:rPr/>
  </w:style>
  <w:style w:type="character" w:styleId="PlainTextChar" w:customStyle="1">
    <w:name w:val="Plain Text Char"/>
    <w:basedOn w:val="DefaultParagraphFont"/>
    <w:link w:val="PlainText"/>
    <w:qFormat/>
    <w:rsid w:val="00cf68d1"/>
    <w:rPr>
      <w:rFonts w:ascii="Consolas" w:hAnsi="Consolas" w:cs="Consolas"/>
      <w:sz w:val="18"/>
      <w:szCs w:val="21"/>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qFormat/>
    <w:rsid w:val="007225f1"/>
    <w:pPr>
      <w:spacing w:before="180" w:after="180"/>
    </w:pPr>
    <w:rPr>
      <w:rFonts w:ascii="Arial" w:hAnsi="Arial"/>
    </w:rPr>
  </w:style>
  <w:style w:type="paragraph" w:styleId="List">
    <w:name w:val="List"/>
    <w:basedOn w:val="BodyText"/>
    <w:pPr/>
    <w:rPr>
      <w:rFonts w:cs="Arial Unicode MS"/>
    </w:rPr>
  </w:style>
  <w:style w:type="paragraph" w:styleId="Caption">
    <w:name w:val="caption"/>
    <w:basedOn w:val="Normal"/>
    <w:link w:val="CaptionChar"/>
    <w:qFormat/>
    <w:pPr>
      <w:spacing w:before="10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rsid w:val="007225f1"/>
    <w:pPr/>
    <w:rPr/>
  </w:style>
  <w:style w:type="paragraph" w:styleId="Compact" w:customStyle="1">
    <w:name w:val="Compact"/>
    <w:basedOn w:val="BodyText"/>
    <w:qFormat/>
    <w:rsid w:val="007225f1"/>
    <w:pPr>
      <w:spacing w:before="0" w:after="0"/>
    </w:pPr>
    <w:rPr>
      <w:sz w:val="20"/>
    </w:rPr>
  </w:style>
  <w:style w:type="paragraph" w:styleId="Title">
    <w:name w:val="Title"/>
    <w:basedOn w:val="Normal"/>
    <w:next w:val="BodyText"/>
    <w:link w:val="TitleChar"/>
    <w:uiPriority w:val="10"/>
    <w:qFormat/>
    <w:rsid w:val="007225f1"/>
    <w:pPr>
      <w:spacing w:before="100" w:after="80"/>
      <w:contextualSpacing/>
    </w:pPr>
    <w:rPr>
      <w:rFonts w:ascii="Arial" w:hAnsi="Arial" w:eastAsia="" w:cs="" w:cstheme="majorBidi" w:eastAsiaTheme="majorEastAsia"/>
      <w:b/>
      <w:szCs w:val="56"/>
    </w:rPr>
  </w:style>
  <w:style w:type="paragraph" w:styleId="Subtitle">
    <w:name w:val="Subtitle"/>
    <w:basedOn w:val="Title"/>
    <w:next w:val="BodyText"/>
    <w:link w:val="SubtitleChar"/>
    <w:uiPriority w:val="11"/>
    <w:qFormat/>
    <w:rsid w:val="00a10fd9"/>
    <w:pPr/>
    <w:rPr>
      <w:spacing w:val="15"/>
      <w:szCs w:val="28"/>
    </w:rPr>
  </w:style>
  <w:style w:type="paragraph" w:styleId="Author" w:customStyle="1">
    <w:name w:val="Author"/>
    <w:basedOn w:val="Title"/>
    <w:next w:val="BodyText"/>
    <w:qFormat/>
    <w:rsid w:val="003a2534"/>
    <w:pPr>
      <w:keepNext w:val="true"/>
      <w:keepLines/>
    </w:pPr>
    <w:rPr>
      <w:b w:val="false"/>
      <w:szCs w:val="24"/>
    </w:rPr>
  </w:style>
  <w:style w:type="paragraph" w:styleId="Date">
    <w:name w:val="Date"/>
    <w:basedOn w:val="Title"/>
    <w:next w:val="BodyText"/>
    <w:qFormat/>
    <w:rsid w:val="000175b8"/>
    <w:pPr>
      <w:keepNext w:val="true"/>
      <w:keepLines/>
    </w:pPr>
    <w:rPr>
      <w:b w:val="false"/>
      <w:szCs w:val="24"/>
    </w:rPr>
  </w:style>
  <w:style w:type="paragraph" w:styleId="AbstractTitle" w:customStyle="1">
    <w:name w:val="Abstract Title"/>
    <w:basedOn w:val="Normal"/>
    <w:next w:val="Abstract"/>
    <w:qFormat/>
    <w:rsid w:val="001d057a"/>
    <w:pPr>
      <w:keepNext w:val="true"/>
      <w:keepLines/>
      <w:spacing w:before="100" w:after="0"/>
      <w:jc w:val="center"/>
    </w:pPr>
    <w:rPr>
      <w:b/>
      <w:color w:themeColor="background1" w:val="FFFFFF"/>
      <w:sz w:val="8"/>
      <w:szCs w:val="20"/>
    </w:rPr>
  </w:style>
  <w:style w:type="paragraph" w:styleId="Abstract" w:customStyle="1">
    <w:name w:val="Abstract"/>
    <w:basedOn w:val="Normal"/>
    <w:next w:val="BodyText"/>
    <w:qFormat/>
    <w:rsid w:val="00c97ba2"/>
    <w:pPr>
      <w:keepNext w:val="true"/>
      <w:keepLines/>
      <w:spacing w:before="240" w:after="120"/>
      <w:ind w:start="1440" w:end="1440"/>
    </w:pPr>
    <w:rPr>
      <w:sz w:val="20"/>
      <w:szCs w:val="20"/>
    </w:rPr>
  </w:style>
  <w:style w:type="paragraph" w:styleId="Bibliography">
    <w:name w:val="Bibliography"/>
    <w:basedOn w:val="Normal"/>
    <w:qFormat/>
    <w:rsid w:val="007225f1"/>
    <w:pPr/>
    <w:rPr>
      <w:rFonts w:ascii="Arial" w:hAnsi="Arial"/>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rsid w:val="00a57edb"/>
    <w:pPr/>
    <w:rPr>
      <w:sz w:val="16"/>
    </w:rPr>
  </w:style>
  <w:style w:type="paragraph" w:styleId="FootnoteBlockText" w:customStyle="1">
    <w:name w:val="Footnote Block Text"/>
    <w:basedOn w:val="FootnoteText"/>
    <w:next w:val="FootnoteText"/>
    <w:uiPriority w:val="9"/>
    <w:unhideWhenUsed/>
    <w:qFormat/>
    <w:pPr>
      <w:ind w:start="480" w:end="480"/>
    </w:pPr>
    <w:rPr/>
  </w:style>
  <w:style w:type="paragraph" w:styleId="DefinitionTerm" w:customStyle="1">
    <w:name w:val="Definition Term"/>
    <w:basedOn w:val="Normal"/>
    <w:next w:val="Definition"/>
    <w:qFormat/>
    <w:pPr>
      <w:keepNext w:val="true"/>
      <w:keepLines/>
      <w:spacing w:before="10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rsid w:val="007225f1"/>
    <w:pPr/>
    <w:rPr>
      <w:rFonts w:ascii="Arial" w:hAnsi="Arial"/>
      <w:b/>
      <w:i w:val="false"/>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Normal"/>
    <w:next w:val="BodyText"/>
    <w:uiPriority w:val="39"/>
    <w:unhideWhenUsed/>
    <w:qFormat/>
    <w:rsid w:val="00c97ba2"/>
    <w:pPr>
      <w:pageBreakBefore/>
      <w:widowControl w:val="false"/>
      <w:spacing w:lineRule="auto" w:line="259" w:before="220" w:after="100"/>
    </w:pPr>
    <w:rPr>
      <w:b/>
    </w:rPr>
  </w:style>
  <w:style w:type="paragraph" w:styleId="SourceCode" w:customStyle="1">
    <w:name w:val="Source Code"/>
    <w:basedOn w:val="Normal"/>
    <w:link w:val="VerbatimChar"/>
    <w:qFormat/>
    <w:rsid w:val="00cf68d1"/>
    <w:pPr>
      <w:shd w:val="clear" w:color="auto" w:fill="F1F3F5"/>
    </w:pPr>
    <w:rPr>
      <w:rFonts w:ascii="Consolas" w:hAnsi="Consolas"/>
      <w:sz w:val="18"/>
    </w:rPr>
  </w:style>
  <w:style w:type="paragraph" w:styleId="TOC2">
    <w:name w:val="toc 2"/>
    <w:basedOn w:val="Normal"/>
    <w:next w:val="Normal"/>
    <w:autoRedefine/>
    <w:uiPriority w:val="39"/>
    <w:rsid w:val="00070816"/>
    <w:pPr>
      <w:ind w:start="220"/>
    </w:pPr>
    <w:rPr/>
  </w:style>
  <w:style w:type="paragraph" w:styleId="TOC3">
    <w:name w:val="toc 3"/>
    <w:basedOn w:val="Normal"/>
    <w:next w:val="Normal"/>
    <w:autoRedefine/>
    <w:uiPriority w:val="39"/>
    <w:rsid w:val="00070816"/>
    <w:pPr>
      <w:ind w:start="440"/>
    </w:pPr>
    <w:rPr/>
  </w:style>
  <w:style w:type="paragraph" w:styleId="HeaderandFooter">
    <w:name w:val="Header and Footer"/>
    <w:basedOn w:val="Normal"/>
    <w:qFormat/>
    <w:pPr/>
    <w:rPr/>
  </w:style>
  <w:style w:type="paragraph" w:styleId="Footer">
    <w:name w:val="footer"/>
    <w:basedOn w:val="Normal"/>
    <w:link w:val="FooterChar"/>
    <w:rsid w:val="000a2f4c"/>
    <w:pPr>
      <w:tabs>
        <w:tab w:val="clear" w:pos="720"/>
        <w:tab w:val="center" w:pos="4680" w:leader="none"/>
        <w:tab w:val="right" w:pos="9360" w:leader="none"/>
      </w:tabs>
      <w:spacing w:before="100" w:after="0"/>
    </w:pPr>
    <w:rPr/>
  </w:style>
  <w:style w:type="paragraph" w:styleId="Commentary" w:customStyle="1">
    <w:name w:val="Commentary"/>
    <w:basedOn w:val="BodyText"/>
    <w:qFormat/>
    <w:rsid w:val="002c0ca5"/>
    <w:pPr>
      <w:ind w:start="720" w:end="720"/>
    </w:pPr>
    <w:rPr>
      <w:rFonts w:ascii="Excalifont" w:hAnsi="Excalifont"/>
    </w:rPr>
  </w:style>
  <w:style w:type="paragraph" w:styleId="RLIndented" w:customStyle="1">
    <w:name w:val="RLIndented"/>
    <w:basedOn w:val="BodyText"/>
    <w:qFormat/>
    <w:rsid w:val="007b5aaf"/>
    <w:pPr>
      <w:ind w:start="1440" w:end="1440"/>
    </w:pPr>
    <w:rPr/>
  </w:style>
  <w:style w:type="paragraph" w:styleId="PlainText">
    <w:name w:val="Plain Text"/>
    <w:basedOn w:val="Normal"/>
    <w:link w:val="PlainTextChar"/>
    <w:qFormat/>
    <w:rsid w:val="00cf68d1"/>
    <w:pPr>
      <w:spacing w:before="0" w:after="0"/>
    </w:pPr>
    <w:rPr>
      <w:rFonts w:ascii="Consolas" w:hAnsi="Consolas" w:cs="Consolas"/>
      <w:sz w:val="18"/>
      <w:szCs w:val="21"/>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xample.org/" TargetMode="External"/><Relationship Id="rId3" Type="http://schemas.openxmlformats.org/officeDocument/2006/relationships/hyperlink" Target="https://example.org/" TargetMode="External"/><Relationship Id="rId4" Type="http://schemas.openxmlformats.org/officeDocument/2006/relationships/hyperlink" Target="https://example.org/" TargetMode="External"/><Relationship Id="rId5" Type="http://schemas.openxmlformats.org/officeDocument/2006/relationships/hyperlink" Target="https://example.org/"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LibreOffice/26.2.5.2$MacOSX_X86_64 LibreOffice_project/cd7284b4cbbfeb507e630c1aac019f4157393acb</Application>
  <AppVersion>15.0000</AppVersion>
  <Pages>2</Pages>
  <Words>1406</Words>
  <Characters>7631</Characters>
  <CharactersWithSpaces>8919</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2026-06-09T12:25:00Z</dcterms:created>
  <dc:creator/>
  <dc:description/>
  <dc:language>en-US</dc:language>
  <cp:lastModifiedBy/>
  <dcterms:modified xsi:type="dcterms:W3CDTF">2026-06-09T12:25:00Z</dcterms:modified>
  <cp:revision>2</cp:revision>
  <dc:subject/>
  <dc:title>Pandoc reference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
  </property>
  <property fmtid="{D5CDD505-2E9C-101B-9397-08002B2CF9AE}" pid="4" name="bibliography">
    <vt:lpwstr/>
  </property>
  <property fmtid="{D5CDD505-2E9C-101B-9397-08002B2CF9AE}" pid="5" name="by-author">
    <vt:lpwstr/>
  </property>
  <property fmtid="{D5CDD505-2E9C-101B-9397-08002B2CF9AE}" pid="6" name="csl">
    <vt:lpwstr/>
  </property>
  <property fmtid="{D5CDD505-2E9C-101B-9397-08002B2CF9AE}" pid="7" name="da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
  </property>
  <property fmtid="{D5CDD505-2E9C-101B-9397-08002B2CF9AE}" pid="13" name="toc-title">
    <vt:lpwstr/>
  </property>
</Properties>
</file>