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76A" w:rsidRDefault="00B220B3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114</w:t>
      </w:r>
      <w:r w:rsidR="006D376A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學年度</w:t>
      </w:r>
    </w:p>
    <w:p w:rsidR="006D376A" w:rsidRDefault="006D376A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 w:rsidRPr="00B7246E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國立中山大學</w:t>
      </w:r>
    </w:p>
    <w:p w:rsidR="006D376A" w:rsidRDefault="00DE287D" w:rsidP="006D376A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  <w:lang w:eastAsia="zh-TW"/>
        </w:rPr>
      </w:pP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2053" type="#_x0000_t202" style="position:absolute;left:0;text-align:left;margin-left:0;margin-top:117.1pt;width:166.1pt;height:43.2pt;z-index:251663360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JqcOHzdAAAACAEAAA8AAABk&#10;cnMvZG93bnJldi54bWxMj8tOwzAQRfdI/IM1SOyo09ShKMSpEA+JJW1BYunGk4ewx1HstuHvGVaw&#10;HN3RvedUm9k7ccIpDoE0LBcZCKQm2IE6De/7l5s7EDEZssYFQg3fGGFTX15UprThTFs87VInuIRi&#10;aTT0KY2llLHp0Zu4CCMSZ22YvEl8Tp20kzlzuXcyz7Jb6c1AvNCbER97bL52R6/hgz7da6tsj+vi&#10;TW3H56e2SHutr6/mh3sQCef09wy/+IwONTMdwpFsFE4DiyQN+UrlIDherZdsctCgikKBrCv5X6D+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JqcOHzdAAAACAEAAA8AAAAAAAAAAAAA&#10;AAAAVQQAAGRycy9kb3ducmV2LnhtbFBLBQYAAAAABAAEAPMAAABfBQAAAAA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題目</w:t>
                  </w:r>
                  <w:r w:rsidR="00C61D8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HW2</w:t>
                  </w:r>
                </w:p>
              </w:txbxContent>
            </v:textbox>
            <w10:wrap type="square" anchorx="margin"/>
          </v:shape>
        </w:pict>
      </w: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 id="_x0000_s2052" type="#_x0000_t202" style="position:absolute;left:0;text-align:left;margin-left:0;margin-top:165.9pt;width:166.1pt;height:43.2pt;z-index:251662336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gn8Qed0AAAAIAQAADwAAAAAAAAAA&#10;AAAAAABXBAAAZHJzL2Rvd25yZXYueG1sUEsFBgAAAAAEAAQA8wAAAGEFAAAAAA=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B56224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作業/成果報告/專題</w:t>
                  </w:r>
                </w:p>
              </w:txbxContent>
            </v:textbox>
            <w10:wrap type="square" anchorx="margin"/>
          </v:shape>
        </w:pict>
      </w:r>
      <w:r w:rsidR="006D376A"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課程名稱</w:t>
      </w:r>
    </w:p>
    <w:p w:rsidR="000026BE" w:rsidRPr="00782F48" w:rsidRDefault="000026BE" w:rsidP="006D376A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  <w:lang w:eastAsia="zh-TW"/>
        </w:rPr>
      </w:pPr>
      <w:r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算術處理機技術</w:t>
      </w:r>
    </w:p>
    <w:p w:rsidR="00C61D8A" w:rsidRDefault="00DE287D" w:rsidP="00C61D8A">
      <w:pPr>
        <w:spacing w:after="160" w:line="278" w:lineRule="auto"/>
        <w:rPr>
          <w:lang w:eastAsia="zh-TW"/>
        </w:rPr>
      </w:pPr>
      <w:r>
        <w:rPr>
          <w:noProof/>
          <w:lang w:eastAsia="zh-TW"/>
        </w:rPr>
        <w:pict>
          <v:shape id="文字方塊 3" o:spid="_x0000_s2051" type="#_x0000_t202" style="position:absolute;margin-left:-40.5pt;margin-top:385.5pt;width:336pt;height:81.75pt;z-index:25166848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" filled="f" stroked="f" strokeweight=".5pt">
            <v:textbox>
              <w:txbxContent>
                <w:p w:rsidR="00832882" w:rsidRPr="006D376A" w:rsidRDefault="00832882" w:rsidP="00832882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授課教師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:</w:t>
                  </w:r>
                  <w:r w:rsidR="00156C05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蕭勝夫</w:t>
                  </w:r>
                </w:p>
                <w:p w:rsidR="00832882" w:rsidRPr="006D376A" w:rsidRDefault="00832882" w:rsidP="00832882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學生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學號/</w:t>
                  </w: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班級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/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姓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名:</w:t>
                  </w:r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M133040086 魏</w:t>
                  </w:r>
                  <w:proofErr w:type="gramStart"/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梵</w:t>
                  </w:r>
                  <w:proofErr w:type="gramEnd"/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笙</w:t>
                  </w:r>
                </w:p>
                <w:p w:rsidR="00832882" w:rsidRPr="006D376A" w:rsidRDefault="00832882" w:rsidP="00832882"/>
              </w:txbxContent>
            </v:textbox>
          </v:shape>
        </w:pict>
      </w:r>
      <w:r>
        <w:rPr>
          <w:noProof/>
          <w:lang w:eastAsia="zh-TW"/>
        </w:rPr>
        <w:pict>
          <v:rect id="矩形 5" o:spid="_x0000_s2050" style="position:absolute;margin-left:-129pt;margin-top:231pt;width:899.7pt;height:495.95pt;rotation:-710035fd;z-index:-2516500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</w:pict>
      </w:r>
      <w:r w:rsidR="00832882">
        <w:br w:type="page"/>
      </w:r>
    </w:p>
    <w:tbl>
      <w:tblPr>
        <w:tblW w:w="10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000"/>
      </w:tblPr>
      <w:tblGrid>
        <w:gridCol w:w="1043"/>
        <w:gridCol w:w="1016"/>
        <w:gridCol w:w="1130"/>
        <w:gridCol w:w="851"/>
        <w:gridCol w:w="1130"/>
        <w:gridCol w:w="754"/>
        <w:gridCol w:w="992"/>
        <w:gridCol w:w="1130"/>
        <w:gridCol w:w="1076"/>
        <w:gridCol w:w="1217"/>
      </w:tblGrid>
      <w:tr w:rsidR="004415B8" w:rsidTr="00694022">
        <w:trPr>
          <w:trHeight w:val="700"/>
          <w:tblHeader/>
        </w:trPr>
        <w:tc>
          <w:tcPr>
            <w:tcW w:w="20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/>
        </w:tc>
        <w:tc>
          <w:tcPr>
            <w:tcW w:w="3111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Area (nm²)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Delay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Latency</w:t>
            </w:r>
          </w:p>
        </w:tc>
        <w:tc>
          <w:tcPr>
            <w:tcW w:w="3423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Power (W)</w:t>
            </w:r>
          </w:p>
        </w:tc>
      </w:tr>
      <w:tr w:rsidR="00694022" w:rsidTr="00950EEA">
        <w:trPr>
          <w:trHeight w:val="600"/>
          <w:tblHeader/>
        </w:trPr>
        <w:tc>
          <w:tcPr>
            <w:tcW w:w="20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/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CL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SL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Total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(ns)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(ns)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dynamic</w:t>
            </w:r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leakage</w:t>
            </w:r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total</w:t>
            </w:r>
          </w:p>
        </w:tc>
      </w:tr>
      <w:tr w:rsidR="00694022" w:rsidTr="00950EEA">
        <w:trPr>
          <w:trHeight w:val="500"/>
        </w:trPr>
        <w:tc>
          <w:tcPr>
            <w:tcW w:w="1043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FXP_FMA</w:t>
            </w:r>
          </w:p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area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 w:rsidRPr="00F96D79">
              <w:t>969.304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F96D79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 w:rsidRPr="00F96D79">
              <w:t>969.304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2.2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2.2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r w:rsidRPr="00F96D79">
              <w:t xml:space="preserve">539.4562 </w:t>
            </w:r>
            <w:proofErr w:type="spellStart"/>
            <w:r w:rsidRPr="00F96D79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r w:rsidRPr="00F96D79">
              <w:t xml:space="preserve">298.0940 </w:t>
            </w:r>
            <w:proofErr w:type="spellStart"/>
            <w:r w:rsidRPr="00F96D79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r w:rsidRPr="00F96D79">
              <w:t xml:space="preserve">0.5398 </w:t>
            </w:r>
            <w:proofErr w:type="spellStart"/>
            <w:r w:rsidRPr="00F96D79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mid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pPr>
              <w:rPr>
                <w:rFonts w:hint="eastAsia"/>
                <w:lang w:eastAsia="zh-TW"/>
              </w:rPr>
            </w:pPr>
            <w:r w:rsidRPr="005E689E">
              <w:t>1047.53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pPr>
              <w:rPr>
                <w:rFonts w:hint="eastAsia"/>
                <w:lang w:eastAsia="zh-TW"/>
              </w:rPr>
            </w:pPr>
            <w:r w:rsidRPr="005E689E">
              <w:t>1047.53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1.33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1.33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r w:rsidRPr="005E689E">
              <w:t xml:space="preserve">971.7378 </w:t>
            </w:r>
            <w:proofErr w:type="spellStart"/>
            <w:r w:rsidRPr="005E689E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r w:rsidRPr="005E689E">
              <w:t xml:space="preserve">759.9203 </w:t>
            </w:r>
            <w:proofErr w:type="spellStart"/>
            <w:r w:rsidRPr="005E689E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r w:rsidRPr="005E689E">
              <w:t xml:space="preserve">0.9725 </w:t>
            </w:r>
            <w:proofErr w:type="spellStart"/>
            <w:r w:rsidRPr="005E689E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delay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 w:rsidRPr="00C6725D">
              <w:t>1437.419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 w:rsidRPr="00C6725D">
              <w:t>1437.419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0.44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0.44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r w:rsidRPr="00C6725D">
              <w:t xml:space="preserve">4.6370 </w:t>
            </w:r>
            <w:proofErr w:type="spellStart"/>
            <w:r w:rsidRPr="00C6725D">
              <w:t>mW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r w:rsidRPr="00C6725D">
              <w:t xml:space="preserve">1.2359e+03 </w:t>
            </w:r>
            <w:proofErr w:type="spellStart"/>
            <w:r w:rsidRPr="00C6725D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r w:rsidRPr="00C6725D">
              <w:t xml:space="preserve">4.6382 </w:t>
            </w:r>
            <w:proofErr w:type="spellStart"/>
            <w:r w:rsidRPr="00C6725D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FLP_FMA</w:t>
            </w:r>
          </w:p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area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 w:rsidRPr="00C94623">
              <w:t>1629.02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r w:rsidRPr="00C94623">
              <w:t>1629.02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9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9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r w:rsidRPr="004415B8">
              <w:t xml:space="preserve">185.7574 </w:t>
            </w:r>
            <w:proofErr w:type="spellStart"/>
            <w:r w:rsidRPr="004415B8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r w:rsidRPr="004415B8">
              <w:t xml:space="preserve">430.8359 </w:t>
            </w:r>
            <w:proofErr w:type="spellStart"/>
            <w:r w:rsidRPr="004415B8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r w:rsidRPr="004415B8">
              <w:t xml:space="preserve">0.1862 </w:t>
            </w:r>
            <w:proofErr w:type="spellStart"/>
            <w:r w:rsidRPr="004415B8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mid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 w:rsidRPr="00520CB0">
              <w:t>1664.94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 w:rsidRPr="00520CB0">
              <w:t>1664.94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r w:rsidRPr="00520CB0">
              <w:t xml:space="preserve">383.5596 </w:t>
            </w:r>
            <w:proofErr w:type="spellStart"/>
            <w:r w:rsidRPr="00520CB0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r w:rsidRPr="00520CB0">
              <w:t xml:space="preserve">1.2203e+03 </w:t>
            </w:r>
            <w:proofErr w:type="spellStart"/>
            <w:r w:rsidRPr="00520CB0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520CB0" w:rsidRDefault="00520CB0" w:rsidP="00520CB0">
            <w:r>
              <w:t xml:space="preserve">0.3848 </w:t>
            </w:r>
            <w:proofErr w:type="spellStart"/>
            <w:r>
              <w:t>mW</w:t>
            </w:r>
            <w:proofErr w:type="spellEnd"/>
          </w:p>
          <w:p w:rsidR="00C61D8A" w:rsidRDefault="00520CB0" w:rsidP="00520CB0">
            <w:r>
              <w:t>1</w:t>
            </w:r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delay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>2414.655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>2414.655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1.3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1.3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 xml:space="preserve">2.0400 </w:t>
            </w:r>
            <w:proofErr w:type="spellStart"/>
            <w:r w:rsidRPr="00C94623">
              <w:t>mW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 xml:space="preserve">1.9660e+03 </w:t>
            </w:r>
            <w:proofErr w:type="spellStart"/>
            <w:r w:rsidRPr="00C94623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 xml:space="preserve">2.0419 </w:t>
            </w:r>
            <w:proofErr w:type="spellStart"/>
            <w:r w:rsidRPr="00C94623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FLP_FMA_4</w:t>
            </w:r>
          </w:p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area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37209" w:rsidP="0045089C">
            <w:r w:rsidRPr="00537209">
              <w:t>2020.464053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37209" w:rsidP="0045089C">
            <w:r w:rsidRPr="00537209">
              <w:t>332.190724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37209" w:rsidP="0045089C">
            <w:r w:rsidRPr="00537209">
              <w:t>2352.654778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72AC8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3.5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72AC8" w:rsidP="00672AC8">
            <w:pPr>
              <w:ind w:firstLineChars="100" w:firstLine="2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14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r w:rsidRPr="00A84834">
              <w:t xml:space="preserve">657.5872 </w:t>
            </w:r>
            <w:proofErr w:type="spellStart"/>
            <w:r w:rsidRPr="00A84834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r w:rsidRPr="00A84834">
              <w:t xml:space="preserve">980.1094 </w:t>
            </w:r>
            <w:proofErr w:type="spellStart"/>
            <w:r w:rsidRPr="00A84834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r w:rsidRPr="00A84834">
              <w:t xml:space="preserve">0.6586 </w:t>
            </w:r>
            <w:proofErr w:type="spellStart"/>
            <w:r w:rsidRPr="00A84834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mid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 w:rsidRPr="00A84834">
              <w:t>2051.982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 w:rsidRPr="00A84834">
              <w:t>332.19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 w:rsidRPr="00A84834">
              <w:t>2384.173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8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F192D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1.18nw</w:t>
            </w:r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F192D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1.4e+03nw</w:t>
            </w:r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F192D" w:rsidP="0045089C">
            <w:pPr>
              <w:rPr>
                <w:lang w:eastAsia="zh-TW"/>
              </w:rPr>
            </w:pPr>
            <w:r w:rsidRPr="006F192D">
              <w:rPr>
                <w:lang w:eastAsia="zh-TW"/>
              </w:rPr>
              <w:t>1.1839 m</w:t>
            </w:r>
          </w:p>
        </w:tc>
      </w:tr>
      <w:tr w:rsidR="00694022" w:rsidTr="00B7196B">
        <w:trPr>
          <w:trHeight w:val="2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delay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94022" w:rsidP="0045089C">
            <w:pPr>
              <w:rPr>
                <w:lang w:eastAsia="zh-TW"/>
              </w:rPr>
            </w:pPr>
            <w:r w:rsidRPr="00694022">
              <w:t>2483.96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94022" w:rsidP="0045089C">
            <w:pPr>
              <w:rPr>
                <w:lang w:eastAsia="zh-TW"/>
              </w:rPr>
            </w:pPr>
            <w:r w:rsidRPr="00694022">
              <w:t>301.39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94022" w:rsidP="0045089C">
            <w:pPr>
              <w:rPr>
                <w:lang w:eastAsia="zh-TW"/>
              </w:rPr>
            </w:pPr>
            <w:r w:rsidRPr="00694022">
              <w:t>2785.36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950EEA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0.5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72AC8" w:rsidP="00672AC8">
            <w:pPr>
              <w:ind w:firstLineChars="100" w:firstLine="2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72AC8" w:rsidP="0045089C">
            <w:pPr>
              <w:rPr>
                <w:lang w:eastAsia="zh-TW"/>
              </w:rPr>
            </w:pPr>
            <w:r w:rsidRPr="00672AC8">
              <w:rPr>
                <w:lang w:eastAsia="zh-TW"/>
              </w:rPr>
              <w:t xml:space="preserve">5.5172 </w:t>
            </w:r>
            <w:proofErr w:type="spellStart"/>
            <w:r w:rsidRPr="00672AC8">
              <w:rPr>
                <w:lang w:eastAsia="zh-TW"/>
              </w:rPr>
              <w:t>mW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950EEA" w:rsidP="0045089C">
            <w:r w:rsidRPr="00950EEA">
              <w:t xml:space="preserve">2.0660e+03 </w:t>
            </w:r>
            <w:proofErr w:type="spellStart"/>
            <w:r w:rsidRPr="00950EEA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950EEA" w:rsidP="0045089C">
            <w:r w:rsidRPr="00950EEA">
              <w:t xml:space="preserve">5.5192 </w:t>
            </w:r>
            <w:proofErr w:type="spellStart"/>
            <w:r w:rsidRPr="00950EEA">
              <w:t>mW</w:t>
            </w:r>
            <w:proofErr w:type="spellEnd"/>
          </w:p>
        </w:tc>
      </w:tr>
    </w:tbl>
    <w:p w:rsidR="00520CB0" w:rsidRDefault="00EF5528" w:rsidP="00C61D8A">
      <w:pPr>
        <w:spacing w:after="160" w:line="278" w:lineRule="auto"/>
        <w:rPr>
          <w:rFonts w:hint="eastAsia"/>
          <w:sz w:val="44"/>
          <w:szCs w:val="44"/>
          <w:lang w:eastAsia="zh-TW"/>
        </w:rPr>
      </w:pPr>
      <w:r w:rsidRPr="00C6725D">
        <w:rPr>
          <w:rFonts w:hint="eastAsia"/>
          <w:sz w:val="44"/>
          <w:szCs w:val="44"/>
          <w:lang w:eastAsia="zh-TW"/>
        </w:rPr>
        <w:t>所有</w:t>
      </w:r>
      <w:proofErr w:type="spellStart"/>
      <w:r w:rsidRPr="00C6725D">
        <w:rPr>
          <w:rFonts w:hint="eastAsia"/>
          <w:sz w:val="44"/>
          <w:szCs w:val="44"/>
          <w:lang w:eastAsia="zh-TW"/>
        </w:rPr>
        <w:t>testscore</w:t>
      </w:r>
      <w:proofErr w:type="spellEnd"/>
      <w:r w:rsidR="009F3437">
        <w:rPr>
          <w:rFonts w:hint="eastAsia"/>
          <w:sz w:val="44"/>
          <w:szCs w:val="44"/>
          <w:lang w:eastAsia="zh-TW"/>
        </w:rPr>
        <w:t>(包含special case )共215筆</w:t>
      </w:r>
      <w:r w:rsidRPr="00C6725D">
        <w:rPr>
          <w:rFonts w:hint="eastAsia"/>
          <w:sz w:val="44"/>
          <w:szCs w:val="44"/>
          <w:lang w:eastAsia="zh-TW"/>
        </w:rPr>
        <w:t xml:space="preserve"> 都是全對</w:t>
      </w:r>
    </w:p>
    <w:p w:rsidR="00E96CAD" w:rsidRDefault="009F3437" w:rsidP="00C61D8A">
      <w:pPr>
        <w:spacing w:after="160" w:line="278" w:lineRule="auto"/>
        <w:rPr>
          <w:rFonts w:hint="eastAsia"/>
          <w:sz w:val="44"/>
          <w:szCs w:val="44"/>
          <w:lang w:eastAsia="zh-TW"/>
        </w:rPr>
      </w:pPr>
      <w:r>
        <w:rPr>
          <w:noProof/>
          <w:sz w:val="44"/>
          <w:szCs w:val="44"/>
          <w:lang w:eastAsia="zh-TW"/>
        </w:rPr>
        <w:drawing>
          <wp:inline distT="0" distB="0" distL="0" distR="0">
            <wp:extent cx="5274310" cy="1724530"/>
            <wp:effectExtent l="1905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437" w:rsidRDefault="009F3437" w:rsidP="00C61D8A">
      <w:pPr>
        <w:spacing w:after="160" w:line="278" w:lineRule="auto"/>
        <w:rPr>
          <w:rFonts w:hint="eastAsia"/>
          <w:sz w:val="44"/>
          <w:szCs w:val="44"/>
          <w:lang w:eastAsia="zh-TW"/>
        </w:rPr>
      </w:pPr>
      <w:r>
        <w:rPr>
          <w:noProof/>
          <w:sz w:val="44"/>
          <w:szCs w:val="44"/>
          <w:lang w:eastAsia="zh-TW"/>
        </w:rPr>
        <w:drawing>
          <wp:inline distT="0" distB="0" distL="0" distR="0">
            <wp:extent cx="5274310" cy="1813749"/>
            <wp:effectExtent l="1905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3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lastRenderedPageBreak/>
        <w:t xml:space="preserve">1. </w:t>
      </w:r>
      <w:r>
        <w:rPr>
          <w:rStyle w:val="af5"/>
          <w:b w:val="0"/>
          <w:bCs w:val="0"/>
        </w:rPr>
        <w:t>驗證流程總</w:t>
      </w:r>
      <w:proofErr w:type="gramStart"/>
      <w:r>
        <w:rPr>
          <w:rStyle w:val="af5"/>
          <w:b w:val="0"/>
          <w:bCs w:val="0"/>
        </w:rPr>
        <w:t>覽</w:t>
      </w:r>
      <w:proofErr w:type="gramEnd"/>
    </w:p>
    <w:p w:rsidR="00526ECF" w:rsidRDefault="00526ECF" w:rsidP="00526ECF">
      <w:pPr>
        <w:pStyle w:val="whitespace-normal"/>
      </w:pPr>
      <w:r>
        <w:t>整個驗證過程分為五個步驟：讀取測試資料 → 驅動硬體輸入 → 接收硬體輸出 → 比較結果 → 計算誤差統計。測試使用 215 筆事先準備好的測試向量，每筆包含輸入 A、B、C 和正確答案。</w:t>
      </w:r>
    </w:p>
    <w:p w:rsidR="00526ECF" w:rsidRDefault="00526ECF" w:rsidP="00526ECF">
      <w:pPr>
        <w:rPr>
          <w:rFonts w:hint="eastAsia"/>
          <w:lang w:eastAsia="zh-TW"/>
        </w:rPr>
      </w:pPr>
      <w:r>
        <w:pict>
          <v:rect id="_x0000_i1027" style="width:0;height:1.5pt" o:hralign="center" o:hrstd="t" o:hr="t" fillcolor="#a0a0a0" stroked="f"/>
        </w:pict>
      </w:r>
    </w:p>
    <w:p w:rsidR="00526ECF" w:rsidRDefault="00AA3545" w:rsidP="00526ECF">
      <w:pPr>
        <w:pStyle w:val="2"/>
      </w:pPr>
      <w:r>
        <w:rPr>
          <w:rStyle w:val="af5"/>
          <w:rFonts w:hint="eastAsia"/>
          <w:b w:val="0"/>
          <w:bCs w:val="0"/>
        </w:rPr>
        <w:t>2</w:t>
      </w:r>
      <w:r w:rsidR="00526ECF">
        <w:rPr>
          <w:rStyle w:val="af5"/>
          <w:b w:val="0"/>
          <w:bCs w:val="0"/>
        </w:rPr>
        <w:t xml:space="preserve">. </w:t>
      </w:r>
      <w:r w:rsidR="00526ECF">
        <w:rPr>
          <w:rStyle w:val="af5"/>
          <w:b w:val="0"/>
          <w:bCs w:val="0"/>
        </w:rPr>
        <w:t>讀取測試資料</w:t>
      </w:r>
    </w:p>
    <w:p w:rsidR="00526ECF" w:rsidRDefault="00526ECF" w:rsidP="00526ECF">
      <w:pPr>
        <w:pStyle w:val="whitespace-normal"/>
      </w:pPr>
      <w:r>
        <w:t>測試開始時，</w:t>
      </w:r>
      <w:proofErr w:type="spellStart"/>
      <w:r>
        <w:t>testbench</w:t>
      </w:r>
      <w:proofErr w:type="spellEnd"/>
      <w:r>
        <w:t xml:space="preserve"> 會從四個文字</w:t>
      </w:r>
      <w:proofErr w:type="gramStart"/>
      <w:r>
        <w:t>檔</w:t>
      </w:r>
      <w:proofErr w:type="gramEnd"/>
      <w:r>
        <w:t>讀取資料：</w:t>
      </w:r>
    </w:p>
    <w:p w:rsidR="00526ECF" w:rsidRDefault="00526ECF" w:rsidP="00526ECF">
      <w:pPr>
        <w:pStyle w:val="whitespace-normal"/>
      </w:pPr>
      <w:r>
        <w:rPr>
          <w:rStyle w:val="af5"/>
        </w:rPr>
        <w:t>a.txt</w:t>
      </w:r>
      <w:r>
        <w:t xml:space="preserve">：包含 215 </w:t>
      </w:r>
      <w:proofErr w:type="gramStart"/>
      <w:r>
        <w:t>個</w:t>
      </w:r>
      <w:proofErr w:type="gramEnd"/>
      <w:r>
        <w:t>輸入 A 的十六進位值</w:t>
      </w:r>
      <w:r>
        <w:br/>
      </w:r>
      <w:r>
        <w:rPr>
          <w:rStyle w:val="af5"/>
        </w:rPr>
        <w:t>b.txt</w:t>
      </w:r>
      <w:r>
        <w:t xml:space="preserve">：包含 215 </w:t>
      </w:r>
      <w:proofErr w:type="gramStart"/>
      <w:r>
        <w:t>個</w:t>
      </w:r>
      <w:proofErr w:type="gramEnd"/>
      <w:r>
        <w:t>輸入 B 的十六進位值</w:t>
      </w:r>
      <w:r>
        <w:br/>
      </w:r>
      <w:r>
        <w:rPr>
          <w:rStyle w:val="af5"/>
        </w:rPr>
        <w:t>c.txt</w:t>
      </w:r>
      <w:r>
        <w:t xml:space="preserve">：包含 215 </w:t>
      </w:r>
      <w:proofErr w:type="gramStart"/>
      <w:r>
        <w:t>個</w:t>
      </w:r>
      <w:proofErr w:type="gramEnd"/>
      <w:r>
        <w:t>輸入 C 的十六進位值</w:t>
      </w:r>
      <w:r>
        <w:br/>
      </w:r>
      <w:r>
        <w:rPr>
          <w:rStyle w:val="af5"/>
        </w:rPr>
        <w:t>ab+c.txt</w:t>
      </w:r>
      <w:r>
        <w:t xml:space="preserve">：包含 215 </w:t>
      </w:r>
      <w:proofErr w:type="gramStart"/>
      <w:r>
        <w:t>個</w:t>
      </w:r>
      <w:proofErr w:type="gramEnd"/>
      <w:r>
        <w:t>正確答案的十六進位值</w:t>
      </w:r>
    </w:p>
    <w:p w:rsidR="00526ECF" w:rsidRDefault="00526ECF" w:rsidP="00526ECF">
      <w:pPr>
        <w:pStyle w:val="whitespace-normal"/>
      </w:pPr>
      <w:r>
        <w:t>所有數值都以 32 位元十六進位格式儲存，例如 3F800000 代表浮點數 1.0。讀取完成後，這些資料會存入記憶體陣列中供後續使用。</w:t>
      </w:r>
    </w:p>
    <w:p w:rsidR="00526ECF" w:rsidRDefault="00526ECF" w:rsidP="00526ECF">
      <w:r>
        <w:pict>
          <v:rect id="_x0000_i1028" style="width:0;height:1.5pt" o:hralign="center" o:hrstd="t" o:hr="t" fillcolor="#a0a0a0" stroked="f"/>
        </w:pict>
      </w:r>
    </w:p>
    <w:p w:rsidR="00526ECF" w:rsidRDefault="00AA3545" w:rsidP="00526ECF">
      <w:pPr>
        <w:pStyle w:val="2"/>
      </w:pPr>
      <w:r>
        <w:rPr>
          <w:rStyle w:val="af5"/>
          <w:rFonts w:hint="eastAsia"/>
          <w:b w:val="0"/>
          <w:bCs w:val="0"/>
        </w:rPr>
        <w:t>3</w:t>
      </w:r>
      <w:r w:rsidR="00526ECF">
        <w:rPr>
          <w:rStyle w:val="af5"/>
          <w:b w:val="0"/>
          <w:bCs w:val="0"/>
        </w:rPr>
        <w:t xml:space="preserve">. </w:t>
      </w:r>
      <w:r w:rsidR="00526ECF">
        <w:rPr>
          <w:rStyle w:val="af5"/>
          <w:b w:val="0"/>
          <w:bCs w:val="0"/>
        </w:rPr>
        <w:t>驅動硬體輸入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非流水線版本（</w:t>
      </w:r>
      <w:r>
        <w:rPr>
          <w:rStyle w:val="af5"/>
          <w:b w:val="0"/>
          <w:bCs w:val="0"/>
        </w:rPr>
        <w:t>FLP_FMA</w:t>
      </w:r>
      <w:r>
        <w:rPr>
          <w:rStyle w:val="af5"/>
          <w:b w:val="0"/>
          <w:bCs w:val="0"/>
        </w:rPr>
        <w:t>）</w:t>
      </w:r>
    </w:p>
    <w:p w:rsidR="00526ECF" w:rsidRDefault="00526ECF" w:rsidP="00526ECF">
      <w:pPr>
        <w:pStyle w:val="whitespace-normal"/>
      </w:pPr>
      <w:r>
        <w:t>對於非流水線設計，每</w:t>
      </w:r>
      <w:proofErr w:type="gramStart"/>
      <w:r>
        <w:t>個</w:t>
      </w:r>
      <w:proofErr w:type="gramEnd"/>
      <w:r>
        <w:t xml:space="preserve">時鐘週期送入一組輸入，等待一個週期後立即讀取輸出。第 </w:t>
      </w:r>
      <w:proofErr w:type="spellStart"/>
      <w:r>
        <w:t>i</w:t>
      </w:r>
      <w:proofErr w:type="spellEnd"/>
      <w:r>
        <w:t xml:space="preserve"> 筆輸入在第 </w:t>
      </w:r>
      <w:proofErr w:type="spellStart"/>
      <w:r>
        <w:t>i</w:t>
      </w:r>
      <w:proofErr w:type="spellEnd"/>
      <w:r>
        <w:t xml:space="preserve"> </w:t>
      </w:r>
      <w:proofErr w:type="gramStart"/>
      <w:r w:rsidR="00AA3545">
        <w:t>個</w:t>
      </w:r>
      <w:proofErr w:type="gramEnd"/>
      <w:r w:rsidR="00AA3545">
        <w:t>週期產生結果</w:t>
      </w:r>
      <w:r>
        <w:t>。測試</w:t>
      </w:r>
      <w:proofErr w:type="gramStart"/>
      <w:r>
        <w:t>迴圈從</w:t>
      </w:r>
      <w:proofErr w:type="gramEnd"/>
      <w:r>
        <w:t xml:space="preserve">第 0 </w:t>
      </w:r>
      <w:proofErr w:type="gramStart"/>
      <w:r>
        <w:t>筆跑到</w:t>
      </w:r>
      <w:proofErr w:type="gramEnd"/>
      <w:r>
        <w:t>第 214 筆，每筆測試耗時一個週期。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流水線版本（</w:t>
      </w:r>
      <w:r>
        <w:rPr>
          <w:rStyle w:val="af5"/>
          <w:b w:val="0"/>
          <w:bCs w:val="0"/>
        </w:rPr>
        <w:t>FLP_FMA_4</w:t>
      </w:r>
      <w:r>
        <w:rPr>
          <w:rStyle w:val="af5"/>
          <w:b w:val="0"/>
          <w:bCs w:val="0"/>
        </w:rPr>
        <w:t>）</w:t>
      </w:r>
    </w:p>
    <w:p w:rsidR="00526ECF" w:rsidRDefault="00526ECF" w:rsidP="00526ECF">
      <w:pPr>
        <w:pStyle w:val="whitespace-normal"/>
      </w:pPr>
      <w:r>
        <w:t xml:space="preserve">流水線設計需要特別處理延遲問題。由於有 4 階段流水線，第一筆輸入需要 4 </w:t>
      </w:r>
      <w:proofErr w:type="gramStart"/>
      <w:r>
        <w:t>個</w:t>
      </w:r>
      <w:proofErr w:type="gramEnd"/>
      <w:r>
        <w:t>時鐘週期才能產生輸出。具體流程如下：</w:t>
      </w:r>
    </w:p>
    <w:p w:rsidR="00526ECF" w:rsidRDefault="00526ECF" w:rsidP="00526ECF">
      <w:pPr>
        <w:pStyle w:val="whitespace-normal"/>
      </w:pPr>
      <w:r>
        <w:rPr>
          <w:rStyle w:val="af5"/>
        </w:rPr>
        <w:t>週期 0</w:t>
      </w:r>
      <w:r>
        <w:t>：送入第 0 筆資料，進入 Stage 1</w:t>
      </w:r>
      <w:r>
        <w:br/>
      </w:r>
      <w:r>
        <w:rPr>
          <w:rStyle w:val="af5"/>
        </w:rPr>
        <w:t>週期 1</w:t>
      </w:r>
      <w:r>
        <w:t>：送入第 1 筆資料，第 0 筆進入 Stage 2</w:t>
      </w:r>
      <w:r>
        <w:br/>
      </w:r>
      <w:r>
        <w:rPr>
          <w:rStyle w:val="af5"/>
        </w:rPr>
        <w:lastRenderedPageBreak/>
        <w:t>週期 2</w:t>
      </w:r>
      <w:r>
        <w:t>：送入第 2 筆資料，第 0 筆進入 Stage 3</w:t>
      </w:r>
      <w:r>
        <w:br/>
      </w:r>
      <w:r>
        <w:rPr>
          <w:rStyle w:val="af5"/>
        </w:rPr>
        <w:t>週期 3</w:t>
      </w:r>
      <w:r>
        <w:t>：送入第 3 筆資料，第 0 筆進入 Stage 4，</w:t>
      </w:r>
      <w:r>
        <w:rPr>
          <w:rStyle w:val="af5"/>
        </w:rPr>
        <w:t>第 0 筆結果輸出</w:t>
      </w:r>
    </w:p>
    <w:p w:rsidR="00526ECF" w:rsidRDefault="00526ECF" w:rsidP="00526ECF">
      <w:pPr>
        <w:pStyle w:val="whitespace-normal"/>
      </w:pPr>
      <w:r>
        <w:t xml:space="preserve">因此在第 </w:t>
      </w:r>
      <w:proofErr w:type="spellStart"/>
      <w:r>
        <w:t>i</w:t>
      </w:r>
      <w:proofErr w:type="spellEnd"/>
      <w:r>
        <w:t xml:space="preserve"> </w:t>
      </w:r>
      <w:proofErr w:type="gramStart"/>
      <w:r>
        <w:t>個</w:t>
      </w:r>
      <w:proofErr w:type="gramEnd"/>
      <w:r>
        <w:t>週期檢查的結果，實際上對應的是第 i-3 筆輸入的答案。測試</w:t>
      </w:r>
      <w:proofErr w:type="gramStart"/>
      <w:r>
        <w:t>迴</w:t>
      </w:r>
      <w:proofErr w:type="gramEnd"/>
      <w:r>
        <w:t xml:space="preserve">圈需要額外執行 3 </w:t>
      </w:r>
      <w:proofErr w:type="gramStart"/>
      <w:r>
        <w:t>個</w:t>
      </w:r>
      <w:proofErr w:type="gramEnd"/>
      <w:r>
        <w:t xml:space="preserve">週期（總共 218 </w:t>
      </w:r>
      <w:proofErr w:type="gramStart"/>
      <w:r>
        <w:t>個</w:t>
      </w:r>
      <w:proofErr w:type="gramEnd"/>
      <w:r>
        <w:t xml:space="preserve">週期），讓最後幾筆資料完全流出流水線。後面 3 </w:t>
      </w:r>
      <w:proofErr w:type="gramStart"/>
      <w:r>
        <w:t>個</w:t>
      </w:r>
      <w:proofErr w:type="gramEnd"/>
      <w:r>
        <w:t>週期送入的是 dummy 資料（全零），只是為了推動流水線。</w:t>
      </w:r>
    </w:p>
    <w:p w:rsidR="00526ECF" w:rsidRDefault="00526ECF" w:rsidP="00526ECF">
      <w:r>
        <w:pict>
          <v:rect id="_x0000_i1029" style="width:0;height:1.5pt" o:hralign="center" o:hrstd="t" o:hr="t" fillcolor="#a0a0a0" stroked="f"/>
        </w:pict>
      </w:r>
    </w:p>
    <w:p w:rsidR="00526ECF" w:rsidRDefault="00AA3545" w:rsidP="00526ECF">
      <w:pPr>
        <w:pStyle w:val="2"/>
      </w:pPr>
      <w:r>
        <w:rPr>
          <w:rStyle w:val="af5"/>
          <w:rFonts w:hint="eastAsia"/>
          <w:b w:val="0"/>
          <w:bCs w:val="0"/>
        </w:rPr>
        <w:t>4</w:t>
      </w:r>
      <w:r w:rsidR="00526ECF">
        <w:rPr>
          <w:rStyle w:val="af5"/>
          <w:b w:val="0"/>
          <w:bCs w:val="0"/>
        </w:rPr>
        <w:t xml:space="preserve">. </w:t>
      </w:r>
      <w:r w:rsidR="00526ECF">
        <w:rPr>
          <w:rStyle w:val="af5"/>
          <w:b w:val="0"/>
          <w:bCs w:val="0"/>
        </w:rPr>
        <w:t>結果比較（三種情況）</w:t>
      </w:r>
    </w:p>
    <w:p w:rsidR="00526ECF" w:rsidRDefault="00526ECF" w:rsidP="00526ECF">
      <w:pPr>
        <w:pStyle w:val="whitespace-normal"/>
      </w:pPr>
      <w:r>
        <w:t>硬體輸出後，</w:t>
      </w:r>
      <w:proofErr w:type="spellStart"/>
      <w:r>
        <w:t>testbench</w:t>
      </w:r>
      <w:proofErr w:type="spellEnd"/>
      <w:r>
        <w:t xml:space="preserve"> 會根據數值類型採用不同的比對策略：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情況</w:t>
      </w:r>
      <w:r>
        <w:rPr>
          <w:rStyle w:val="af5"/>
          <w:b w:val="0"/>
          <w:bCs w:val="0"/>
        </w:rPr>
        <w:t xml:space="preserve"> A</w:t>
      </w:r>
      <w:r>
        <w:rPr>
          <w:rStyle w:val="af5"/>
          <w:b w:val="0"/>
          <w:bCs w:val="0"/>
        </w:rPr>
        <w:t>：特殊值（</w:t>
      </w:r>
      <w:proofErr w:type="spellStart"/>
      <w:r>
        <w:rPr>
          <w:rStyle w:val="af5"/>
          <w:b w:val="0"/>
          <w:bCs w:val="0"/>
        </w:rPr>
        <w:t>NaN</w:t>
      </w:r>
      <w:proofErr w:type="spellEnd"/>
      <w:r>
        <w:rPr>
          <w:rStyle w:val="af5"/>
          <w:b w:val="0"/>
          <w:bCs w:val="0"/>
        </w:rPr>
        <w:t xml:space="preserve"> </w:t>
      </w:r>
      <w:r>
        <w:rPr>
          <w:rStyle w:val="af5"/>
          <w:b w:val="0"/>
          <w:bCs w:val="0"/>
        </w:rPr>
        <w:t>和</w:t>
      </w:r>
      <w:r>
        <w:rPr>
          <w:rStyle w:val="af5"/>
          <w:b w:val="0"/>
          <w:bCs w:val="0"/>
        </w:rPr>
        <w:t xml:space="preserve"> Infinity</w:t>
      </w:r>
      <w:r>
        <w:rPr>
          <w:rStyle w:val="af5"/>
          <w:b w:val="0"/>
          <w:bCs w:val="0"/>
        </w:rPr>
        <w:t>）</w:t>
      </w:r>
    </w:p>
    <w:p w:rsidR="00526ECF" w:rsidRDefault="00526ECF" w:rsidP="00526ECF">
      <w:pPr>
        <w:pStyle w:val="whitespace-normal"/>
      </w:pPr>
      <w:r>
        <w:t>判斷方法是檢查指數欄位（第 30 到 23 位元）。如果指數全為 1（值為 255），則該數是特殊值。</w:t>
      </w:r>
    </w:p>
    <w:p w:rsidR="00526ECF" w:rsidRDefault="00526ECF" w:rsidP="00526ECF">
      <w:pPr>
        <w:pStyle w:val="whitespace-normal"/>
      </w:pPr>
      <w:proofErr w:type="spellStart"/>
      <w:r>
        <w:rPr>
          <w:rStyle w:val="af5"/>
        </w:rPr>
        <w:t>NaN</w:t>
      </w:r>
      <w:proofErr w:type="spellEnd"/>
      <w:r>
        <w:rPr>
          <w:rStyle w:val="af5"/>
        </w:rPr>
        <w:t>（非數值）</w:t>
      </w:r>
      <w:r>
        <w:t xml:space="preserve">：指數為 255 且尾數不為零。比對時，只要硬體和標準答案都是 </w:t>
      </w:r>
      <w:proofErr w:type="spellStart"/>
      <w:r>
        <w:t>NaN</w:t>
      </w:r>
      <w:proofErr w:type="spellEnd"/>
      <w:r>
        <w:t xml:space="preserve"> 就算通過，不管尾數的具體值。這是因為 IEEE-754 允許 </w:t>
      </w:r>
      <w:proofErr w:type="spellStart"/>
      <w:r>
        <w:t>NaN</w:t>
      </w:r>
      <w:proofErr w:type="spellEnd"/>
      <w:r>
        <w:t xml:space="preserve"> 有多種表示方式。</w:t>
      </w:r>
    </w:p>
    <w:p w:rsidR="00526ECF" w:rsidRDefault="00526ECF" w:rsidP="00526ECF">
      <w:pPr>
        <w:pStyle w:val="whitespace-normal"/>
      </w:pPr>
      <w:r>
        <w:rPr>
          <w:rStyle w:val="af5"/>
        </w:rPr>
        <w:t>Infinity（無限大）</w:t>
      </w:r>
      <w:r>
        <w:t>：指數為 255 且尾數為零。比對時必須位元完全相同，包括符號位元。正無限</w:t>
      </w:r>
      <w:proofErr w:type="gramStart"/>
      <w:r>
        <w:t>大</w:t>
      </w:r>
      <w:proofErr w:type="gramEnd"/>
      <w:r>
        <w:t>和負無限大必須嚴格區分。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情況</w:t>
      </w:r>
      <w:r>
        <w:rPr>
          <w:rStyle w:val="af5"/>
          <w:b w:val="0"/>
          <w:bCs w:val="0"/>
        </w:rPr>
        <w:t xml:space="preserve"> B</w:t>
      </w:r>
      <w:r>
        <w:rPr>
          <w:rStyle w:val="af5"/>
          <w:b w:val="0"/>
          <w:bCs w:val="0"/>
        </w:rPr>
        <w:t>：零</w:t>
      </w:r>
    </w:p>
    <w:p w:rsidR="00526ECF" w:rsidRDefault="00526ECF" w:rsidP="00526ECF">
      <w:pPr>
        <w:pStyle w:val="whitespace-normal"/>
      </w:pPr>
      <w:r>
        <w:t>判斷方法是檢查指數和尾數是否都為零。</w:t>
      </w:r>
    </w:p>
    <w:p w:rsidR="00526ECF" w:rsidRDefault="00526ECF" w:rsidP="00526ECF">
      <w:pPr>
        <w:pStyle w:val="whitespace-normal"/>
      </w:pPr>
      <w:r>
        <w:t>比對時允許一定彈性：如果標準答案是零，而硬體輸出是極小的次正規數（指數小於等於 10），仍視為通過。這是因為浮點運算可能產生</w:t>
      </w:r>
      <w:proofErr w:type="gramStart"/>
      <w:r>
        <w:t>接近零但不</w:t>
      </w:r>
      <w:proofErr w:type="gramEnd"/>
      <w:r>
        <w:t>完全是零的極小值，在工程上可視為零。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情況</w:t>
      </w:r>
      <w:r>
        <w:rPr>
          <w:rStyle w:val="af5"/>
          <w:b w:val="0"/>
          <w:bCs w:val="0"/>
        </w:rPr>
        <w:t xml:space="preserve"> C</w:t>
      </w:r>
      <w:r>
        <w:rPr>
          <w:rStyle w:val="af5"/>
          <w:b w:val="0"/>
          <w:bCs w:val="0"/>
        </w:rPr>
        <w:t>：正常數值</w:t>
      </w:r>
    </w:p>
    <w:p w:rsidR="00526ECF" w:rsidRDefault="00526ECF" w:rsidP="00526ECF">
      <w:pPr>
        <w:pStyle w:val="whitespace-normal"/>
      </w:pPr>
      <w:r>
        <w:t>這是最複雜的情況，需要計算實際的數值誤差。</w:t>
      </w:r>
    </w:p>
    <w:p w:rsidR="00526ECF" w:rsidRDefault="00526ECF" w:rsidP="00526ECF">
      <w:pPr>
        <w:pStyle w:val="whitespace-normal"/>
      </w:pPr>
      <w:r>
        <w:rPr>
          <w:rStyle w:val="af5"/>
        </w:rPr>
        <w:lastRenderedPageBreak/>
        <w:t>步驟</w:t>
      </w:r>
      <w:proofErr w:type="gramStart"/>
      <w:r>
        <w:rPr>
          <w:rStyle w:val="af5"/>
        </w:rPr>
        <w:t>一</w:t>
      </w:r>
      <w:proofErr w:type="gramEnd"/>
      <w:r>
        <w:t xml:space="preserve">：將 32 位元二進位格式轉換為實際浮點數值。使用 </w:t>
      </w:r>
      <w:proofErr w:type="spellStart"/>
      <w:r>
        <w:t>bits_to_real</w:t>
      </w:r>
      <w:proofErr w:type="spellEnd"/>
      <w:r>
        <w:t xml:space="preserve"> 函數，該函數會處理符號位元、指數偏移值、隱藏位元等，得到真實的數學值。</w:t>
      </w:r>
    </w:p>
    <w:p w:rsidR="00526ECF" w:rsidRDefault="00526ECF" w:rsidP="00526ECF">
      <w:pPr>
        <w:pStyle w:val="whitespace-normal"/>
      </w:pPr>
      <w:r>
        <w:rPr>
          <w:rStyle w:val="af5"/>
        </w:rPr>
        <w:t>步驟二</w:t>
      </w:r>
      <w:r>
        <w:t>：計算絕對誤差，即硬體輸出值與標準答案的差的絕對值。</w:t>
      </w:r>
    </w:p>
    <w:p w:rsidR="00526ECF" w:rsidRDefault="00526ECF" w:rsidP="00526ECF">
      <w:pPr>
        <w:pStyle w:val="whitespace-normal"/>
      </w:pPr>
      <w:r>
        <w:rPr>
          <w:rStyle w:val="af5"/>
        </w:rPr>
        <w:t>步驟</w:t>
      </w:r>
      <w:proofErr w:type="gramStart"/>
      <w:r>
        <w:rPr>
          <w:rStyle w:val="af5"/>
        </w:rPr>
        <w:t>三</w:t>
      </w:r>
      <w:proofErr w:type="gramEnd"/>
      <w:r>
        <w:t>：計算相對誤差，即絕對誤差除以標準答案的絕對值。相對誤差能反映誤差的相對大小，比絕對誤差更有意義。</w:t>
      </w:r>
    </w:p>
    <w:p w:rsidR="00526ECF" w:rsidRDefault="00526ECF" w:rsidP="00526ECF">
      <w:pPr>
        <w:pStyle w:val="whitespace-normal"/>
      </w:pPr>
      <w:r>
        <w:rPr>
          <w:rStyle w:val="af5"/>
        </w:rPr>
        <w:t>步驟四</w:t>
      </w:r>
      <w:r>
        <w:t>：判斷是否通過測試。</w:t>
      </w:r>
    </w:p>
    <w:p w:rsidR="00526ECF" w:rsidRDefault="00526ECF" w:rsidP="00526ECF">
      <w:r>
        <w:pict>
          <v:rect id="_x0000_i1030" style="width:0;height:1.5pt" o:hralign="center" o:hrstd="t" o:hr="t" fillcolor="#a0a0a0" stroked="f"/>
        </w:pict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t xml:space="preserve">6. </w:t>
      </w:r>
      <w:r>
        <w:rPr>
          <w:rStyle w:val="af5"/>
          <w:b w:val="0"/>
          <w:bCs w:val="0"/>
        </w:rPr>
        <w:t>誤差計算公式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絕對誤差</w:t>
      </w:r>
    </w:p>
    <w:p w:rsidR="00526ECF" w:rsidRDefault="00526ECF" w:rsidP="00526ECF">
      <w:pPr>
        <w:pStyle w:val="whitespace-normal"/>
      </w:pPr>
      <w:r>
        <w:t>絕對誤差等於硬體輸出值減去標準答案值的絕對值。這個值的單位與原始數值相同，例如如果標準答案是 1.0，硬體輸出是 1.001，則絕對誤差是 0.001。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相對誤差</w:t>
      </w:r>
    </w:p>
    <w:p w:rsidR="00526ECF" w:rsidRDefault="00526ECF" w:rsidP="00526ECF">
      <w:pPr>
        <w:pStyle w:val="whitespace-normal"/>
      </w:pPr>
      <w:r>
        <w:t>相對誤差等於絕對誤差除以標準答案的絕對值。這是一個無單位的比例值。例如如果標準答案是 1.0，絕對誤差是 0.001，則相對誤差是 0.001，也就是千分之一或 0.1%。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平均相對誤差</w:t>
      </w:r>
    </w:p>
    <w:p w:rsidR="00526ECF" w:rsidRDefault="00526ECF" w:rsidP="00AA3545">
      <w:pPr>
        <w:pStyle w:val="whitespace-normal"/>
        <w:rPr>
          <w:rFonts w:hint="eastAsia"/>
        </w:rPr>
      </w:pPr>
      <w:r>
        <w:t>將所有測試案例的相對誤差累加，最後除以測試案例總數 215，得到平均相對誤差。這個數字反映了硬體實作的整體精度水準。</w:t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t xml:space="preserve">7. </w:t>
      </w:r>
      <w:r>
        <w:rPr>
          <w:rStyle w:val="af5"/>
          <w:b w:val="0"/>
          <w:bCs w:val="0"/>
        </w:rPr>
        <w:t>判斷標準與容許範圍</w:t>
      </w:r>
    </w:p>
    <w:p w:rsidR="00526ECF" w:rsidRDefault="00526ECF" w:rsidP="00526ECF">
      <w:pPr>
        <w:pStyle w:val="whitespace-normal"/>
      </w:pPr>
      <w:proofErr w:type="spellStart"/>
      <w:r>
        <w:t>Testbench</w:t>
      </w:r>
      <w:proofErr w:type="spellEnd"/>
      <w:r>
        <w:t xml:space="preserve"> 採用寬鬆的判斷標準，考慮到浮點運算的本質特性：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lastRenderedPageBreak/>
        <w:t>特殊值的標準</w:t>
      </w:r>
    </w:p>
    <w:p w:rsidR="00526ECF" w:rsidRDefault="00526ECF" w:rsidP="00526ECF">
      <w:pPr>
        <w:pStyle w:val="whitespace-normal"/>
      </w:pPr>
      <w:proofErr w:type="spellStart"/>
      <w:r>
        <w:t>NaN</w:t>
      </w:r>
      <w:proofErr w:type="spellEnd"/>
      <w:r>
        <w:t xml:space="preserve"> 只要都是 </w:t>
      </w:r>
      <w:proofErr w:type="spellStart"/>
      <w:r>
        <w:t>NaN</w:t>
      </w:r>
      <w:proofErr w:type="spellEnd"/>
      <w:r>
        <w:t xml:space="preserve"> 即可，不管尾數的具體值。Infinity 必須位元完全相同，包括正負號。零允許極小的次正規數。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正常數值的標準</w:t>
      </w:r>
    </w:p>
    <w:p w:rsidR="00526ECF" w:rsidRDefault="00526ECF" w:rsidP="00526ECF">
      <w:pPr>
        <w:pStyle w:val="whitespace-normal"/>
      </w:pPr>
      <w:r>
        <w:t>採用</w:t>
      </w:r>
      <w:r>
        <w:rPr>
          <w:rStyle w:val="af5"/>
        </w:rPr>
        <w:t>雙重容許機制</w:t>
      </w:r>
      <w:r>
        <w:t>，滿足其一即可通過：</w:t>
      </w:r>
    </w:p>
    <w:p w:rsidR="00526ECF" w:rsidRDefault="00526ECF" w:rsidP="00526ECF">
      <w:pPr>
        <w:pStyle w:val="whitespace-normal"/>
      </w:pPr>
      <w:r>
        <w:rPr>
          <w:rStyle w:val="af5"/>
        </w:rPr>
        <w:t>標準</w:t>
      </w:r>
      <w:proofErr w:type="gramStart"/>
      <w:r>
        <w:rPr>
          <w:rStyle w:val="af5"/>
        </w:rPr>
        <w:t>一</w:t>
      </w:r>
      <w:proofErr w:type="gramEnd"/>
      <w:r>
        <w:t>：相對誤差小於 0.1%（即 0.001</w:t>
      </w:r>
      <w:r w:rsidR="00AA3545">
        <w:t>）。</w:t>
      </w:r>
    </w:p>
    <w:p w:rsidR="00526ECF" w:rsidRDefault="00526ECF" w:rsidP="00526ECF">
      <w:pPr>
        <w:pStyle w:val="whitespace-normal"/>
      </w:pPr>
      <w:r>
        <w:rPr>
          <w:rStyle w:val="af5"/>
        </w:rPr>
        <w:t>標準二</w:t>
      </w:r>
      <w:r>
        <w:t xml:space="preserve">：硬體輸出與標準答案相差不超過 1 ULP（Unit in Last Place）。ULP 是 IEEE-754 </w:t>
      </w:r>
      <w:r w:rsidR="00AA3545">
        <w:t>中最小的精度單位</w:t>
      </w:r>
      <w:r>
        <w:t>。</w:t>
      </w:r>
    </w:p>
    <w:p w:rsidR="00526ECF" w:rsidRDefault="00526ECF" w:rsidP="00AA3545">
      <w:pPr>
        <w:pStyle w:val="whitespace-normal"/>
        <w:rPr>
          <w:rFonts w:hint="eastAsia"/>
        </w:rPr>
      </w:pPr>
      <w:r>
        <w:t>舉例說明：如果標準答案的十六進位是 3F800000，硬體輸出是 3F800001 或 3F7FFFFF，這相差 1 ULP，算是通過。</w:t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t xml:space="preserve">8. </w:t>
      </w:r>
      <w:r>
        <w:rPr>
          <w:rStyle w:val="af5"/>
          <w:b w:val="0"/>
          <w:bCs w:val="0"/>
        </w:rPr>
        <w:t>錯誤顯示機制</w:t>
      </w:r>
    </w:p>
    <w:p w:rsidR="00526ECF" w:rsidRDefault="00526ECF" w:rsidP="00526ECF">
      <w:pPr>
        <w:pStyle w:val="whitespace-normal"/>
      </w:pPr>
      <w:r>
        <w:t>當發現錯誤時，</w:t>
      </w:r>
      <w:proofErr w:type="spellStart"/>
      <w:r>
        <w:t>testbench</w:t>
      </w:r>
      <w:proofErr w:type="spellEnd"/>
      <w:r>
        <w:t xml:space="preserve"> 會顯示詳細的錯誤資訊，但為了避免輸出過多，最多只顯示前 10 </w:t>
      </w:r>
      <w:proofErr w:type="gramStart"/>
      <w:r>
        <w:t>個</w:t>
      </w:r>
      <w:proofErr w:type="gramEnd"/>
      <w:r>
        <w:t>錯誤。每</w:t>
      </w:r>
      <w:proofErr w:type="gramStart"/>
      <w:r>
        <w:t>個</w:t>
      </w:r>
      <w:proofErr w:type="gramEnd"/>
      <w:r>
        <w:t>錯誤會顯示：</w:t>
      </w:r>
    </w:p>
    <w:p w:rsidR="00526ECF" w:rsidRDefault="00526ECF" w:rsidP="00526ECF">
      <w:pPr>
        <w:pStyle w:val="whitespace-normal"/>
      </w:pPr>
      <w:r>
        <w:t>測試案例編號、輸入 A、B、C 的十六進位值、輸入的浮點數值、標準答案的十六進位和浮點數值、硬體輸出的十六進位和浮點數值、絕對誤差、相對誤差百分比、位元差異。</w:t>
      </w:r>
    </w:p>
    <w:p w:rsidR="00526ECF" w:rsidRDefault="00526ECF" w:rsidP="00AA3545">
      <w:pPr>
        <w:pStyle w:val="whitespace-normal"/>
        <w:rPr>
          <w:rFonts w:hint="eastAsia"/>
        </w:rPr>
      </w:pPr>
      <w:r>
        <w:t>這些資訊幫助工程師快速定位問題，判斷是設計錯誤還是邊界條件處理不當。</w:t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t xml:space="preserve">9. </w:t>
      </w:r>
      <w:r>
        <w:rPr>
          <w:rStyle w:val="af5"/>
          <w:b w:val="0"/>
          <w:bCs w:val="0"/>
        </w:rPr>
        <w:t>最終測試報告</w:t>
      </w:r>
    </w:p>
    <w:p w:rsidR="00526ECF" w:rsidRDefault="00526ECF" w:rsidP="00526ECF">
      <w:pPr>
        <w:pStyle w:val="whitespace-normal"/>
      </w:pPr>
      <w:r>
        <w:t>所有測試完成後，</w:t>
      </w:r>
      <w:proofErr w:type="spellStart"/>
      <w:r>
        <w:t>testbench</w:t>
      </w:r>
      <w:proofErr w:type="spellEnd"/>
      <w:r>
        <w:t xml:space="preserve"> 會產生統計報告，包含以下資訊：</w:t>
      </w:r>
    </w:p>
    <w:p w:rsidR="00520CB0" w:rsidRDefault="00526ECF" w:rsidP="00AA3545">
      <w:pPr>
        <w:pStyle w:val="whitespace-normal"/>
      </w:pPr>
      <w:r>
        <w:rPr>
          <w:rStyle w:val="af5"/>
        </w:rPr>
        <w:t>測試總數</w:t>
      </w:r>
      <w:r>
        <w:t>：215 筆測試案例</w:t>
      </w:r>
      <w:r>
        <w:br/>
      </w:r>
      <w:r>
        <w:rPr>
          <w:rStyle w:val="af5"/>
        </w:rPr>
        <w:t>錯誤數量</w:t>
      </w:r>
      <w:r>
        <w:t>：有多少筆測試失敗</w:t>
      </w:r>
      <w:r>
        <w:br/>
      </w:r>
      <w:r>
        <w:rPr>
          <w:rStyle w:val="af5"/>
        </w:rPr>
        <w:t>通過率</w:t>
      </w:r>
      <w:r>
        <w:t>：以百分比顯示，例如 100% 表示全部通過</w:t>
      </w:r>
      <w:r>
        <w:br/>
      </w:r>
      <w:r>
        <w:rPr>
          <w:rStyle w:val="af5"/>
        </w:rPr>
        <w:t>平均相對誤差</w:t>
      </w:r>
      <w:r>
        <w:t>：所有測試案例的相對誤差平均值，用科學記號表示</w:t>
      </w:r>
    </w:p>
    <w:p w:rsidR="00607018" w:rsidRDefault="00607018" w:rsidP="00607018">
      <w:pPr>
        <w:pStyle w:val="2"/>
      </w:pPr>
      <w:r>
        <w:rPr>
          <w:rStyle w:val="af5"/>
          <w:b w:val="0"/>
          <w:bCs w:val="0"/>
        </w:rPr>
        <w:lastRenderedPageBreak/>
        <w:t xml:space="preserve">2. Pipeline </w:t>
      </w:r>
      <w:r>
        <w:rPr>
          <w:rStyle w:val="af5"/>
          <w:b w:val="0"/>
          <w:bCs w:val="0"/>
        </w:rPr>
        <w:t>位置說明</w:t>
      </w:r>
    </w:p>
    <w:p w:rsidR="00607018" w:rsidRDefault="00607018" w:rsidP="00607018">
      <w:pPr>
        <w:pStyle w:val="whitespace-normal"/>
      </w:pPr>
      <w:r>
        <w:t xml:space="preserve">使用 </w:t>
      </w:r>
      <w:r>
        <w:rPr>
          <w:rStyle w:val="af5"/>
        </w:rPr>
        <w:t>4 階段</w:t>
      </w:r>
      <w:r w:rsidR="00CE6219">
        <w:rPr>
          <w:rStyle w:val="af5"/>
        </w:rPr>
        <w:t>Pipeline</w:t>
      </w:r>
      <w:r>
        <w:rPr>
          <w:rStyle w:val="af5"/>
        </w:rPr>
        <w:t>架構</w:t>
      </w:r>
      <w:r>
        <w:t xml:space="preserve">，在各階段間插入 </w:t>
      </w:r>
      <w:r>
        <w:rPr>
          <w:rStyle w:val="af5"/>
        </w:rPr>
        <w:t>3 組</w:t>
      </w:r>
      <w:r w:rsidR="00CE6219">
        <w:rPr>
          <w:rStyle w:val="af5"/>
        </w:rPr>
        <w:t>Pipeline</w:t>
      </w:r>
      <w:r>
        <w:rPr>
          <w:rStyle w:val="af5"/>
        </w:rPr>
        <w:t>暫存器</w:t>
      </w:r>
      <w:r>
        <w:t xml:space="preserve"> 加上最終輸出暫存器。</w:t>
      </w:r>
    </w:p>
    <w:p w:rsidR="00607018" w:rsidRDefault="00607018" w:rsidP="00607018">
      <w:pPr>
        <w:pStyle w:val="whitespace-normal"/>
      </w:pPr>
      <w:r>
        <w:rPr>
          <w:rStyle w:val="af5"/>
        </w:rPr>
        <w:t>Pipeline Register 1（Stage 1→2）：</w:t>
      </w:r>
      <w:r>
        <w:t xml:space="preserve"> 儲存對齊後的 P 和 C（各 80 bits）、符號位元、基準指數，以及 9 </w:t>
      </w:r>
      <w:proofErr w:type="gramStart"/>
      <w:r>
        <w:t>個</w:t>
      </w:r>
      <w:proofErr w:type="gramEnd"/>
      <w:r>
        <w:t xml:space="preserve">特殊值標誌。這些標誌包括檢測輸入是否為零、無限大或 </w:t>
      </w:r>
      <w:proofErr w:type="spellStart"/>
      <w:r>
        <w:t>NaN</w:t>
      </w:r>
      <w:proofErr w:type="spellEnd"/>
      <w:r>
        <w:t>，必須一路傳遞到最後階段。</w:t>
      </w:r>
    </w:p>
    <w:p w:rsidR="00607018" w:rsidRDefault="00607018" w:rsidP="00607018">
      <w:pPr>
        <w:pStyle w:val="whitespace-normal"/>
      </w:pPr>
      <w:r>
        <w:rPr>
          <w:rStyle w:val="af5"/>
        </w:rPr>
        <w:t>Pipeline Register 2（Stage 2→3）：</w:t>
      </w:r>
      <w:r>
        <w:t>儲存加法結果的絕對值（80 bits）、調整後的指數、結果符號、零值標誌，以及從 Stage 1 傳遞的特殊值標誌。</w:t>
      </w:r>
    </w:p>
    <w:p w:rsidR="00607018" w:rsidRDefault="00607018" w:rsidP="00607018">
      <w:pPr>
        <w:pStyle w:val="whitespace-normal"/>
      </w:pPr>
      <w:r>
        <w:rPr>
          <w:rStyle w:val="af5"/>
        </w:rPr>
        <w:t>Pipeline Register 3（Stage 3→4）：</w:t>
      </w:r>
      <w:r>
        <w:t>儲存歸</w:t>
      </w:r>
      <w:proofErr w:type="gramStart"/>
      <w:r>
        <w:t>一</w:t>
      </w:r>
      <w:proofErr w:type="gramEnd"/>
      <w:r>
        <w:t>化後的尾數（80 bits）、歸</w:t>
      </w:r>
      <w:proofErr w:type="gramStart"/>
      <w:r>
        <w:t>一</w:t>
      </w:r>
      <w:proofErr w:type="gramEnd"/>
      <w:r>
        <w:t>化後的指數、符號資訊，以及持續傳遞的特殊值標誌。此階段還保留 P 和 C 的符號用於判斷無限大抵消。</w:t>
      </w:r>
    </w:p>
    <w:p w:rsidR="00607018" w:rsidRDefault="00607018" w:rsidP="00607018">
      <w:pPr>
        <w:pStyle w:val="whitespace-normal"/>
      </w:pPr>
      <w:r>
        <w:rPr>
          <w:rStyle w:val="af5"/>
        </w:rPr>
        <w:t>Pipeline Register 4（輸出）：32 bits</w:t>
      </w:r>
      <w:r>
        <w:t xml:space="preserve"> 儲存最終的 IEEE-754 格式結果，提供穩定的輸出介面。</w:t>
      </w:r>
    </w:p>
    <w:p w:rsidR="00607018" w:rsidRDefault="00607018" w:rsidP="00607018">
      <w:pPr>
        <w:pStyle w:val="whitespace-normal"/>
      </w:pPr>
      <w:r>
        <w:rPr>
          <w:rStyle w:val="af5"/>
        </w:rPr>
        <w:t>時序特性：</w:t>
      </w:r>
    </w:p>
    <w:p w:rsidR="00607018" w:rsidRDefault="00607018" w:rsidP="0060701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f5"/>
        </w:rPr>
        <w:t>Latency</w:t>
      </w:r>
      <w:r>
        <w:t>：4 個時鐘週期（第一筆資料需要 4 cycles 產生結果）</w:t>
      </w:r>
    </w:p>
    <w:p w:rsidR="00607018" w:rsidRDefault="00607018" w:rsidP="0060701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f5"/>
        </w:rPr>
        <w:t>Throughput</w:t>
      </w:r>
      <w:r>
        <w:t>：每週期 1 個結果（</w:t>
      </w:r>
      <w:r w:rsidR="00CE6219">
        <w:t>Pipeline</w:t>
      </w:r>
      <w:r>
        <w:t>填滿後）</w:t>
      </w:r>
    </w:p>
    <w:p w:rsidR="00607018" w:rsidRDefault="00607018" w:rsidP="0060701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f5"/>
        </w:rPr>
        <w:t>效率</w:t>
      </w:r>
      <w:r>
        <w:t>：</w:t>
      </w:r>
      <w:r w:rsidR="00CE6219">
        <w:t>Pipeline</w:t>
      </w:r>
      <w:r>
        <w:t>填滿後硬體利用率 100%</w:t>
      </w:r>
      <w:r w:rsidR="00DE287D">
        <w:pict>
          <v:rect id="_x0000_i1025" style="width:0;height:1.5pt" o:hralign="center" o:hrstd="t" o:hr="t" fillcolor="#a0a0a0" stroked="f"/>
        </w:pict>
      </w:r>
    </w:p>
    <w:p w:rsidR="00607018" w:rsidRDefault="00607018" w:rsidP="00607018">
      <w:pPr>
        <w:pStyle w:val="2"/>
      </w:pPr>
      <w:r>
        <w:rPr>
          <w:rStyle w:val="af5"/>
          <w:b w:val="0"/>
          <w:bCs w:val="0"/>
        </w:rPr>
        <w:t xml:space="preserve">3. Critical Path </w:t>
      </w:r>
      <w:r>
        <w:rPr>
          <w:rStyle w:val="af5"/>
          <w:b w:val="0"/>
          <w:bCs w:val="0"/>
        </w:rPr>
        <w:t>分析</w:t>
      </w:r>
    </w:p>
    <w:p w:rsidR="00607018" w:rsidRDefault="00607018" w:rsidP="00607018">
      <w:pPr>
        <w:pStyle w:val="whitespace-normal"/>
      </w:pPr>
      <w:r>
        <w:rPr>
          <w:rStyle w:val="af5"/>
        </w:rPr>
        <w:t>關鍵瓶頸：Stage 1（約 22.8 ns）</w:t>
      </w:r>
    </w:p>
    <w:p w:rsidR="00607018" w:rsidRDefault="00607018" w:rsidP="00607018">
      <w:pPr>
        <w:pStyle w:val="whitespace-normal"/>
      </w:pPr>
      <w:r>
        <w:t>Stage 1 是整個設計的效能瓶頸，主要延遲來自：</w:t>
      </w:r>
    </w:p>
    <w:p w:rsidR="00607018" w:rsidRDefault="00607018" w:rsidP="0060701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f5"/>
        </w:rPr>
        <w:t>24×24 乘法器</w:t>
      </w:r>
      <w:r>
        <w:t>（~18 ns）：最大瓶頸，計算 Ma × Mb</w:t>
      </w:r>
    </w:p>
    <w:p w:rsidR="00607018" w:rsidRDefault="00607018" w:rsidP="0060701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f5"/>
        </w:rPr>
        <w:t>Sticky 右移</w:t>
      </w:r>
      <w:r>
        <w:t>（~3 ns）：80-bit 可變移位器加上 OR tree 產生 sticky bit</w:t>
      </w:r>
    </w:p>
    <w:p w:rsidR="00607018" w:rsidRDefault="00607018" w:rsidP="0060701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f5"/>
        </w:rPr>
        <w:lastRenderedPageBreak/>
        <w:t>其他邏輯</w:t>
      </w:r>
      <w:r>
        <w:t>（~1.8 ns）：拆解、隱藏位、指數計算</w:t>
      </w:r>
    </w:p>
    <w:p w:rsidR="00607018" w:rsidRDefault="00607018" w:rsidP="00607018">
      <w:pPr>
        <w:pStyle w:val="whitespace-normal"/>
      </w:pPr>
      <w:r>
        <w:rPr>
          <w:rStyle w:val="af5"/>
        </w:rPr>
        <w:t>次要瓶頸：Stage 3（約 6.5 ns）</w:t>
      </w:r>
    </w:p>
    <w:p w:rsidR="00607018" w:rsidRDefault="00607018" w:rsidP="00607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f5"/>
        </w:rPr>
        <w:t>最高位檢測</w:t>
      </w:r>
      <w:r>
        <w:t>（~2 ns）：80-bit priority encoder 找出第一個 1 的位置</w:t>
      </w:r>
    </w:p>
    <w:p w:rsidR="00607018" w:rsidRDefault="00607018" w:rsidP="00607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f5"/>
        </w:rPr>
        <w:t>可變移位器</w:t>
      </w:r>
      <w:r>
        <w:t>（~3.5 ns）：根據檢測結果進行左移或右移</w:t>
      </w:r>
    </w:p>
    <w:p w:rsidR="00607018" w:rsidRDefault="00607018" w:rsidP="00607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f5"/>
        </w:rPr>
        <w:t>指數調整</w:t>
      </w:r>
      <w:r>
        <w:t>（~1 ns）：簡單加法</w:t>
      </w:r>
    </w:p>
    <w:p w:rsidR="00607018" w:rsidRDefault="00607018" w:rsidP="00607018">
      <w:pPr>
        <w:pStyle w:val="whitespace-normal"/>
      </w:pPr>
      <w:r>
        <w:rPr>
          <w:rStyle w:val="af5"/>
        </w:rPr>
        <w:t>其他階段：</w:t>
      </w:r>
    </w:p>
    <w:p w:rsidR="00607018" w:rsidRDefault="00607018" w:rsidP="0060701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f5"/>
        </w:rPr>
        <w:t>Stage 2</w:t>
      </w:r>
      <w:r>
        <w:t>（~5-8 ns）：81-bit 加法器為主，使用 CLA 可降至 4-5 ns</w:t>
      </w:r>
    </w:p>
    <w:p w:rsidR="00607018" w:rsidRDefault="00607018" w:rsidP="0060701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f5"/>
        </w:rPr>
        <w:t>Stage 4</w:t>
      </w:r>
      <w:r>
        <w:t>（~3-4 ns）：簡單邏輯和多工器，延遲最短</w:t>
      </w:r>
    </w:p>
    <w:p w:rsidR="00607018" w:rsidRDefault="00DE287D" w:rsidP="00607018">
      <w:r>
        <w:pict>
          <v:rect id="_x0000_i1026" style="width:0;height:1.5pt" o:hralign="center" o:hrstd="t" o:hr="t" fillcolor="#a0a0a0" stroked="f"/>
        </w:pict>
      </w:r>
    </w:p>
    <w:p w:rsidR="00607018" w:rsidRDefault="00607018" w:rsidP="00607018">
      <w:pPr>
        <w:pStyle w:val="2"/>
      </w:pPr>
      <w:r>
        <w:rPr>
          <w:rStyle w:val="af5"/>
          <w:b w:val="0"/>
          <w:bCs w:val="0"/>
        </w:rPr>
        <w:t xml:space="preserve">4. Special Case </w:t>
      </w:r>
      <w:r>
        <w:rPr>
          <w:rStyle w:val="af5"/>
          <w:b w:val="0"/>
          <w:bCs w:val="0"/>
        </w:rPr>
        <w:t>處理說明</w:t>
      </w:r>
    </w:p>
    <w:p w:rsidR="00607018" w:rsidRDefault="00607018" w:rsidP="00607018">
      <w:pPr>
        <w:pStyle w:val="whitespace-normal"/>
      </w:pPr>
      <w:r>
        <w:rPr>
          <w:rStyle w:val="af5"/>
        </w:rPr>
        <w:t>特殊值檢測（Stage 1）：</w:t>
      </w:r>
    </w:p>
    <w:p w:rsidR="00607018" w:rsidRDefault="00607018" w:rsidP="00607018">
      <w:pPr>
        <w:pStyle w:val="whitespace-normal"/>
      </w:pPr>
      <w:r>
        <w:t>在輸入階段即檢測所有特殊值並產生標誌：</w:t>
      </w:r>
    </w:p>
    <w:p w:rsidR="00607018" w:rsidRDefault="00607018" w:rsidP="0060701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f5"/>
        </w:rPr>
        <w:t>Zero</w:t>
      </w:r>
      <w:r>
        <w:t xml:space="preserve">：exp=0 且 </w:t>
      </w:r>
      <w:proofErr w:type="spellStart"/>
      <w:r>
        <w:t>frac</w:t>
      </w:r>
      <w:proofErr w:type="spellEnd"/>
      <w:r>
        <w:t>=0</w:t>
      </w:r>
    </w:p>
    <w:p w:rsidR="00607018" w:rsidRDefault="00607018" w:rsidP="0060701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f5"/>
        </w:rPr>
        <w:t>Infinity</w:t>
      </w:r>
      <w:r>
        <w:t xml:space="preserve">：exp=255 且 </w:t>
      </w:r>
      <w:proofErr w:type="spellStart"/>
      <w:r>
        <w:t>frac</w:t>
      </w:r>
      <w:proofErr w:type="spellEnd"/>
      <w:r>
        <w:t>=0</w:t>
      </w:r>
    </w:p>
    <w:p w:rsidR="00607018" w:rsidRDefault="00607018" w:rsidP="00607018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af5"/>
        </w:rPr>
        <w:t>NaN</w:t>
      </w:r>
      <w:proofErr w:type="spellEnd"/>
      <w:r>
        <w:t>：exp=255 且 frac≠0</w:t>
      </w:r>
    </w:p>
    <w:p w:rsidR="00607018" w:rsidRDefault="00607018" w:rsidP="0060701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f5"/>
        </w:rPr>
        <w:t>Subnormal</w:t>
      </w:r>
      <w:r>
        <w:t>：exp=0 且 frac≠0（隱藏位設為 0）</w:t>
      </w:r>
    </w:p>
    <w:p w:rsidR="00607018" w:rsidRDefault="00607018" w:rsidP="00607018">
      <w:pPr>
        <w:pStyle w:val="whitespace-normal"/>
      </w:pPr>
      <w:r>
        <w:rPr>
          <w:rStyle w:val="af5"/>
        </w:rPr>
        <w:t>輸出決策優先級（Stage 4）：</w:t>
      </w:r>
    </w:p>
    <w:p w:rsidR="00607018" w:rsidRDefault="00607018" w:rsidP="00607018">
      <w:pPr>
        <w:pStyle w:val="whitespace-normal"/>
      </w:pPr>
      <w:r>
        <w:rPr>
          <w:rStyle w:val="af5"/>
        </w:rPr>
        <w:t xml:space="preserve">Priority 1 - </w:t>
      </w:r>
      <w:proofErr w:type="spellStart"/>
      <w:r>
        <w:rPr>
          <w:rStyle w:val="af5"/>
        </w:rPr>
        <w:t>NaN</w:t>
      </w:r>
      <w:proofErr w:type="spellEnd"/>
      <w:r>
        <w:rPr>
          <w:rStyle w:val="af5"/>
        </w:rPr>
        <w:t>（輸出 0x7FC00000）：</w:t>
      </w:r>
      <w:r>
        <w:t xml:space="preserve"> 任何輸入是 </w:t>
      </w:r>
      <w:proofErr w:type="spellStart"/>
      <w:r>
        <w:t>NaN</w:t>
      </w:r>
      <w:proofErr w:type="spellEnd"/>
      <w:r>
        <w:t>、或產生不定式（Inf×0、</w:t>
      </w:r>
      <w:proofErr w:type="spellStart"/>
      <w:r>
        <w:t>Inf-Inf</w:t>
      </w:r>
      <w:proofErr w:type="spellEnd"/>
      <w:r>
        <w:t>）</w:t>
      </w:r>
    </w:p>
    <w:p w:rsidR="00607018" w:rsidRDefault="00607018" w:rsidP="00607018">
      <w:pPr>
        <w:pStyle w:val="whitespace-normal"/>
      </w:pPr>
      <w:r>
        <w:rPr>
          <w:rStyle w:val="af5"/>
        </w:rPr>
        <w:lastRenderedPageBreak/>
        <w:t>Priority 2 - Zero（輸出 0x00000000）：</w:t>
      </w:r>
      <w:r>
        <w:t xml:space="preserve"> 結果</w:t>
      </w:r>
      <w:proofErr w:type="gramStart"/>
      <w:r>
        <w:t>為零或</w:t>
      </w:r>
      <w:proofErr w:type="gramEnd"/>
      <w:r>
        <w:t xml:space="preserve"> A×B=0</w:t>
      </w:r>
    </w:p>
    <w:p w:rsidR="00607018" w:rsidRDefault="00607018" w:rsidP="00607018">
      <w:pPr>
        <w:pStyle w:val="whitespace-normal"/>
      </w:pPr>
      <w:r>
        <w:rPr>
          <w:rStyle w:val="af5"/>
        </w:rPr>
        <w:t>Priority 3 - Infinity（輸出 0x7F800000 或 0xFF800000）：</w:t>
      </w:r>
      <w:r>
        <w:t xml:space="preserve"> 輸入含 </w:t>
      </w:r>
      <w:proofErr w:type="spellStart"/>
      <w:r>
        <w:t>Inf</w:t>
      </w:r>
      <w:proofErr w:type="spellEnd"/>
      <w:r>
        <w:t xml:space="preserve"> 且無 </w:t>
      </w:r>
      <w:proofErr w:type="spellStart"/>
      <w:r>
        <w:t>NaN</w:t>
      </w:r>
      <w:proofErr w:type="spellEnd"/>
      <w:r>
        <w:t xml:space="preserve">。符號規則：若僅 C 是 </w:t>
      </w:r>
      <w:proofErr w:type="spellStart"/>
      <w:r>
        <w:t>Inf</w:t>
      </w:r>
      <w:proofErr w:type="spellEnd"/>
      <w:r>
        <w:t xml:space="preserve"> 用 C 的符號，否則用乘積符號 (</w:t>
      </w:r>
      <w:proofErr w:type="spellStart"/>
      <w:r>
        <w:t>sa</w:t>
      </w:r>
      <w:proofErr w:type="gramStart"/>
      <w:r>
        <w:t>⊕</w:t>
      </w:r>
      <w:proofErr w:type="gramEnd"/>
      <w:r>
        <w:t>sb</w:t>
      </w:r>
      <w:proofErr w:type="spellEnd"/>
      <w:r>
        <w:t>)</w:t>
      </w:r>
    </w:p>
    <w:p w:rsidR="00607018" w:rsidRDefault="00607018" w:rsidP="00607018">
      <w:pPr>
        <w:pStyle w:val="whitespace-normal"/>
      </w:pPr>
      <w:r>
        <w:rPr>
          <w:rStyle w:val="af5"/>
        </w:rPr>
        <w:t>Priority 4 - Overflow（輸出 ±</w:t>
      </w:r>
      <w:proofErr w:type="spellStart"/>
      <w:r>
        <w:rPr>
          <w:rStyle w:val="af5"/>
        </w:rPr>
        <w:t>Inf</w:t>
      </w:r>
      <w:proofErr w:type="spellEnd"/>
      <w:r>
        <w:rPr>
          <w:rStyle w:val="af5"/>
        </w:rPr>
        <w:t>）：</w:t>
      </w:r>
      <w:r>
        <w:t xml:space="preserve"> 指數 &gt; 127，輸出無限大並保留符號</w:t>
      </w:r>
    </w:p>
    <w:p w:rsidR="00607018" w:rsidRDefault="00607018" w:rsidP="00607018">
      <w:pPr>
        <w:pStyle w:val="whitespace-normal"/>
      </w:pPr>
      <w:r>
        <w:rPr>
          <w:rStyle w:val="af5"/>
        </w:rPr>
        <w:t>Priority 5 - Underflow（輸出 ±0）：</w:t>
      </w:r>
      <w:r>
        <w:t xml:space="preserve"> 指數 &lt; -149，</w:t>
      </w:r>
      <w:proofErr w:type="gramStart"/>
      <w:r>
        <w:t>輸出零並保留</w:t>
      </w:r>
      <w:proofErr w:type="gramEnd"/>
      <w:r>
        <w:t>符號</w:t>
      </w:r>
    </w:p>
    <w:p w:rsidR="00607018" w:rsidRDefault="00607018" w:rsidP="00607018">
      <w:pPr>
        <w:pStyle w:val="whitespace-normal"/>
      </w:pPr>
      <w:r>
        <w:rPr>
          <w:rStyle w:val="af5"/>
        </w:rPr>
        <w:t xml:space="preserve">Priority 6 - Subnormal（exp=0, 特殊 </w:t>
      </w:r>
      <w:proofErr w:type="spellStart"/>
      <w:r>
        <w:rPr>
          <w:rStyle w:val="af5"/>
        </w:rPr>
        <w:t>frac</w:t>
      </w:r>
      <w:proofErr w:type="spellEnd"/>
      <w:r>
        <w:rPr>
          <w:rStyle w:val="af5"/>
        </w:rPr>
        <w:t>）：</w:t>
      </w:r>
      <w:r>
        <w:t xml:space="preserve"> -149 </w:t>
      </w:r>
      <w:r>
        <w:rPr>
          <w:rFonts w:ascii="Times New Roman" w:hAnsi="Times New Roman" w:cs="Times New Roman"/>
        </w:rPr>
        <w:t>≤</w:t>
      </w:r>
      <w:r>
        <w:rPr>
          <w:rFonts w:hint="eastAsia"/>
        </w:rPr>
        <w:t xml:space="preserve"> </w:t>
      </w:r>
      <w:r>
        <w:t>指數 &lt; -126，將尾數右移（shift = -126 - exp）後輸出</w:t>
      </w:r>
    </w:p>
    <w:p w:rsidR="00607018" w:rsidRDefault="00607018" w:rsidP="00607018">
      <w:pPr>
        <w:pStyle w:val="whitespace-normal"/>
      </w:pPr>
      <w:r>
        <w:rPr>
          <w:rStyle w:val="af5"/>
        </w:rPr>
        <w:t>Priority 7 - Normal（標準格式）：</w:t>
      </w:r>
      <w:r>
        <w:t xml:space="preserve"> -126 </w:t>
      </w:r>
      <w:r>
        <w:rPr>
          <w:rFonts w:ascii="Times New Roman" w:hAnsi="Times New Roman" w:cs="Times New Roman"/>
        </w:rPr>
        <w:t>≤</w:t>
      </w:r>
      <w:r>
        <w:rPr>
          <w:rFonts w:hint="eastAsia"/>
        </w:rPr>
        <w:t xml:space="preserve"> </w:t>
      </w:r>
      <w:r>
        <w:t xml:space="preserve">指數 </w:t>
      </w:r>
      <w:r>
        <w:rPr>
          <w:rFonts w:ascii="Times New Roman" w:hAnsi="Times New Roman" w:cs="Times New Roman"/>
        </w:rPr>
        <w:t>≤</w:t>
      </w:r>
      <w:r>
        <w:rPr>
          <w:rFonts w:hint="eastAsia"/>
        </w:rPr>
        <w:t xml:space="preserve"> 127</w:t>
      </w:r>
      <w:r>
        <w:t xml:space="preserve">，輸出 {sign, exp+127, </w:t>
      </w:r>
      <w:proofErr w:type="spellStart"/>
      <w:r>
        <w:t>frac</w:t>
      </w:r>
      <w:proofErr w:type="spellEnd"/>
      <w:r>
        <w:t>[22:0]}</w:t>
      </w:r>
    </w:p>
    <w:p w:rsidR="00607018" w:rsidRDefault="00607018" w:rsidP="00607018">
      <w:pPr>
        <w:pStyle w:val="whitespace-normal"/>
      </w:pPr>
      <w:proofErr w:type="gramStart"/>
      <w:r>
        <w:rPr>
          <w:rStyle w:val="af5"/>
        </w:rPr>
        <w:t>捨</w:t>
      </w:r>
      <w:proofErr w:type="gramEnd"/>
      <w:r>
        <w:rPr>
          <w:rStyle w:val="af5"/>
        </w:rPr>
        <w:t>入處理（Round-to-Nearest-Even）：</w:t>
      </w:r>
    </w:p>
    <w:p w:rsidR="00607018" w:rsidRDefault="00607018" w:rsidP="00607018">
      <w:pPr>
        <w:pStyle w:val="whitespace-normal"/>
      </w:pPr>
      <w:r>
        <w:t>使用 GRS 位元決定是否進位：</w:t>
      </w:r>
    </w:p>
    <w:p w:rsidR="00607018" w:rsidRDefault="00607018" w:rsidP="0060701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f5"/>
        </w:rPr>
        <w:t>G (Guard)</w:t>
      </w:r>
      <w:r>
        <w:t>: bit[22]</w:t>
      </w:r>
    </w:p>
    <w:p w:rsidR="00607018" w:rsidRDefault="00607018" w:rsidP="0060701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f5"/>
        </w:rPr>
        <w:t>R (Round)</w:t>
      </w:r>
      <w:r>
        <w:t>: bit[21]</w:t>
      </w:r>
    </w:p>
    <w:p w:rsidR="00607018" w:rsidRDefault="00607018" w:rsidP="0060701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f5"/>
        </w:rPr>
        <w:t>S (Sticky)</w:t>
      </w:r>
      <w:r>
        <w:t>: OR(bit[20:0])</w:t>
      </w:r>
    </w:p>
    <w:p w:rsidR="00607018" w:rsidRDefault="00607018" w:rsidP="00607018">
      <w:pPr>
        <w:pStyle w:val="whitespace-normal"/>
      </w:pPr>
      <w:r>
        <w:rPr>
          <w:rStyle w:val="af5"/>
        </w:rPr>
        <w:t>進位條件</w:t>
      </w:r>
      <w:r>
        <w:t>：</w:t>
      </w:r>
      <w:proofErr w:type="spellStart"/>
      <w:r>
        <w:rPr>
          <w:rStyle w:val="HTML"/>
        </w:rPr>
        <w:t>round_up</w:t>
      </w:r>
      <w:proofErr w:type="spellEnd"/>
      <w:r>
        <w:rPr>
          <w:rStyle w:val="HTML"/>
        </w:rPr>
        <w:t xml:space="preserve"> = G AND (R OR S OR LSB)</w:t>
      </w:r>
    </w:p>
    <w:p w:rsidR="00607018" w:rsidRDefault="00607018" w:rsidP="00607018">
      <w:pPr>
        <w:pStyle w:val="whitespace-normal"/>
      </w:pPr>
      <w:r>
        <w:t>若</w:t>
      </w:r>
      <w:proofErr w:type="gramStart"/>
      <w:r>
        <w:t>捨</w:t>
      </w:r>
      <w:proofErr w:type="gramEnd"/>
      <w:r>
        <w:t>入導致尾數溢位（產生第 25 位），</w:t>
      </w:r>
      <w:proofErr w:type="gramStart"/>
      <w:r>
        <w:t>則右移</w:t>
      </w:r>
      <w:proofErr w:type="gramEnd"/>
      <w:r>
        <w:t xml:space="preserve"> 1 位並將指數 +1。</w:t>
      </w:r>
    </w:p>
    <w:p w:rsidR="00607018" w:rsidRDefault="00607018" w:rsidP="00607018">
      <w:pPr>
        <w:pStyle w:val="whitespace-normal"/>
        <w:rPr>
          <w:rFonts w:hint="eastAsia"/>
        </w:rPr>
      </w:pPr>
      <w:r>
        <w:rPr>
          <w:rStyle w:val="af5"/>
        </w:rPr>
        <w:t>邊界測試覆蓋：</w:t>
      </w:r>
      <w:r>
        <w:t xml:space="preserve"> </w:t>
      </w:r>
      <w:proofErr w:type="spellStart"/>
      <w:r>
        <w:t>NaN</w:t>
      </w:r>
      <w:proofErr w:type="spellEnd"/>
      <w:r>
        <w:t xml:space="preserve"> 傳播、Inf×0、</w:t>
      </w:r>
      <w:proofErr w:type="spellStart"/>
      <w:r>
        <w:t>Inf-Inf</w:t>
      </w:r>
      <w:proofErr w:type="spellEnd"/>
      <w:r>
        <w:t>、Overflow、Underflow、Subnormal、Normal 等所有情況均通過驗證。</w:t>
      </w:r>
    </w:p>
    <w:p w:rsidR="00E96CAD" w:rsidRDefault="00E96CAD" w:rsidP="00607018">
      <w:pPr>
        <w:pStyle w:val="whitespace-normal"/>
        <w:rPr>
          <w:rFonts w:hint="eastAsia"/>
        </w:rPr>
      </w:pPr>
    </w:p>
    <w:p w:rsidR="00E96CAD" w:rsidRDefault="00E96CAD" w:rsidP="00607018">
      <w:pPr>
        <w:pStyle w:val="whitespace-normal"/>
        <w:rPr>
          <w:rFonts w:hint="eastAsia"/>
        </w:rPr>
      </w:pPr>
    </w:p>
    <w:p w:rsidR="00EB5287" w:rsidRDefault="00EB5287" w:rsidP="00607018">
      <w:pPr>
        <w:pStyle w:val="whitespace-normal"/>
        <w:rPr>
          <w:rFonts w:hint="eastAsia"/>
        </w:rPr>
      </w:pPr>
    </w:p>
    <w:p w:rsidR="00EB5287" w:rsidRDefault="00EB5287" w:rsidP="00607018">
      <w:pPr>
        <w:pStyle w:val="whitespace-normal"/>
      </w:pPr>
    </w:p>
    <w:p w:rsidR="00E96CAD" w:rsidRDefault="00E96CAD" w:rsidP="00E96CAD">
      <w:pPr>
        <w:spacing w:after="160" w:line="278" w:lineRule="auto"/>
        <w:rPr>
          <w:rFonts w:hint="eastAsia"/>
          <w:sz w:val="48"/>
          <w:szCs w:val="48"/>
          <w:lang w:eastAsia="zh-TW"/>
        </w:rPr>
      </w:pPr>
      <w:r>
        <w:rPr>
          <w:rFonts w:hint="eastAsia"/>
          <w:sz w:val="48"/>
          <w:szCs w:val="48"/>
          <w:lang w:eastAsia="zh-TW"/>
        </w:rPr>
        <w:lastRenderedPageBreak/>
        <w:t>P</w:t>
      </w:r>
      <w:r w:rsidRPr="00FD0062">
        <w:rPr>
          <w:rFonts w:hint="eastAsia"/>
          <w:sz w:val="48"/>
          <w:szCs w:val="48"/>
          <w:lang w:eastAsia="zh-TW"/>
        </w:rPr>
        <w:t>ipeline架構圖</w:t>
      </w:r>
    </w:p>
    <w:p w:rsidR="00520CB0" w:rsidRPr="00607018" w:rsidRDefault="00E96CAD" w:rsidP="00C61D8A">
      <w:pPr>
        <w:spacing w:after="160" w:line="278" w:lineRule="auto"/>
        <w:rPr>
          <w:lang w:eastAsia="zh-TW"/>
        </w:rPr>
      </w:pPr>
      <w:r w:rsidRPr="00E96CAD">
        <w:rPr>
          <w:lang w:eastAsia="zh-TW"/>
        </w:rPr>
        <w:drawing>
          <wp:inline distT="0" distB="0" distL="0" distR="0">
            <wp:extent cx="5274310" cy="7201865"/>
            <wp:effectExtent l="19050" t="0" r="2540" b="0"/>
            <wp:docPr id="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CB0" w:rsidRDefault="00520CB0">
      <w:pPr>
        <w:spacing w:after="160" w:line="278" w:lineRule="auto"/>
        <w:rPr>
          <w:lang w:eastAsia="zh-TW"/>
        </w:rPr>
      </w:pPr>
      <w:r>
        <w:rPr>
          <w:lang w:eastAsia="zh-TW"/>
        </w:rPr>
        <w:br w:type="page"/>
      </w:r>
    </w:p>
    <w:p w:rsidR="00520CB0" w:rsidRDefault="00520CB0" w:rsidP="00C61D8A">
      <w:pPr>
        <w:spacing w:after="160" w:line="278" w:lineRule="auto"/>
        <w:rPr>
          <w:lang w:eastAsia="zh-TW"/>
        </w:rPr>
      </w:pPr>
    </w:p>
    <w:p w:rsidR="00EF5528" w:rsidRDefault="00EF5528">
      <w:pPr>
        <w:spacing w:after="160" w:line="278" w:lineRule="auto"/>
        <w:rPr>
          <w:lang w:eastAsia="zh-TW"/>
        </w:rPr>
      </w:pPr>
      <w:r>
        <w:rPr>
          <w:rFonts w:hint="eastAsia"/>
          <w:lang w:eastAsia="zh-TW"/>
        </w:rPr>
        <w:t>APR:</w:t>
      </w:r>
    </w:p>
    <w:p w:rsidR="00332242" w:rsidRDefault="00207A0D">
      <w:pPr>
        <w:spacing w:after="160" w:line="278" w:lineRule="auto"/>
        <w:rPr>
          <w:lang w:eastAsia="zh-TW"/>
        </w:rPr>
      </w:pPr>
      <w:r>
        <w:rPr>
          <w:noProof/>
          <w:lang w:eastAsia="zh-TW"/>
        </w:rPr>
        <w:drawing>
          <wp:inline distT="0" distB="0" distL="0" distR="0">
            <wp:extent cx="4229211" cy="4240097"/>
            <wp:effectExtent l="19050" t="0" r="0" b="0"/>
            <wp:docPr id="4" name="圖片 3" descr="FLP_FM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P_FMA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211" cy="42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42" w:rsidRDefault="00332242">
      <w:pPr>
        <w:spacing w:after="160" w:line="278" w:lineRule="auto"/>
        <w:rPr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tage1:紅</w:t>
      </w:r>
    </w:p>
    <w:p w:rsidR="00332242" w:rsidRDefault="00332242">
      <w:pPr>
        <w:spacing w:after="160" w:line="278" w:lineRule="auto"/>
        <w:rPr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tage2:藍</w:t>
      </w:r>
    </w:p>
    <w:p w:rsidR="00332242" w:rsidRDefault="00332242">
      <w:pPr>
        <w:spacing w:after="160" w:line="278" w:lineRule="auto"/>
        <w:rPr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tage3:綠</w:t>
      </w:r>
    </w:p>
    <w:p w:rsidR="00EB5287" w:rsidRDefault="00332242" w:rsidP="00C61D8A">
      <w:pPr>
        <w:spacing w:after="160" w:line="278" w:lineRule="auto"/>
        <w:rPr>
          <w:rFonts w:hint="eastAsia"/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tage4:黃</w:t>
      </w:r>
    </w:p>
    <w:p w:rsidR="00207A0D" w:rsidRDefault="00207A0D" w:rsidP="00C61D8A">
      <w:pPr>
        <w:spacing w:after="160" w:line="278" w:lineRule="auto"/>
        <w:rPr>
          <w:lang w:eastAsia="zh-TW"/>
        </w:rPr>
      </w:pPr>
    </w:p>
    <w:p w:rsidR="00207A0D" w:rsidRDefault="00207A0D">
      <w:pPr>
        <w:spacing w:after="160" w:line="278" w:lineRule="auto"/>
        <w:rPr>
          <w:lang w:eastAsia="zh-TW"/>
        </w:rPr>
      </w:pPr>
      <w:r>
        <w:rPr>
          <w:lang w:eastAsia="zh-TW"/>
        </w:rPr>
        <w:br w:type="page"/>
      </w:r>
    </w:p>
    <w:p w:rsidR="00207A0D" w:rsidRDefault="00207A0D" w:rsidP="00207A0D">
      <w:pPr>
        <w:spacing w:after="160" w:line="278" w:lineRule="auto"/>
        <w:rPr>
          <w:lang w:eastAsia="zh-TW"/>
        </w:rPr>
      </w:pPr>
      <w:r>
        <w:rPr>
          <w:rFonts w:hint="eastAsia"/>
          <w:lang w:eastAsia="zh-TW"/>
        </w:rPr>
        <w:lastRenderedPageBreak/>
        <w:t>APR Physical</w:t>
      </w:r>
      <w:r w:rsidR="004363E4">
        <w:rPr>
          <w:rFonts w:hint="eastAsia"/>
          <w:lang w:eastAsia="zh-TW"/>
        </w:rPr>
        <w:t xml:space="preserve"> View</w:t>
      </w:r>
      <w:r>
        <w:rPr>
          <w:rFonts w:hint="eastAsia"/>
          <w:lang w:eastAsia="zh-TW"/>
        </w:rPr>
        <w:t xml:space="preserve"> :</w:t>
      </w:r>
    </w:p>
    <w:p w:rsidR="00FD0062" w:rsidRDefault="00207A0D" w:rsidP="00C61D8A">
      <w:pPr>
        <w:spacing w:after="160" w:line="278" w:lineRule="auto"/>
        <w:rPr>
          <w:lang w:eastAsia="zh-TW"/>
        </w:rPr>
      </w:pPr>
      <w:r>
        <w:rPr>
          <w:noProof/>
          <w:lang w:eastAsia="zh-TW"/>
        </w:rPr>
        <w:drawing>
          <wp:inline distT="0" distB="0" distL="0" distR="0">
            <wp:extent cx="5274310" cy="5210175"/>
            <wp:effectExtent l="19050" t="0" r="2540" b="0"/>
            <wp:docPr id="5" name="圖片 4" descr="FLP_FMA_phys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P_FMA_physical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062" w:rsidSect="005235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534A" w:rsidRDefault="0060534A" w:rsidP="00984B82">
      <w:pPr>
        <w:spacing w:line="240" w:lineRule="auto"/>
      </w:pPr>
      <w:r>
        <w:separator/>
      </w:r>
    </w:p>
  </w:endnote>
  <w:endnote w:type="continuationSeparator" w:id="0">
    <w:p w:rsidR="0060534A" w:rsidRDefault="0060534A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534A" w:rsidRDefault="0060534A" w:rsidP="00984B82">
      <w:pPr>
        <w:spacing w:line="240" w:lineRule="auto"/>
      </w:pPr>
      <w:r>
        <w:separator/>
      </w:r>
    </w:p>
  </w:footnote>
  <w:footnote w:type="continuationSeparator" w:id="0">
    <w:p w:rsidR="0060534A" w:rsidRDefault="0060534A" w:rsidP="00984B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14A3B"/>
    <w:multiLevelType w:val="multilevel"/>
    <w:tmpl w:val="119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C41A8"/>
    <w:multiLevelType w:val="multilevel"/>
    <w:tmpl w:val="031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049B3"/>
    <w:multiLevelType w:val="hybridMultilevel"/>
    <w:tmpl w:val="094AD03A"/>
    <w:lvl w:ilvl="0" w:tplc="E130A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EAA0514"/>
    <w:multiLevelType w:val="multilevel"/>
    <w:tmpl w:val="083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8C6C46"/>
    <w:multiLevelType w:val="multilevel"/>
    <w:tmpl w:val="F90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94626A"/>
    <w:multiLevelType w:val="multilevel"/>
    <w:tmpl w:val="7F9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F73DFF"/>
    <w:multiLevelType w:val="multilevel"/>
    <w:tmpl w:val="633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AC38DB"/>
    <w:multiLevelType w:val="multilevel"/>
    <w:tmpl w:val="C86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D376A"/>
    <w:rsid w:val="000026BE"/>
    <w:rsid w:val="00006F70"/>
    <w:rsid w:val="0001486A"/>
    <w:rsid w:val="00072E1A"/>
    <w:rsid w:val="000C3780"/>
    <w:rsid w:val="000D24EF"/>
    <w:rsid w:val="000D3785"/>
    <w:rsid w:val="000E4846"/>
    <w:rsid w:val="00106604"/>
    <w:rsid w:val="00114957"/>
    <w:rsid w:val="0012135F"/>
    <w:rsid w:val="0012458F"/>
    <w:rsid w:val="00156C05"/>
    <w:rsid w:val="00162F74"/>
    <w:rsid w:val="00182860"/>
    <w:rsid w:val="00207A0D"/>
    <w:rsid w:val="00220339"/>
    <w:rsid w:val="00222581"/>
    <w:rsid w:val="00231098"/>
    <w:rsid w:val="0025537D"/>
    <w:rsid w:val="00264A12"/>
    <w:rsid w:val="002B258C"/>
    <w:rsid w:val="00332242"/>
    <w:rsid w:val="003344B8"/>
    <w:rsid w:val="00343F6E"/>
    <w:rsid w:val="00357405"/>
    <w:rsid w:val="00371CA7"/>
    <w:rsid w:val="003769CD"/>
    <w:rsid w:val="003B77BA"/>
    <w:rsid w:val="003F63D8"/>
    <w:rsid w:val="004052B7"/>
    <w:rsid w:val="00406F5C"/>
    <w:rsid w:val="004363E4"/>
    <w:rsid w:val="004415B8"/>
    <w:rsid w:val="00467CC5"/>
    <w:rsid w:val="0047421D"/>
    <w:rsid w:val="004A2B50"/>
    <w:rsid w:val="004E3485"/>
    <w:rsid w:val="00520CB0"/>
    <w:rsid w:val="00523599"/>
    <w:rsid w:val="00526ECF"/>
    <w:rsid w:val="00537209"/>
    <w:rsid w:val="005379DA"/>
    <w:rsid w:val="005501C4"/>
    <w:rsid w:val="00572EC1"/>
    <w:rsid w:val="00574B38"/>
    <w:rsid w:val="00574D74"/>
    <w:rsid w:val="00574F98"/>
    <w:rsid w:val="00597F07"/>
    <w:rsid w:val="005E689E"/>
    <w:rsid w:val="005F39D2"/>
    <w:rsid w:val="005F5421"/>
    <w:rsid w:val="0060534A"/>
    <w:rsid w:val="00607018"/>
    <w:rsid w:val="00672AC8"/>
    <w:rsid w:val="00694022"/>
    <w:rsid w:val="006A2356"/>
    <w:rsid w:val="006B70DE"/>
    <w:rsid w:val="006C1B50"/>
    <w:rsid w:val="006D376A"/>
    <w:rsid w:val="006F192D"/>
    <w:rsid w:val="007143F8"/>
    <w:rsid w:val="007224DC"/>
    <w:rsid w:val="00737D97"/>
    <w:rsid w:val="00787DD1"/>
    <w:rsid w:val="007C30B1"/>
    <w:rsid w:val="0080715C"/>
    <w:rsid w:val="0081297E"/>
    <w:rsid w:val="00832882"/>
    <w:rsid w:val="00857CA4"/>
    <w:rsid w:val="008C50DB"/>
    <w:rsid w:val="008E4963"/>
    <w:rsid w:val="008E71E7"/>
    <w:rsid w:val="0091737B"/>
    <w:rsid w:val="00930966"/>
    <w:rsid w:val="00950EEA"/>
    <w:rsid w:val="00965F0C"/>
    <w:rsid w:val="009775BB"/>
    <w:rsid w:val="00984B82"/>
    <w:rsid w:val="00985633"/>
    <w:rsid w:val="009A25AE"/>
    <w:rsid w:val="009C4351"/>
    <w:rsid w:val="009F2167"/>
    <w:rsid w:val="009F3437"/>
    <w:rsid w:val="00A064F7"/>
    <w:rsid w:val="00A45F85"/>
    <w:rsid w:val="00A606AB"/>
    <w:rsid w:val="00A84834"/>
    <w:rsid w:val="00AA3545"/>
    <w:rsid w:val="00AA7A0D"/>
    <w:rsid w:val="00AB005F"/>
    <w:rsid w:val="00AE1519"/>
    <w:rsid w:val="00AE21AA"/>
    <w:rsid w:val="00AE526D"/>
    <w:rsid w:val="00B220B3"/>
    <w:rsid w:val="00B7196B"/>
    <w:rsid w:val="00B803CE"/>
    <w:rsid w:val="00BE76CF"/>
    <w:rsid w:val="00BF32CA"/>
    <w:rsid w:val="00C11D18"/>
    <w:rsid w:val="00C17EA6"/>
    <w:rsid w:val="00C3735E"/>
    <w:rsid w:val="00C61D8A"/>
    <w:rsid w:val="00C6725D"/>
    <w:rsid w:val="00CA12F8"/>
    <w:rsid w:val="00CE6219"/>
    <w:rsid w:val="00CF62AF"/>
    <w:rsid w:val="00D244EE"/>
    <w:rsid w:val="00D255FB"/>
    <w:rsid w:val="00D50354"/>
    <w:rsid w:val="00DB2EFF"/>
    <w:rsid w:val="00DE287D"/>
    <w:rsid w:val="00E10219"/>
    <w:rsid w:val="00E379C1"/>
    <w:rsid w:val="00E42184"/>
    <w:rsid w:val="00E75C58"/>
    <w:rsid w:val="00E85D54"/>
    <w:rsid w:val="00E96CAD"/>
    <w:rsid w:val="00EB2CF1"/>
    <w:rsid w:val="00EB5287"/>
    <w:rsid w:val="00EE0FF4"/>
    <w:rsid w:val="00EF33DD"/>
    <w:rsid w:val="00EF5528"/>
    <w:rsid w:val="00F722C4"/>
    <w:rsid w:val="00F7597B"/>
    <w:rsid w:val="00F96D79"/>
    <w:rsid w:val="00FD0062"/>
    <w:rsid w:val="00FD6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76A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table" w:styleId="af2">
    <w:name w:val="Table Grid"/>
    <w:basedOn w:val="a1"/>
    <w:uiPriority w:val="59"/>
    <w:rsid w:val="003B77BA"/>
    <w:pPr>
      <w:spacing w:after="0" w:line="240" w:lineRule="auto"/>
    </w:pPr>
    <w:rPr>
      <w:kern w:val="0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Balloon Text"/>
    <w:basedOn w:val="a"/>
    <w:link w:val="af4"/>
    <w:uiPriority w:val="99"/>
    <w:semiHidden/>
    <w:unhideWhenUsed/>
    <w:rsid w:val="00114957"/>
    <w:pPr>
      <w:spacing w:line="240" w:lineRule="auto"/>
    </w:pPr>
    <w:rPr>
      <w:rFonts w:asciiTheme="majorHAnsi" w:eastAsiaTheme="majorEastAsia" w:hAnsiTheme="majorHAnsi" w:cstheme="majorBidi"/>
      <w:sz w:val="18"/>
    </w:rPr>
  </w:style>
  <w:style w:type="character" w:customStyle="1" w:styleId="af4">
    <w:name w:val="註解方塊文字 字元"/>
    <w:basedOn w:val="a0"/>
    <w:link w:val="af3"/>
    <w:uiPriority w:val="99"/>
    <w:semiHidden/>
    <w:rsid w:val="00114957"/>
    <w:rPr>
      <w:rFonts w:asciiTheme="majorHAnsi" w:eastAsiaTheme="majorEastAsia" w:hAnsiTheme="majorHAnsi" w:cstheme="majorBidi"/>
      <w:color w:val="262626" w:themeColor="text1" w:themeTint="D9"/>
      <w:kern w:val="0"/>
      <w:sz w:val="18"/>
      <w:szCs w:val="18"/>
      <w:lang w:eastAsia="zh-CN"/>
    </w:rPr>
  </w:style>
  <w:style w:type="character" w:styleId="af5">
    <w:name w:val="Strong"/>
    <w:basedOn w:val="a0"/>
    <w:uiPriority w:val="22"/>
    <w:qFormat/>
    <w:rsid w:val="00D255FB"/>
    <w:rPr>
      <w:b/>
      <w:bCs/>
    </w:rPr>
  </w:style>
  <w:style w:type="paragraph" w:styleId="Web">
    <w:name w:val="Normal (Web)"/>
    <w:basedOn w:val="a"/>
    <w:uiPriority w:val="99"/>
    <w:unhideWhenUsed/>
    <w:rsid w:val="0023109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Cs w:val="24"/>
      <w:lang w:eastAsia="zh-TW"/>
    </w:rPr>
  </w:style>
  <w:style w:type="paragraph" w:customStyle="1" w:styleId="whitespace-normal">
    <w:name w:val="whitespace-normal"/>
    <w:basedOn w:val="a"/>
    <w:rsid w:val="0060701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Cs w:val="24"/>
      <w:lang w:eastAsia="zh-TW"/>
    </w:rPr>
  </w:style>
  <w:style w:type="character" w:styleId="HTML">
    <w:name w:val="HTML Code"/>
    <w:basedOn w:val="a0"/>
    <w:uiPriority w:val="99"/>
    <w:semiHidden/>
    <w:unhideWhenUsed/>
    <w:rsid w:val="0060701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2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59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0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0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8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9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9046">
          <w:marLeft w:val="0"/>
          <w:marRight w:val="0"/>
          <w:marTop w:val="0"/>
          <w:marBottom w:val="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6806">
          <w:marLeft w:val="0"/>
          <w:marRight w:val="0"/>
          <w:marTop w:val="66"/>
          <w:marBottom w:val="66"/>
          <w:divBdr>
            <w:top w:val="none" w:sz="0" w:space="0" w:color="auto"/>
            <w:left w:val="single" w:sz="8" w:space="3" w:color="F39C12"/>
            <w:bottom w:val="none" w:sz="0" w:space="0" w:color="auto"/>
            <w:right w:val="none" w:sz="0" w:space="0" w:color="auto"/>
          </w:divBdr>
        </w:div>
        <w:div w:id="2040668222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2803">
          <w:marLeft w:val="0"/>
          <w:marRight w:val="0"/>
          <w:marTop w:val="0"/>
          <w:marBottom w:val="53"/>
          <w:divBdr>
            <w:top w:val="single" w:sz="4" w:space="4" w:color="27AE60"/>
            <w:left w:val="single" w:sz="4" w:space="4" w:color="27AE60"/>
            <w:bottom w:val="single" w:sz="4" w:space="4" w:color="27AE60"/>
            <w:right w:val="single" w:sz="4" w:space="4" w:color="27AE60"/>
          </w:divBdr>
          <w:divsChild>
            <w:div w:id="49109728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437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65537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84474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9723">
          <w:marLeft w:val="0"/>
          <w:marRight w:val="0"/>
          <w:marTop w:val="0"/>
          <w:marBottom w:val="53"/>
          <w:divBdr>
            <w:top w:val="single" w:sz="4" w:space="4" w:color="34495E"/>
            <w:left w:val="single" w:sz="4" w:space="4" w:color="34495E"/>
            <w:bottom w:val="single" w:sz="4" w:space="4" w:color="34495E"/>
            <w:right w:val="single" w:sz="4" w:space="4" w:color="34495E"/>
          </w:divBdr>
          <w:divsChild>
            <w:div w:id="123432001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459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308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567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867">
          <w:marLeft w:val="0"/>
          <w:marRight w:val="0"/>
          <w:marTop w:val="0"/>
          <w:marBottom w:val="53"/>
          <w:divBdr>
            <w:top w:val="single" w:sz="4" w:space="4" w:color="34495E"/>
            <w:left w:val="single" w:sz="4" w:space="4" w:color="34495E"/>
            <w:bottom w:val="single" w:sz="4" w:space="4" w:color="34495E"/>
            <w:right w:val="single" w:sz="4" w:space="4" w:color="34495E"/>
          </w:divBdr>
          <w:divsChild>
            <w:div w:id="24735233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833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3662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82758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8239">
          <w:marLeft w:val="0"/>
          <w:marRight w:val="0"/>
          <w:marTop w:val="0"/>
          <w:marBottom w:val="53"/>
          <w:divBdr>
            <w:top w:val="single" w:sz="4" w:space="4" w:color="F39C12"/>
            <w:left w:val="single" w:sz="4" w:space="4" w:color="F39C12"/>
            <w:bottom w:val="single" w:sz="4" w:space="4" w:color="F39C12"/>
            <w:right w:val="single" w:sz="4" w:space="4" w:color="F39C12"/>
          </w:divBdr>
          <w:divsChild>
            <w:div w:id="81048656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33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0982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297365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301">
          <w:marLeft w:val="0"/>
          <w:marRight w:val="0"/>
          <w:marTop w:val="0"/>
          <w:marBottom w:val="53"/>
          <w:divBdr>
            <w:top w:val="single" w:sz="4" w:space="4" w:color="F39C12"/>
            <w:left w:val="single" w:sz="4" w:space="4" w:color="F39C12"/>
            <w:bottom w:val="single" w:sz="4" w:space="4" w:color="F39C12"/>
            <w:right w:val="single" w:sz="4" w:space="4" w:color="F39C12"/>
          </w:divBdr>
          <w:divsChild>
            <w:div w:id="1228805953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55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042">
          <w:marLeft w:val="0"/>
          <w:marRight w:val="0"/>
          <w:marTop w:val="99"/>
          <w:marBottom w:val="0"/>
          <w:divBdr>
            <w:top w:val="single" w:sz="4" w:space="3" w:color="E74C3C"/>
            <w:left w:val="single" w:sz="4" w:space="3" w:color="E74C3C"/>
            <w:bottom w:val="single" w:sz="4" w:space="3" w:color="E74C3C"/>
            <w:right w:val="single" w:sz="4" w:space="3" w:color="E74C3C"/>
          </w:divBdr>
          <w:divsChild>
            <w:div w:id="831339741">
              <w:marLeft w:val="0"/>
              <w:marRight w:val="0"/>
              <w:marTop w:val="5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674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2966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5564">
          <w:marLeft w:val="0"/>
          <w:marRight w:val="0"/>
          <w:marTop w:val="0"/>
          <w:marBottom w:val="69"/>
          <w:divBdr>
            <w:top w:val="single" w:sz="6" w:space="5" w:color="27AE60"/>
            <w:left w:val="single" w:sz="6" w:space="5" w:color="27AE60"/>
            <w:bottom w:val="single" w:sz="6" w:space="5" w:color="27AE60"/>
            <w:right w:val="single" w:sz="6" w:space="5" w:color="27AE60"/>
          </w:divBdr>
          <w:divsChild>
            <w:div w:id="465121155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603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90445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59621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4359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910993084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806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6386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941470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2317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265891670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544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847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96630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154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2085956488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956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768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850929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2876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315523243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778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0317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14389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802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260142869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099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83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760963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2830">
          <w:marLeft w:val="0"/>
          <w:marRight w:val="0"/>
          <w:marTop w:val="0"/>
          <w:marBottom w:val="69"/>
          <w:divBdr>
            <w:top w:val="single" w:sz="6" w:space="5" w:color="F39C12"/>
            <w:left w:val="single" w:sz="6" w:space="5" w:color="F39C12"/>
            <w:bottom w:val="single" w:sz="6" w:space="5" w:color="F39C12"/>
            <w:right w:val="single" w:sz="6" w:space="5" w:color="F39C12"/>
          </w:divBdr>
          <w:divsChild>
            <w:div w:id="981620118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99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204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543">
          <w:marLeft w:val="0"/>
          <w:marRight w:val="0"/>
          <w:marTop w:val="129"/>
          <w:marBottom w:val="0"/>
          <w:divBdr>
            <w:top w:val="single" w:sz="6" w:space="4" w:color="1ABC9C"/>
            <w:left w:val="single" w:sz="6" w:space="4" w:color="1ABC9C"/>
            <w:bottom w:val="single" w:sz="6" w:space="4" w:color="1ABC9C"/>
            <w:right w:val="single" w:sz="6" w:space="4" w:color="1ABC9C"/>
          </w:divBdr>
        </w:div>
      </w:divsChild>
    </w:div>
    <w:div w:id="14753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2823">
          <w:marLeft w:val="0"/>
          <w:marRight w:val="0"/>
          <w:marTop w:val="54"/>
          <w:marBottom w:val="54"/>
          <w:divBdr>
            <w:top w:val="none" w:sz="0" w:space="0" w:color="auto"/>
            <w:left w:val="single" w:sz="6" w:space="2" w:color="F39C12"/>
            <w:bottom w:val="none" w:sz="0" w:space="0" w:color="auto"/>
            <w:right w:val="none" w:sz="0" w:space="0" w:color="auto"/>
          </w:divBdr>
        </w:div>
        <w:div w:id="1810201728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0640">
          <w:marLeft w:val="0"/>
          <w:marRight w:val="0"/>
          <w:marTop w:val="0"/>
          <w:marBottom w:val="43"/>
          <w:divBdr>
            <w:top w:val="single" w:sz="4" w:space="3" w:color="27AE60"/>
            <w:left w:val="single" w:sz="4" w:space="3" w:color="27AE60"/>
            <w:bottom w:val="single" w:sz="4" w:space="3" w:color="27AE60"/>
            <w:right w:val="single" w:sz="4" w:space="3" w:color="27AE60"/>
          </w:divBdr>
          <w:divsChild>
            <w:div w:id="1421176265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13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418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71656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8693">
          <w:marLeft w:val="0"/>
          <w:marRight w:val="0"/>
          <w:marTop w:val="0"/>
          <w:marBottom w:val="43"/>
          <w:divBdr>
            <w:top w:val="single" w:sz="4" w:space="3" w:color="8E44AD"/>
            <w:left w:val="single" w:sz="4" w:space="3" w:color="8E44AD"/>
            <w:bottom w:val="single" w:sz="4" w:space="3" w:color="8E44AD"/>
            <w:right w:val="single" w:sz="4" w:space="3" w:color="8E44AD"/>
          </w:divBdr>
          <w:divsChild>
            <w:div w:id="897210623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431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203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747155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7173">
          <w:marLeft w:val="0"/>
          <w:marRight w:val="0"/>
          <w:marTop w:val="0"/>
          <w:marBottom w:val="43"/>
          <w:divBdr>
            <w:top w:val="single" w:sz="4" w:space="3" w:color="8E44AD"/>
            <w:left w:val="single" w:sz="4" w:space="3" w:color="8E44AD"/>
            <w:bottom w:val="single" w:sz="4" w:space="3" w:color="8E44AD"/>
            <w:right w:val="single" w:sz="4" w:space="3" w:color="8E44AD"/>
          </w:divBdr>
          <w:divsChild>
            <w:div w:id="61486439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759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272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196171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5473">
          <w:marLeft w:val="0"/>
          <w:marRight w:val="0"/>
          <w:marTop w:val="0"/>
          <w:marBottom w:val="43"/>
          <w:divBdr>
            <w:top w:val="single" w:sz="4" w:space="3" w:color="F39C12"/>
            <w:left w:val="single" w:sz="4" w:space="3" w:color="F39C12"/>
            <w:bottom w:val="single" w:sz="4" w:space="3" w:color="F39C12"/>
            <w:right w:val="single" w:sz="4" w:space="3" w:color="F39C12"/>
          </w:divBdr>
          <w:divsChild>
            <w:div w:id="1983535480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362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456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42840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2485">
          <w:marLeft w:val="0"/>
          <w:marRight w:val="0"/>
          <w:marTop w:val="0"/>
          <w:marBottom w:val="43"/>
          <w:divBdr>
            <w:top w:val="single" w:sz="4" w:space="3" w:color="F39C12"/>
            <w:left w:val="single" w:sz="4" w:space="3" w:color="F39C12"/>
            <w:bottom w:val="single" w:sz="4" w:space="3" w:color="F39C12"/>
            <w:right w:val="single" w:sz="4" w:space="3" w:color="F39C12"/>
          </w:divBdr>
          <w:divsChild>
            <w:div w:id="2133934458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520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8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6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BDA213E4307D498885CEDB34E64943" ma:contentTypeVersion="5" ma:contentTypeDescription="建立新的文件。" ma:contentTypeScope="" ma:versionID="8e52d348559dc8ea192282c6804717f6">
  <xsd:schema xmlns:xsd="http://www.w3.org/2001/XMLSchema" xmlns:xs="http://www.w3.org/2001/XMLSchema" xmlns:p="http://schemas.microsoft.com/office/2006/metadata/properties" xmlns:ns3="b8e6da75-ae32-4a81-a964-7ac30355d358" targetNamespace="http://schemas.microsoft.com/office/2006/metadata/properties" ma:root="true" ma:fieldsID="ed9e43838882d29caa7227bfc59997d1" ns3:_="">
    <xsd:import namespace="b8e6da75-ae32-4a81-a964-7ac30355d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da75-ae32-4a81-a964-7ac30355d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C012C-4ADF-46B2-BDA7-3BFC885E9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da75-ae32-4a81-a964-7ac30355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742</Words>
  <Characters>4231</Characters>
  <Application>Microsoft Office Word</Application>
  <DocSecurity>0</DocSecurity>
  <Lines>35</Lines>
  <Paragraphs>9</Paragraphs>
  <ScaleCrop>false</ScaleCrop>
  <Company>C.M.T</Company>
  <LinksUpToDate>false</LinksUpToDate>
  <CharactersWithSpaces>4964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 婷婷</dc:creator>
  <cp:lastModifiedBy>Robbie Wei</cp:lastModifiedBy>
  <cp:revision>3</cp:revision>
  <dcterms:created xsi:type="dcterms:W3CDTF">2025-10-31T08:23:00Z</dcterms:created>
  <dcterms:modified xsi:type="dcterms:W3CDTF">2025-10-31T08:23:00Z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0x0101004BBDA213E4307D498885CEDB34E64943</vt:lpwstr>
  </property>
</Properties>
</file>