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C0A29" w14:textId="77777777" w:rsidR="005E7F81" w:rsidRDefault="00000000">
      <w:pPr>
        <w:pStyle w:val="Titolo1"/>
        <w:jc w:val="center"/>
      </w:pPr>
      <w:r>
        <w:t>DELIBERA</w:t>
      </w:r>
    </w:p>
    <w:p w14:paraId="456F79CC" w14:textId="77777777" w:rsidR="00700D9C" w:rsidRDefault="00700D9C" w:rsidP="00700D9C"/>
    <w:p w14:paraId="0597063A" w14:textId="77777777" w:rsidR="00700D9C" w:rsidRPr="00700D9C" w:rsidRDefault="00700D9C" w:rsidP="00700D9C"/>
    <w:p w14:paraId="7ADEAC45" w14:textId="77777777" w:rsidR="005E7F81" w:rsidRDefault="00000000">
      <w:r>
        <w:t>P_testo_obj</w:t>
      </w:r>
    </w:p>
    <w:sectPr w:rsidR="005E7F8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4732992">
    <w:abstractNumId w:val="8"/>
  </w:num>
  <w:num w:numId="2" w16cid:durableId="357775100">
    <w:abstractNumId w:val="6"/>
  </w:num>
  <w:num w:numId="3" w16cid:durableId="1426150571">
    <w:abstractNumId w:val="5"/>
  </w:num>
  <w:num w:numId="4" w16cid:durableId="1736852704">
    <w:abstractNumId w:val="4"/>
  </w:num>
  <w:num w:numId="5" w16cid:durableId="517083161">
    <w:abstractNumId w:val="7"/>
  </w:num>
  <w:num w:numId="6" w16cid:durableId="1743527068">
    <w:abstractNumId w:val="3"/>
  </w:num>
  <w:num w:numId="7" w16cid:durableId="1570076469">
    <w:abstractNumId w:val="2"/>
  </w:num>
  <w:num w:numId="8" w16cid:durableId="1072584117">
    <w:abstractNumId w:val="1"/>
  </w:num>
  <w:num w:numId="9" w16cid:durableId="139847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7F81"/>
    <w:rsid w:val="00700D9C"/>
    <w:rsid w:val="00AA02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F57E7F"/>
  <w14:defaultImageDpi w14:val="300"/>
  <w15:docId w15:val="{D5F52CC4-E00D-433D-B1A7-F39C945CB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Carosi</cp:lastModifiedBy>
  <cp:revision>2</cp:revision>
  <dcterms:created xsi:type="dcterms:W3CDTF">2013-12-23T23:15:00Z</dcterms:created>
  <dcterms:modified xsi:type="dcterms:W3CDTF">2026-03-12T22:52:00Z</dcterms:modified>
  <cp:category/>
</cp:coreProperties>
</file>