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t>Zelensky's request for jets would have definitely shortened the war but he was denied.</w:t>
      </w:r>
    </w:p>
    <w:p>
      <w:pPr>
        <w:pStyle w:val="Normal"/>
        <w:bidi w:val="0"/>
        <w:spacing w:before="0" w:after="283"/>
        <w:jc w:val="start"/>
        <w:rPr/>
      </w:pPr>
      <w:r>
        <w:rPr/>
      </w:r>
    </w:p>
    <w:p>
      <w:pPr>
        <w:pStyle w:val="BodyText"/>
        <w:numPr>
          <w:ilvl w:val="0"/>
          <w:numId w:val="1"/>
        </w:numPr>
        <w:tabs>
          <w:tab w:val="clear" w:pos="709"/>
          <w:tab w:val="left" w:pos="709" w:leader="none"/>
        </w:tabs>
        <w:bidi w:val="0"/>
        <w:spacing w:before="0" w:after="0"/>
        <w:ind w:hanging="283" w:start="709"/>
        <w:jc w:val="start"/>
        <w:rPr/>
      </w:pPr>
      <w:r>
        <w:rPr/>
        <w:t xml:space="preserve">According to the New York Post 3-24-2022: Ukraine’s request for additional fighter jets has been a hotly contested issue among the NATO alliance. Ukraine flies some of the same Soviet-era MiG fighter jets that are still in service in Slovakia and Poland, both NATO member states. But both countries — and the alliance as a whole — have expressed concerns that providing fighter jets to Ukraine will be seen as an act of war by Russia. </w:t>
      </w:r>
    </w:p>
    <w:p>
      <w:pPr>
        <w:pStyle w:val="BodyText"/>
        <w:numPr>
          <w:ilvl w:val="0"/>
          <w:numId w:val="0"/>
        </w:numPr>
        <w:bidi w:val="0"/>
        <w:spacing w:before="0" w:after="0"/>
        <w:ind w:hanging="0" w:start="0"/>
        <w:jc w:val="start"/>
        <w:rPr/>
      </w:pPr>
      <w:r>
        <w:rPr/>
      </w:r>
    </w:p>
    <w:p>
      <w:pPr>
        <w:pStyle w:val="BodyText"/>
        <w:numPr>
          <w:ilvl w:val="0"/>
          <w:numId w:val="1"/>
        </w:numPr>
        <w:tabs>
          <w:tab w:val="clear" w:pos="709"/>
          <w:tab w:val="left" w:pos="709" w:leader="none"/>
        </w:tabs>
        <w:bidi w:val="0"/>
        <w:ind w:hanging="283" w:start="709"/>
        <w:jc w:val="start"/>
        <w:rPr/>
      </w:pPr>
      <w:r>
        <w:rPr/>
        <w:t xml:space="preserve">White House press secretary Jen Psaki struggled to explain why the Biden administration continues to reject Poland’s offer to send MiG-29 jet fighters to Ukraine despite President Volodymyr Zelensky’s repeated pleas for the warplanes to help his country repel the Russian invasion. 3/15/2022 </w:t>
      </w:r>
    </w:p>
    <w:p>
      <w:pPr>
        <w:pStyle w:val="BodyText"/>
        <w:bidi w:val="0"/>
        <w:spacing w:before="0" w:after="0"/>
        <w:jc w:val="start"/>
        <w:rPr/>
      </w:pPr>
      <w:r>
        <w:rPr/>
      </w:r>
    </w:p>
    <w:p>
      <w:pPr>
        <w:pStyle w:val="BodyText"/>
        <w:bidi w:val="0"/>
        <w:spacing w:before="0" w:after="0"/>
        <w:jc w:val="start"/>
        <w:rPr/>
      </w:pPr>
      <w:r>
        <w:rPr/>
        <w:t>WHAT! Providing jets for defense can be considered as an act of war? What? It is obvious to me that this gaslighting is all about perpetual war and the flow of money out of the United States into the hands of the super rich well connected corrupt, the constant pilfering and economic enslavement of the people in the United States.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LibreOffice/25.2.7.2$Windows_X86_64 LibreOffice_project/5cbfd1ab6520636bb5f7b99185aa69bd7456825d</Application>
  <AppVersion>15.0000</AppVersion>
  <Pages>1</Pages>
  <Words>194</Words>
  <Characters>956</Characters>
  <CharactersWithSpaces>1147</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2026-05-08T17:25:52Z</dcterms:created>
  <dc:creator/>
  <dc:description/>
  <dc:language>en-US</dc:language>
  <cp:lastModifiedBy/>
  <dcterms:modified xsi:type="dcterms:W3CDTF">2026-05-13T13:24:39Z</dcterms:modified>
  <cp:revision>2</cp:revision>
  <dc:subject/>
  <dc:title/>
</cp:coreProperties>
</file>