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08"/>
        <w:gridCol w:w="3533"/>
        <w:gridCol w:w="3518"/>
        <w:gridCol w:w="3518"/>
      </w:tblGrid>
      <w:tr w:rsidR="00E160ED" w:rsidTr="00E160ED">
        <w:tc>
          <w:tcPr>
            <w:tcW w:w="3569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190750" cy="1858645"/>
                  <wp:effectExtent l="0" t="0" r="0" b="825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edicht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50" cy="188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Gedichte</w:t>
            </w:r>
          </w:p>
        </w:tc>
        <w:tc>
          <w:tcPr>
            <w:tcW w:w="3569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143125" cy="1876891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ief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01" cy="195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Briefe</w:t>
            </w:r>
          </w:p>
        </w:tc>
        <w:tc>
          <w:tcPr>
            <w:tcW w:w="3569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133600" cy="189865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m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951" cy="201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Dramen</w:t>
            </w:r>
          </w:p>
        </w:tc>
        <w:tc>
          <w:tcPr>
            <w:tcW w:w="3570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124075" cy="1884045"/>
                  <wp:effectExtent l="0" t="0" r="9525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pi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933" cy="189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Epik</w:t>
            </w:r>
          </w:p>
        </w:tc>
      </w:tr>
      <w:tr w:rsidR="00E160ED" w:rsidTr="00E160ED">
        <w:tc>
          <w:tcPr>
            <w:tcW w:w="3569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257140" cy="1503696"/>
                  <wp:effectExtent l="0" t="0" r="0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istori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20" cy="154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Historie</w:t>
            </w:r>
          </w:p>
        </w:tc>
        <w:tc>
          <w:tcPr>
            <w:tcW w:w="3569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085458" cy="148844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acherz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060" cy="152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Nacherzählungen</w:t>
            </w:r>
          </w:p>
        </w:tc>
        <w:tc>
          <w:tcPr>
            <w:tcW w:w="3569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105025" cy="1462918"/>
                  <wp:effectExtent l="0" t="0" r="0" b="444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hil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771" cy="150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>
            <w:r>
              <w:t>Philosophisches</w:t>
            </w:r>
          </w:p>
        </w:tc>
        <w:tc>
          <w:tcPr>
            <w:tcW w:w="3570" w:type="dxa"/>
          </w:tcPr>
          <w:p w:rsidR="00E160ED" w:rsidRDefault="00E160ED">
            <w:r>
              <w:rPr>
                <w:noProof/>
                <w:lang w:eastAsia="de-DE"/>
              </w:rPr>
              <w:drawing>
                <wp:inline distT="0" distB="0" distL="0" distR="0">
                  <wp:extent cx="2104390" cy="1285875"/>
                  <wp:effectExtent l="0" t="0" r="0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schirmfoto zu 2019-03-29 10-56-4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326" cy="130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60ED" w:rsidRDefault="00E160ED"/>
          <w:p w:rsidR="00E160ED" w:rsidRDefault="00E160ED">
            <w:r>
              <w:t>Legende</w:t>
            </w:r>
          </w:p>
        </w:tc>
      </w:tr>
    </w:tbl>
    <w:p w:rsidR="00E76751" w:rsidRDefault="00E76751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56"/>
        <w:gridCol w:w="2916"/>
        <w:gridCol w:w="2730"/>
        <w:gridCol w:w="2706"/>
        <w:gridCol w:w="2769"/>
      </w:tblGrid>
      <w:tr w:rsidR="00DE7A43" w:rsidTr="00DE7A43">
        <w:tc>
          <w:tcPr>
            <w:tcW w:w="2855" w:type="dxa"/>
          </w:tcPr>
          <w:p w:rsidR="00DE7A43" w:rsidRDefault="00DE7A43"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1857375" cy="4333875"/>
                  <wp:effectExtent l="0" t="0" r="9525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ver_substantiv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A43" w:rsidRDefault="00DE7A43">
            <w:r>
              <w:t>Verteilung der Substantive</w:t>
            </w:r>
          </w:p>
        </w:tc>
        <w:tc>
          <w:tcPr>
            <w:tcW w:w="2855" w:type="dxa"/>
          </w:tcPr>
          <w:p w:rsidR="00DE7A43" w:rsidRDefault="00DE7A43">
            <w:r>
              <w:rPr>
                <w:noProof/>
                <w:lang w:eastAsia="de-DE"/>
              </w:rPr>
              <w:drawing>
                <wp:inline distT="0" distB="0" distL="0" distR="0">
                  <wp:extent cx="1714500" cy="4352925"/>
                  <wp:effectExtent l="0" t="0" r="0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er_verb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A43" w:rsidRDefault="00DE7A43">
            <w:r>
              <w:t>Verteilung der Verben</w:t>
            </w:r>
          </w:p>
        </w:tc>
        <w:tc>
          <w:tcPr>
            <w:tcW w:w="2855" w:type="dxa"/>
          </w:tcPr>
          <w:p w:rsidR="00DE7A43" w:rsidRDefault="00DE7A43">
            <w:r>
              <w:rPr>
                <w:noProof/>
                <w:lang w:eastAsia="de-DE"/>
              </w:rPr>
              <w:drawing>
                <wp:inline distT="0" distB="0" distL="0" distR="0">
                  <wp:extent cx="1485900" cy="4333875"/>
                  <wp:effectExtent l="0" t="0" r="0" b="952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ert_adjektiv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A43" w:rsidRDefault="00DE7A43">
            <w:r>
              <w:t>Verteilung der Adjektive</w:t>
            </w:r>
          </w:p>
        </w:tc>
        <w:tc>
          <w:tcPr>
            <w:tcW w:w="2856" w:type="dxa"/>
          </w:tcPr>
          <w:p w:rsidR="00DE7A43" w:rsidRDefault="00DE7A43">
            <w:r>
              <w:rPr>
                <w:noProof/>
                <w:lang w:eastAsia="de-DE"/>
              </w:rPr>
              <w:drawing>
                <wp:inline distT="0" distB="0" distL="0" distR="0">
                  <wp:extent cx="1438275" cy="4352925"/>
                  <wp:effectExtent l="0" t="0" r="9525" b="952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ver_adverbie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A43" w:rsidRDefault="00DE7A43">
            <w:r>
              <w:t>Verteilung der Adverbien</w:t>
            </w:r>
          </w:p>
        </w:tc>
        <w:tc>
          <w:tcPr>
            <w:tcW w:w="2856" w:type="dxa"/>
          </w:tcPr>
          <w:p w:rsidR="00DE7A43" w:rsidRDefault="00DE7A43">
            <w:r>
              <w:rPr>
                <w:noProof/>
                <w:lang w:eastAsia="de-DE"/>
              </w:rPr>
              <w:drawing>
                <wp:inline distT="0" distB="0" distL="0" distR="0">
                  <wp:extent cx="1533525" cy="4371975"/>
                  <wp:effectExtent l="0" t="0" r="9525" b="952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er_text_standar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A43" w:rsidRDefault="00DE7A43">
            <w:r>
              <w:t>Lesbarkeitsindex</w:t>
            </w:r>
          </w:p>
          <w:p w:rsidR="00DE7A43" w:rsidRDefault="00DE7A43"/>
        </w:tc>
      </w:tr>
    </w:tbl>
    <w:p w:rsidR="00E160ED" w:rsidRDefault="00E160ED"/>
    <w:p w:rsidR="00E160ED" w:rsidRDefault="00E160ED"/>
    <w:p w:rsidR="00DE7A43" w:rsidRDefault="00DE7A43"/>
    <w:p w:rsidR="00DE7A43" w:rsidRDefault="00DE7A43"/>
    <w:p w:rsidR="00DE7A43" w:rsidRDefault="00DE7A43"/>
    <w:p w:rsidR="00DE7A43" w:rsidRDefault="00DE7A43">
      <w:bookmarkStart w:id="0" w:name="_GoBack"/>
      <w:bookmarkEnd w:id="0"/>
    </w:p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p w:rsidR="00E160ED" w:rsidRDefault="00E160ED"/>
    <w:sectPr w:rsidR="00E160ED" w:rsidSect="00E160E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ED"/>
    <w:rsid w:val="00DE7A43"/>
    <w:rsid w:val="00E160ED"/>
    <w:rsid w:val="00E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FEE2A-75E6-4F94-BA65-B15D8E42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stukka@gmx.de</dc:creator>
  <cp:keywords/>
  <dc:description/>
  <cp:lastModifiedBy>stukka@gmx.de</cp:lastModifiedBy>
  <cp:revision>1</cp:revision>
  <dcterms:created xsi:type="dcterms:W3CDTF">2019-03-29T13:32:00Z</dcterms:created>
  <dcterms:modified xsi:type="dcterms:W3CDTF">2019-03-29T13:55:00Z</dcterms:modified>
</cp:coreProperties>
</file>