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SQL:</w:t>
      </w:r>
    </w:p>
    <w:p w:rsidR="00000000" w:rsidDel="00000000" w:rsidP="00000000" w:rsidRDefault="00000000" w:rsidRPr="00000000" w14:paraId="00000002">
      <w:pPr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Question: 1</w:t>
      </w:r>
    </w:p>
    <w:p w:rsidR="00000000" w:rsidDel="00000000" w:rsidP="00000000" w:rsidRDefault="00000000" w:rsidRPr="00000000" w14:paraId="00000004">
      <w:pPr>
        <w:shd w:fill="ffffff" w:val="clear"/>
        <w:spacing w:after="420" w:line="36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Given the following tables:</w:t>
      </w:r>
    </w:p>
    <w:p w:rsidR="00000000" w:rsidDel="00000000" w:rsidP="00000000" w:rsidRDefault="00000000" w:rsidRPr="00000000" w14:paraId="00000005">
      <w:pPr>
        <w:shd w:fill="ffffff" w:val="clear"/>
        <w:spacing w:after="180" w:lineRule="auto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943600" cy="340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What will be the result of the query below?</w:t>
      </w:r>
    </w:p>
    <w:p w:rsidR="00000000" w:rsidDel="00000000" w:rsidP="00000000" w:rsidRDefault="00000000" w:rsidRPr="00000000" w14:paraId="00000007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SELECT * FROM runners WHERE id NOT IN (SELECT winner_id FROM races)</w:t>
      </w:r>
    </w:p>
    <w:p w:rsidR="00000000" w:rsidDel="00000000" w:rsidP="00000000" w:rsidRDefault="00000000" w:rsidRPr="00000000" w14:paraId="00000008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2021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highlight w:val="white"/>
          <w:rtl w:val="0"/>
        </w:rPr>
        <w:t xml:space="preserve">Explain your answer and also provide an alternative version of this query that will avoid the issue that it exposes.</w:t>
      </w:r>
    </w:p>
    <w:p w:rsidR="00000000" w:rsidDel="00000000" w:rsidP="00000000" w:rsidRDefault="00000000" w:rsidRPr="00000000" w14:paraId="0000000A">
      <w:pPr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Answer: </w:t>
      </w:r>
    </w:p>
    <w:p w:rsidR="00000000" w:rsidDel="00000000" w:rsidP="00000000" w:rsidRDefault="00000000" w:rsidRPr="00000000" w14:paraId="0000000B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SELECT * FROM runners WHERE id NOT IN (SELECT winner_id FROM races)</w:t>
      </w:r>
    </w:p>
    <w:p w:rsidR="00000000" w:rsidDel="00000000" w:rsidP="00000000" w:rsidRDefault="00000000" w:rsidRPr="00000000" w14:paraId="0000000C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This query selects all records from the 'runners' table where the 'id' of the runner is not found in the 'winner_id' column of the 'races' table.</w:t>
      </w:r>
    </w:p>
    <w:p w:rsidR="00000000" w:rsidDel="00000000" w:rsidP="00000000" w:rsidRDefault="00000000" w:rsidRPr="00000000" w14:paraId="0000000D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This query has an issue, 'winner_id' column in the 'races' table contains NULL values.</w:t>
      </w:r>
    </w:p>
    <w:p w:rsidR="00000000" w:rsidDel="00000000" w:rsidP="00000000" w:rsidRDefault="00000000" w:rsidRPr="00000000" w14:paraId="0000000E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the alternative version using LEFT JOIN of this query that will avoid the issue:</w:t>
      </w:r>
    </w:p>
    <w:p w:rsidR="00000000" w:rsidDel="00000000" w:rsidP="00000000" w:rsidRDefault="00000000" w:rsidRPr="00000000" w14:paraId="0000000F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SELECT runners.*</w:t>
      </w:r>
    </w:p>
    <w:p w:rsidR="00000000" w:rsidDel="00000000" w:rsidP="00000000" w:rsidRDefault="00000000" w:rsidRPr="00000000" w14:paraId="00000010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FROM runners LEFT JOIN races </w:t>
      </w:r>
    </w:p>
    <w:p w:rsidR="00000000" w:rsidDel="00000000" w:rsidP="00000000" w:rsidRDefault="00000000" w:rsidRPr="00000000" w14:paraId="00000011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ON runners.id = races.winner_id</w:t>
      </w:r>
    </w:p>
    <w:p w:rsidR="00000000" w:rsidDel="00000000" w:rsidP="00000000" w:rsidRDefault="00000000" w:rsidRPr="00000000" w14:paraId="00000012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  <w:rtl w:val="0"/>
        </w:rPr>
        <w:t xml:space="preserve">WHERE races.winner_id IS NULL;</w:t>
      </w:r>
    </w:p>
    <w:p w:rsidR="00000000" w:rsidDel="00000000" w:rsidP="00000000" w:rsidRDefault="00000000" w:rsidRPr="00000000" w14:paraId="00000013">
      <w:pPr>
        <w:shd w:fill="ffffff" w:val="clear"/>
        <w:spacing w:after="180" w:line="327.27272727272725" w:lineRule="auto"/>
        <w:rPr>
          <w:rFonts w:ascii="Roboto" w:cs="Roboto" w:eastAsia="Roboto" w:hAnsi="Roboto"/>
          <w:b w:val="1"/>
          <w:color w:val="ff000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highlight w:val="white"/>
        </w:rPr>
        <w:drawing>
          <wp:inline distB="114300" distT="114300" distL="114300" distR="114300">
            <wp:extent cx="5943600" cy="344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80" w:line="327.27272727272725" w:lineRule="auto"/>
        <w:rPr>
          <w:rFonts w:ascii="Roboto" w:cs="Roboto" w:eastAsia="Roboto" w:hAnsi="Roboto"/>
          <w:color w:val="ff000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