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0A" w:rsidRPr="00073FCD" w:rsidRDefault="00AD357B">
      <w:pPr>
        <w:rPr>
          <w:sz w:val="40"/>
          <w:szCs w:val="40"/>
        </w:rPr>
      </w:pPr>
      <w:r>
        <w:rPr>
          <w:sz w:val="40"/>
          <w:szCs w:val="40"/>
        </w:rPr>
        <w:t xml:space="preserve"> Group Theory</w:t>
      </w:r>
      <w:r w:rsidR="00073FCD" w:rsidRPr="00073FCD">
        <w:rPr>
          <w:sz w:val="40"/>
          <w:szCs w:val="40"/>
        </w:rPr>
        <w:t xml:space="preserve"> Tentative Sch</w:t>
      </w:r>
      <w:r w:rsidR="004121D5">
        <w:rPr>
          <w:sz w:val="40"/>
          <w:szCs w:val="40"/>
        </w:rPr>
        <w:t>e</w:t>
      </w:r>
      <w:r w:rsidR="00073FCD" w:rsidRPr="00073FCD">
        <w:rPr>
          <w:sz w:val="40"/>
          <w:szCs w:val="40"/>
        </w:rPr>
        <w:t>dule</w:t>
      </w:r>
      <w:r w:rsidR="00863D14">
        <w:rPr>
          <w:sz w:val="40"/>
          <w:szCs w:val="40"/>
        </w:rPr>
        <w:t xml:space="preserve"> – Spring 2018</w:t>
      </w:r>
    </w:p>
    <w:tbl>
      <w:tblPr>
        <w:tblStyle w:val="TableGrid"/>
        <w:tblW w:w="13926" w:type="dxa"/>
        <w:tblLook w:val="04A0" w:firstRow="1" w:lastRow="0" w:firstColumn="1" w:lastColumn="0" w:noHBand="0" w:noVBand="1"/>
      </w:tblPr>
      <w:tblGrid>
        <w:gridCol w:w="1728"/>
        <w:gridCol w:w="3048"/>
        <w:gridCol w:w="3048"/>
        <w:gridCol w:w="3051"/>
        <w:gridCol w:w="3051"/>
      </w:tblGrid>
      <w:tr w:rsidR="00AD357B" w:rsidTr="007D794E">
        <w:trPr>
          <w:trHeight w:val="830"/>
        </w:trPr>
        <w:tc>
          <w:tcPr>
            <w:tcW w:w="1728" w:type="dxa"/>
          </w:tcPr>
          <w:p w:rsidR="00AD357B" w:rsidRPr="00801397" w:rsidRDefault="00AD357B" w:rsidP="0080139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AD357B" w:rsidRPr="00801397" w:rsidRDefault="00AD357B" w:rsidP="00801397">
            <w:pPr>
              <w:jc w:val="center"/>
              <w:rPr>
                <w:sz w:val="32"/>
                <w:szCs w:val="32"/>
              </w:rPr>
            </w:pPr>
            <w:r w:rsidRPr="00801397">
              <w:rPr>
                <w:sz w:val="32"/>
                <w:szCs w:val="32"/>
              </w:rPr>
              <w:t>Overall Plan</w:t>
            </w:r>
            <w:r w:rsidR="00801397">
              <w:rPr>
                <w:sz w:val="32"/>
                <w:szCs w:val="32"/>
              </w:rPr>
              <w:t xml:space="preserve"> and Assessments</w:t>
            </w:r>
          </w:p>
        </w:tc>
        <w:tc>
          <w:tcPr>
            <w:tcW w:w="3048" w:type="dxa"/>
            <w:tcBorders>
              <w:left w:val="single" w:sz="18" w:space="0" w:color="auto"/>
            </w:tcBorders>
          </w:tcPr>
          <w:p w:rsidR="00AD357B" w:rsidRPr="00801397" w:rsidRDefault="00AD357B" w:rsidP="00801397">
            <w:pPr>
              <w:jc w:val="center"/>
              <w:rPr>
                <w:sz w:val="32"/>
                <w:szCs w:val="32"/>
              </w:rPr>
            </w:pPr>
            <w:r w:rsidRPr="00801397">
              <w:rPr>
                <w:sz w:val="32"/>
                <w:szCs w:val="32"/>
              </w:rPr>
              <w:t>Monday</w:t>
            </w:r>
          </w:p>
        </w:tc>
        <w:tc>
          <w:tcPr>
            <w:tcW w:w="3051" w:type="dxa"/>
          </w:tcPr>
          <w:p w:rsidR="00AD357B" w:rsidRPr="00801397" w:rsidRDefault="00AD357B" w:rsidP="00801397">
            <w:pPr>
              <w:jc w:val="center"/>
              <w:rPr>
                <w:sz w:val="32"/>
                <w:szCs w:val="32"/>
              </w:rPr>
            </w:pPr>
            <w:r w:rsidRPr="00801397">
              <w:rPr>
                <w:sz w:val="32"/>
                <w:szCs w:val="32"/>
              </w:rPr>
              <w:t>Wednesday</w:t>
            </w:r>
          </w:p>
        </w:tc>
        <w:tc>
          <w:tcPr>
            <w:tcW w:w="3051" w:type="dxa"/>
          </w:tcPr>
          <w:p w:rsidR="00AD357B" w:rsidRPr="00801397" w:rsidRDefault="00AD357B" w:rsidP="00801397">
            <w:pPr>
              <w:jc w:val="center"/>
              <w:rPr>
                <w:sz w:val="32"/>
                <w:szCs w:val="32"/>
              </w:rPr>
            </w:pPr>
            <w:r w:rsidRPr="00801397">
              <w:rPr>
                <w:sz w:val="32"/>
                <w:szCs w:val="32"/>
              </w:rPr>
              <w:t>Friday</w:t>
            </w:r>
          </w:p>
        </w:tc>
      </w:tr>
      <w:tr w:rsidR="00AD357B" w:rsidTr="007D794E">
        <w:trPr>
          <w:trHeight w:val="1306"/>
        </w:trPr>
        <w:tc>
          <w:tcPr>
            <w:tcW w:w="1728" w:type="dxa"/>
          </w:tcPr>
          <w:p w:rsidR="00AD357B" w:rsidRDefault="00AD357B" w:rsidP="00801397">
            <w:r>
              <w:t>Week 1 (</w:t>
            </w:r>
            <w:r w:rsidR="00801397">
              <w:t>8 Jan</w:t>
            </w:r>
            <w:r>
              <w:t>)</w:t>
            </w: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AD357B" w:rsidRDefault="00801397" w:rsidP="007D794E">
            <w:r>
              <w:t xml:space="preserve">Ch 1 </w:t>
            </w:r>
          </w:p>
        </w:tc>
        <w:tc>
          <w:tcPr>
            <w:tcW w:w="3048" w:type="dxa"/>
            <w:tcBorders>
              <w:left w:val="single" w:sz="18" w:space="0" w:color="auto"/>
            </w:tcBorders>
          </w:tcPr>
          <w:p w:rsidR="00AD357B" w:rsidRDefault="00AD357B"/>
        </w:tc>
        <w:tc>
          <w:tcPr>
            <w:tcW w:w="3051" w:type="dxa"/>
          </w:tcPr>
          <w:p w:rsidR="00AD357B" w:rsidRDefault="007D794E" w:rsidP="007D794E">
            <w:pPr>
              <w:pStyle w:val="ListParagraph"/>
              <w:numPr>
                <w:ilvl w:val="1"/>
                <w:numId w:val="5"/>
              </w:numPr>
            </w:pPr>
            <w:r>
              <w:t>Permutations</w:t>
            </w:r>
          </w:p>
          <w:p w:rsidR="007D794E" w:rsidRDefault="007D794E" w:rsidP="007D794E">
            <w:pPr>
              <w:pStyle w:val="ListParagraph"/>
              <w:numPr>
                <w:ilvl w:val="1"/>
                <w:numId w:val="5"/>
              </w:numPr>
            </w:pPr>
            <w:r>
              <w:t>Cycles</w:t>
            </w:r>
          </w:p>
        </w:tc>
        <w:tc>
          <w:tcPr>
            <w:tcW w:w="3051" w:type="dxa"/>
          </w:tcPr>
          <w:p w:rsidR="00AD357B" w:rsidRDefault="007D794E" w:rsidP="007D794E">
            <w:pPr>
              <w:pStyle w:val="ListParagraph"/>
              <w:numPr>
                <w:ilvl w:val="1"/>
                <w:numId w:val="5"/>
              </w:numPr>
            </w:pPr>
            <w:r>
              <w:t>Factorization into Disjoint Cycles</w:t>
            </w:r>
          </w:p>
          <w:p w:rsidR="007D794E" w:rsidRDefault="007D794E" w:rsidP="00813ED8">
            <w:pPr>
              <w:pStyle w:val="ListParagraph"/>
              <w:numPr>
                <w:ilvl w:val="1"/>
                <w:numId w:val="5"/>
              </w:numPr>
            </w:pPr>
            <w:r>
              <w:t xml:space="preserve">Even and Odd </w:t>
            </w:r>
            <w:r w:rsidR="00813ED8">
              <w:t>P</w:t>
            </w:r>
            <w:r>
              <w:t>ermutations</w:t>
            </w:r>
          </w:p>
        </w:tc>
      </w:tr>
      <w:tr w:rsidR="00AD357B" w:rsidTr="007D794E">
        <w:trPr>
          <w:trHeight w:val="1306"/>
        </w:trPr>
        <w:tc>
          <w:tcPr>
            <w:tcW w:w="1728" w:type="dxa"/>
          </w:tcPr>
          <w:p w:rsidR="00AD357B" w:rsidRDefault="00AD357B" w:rsidP="00801397">
            <w:r>
              <w:t>Week 2 (</w:t>
            </w:r>
            <w:r w:rsidR="00801397">
              <w:t>15 Jan</w:t>
            </w:r>
            <w:r>
              <w:t>)</w:t>
            </w: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801397" w:rsidRDefault="00801397" w:rsidP="00801397">
            <w:r>
              <w:t xml:space="preserve">Ch 1 </w:t>
            </w:r>
          </w:p>
          <w:p w:rsidR="008B1DC2" w:rsidRDefault="008B1DC2" w:rsidP="008B1DC2">
            <w:r>
              <w:t>HW Bundle 1 Due Wed</w:t>
            </w:r>
          </w:p>
          <w:p w:rsidR="008B1DC2" w:rsidRDefault="008B1DC2" w:rsidP="00801397"/>
        </w:tc>
        <w:tc>
          <w:tcPr>
            <w:tcW w:w="3048" w:type="dxa"/>
            <w:tcBorders>
              <w:left w:val="single" w:sz="18" w:space="0" w:color="auto"/>
            </w:tcBorders>
            <w:vAlign w:val="center"/>
          </w:tcPr>
          <w:p w:rsidR="00AD357B" w:rsidRDefault="00801397" w:rsidP="008358D3">
            <w:r>
              <w:t>No Class!</w:t>
            </w:r>
          </w:p>
        </w:tc>
        <w:tc>
          <w:tcPr>
            <w:tcW w:w="3051" w:type="dxa"/>
          </w:tcPr>
          <w:p w:rsidR="00AD357B" w:rsidRDefault="007D794E" w:rsidP="007D794E">
            <w:pPr>
              <w:pStyle w:val="ListParagraph"/>
              <w:numPr>
                <w:ilvl w:val="1"/>
                <w:numId w:val="5"/>
              </w:numPr>
            </w:pPr>
            <w:r>
              <w:t>Semigroups</w:t>
            </w:r>
          </w:p>
          <w:p w:rsidR="007D794E" w:rsidRDefault="007D794E" w:rsidP="007D794E">
            <w:pPr>
              <w:pStyle w:val="ListParagraph"/>
              <w:numPr>
                <w:ilvl w:val="1"/>
                <w:numId w:val="5"/>
              </w:numPr>
            </w:pPr>
            <w:r>
              <w:t>Groups</w:t>
            </w:r>
          </w:p>
        </w:tc>
        <w:tc>
          <w:tcPr>
            <w:tcW w:w="3051" w:type="dxa"/>
          </w:tcPr>
          <w:p w:rsidR="00AD357B" w:rsidRDefault="007D794E" w:rsidP="007D794E">
            <w:pPr>
              <w:pStyle w:val="ListParagraph"/>
              <w:numPr>
                <w:ilvl w:val="1"/>
                <w:numId w:val="5"/>
              </w:numPr>
            </w:pPr>
            <w:r>
              <w:t>Homomorphisms</w:t>
            </w:r>
          </w:p>
          <w:p w:rsidR="007D794E" w:rsidRDefault="007D794E" w:rsidP="007D794E">
            <w:r>
              <w:t>2.1 Subgroups</w:t>
            </w:r>
          </w:p>
        </w:tc>
      </w:tr>
      <w:tr w:rsidR="00AD357B" w:rsidTr="007D794E">
        <w:trPr>
          <w:trHeight w:val="1306"/>
        </w:trPr>
        <w:tc>
          <w:tcPr>
            <w:tcW w:w="1728" w:type="dxa"/>
          </w:tcPr>
          <w:p w:rsidR="00AD357B" w:rsidRDefault="00AD357B" w:rsidP="00801397">
            <w:r>
              <w:t>Week 3 (</w:t>
            </w:r>
            <w:r w:rsidR="00801397">
              <w:t>22 Jan</w:t>
            </w:r>
            <w:r>
              <w:t>)</w:t>
            </w: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AD357B" w:rsidRDefault="00801397" w:rsidP="00801397">
            <w:r>
              <w:t>Ch 2</w:t>
            </w:r>
          </w:p>
          <w:p w:rsidR="008B1DC2" w:rsidRDefault="008B1DC2" w:rsidP="008B1DC2">
            <w:r>
              <w:t>HW Bundle 2 Due Wed</w:t>
            </w:r>
          </w:p>
          <w:p w:rsidR="008B1DC2" w:rsidRDefault="008B1DC2" w:rsidP="00801397"/>
        </w:tc>
        <w:tc>
          <w:tcPr>
            <w:tcW w:w="3048" w:type="dxa"/>
            <w:tcBorders>
              <w:left w:val="single" w:sz="18" w:space="0" w:color="auto"/>
            </w:tcBorders>
          </w:tcPr>
          <w:p w:rsidR="00AD357B" w:rsidRDefault="007D794E" w:rsidP="008358D3">
            <w:r>
              <w:t>2.2 Lagrange’s Thm</w:t>
            </w:r>
          </w:p>
          <w:p w:rsidR="007D794E" w:rsidRDefault="007D794E" w:rsidP="008358D3"/>
        </w:tc>
        <w:tc>
          <w:tcPr>
            <w:tcW w:w="3051" w:type="dxa"/>
          </w:tcPr>
          <w:p w:rsidR="00AD357B" w:rsidRDefault="007D794E" w:rsidP="008358D3">
            <w:r>
              <w:t>2.3 Cyclic Groups</w:t>
            </w:r>
          </w:p>
        </w:tc>
        <w:tc>
          <w:tcPr>
            <w:tcW w:w="3051" w:type="dxa"/>
          </w:tcPr>
          <w:p w:rsidR="00AD357B" w:rsidRDefault="007D794E" w:rsidP="008358D3">
            <w:r>
              <w:t>2.4 Normal Subgroups</w:t>
            </w:r>
          </w:p>
          <w:p w:rsidR="007D794E" w:rsidRDefault="007D794E" w:rsidP="008358D3">
            <w:r>
              <w:t>2.5 Quotient Groups</w:t>
            </w:r>
          </w:p>
        </w:tc>
      </w:tr>
      <w:tr w:rsidR="00AD357B" w:rsidTr="007D794E">
        <w:trPr>
          <w:trHeight w:val="1306"/>
        </w:trPr>
        <w:tc>
          <w:tcPr>
            <w:tcW w:w="1728" w:type="dxa"/>
          </w:tcPr>
          <w:p w:rsidR="00AD357B" w:rsidRDefault="00AD357B" w:rsidP="00801397">
            <w:r>
              <w:t>Week 4 (</w:t>
            </w:r>
            <w:r w:rsidR="00801397">
              <w:t>29 Jan</w:t>
            </w:r>
            <w:r>
              <w:t>)</w:t>
            </w: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AD357B" w:rsidRDefault="00801397" w:rsidP="008358D3">
            <w:r>
              <w:t>Ch 2</w:t>
            </w:r>
          </w:p>
          <w:p w:rsidR="008B1DC2" w:rsidRDefault="008B1DC2" w:rsidP="008B1DC2">
            <w:r>
              <w:t>HW Bundle 3 Due Wed</w:t>
            </w:r>
          </w:p>
          <w:p w:rsidR="008B1DC2" w:rsidRDefault="008B1DC2" w:rsidP="008358D3"/>
        </w:tc>
        <w:tc>
          <w:tcPr>
            <w:tcW w:w="3048" w:type="dxa"/>
            <w:tcBorders>
              <w:left w:val="single" w:sz="18" w:space="0" w:color="auto"/>
            </w:tcBorders>
          </w:tcPr>
          <w:p w:rsidR="00AD357B" w:rsidRDefault="007D794E" w:rsidP="008358D3">
            <w:r>
              <w:t xml:space="preserve">2.6 Isomorphism </w:t>
            </w:r>
            <w:proofErr w:type="spellStart"/>
            <w:r>
              <w:t>Thms</w:t>
            </w:r>
            <w:proofErr w:type="spellEnd"/>
          </w:p>
        </w:tc>
        <w:tc>
          <w:tcPr>
            <w:tcW w:w="3051" w:type="dxa"/>
          </w:tcPr>
          <w:p w:rsidR="00AD357B" w:rsidRDefault="007D794E" w:rsidP="008358D3">
            <w:r>
              <w:t>2.7 Correspondence Thm</w:t>
            </w:r>
          </w:p>
        </w:tc>
        <w:tc>
          <w:tcPr>
            <w:tcW w:w="3051" w:type="dxa"/>
          </w:tcPr>
          <w:p w:rsidR="007D794E" w:rsidRDefault="007D794E" w:rsidP="008358D3">
            <w:r>
              <w:t>2.8 Direct Products</w:t>
            </w:r>
          </w:p>
        </w:tc>
      </w:tr>
      <w:tr w:rsidR="00AD357B" w:rsidTr="007D794E">
        <w:trPr>
          <w:trHeight w:val="1306"/>
        </w:trPr>
        <w:tc>
          <w:tcPr>
            <w:tcW w:w="1728" w:type="dxa"/>
          </w:tcPr>
          <w:p w:rsidR="00AD357B" w:rsidRDefault="008B1DC2" w:rsidP="008358D3">
            <w:r>
              <w:t>Week 5 (5 Feb)</w:t>
            </w: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AD357B" w:rsidRDefault="00801397" w:rsidP="008358D3">
            <w:r>
              <w:t>Catch-up and Review</w:t>
            </w:r>
          </w:p>
          <w:p w:rsidR="00801397" w:rsidRDefault="00801397" w:rsidP="008358D3">
            <w:r>
              <w:t>Test 1 is Friday</w:t>
            </w:r>
          </w:p>
          <w:p w:rsidR="008B1DC2" w:rsidRDefault="008B1DC2" w:rsidP="008B1DC2">
            <w:r>
              <w:t>HW Bundle 4 Due Wed</w:t>
            </w:r>
          </w:p>
          <w:p w:rsidR="008B1DC2" w:rsidRDefault="008B1DC2" w:rsidP="008358D3"/>
        </w:tc>
        <w:tc>
          <w:tcPr>
            <w:tcW w:w="3048" w:type="dxa"/>
            <w:tcBorders>
              <w:left w:val="single" w:sz="18" w:space="0" w:color="auto"/>
            </w:tcBorders>
          </w:tcPr>
          <w:p w:rsidR="00AD357B" w:rsidRDefault="00AD357B" w:rsidP="008358D3"/>
        </w:tc>
        <w:tc>
          <w:tcPr>
            <w:tcW w:w="3051" w:type="dxa"/>
          </w:tcPr>
          <w:p w:rsidR="00AD357B" w:rsidRDefault="00AD357B" w:rsidP="008358D3"/>
        </w:tc>
        <w:tc>
          <w:tcPr>
            <w:tcW w:w="3051" w:type="dxa"/>
          </w:tcPr>
          <w:p w:rsidR="00AD357B" w:rsidRDefault="007D794E" w:rsidP="008358D3">
            <w:r>
              <w:t>Test 1</w:t>
            </w:r>
          </w:p>
        </w:tc>
      </w:tr>
      <w:tr w:rsidR="00AD357B" w:rsidTr="007D794E">
        <w:trPr>
          <w:trHeight w:val="1306"/>
        </w:trPr>
        <w:tc>
          <w:tcPr>
            <w:tcW w:w="1728" w:type="dxa"/>
          </w:tcPr>
          <w:p w:rsidR="00AD357B" w:rsidRDefault="00AD357B" w:rsidP="008B1DC2">
            <w:r>
              <w:t>Week 6 (</w:t>
            </w:r>
            <w:r w:rsidR="008B1DC2">
              <w:t>12 Feb</w:t>
            </w:r>
            <w:r>
              <w:t>)</w:t>
            </w: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AD357B" w:rsidRDefault="00801397" w:rsidP="008358D3">
            <w:r>
              <w:t>Ch 3</w:t>
            </w:r>
          </w:p>
          <w:p w:rsidR="008B1DC2" w:rsidRDefault="008B1DC2" w:rsidP="008B1DC2">
            <w:r>
              <w:t>HW Bundle 5 Due Wed</w:t>
            </w:r>
          </w:p>
          <w:p w:rsidR="008B1DC2" w:rsidRDefault="008B1DC2" w:rsidP="008358D3"/>
        </w:tc>
        <w:tc>
          <w:tcPr>
            <w:tcW w:w="3048" w:type="dxa"/>
            <w:tcBorders>
              <w:left w:val="single" w:sz="18" w:space="0" w:color="auto"/>
            </w:tcBorders>
          </w:tcPr>
          <w:p w:rsidR="00AD357B" w:rsidRDefault="007D794E" w:rsidP="008358D3">
            <w:r>
              <w:t>3.1 Conjugates</w:t>
            </w:r>
          </w:p>
        </w:tc>
        <w:tc>
          <w:tcPr>
            <w:tcW w:w="3051" w:type="dxa"/>
          </w:tcPr>
          <w:p w:rsidR="00AD357B" w:rsidRDefault="007D794E" w:rsidP="008358D3">
            <w:r>
              <w:t>3.2 Symmetric Groups</w:t>
            </w:r>
          </w:p>
        </w:tc>
        <w:tc>
          <w:tcPr>
            <w:tcW w:w="3051" w:type="dxa"/>
          </w:tcPr>
          <w:p w:rsidR="00AD357B" w:rsidRDefault="007D794E" w:rsidP="008358D3">
            <w:r>
              <w:t>3.3 Simplicity of An</w:t>
            </w:r>
          </w:p>
          <w:p w:rsidR="007D794E" w:rsidRDefault="007D794E" w:rsidP="008358D3">
            <w:r>
              <w:t xml:space="preserve">3.4 Representation </w:t>
            </w:r>
            <w:proofErr w:type="spellStart"/>
            <w:r>
              <w:t>Thms</w:t>
            </w:r>
            <w:proofErr w:type="spellEnd"/>
          </w:p>
        </w:tc>
      </w:tr>
      <w:tr w:rsidR="00AD357B" w:rsidTr="007D794E">
        <w:trPr>
          <w:trHeight w:val="1306"/>
        </w:trPr>
        <w:tc>
          <w:tcPr>
            <w:tcW w:w="1728" w:type="dxa"/>
          </w:tcPr>
          <w:p w:rsidR="00AD357B" w:rsidRDefault="00AD357B" w:rsidP="008B1DC2">
            <w:r>
              <w:t xml:space="preserve">Week 7 </w:t>
            </w:r>
            <w:r w:rsidR="008B1DC2">
              <w:t>(19 Feb</w:t>
            </w:r>
            <w:r>
              <w:t>)</w:t>
            </w: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AD357B" w:rsidRDefault="00801397" w:rsidP="008358D3">
            <w:r>
              <w:t>Ch 3</w:t>
            </w:r>
          </w:p>
          <w:p w:rsidR="008B1DC2" w:rsidRDefault="008B1DC2" w:rsidP="008B1DC2">
            <w:r>
              <w:t>HW Bundle 6 Due Wed</w:t>
            </w:r>
          </w:p>
          <w:p w:rsidR="008B1DC2" w:rsidRDefault="008B1DC2" w:rsidP="008358D3"/>
        </w:tc>
        <w:tc>
          <w:tcPr>
            <w:tcW w:w="3048" w:type="dxa"/>
            <w:tcBorders>
              <w:left w:val="single" w:sz="18" w:space="0" w:color="auto"/>
            </w:tcBorders>
          </w:tcPr>
          <w:p w:rsidR="00AD357B" w:rsidRDefault="007D794E" w:rsidP="008358D3">
            <w:r>
              <w:t>3.5 G-sets</w:t>
            </w:r>
          </w:p>
        </w:tc>
        <w:tc>
          <w:tcPr>
            <w:tcW w:w="3051" w:type="dxa"/>
          </w:tcPr>
          <w:p w:rsidR="00AD357B" w:rsidRDefault="00B637A5" w:rsidP="008358D3">
            <w:r>
              <w:t>3.5 G-sets</w:t>
            </w:r>
          </w:p>
        </w:tc>
        <w:tc>
          <w:tcPr>
            <w:tcW w:w="3051" w:type="dxa"/>
          </w:tcPr>
          <w:p w:rsidR="00B637A5" w:rsidRDefault="00B637A5" w:rsidP="008358D3">
            <w:r>
              <w:t>3.6 Counting Orbits</w:t>
            </w:r>
            <w:r>
              <w:t xml:space="preserve"> </w:t>
            </w:r>
          </w:p>
          <w:p w:rsidR="00AD357B" w:rsidRDefault="007D794E" w:rsidP="008358D3">
            <w:r>
              <w:t>3.7 Some Geometry</w:t>
            </w:r>
          </w:p>
        </w:tc>
      </w:tr>
      <w:tr w:rsidR="00AD357B" w:rsidTr="007D794E">
        <w:trPr>
          <w:trHeight w:val="1306"/>
        </w:trPr>
        <w:tc>
          <w:tcPr>
            <w:tcW w:w="1728" w:type="dxa"/>
          </w:tcPr>
          <w:p w:rsidR="00AD357B" w:rsidRDefault="00AD357B" w:rsidP="008B1DC2">
            <w:r>
              <w:lastRenderedPageBreak/>
              <w:t>Week 8 (</w:t>
            </w:r>
            <w:r w:rsidR="008B1DC2">
              <w:t>26 Feb</w:t>
            </w:r>
            <w:r>
              <w:t>)</w:t>
            </w: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AD357B" w:rsidRDefault="00801397" w:rsidP="008358D3">
            <w:r>
              <w:t>Ch 4</w:t>
            </w:r>
          </w:p>
          <w:p w:rsidR="00B637A5" w:rsidRDefault="00B637A5" w:rsidP="00B637A5">
            <w:r>
              <w:t xml:space="preserve">HW Bundle 7 </w:t>
            </w:r>
            <w:r>
              <w:t>Due Wed</w:t>
            </w:r>
          </w:p>
          <w:p w:rsidR="00B637A5" w:rsidRDefault="00B637A5" w:rsidP="008358D3"/>
        </w:tc>
        <w:tc>
          <w:tcPr>
            <w:tcW w:w="3048" w:type="dxa"/>
            <w:tcBorders>
              <w:left w:val="single" w:sz="18" w:space="0" w:color="auto"/>
            </w:tcBorders>
          </w:tcPr>
          <w:p w:rsidR="00AD357B" w:rsidRDefault="007D794E" w:rsidP="008358D3">
            <w:r>
              <w:t>4.1 p-groups</w:t>
            </w:r>
          </w:p>
        </w:tc>
        <w:tc>
          <w:tcPr>
            <w:tcW w:w="3051" w:type="dxa"/>
          </w:tcPr>
          <w:p w:rsidR="00AD357B" w:rsidRDefault="007D794E" w:rsidP="008358D3">
            <w:r>
              <w:t>4.1 p-groups</w:t>
            </w:r>
          </w:p>
        </w:tc>
        <w:tc>
          <w:tcPr>
            <w:tcW w:w="3051" w:type="dxa"/>
          </w:tcPr>
          <w:p w:rsidR="00AD357B" w:rsidRDefault="007D794E" w:rsidP="008358D3">
            <w:r>
              <w:t xml:space="preserve">4.2 The </w:t>
            </w:r>
            <w:proofErr w:type="spellStart"/>
            <w:r>
              <w:t>Sylow</w:t>
            </w:r>
            <w:proofErr w:type="spellEnd"/>
            <w:r>
              <w:t xml:space="preserve"> </w:t>
            </w:r>
            <w:proofErr w:type="spellStart"/>
            <w:r>
              <w:t>Thms</w:t>
            </w:r>
            <w:proofErr w:type="spellEnd"/>
          </w:p>
        </w:tc>
      </w:tr>
      <w:tr w:rsidR="00AD357B" w:rsidTr="007D794E">
        <w:trPr>
          <w:trHeight w:val="1306"/>
        </w:trPr>
        <w:tc>
          <w:tcPr>
            <w:tcW w:w="1728" w:type="dxa"/>
          </w:tcPr>
          <w:p w:rsidR="00AD357B" w:rsidRDefault="00AD357B" w:rsidP="008B1DC2">
            <w:r>
              <w:t>Week 9 (</w:t>
            </w:r>
            <w:r w:rsidR="008B1DC2">
              <w:t>5 March</w:t>
            </w:r>
            <w:r>
              <w:t>)</w:t>
            </w: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AD357B" w:rsidRDefault="00801397" w:rsidP="008358D3">
            <w:r>
              <w:t>Ch 4</w:t>
            </w:r>
          </w:p>
          <w:p w:rsidR="00B637A5" w:rsidRDefault="00B637A5" w:rsidP="00B637A5">
            <w:r>
              <w:t xml:space="preserve">HW Bundle </w:t>
            </w:r>
            <w:r>
              <w:t>8</w:t>
            </w:r>
            <w:r>
              <w:t xml:space="preserve"> Due Wed</w:t>
            </w:r>
          </w:p>
          <w:p w:rsidR="00B637A5" w:rsidRDefault="00B637A5" w:rsidP="008358D3"/>
        </w:tc>
        <w:tc>
          <w:tcPr>
            <w:tcW w:w="3048" w:type="dxa"/>
            <w:tcBorders>
              <w:left w:val="single" w:sz="18" w:space="0" w:color="auto"/>
            </w:tcBorders>
          </w:tcPr>
          <w:p w:rsidR="00AD357B" w:rsidRDefault="007D794E" w:rsidP="008358D3">
            <w:r>
              <w:t xml:space="preserve">4.2 The </w:t>
            </w:r>
            <w:proofErr w:type="spellStart"/>
            <w:r>
              <w:t>Sylow</w:t>
            </w:r>
            <w:proofErr w:type="spellEnd"/>
            <w:r>
              <w:t xml:space="preserve"> </w:t>
            </w:r>
            <w:proofErr w:type="spellStart"/>
            <w:r>
              <w:t>Thms</w:t>
            </w:r>
            <w:proofErr w:type="spellEnd"/>
          </w:p>
        </w:tc>
        <w:tc>
          <w:tcPr>
            <w:tcW w:w="3051" w:type="dxa"/>
          </w:tcPr>
          <w:p w:rsidR="00AD357B" w:rsidRDefault="007D794E" w:rsidP="008358D3">
            <w:r>
              <w:t>4.3 Groups of Small Order</w:t>
            </w:r>
          </w:p>
        </w:tc>
        <w:tc>
          <w:tcPr>
            <w:tcW w:w="3051" w:type="dxa"/>
          </w:tcPr>
          <w:p w:rsidR="00AD357B" w:rsidRDefault="007D794E" w:rsidP="008358D3">
            <w:r>
              <w:t>4.3 Groups of Small Order</w:t>
            </w:r>
          </w:p>
        </w:tc>
      </w:tr>
      <w:tr w:rsidR="00AD357B" w:rsidTr="007D794E">
        <w:trPr>
          <w:trHeight w:val="1306"/>
        </w:trPr>
        <w:tc>
          <w:tcPr>
            <w:tcW w:w="1728" w:type="dxa"/>
          </w:tcPr>
          <w:p w:rsidR="00AD357B" w:rsidRDefault="00AD357B" w:rsidP="008B1DC2">
            <w:r>
              <w:t>Week 10 (</w:t>
            </w:r>
            <w:r w:rsidR="008B1DC2">
              <w:t>19 March</w:t>
            </w:r>
            <w:r>
              <w:t>)</w:t>
            </w: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801397" w:rsidRDefault="00801397" w:rsidP="008358D3">
            <w:r>
              <w:t>Ch 5</w:t>
            </w:r>
          </w:p>
          <w:p w:rsidR="00B637A5" w:rsidRDefault="00B637A5" w:rsidP="00B637A5">
            <w:r>
              <w:t xml:space="preserve">HW Bundle </w:t>
            </w:r>
            <w:r>
              <w:t xml:space="preserve">9 </w:t>
            </w:r>
            <w:r>
              <w:t>Due Wed</w:t>
            </w:r>
          </w:p>
          <w:p w:rsidR="00B637A5" w:rsidRDefault="00B637A5" w:rsidP="008358D3"/>
        </w:tc>
        <w:tc>
          <w:tcPr>
            <w:tcW w:w="3048" w:type="dxa"/>
            <w:tcBorders>
              <w:left w:val="single" w:sz="18" w:space="0" w:color="auto"/>
            </w:tcBorders>
          </w:tcPr>
          <w:p w:rsidR="00AD357B" w:rsidRDefault="007D794E" w:rsidP="00B637A5">
            <w:r>
              <w:t>5.</w:t>
            </w:r>
            <w:r w:rsidR="00B637A5">
              <w:t>1</w:t>
            </w:r>
            <w:r>
              <w:t xml:space="preserve"> Some Galois Theory</w:t>
            </w:r>
          </w:p>
        </w:tc>
        <w:tc>
          <w:tcPr>
            <w:tcW w:w="3051" w:type="dxa"/>
          </w:tcPr>
          <w:p w:rsidR="00AD357B" w:rsidRDefault="007D794E" w:rsidP="008358D3">
            <w:r>
              <w:t>5.1 Some Galois Theory</w:t>
            </w:r>
          </w:p>
        </w:tc>
        <w:tc>
          <w:tcPr>
            <w:tcW w:w="3051" w:type="dxa"/>
          </w:tcPr>
          <w:p w:rsidR="00AD357B" w:rsidRPr="001612D1" w:rsidRDefault="007D794E" w:rsidP="008358D3">
            <w:r>
              <w:t>5.2 Jordan-Holder</w:t>
            </w:r>
          </w:p>
        </w:tc>
      </w:tr>
      <w:tr w:rsidR="00AD357B" w:rsidTr="007D794E">
        <w:trPr>
          <w:trHeight w:val="1306"/>
        </w:trPr>
        <w:tc>
          <w:tcPr>
            <w:tcW w:w="1728" w:type="dxa"/>
          </w:tcPr>
          <w:p w:rsidR="00AD357B" w:rsidRDefault="00AD357B" w:rsidP="008B1DC2">
            <w:r>
              <w:t>Week 11 (</w:t>
            </w:r>
            <w:r w:rsidR="008B1DC2">
              <w:t>26 March</w:t>
            </w:r>
            <w:r>
              <w:t>)</w:t>
            </w: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801397" w:rsidRDefault="00801397" w:rsidP="00801397">
            <w:r>
              <w:t>Catch-up and Review</w:t>
            </w:r>
          </w:p>
          <w:p w:rsidR="00801397" w:rsidRDefault="00801397" w:rsidP="00801397">
            <w:r>
              <w:t>Test 2 is Friday</w:t>
            </w:r>
          </w:p>
          <w:p w:rsidR="00B637A5" w:rsidRDefault="00B637A5" w:rsidP="00B637A5">
            <w:r>
              <w:t>HW Bundle 10</w:t>
            </w:r>
            <w:r>
              <w:t xml:space="preserve"> Due Wed</w:t>
            </w:r>
          </w:p>
          <w:p w:rsidR="00B637A5" w:rsidRDefault="00B637A5" w:rsidP="00801397"/>
        </w:tc>
        <w:tc>
          <w:tcPr>
            <w:tcW w:w="3048" w:type="dxa"/>
            <w:tcBorders>
              <w:left w:val="single" w:sz="18" w:space="0" w:color="auto"/>
            </w:tcBorders>
          </w:tcPr>
          <w:p w:rsidR="00AD357B" w:rsidRDefault="00AD357B" w:rsidP="008358D3"/>
        </w:tc>
        <w:tc>
          <w:tcPr>
            <w:tcW w:w="3051" w:type="dxa"/>
          </w:tcPr>
          <w:p w:rsidR="00AD357B" w:rsidRDefault="00AD357B" w:rsidP="008358D3"/>
        </w:tc>
        <w:tc>
          <w:tcPr>
            <w:tcW w:w="3051" w:type="dxa"/>
          </w:tcPr>
          <w:p w:rsidR="00AD357B" w:rsidRDefault="007D794E" w:rsidP="008358D3">
            <w:r>
              <w:t>Test 2</w:t>
            </w:r>
          </w:p>
        </w:tc>
      </w:tr>
      <w:tr w:rsidR="00AD357B" w:rsidTr="007D794E">
        <w:trPr>
          <w:trHeight w:val="1306"/>
        </w:trPr>
        <w:tc>
          <w:tcPr>
            <w:tcW w:w="1728" w:type="dxa"/>
          </w:tcPr>
          <w:p w:rsidR="00AD357B" w:rsidRDefault="00AD357B" w:rsidP="008B1DC2">
            <w:r>
              <w:t>Week 12 (</w:t>
            </w:r>
            <w:r w:rsidR="008B1DC2">
              <w:t>2 April</w:t>
            </w:r>
            <w:r>
              <w:t>)</w:t>
            </w: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AD357B" w:rsidRDefault="00801397" w:rsidP="008358D3">
            <w:r>
              <w:t>Ch 5</w:t>
            </w:r>
          </w:p>
          <w:p w:rsidR="00B637A5" w:rsidRDefault="00B637A5" w:rsidP="00B637A5">
            <w:r>
              <w:t xml:space="preserve">HW Bundle </w:t>
            </w:r>
            <w:r>
              <w:t>11</w:t>
            </w:r>
            <w:r>
              <w:t xml:space="preserve"> Due Wed</w:t>
            </w:r>
          </w:p>
          <w:p w:rsidR="00B637A5" w:rsidRDefault="00B637A5" w:rsidP="008358D3"/>
        </w:tc>
        <w:tc>
          <w:tcPr>
            <w:tcW w:w="3048" w:type="dxa"/>
            <w:tcBorders>
              <w:left w:val="single" w:sz="18" w:space="0" w:color="auto"/>
            </w:tcBorders>
          </w:tcPr>
          <w:p w:rsidR="00AD357B" w:rsidRDefault="007D794E" w:rsidP="008358D3">
            <w:r>
              <w:t>5.3 Solvable Groups</w:t>
            </w:r>
          </w:p>
        </w:tc>
        <w:tc>
          <w:tcPr>
            <w:tcW w:w="3051" w:type="dxa"/>
          </w:tcPr>
          <w:p w:rsidR="00AD357B" w:rsidRDefault="007D794E" w:rsidP="008358D3">
            <w:r>
              <w:t xml:space="preserve">5.4 </w:t>
            </w:r>
            <w:proofErr w:type="spellStart"/>
            <w:r>
              <w:t>Thms</w:t>
            </w:r>
            <w:proofErr w:type="spellEnd"/>
            <w:r>
              <w:t xml:space="preserve"> of P Hall</w:t>
            </w:r>
          </w:p>
        </w:tc>
        <w:tc>
          <w:tcPr>
            <w:tcW w:w="3051" w:type="dxa"/>
          </w:tcPr>
          <w:p w:rsidR="00AD357B" w:rsidRDefault="007D794E" w:rsidP="008358D3">
            <w:r>
              <w:t>5.5 Central Series and Nilpotent Groups</w:t>
            </w:r>
          </w:p>
        </w:tc>
      </w:tr>
      <w:tr w:rsidR="00AD357B" w:rsidTr="007D794E">
        <w:trPr>
          <w:trHeight w:val="1306"/>
        </w:trPr>
        <w:tc>
          <w:tcPr>
            <w:tcW w:w="1728" w:type="dxa"/>
          </w:tcPr>
          <w:p w:rsidR="00AD357B" w:rsidRDefault="00AD357B" w:rsidP="008B1DC2">
            <w:r>
              <w:t>Week 13 (</w:t>
            </w:r>
            <w:r w:rsidR="008B1DC2">
              <w:t>9 April</w:t>
            </w:r>
            <w:r>
              <w:t>)</w:t>
            </w: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AD357B" w:rsidRDefault="00801397" w:rsidP="008358D3">
            <w:r>
              <w:t>Ch 6</w:t>
            </w:r>
          </w:p>
          <w:p w:rsidR="00B637A5" w:rsidRDefault="00B637A5" w:rsidP="00B637A5">
            <w:r>
              <w:t xml:space="preserve">HW Bundle </w:t>
            </w:r>
            <w:r>
              <w:t>12</w:t>
            </w:r>
            <w:r>
              <w:t xml:space="preserve"> Due Wed</w:t>
            </w:r>
          </w:p>
          <w:p w:rsidR="00B637A5" w:rsidRDefault="00B637A5" w:rsidP="008358D3"/>
        </w:tc>
        <w:tc>
          <w:tcPr>
            <w:tcW w:w="3048" w:type="dxa"/>
            <w:tcBorders>
              <w:left w:val="single" w:sz="18" w:space="0" w:color="auto"/>
            </w:tcBorders>
          </w:tcPr>
          <w:p w:rsidR="00AD357B" w:rsidRDefault="007D794E" w:rsidP="008358D3">
            <w:r>
              <w:t>6.1 Basis Thm</w:t>
            </w:r>
          </w:p>
        </w:tc>
        <w:tc>
          <w:tcPr>
            <w:tcW w:w="3051" w:type="dxa"/>
          </w:tcPr>
          <w:p w:rsidR="00AD357B" w:rsidRDefault="007D794E" w:rsidP="008358D3">
            <w:r>
              <w:t>6.2 FTFAG (Fundamental Theorem of Finite Abelian Grou</w:t>
            </w:r>
            <w:r w:rsidR="00813ED8">
              <w:t>p</w:t>
            </w:r>
            <w:r>
              <w:t>s)</w:t>
            </w:r>
          </w:p>
        </w:tc>
        <w:tc>
          <w:tcPr>
            <w:tcW w:w="3051" w:type="dxa"/>
          </w:tcPr>
          <w:p w:rsidR="00AD357B" w:rsidRDefault="007D794E" w:rsidP="008358D3">
            <w:r>
              <w:t>6.3 Canonical Forms - Existence</w:t>
            </w:r>
          </w:p>
        </w:tc>
      </w:tr>
      <w:tr w:rsidR="00AD357B" w:rsidTr="007D794E">
        <w:trPr>
          <w:trHeight w:val="1306"/>
        </w:trPr>
        <w:tc>
          <w:tcPr>
            <w:tcW w:w="1728" w:type="dxa"/>
          </w:tcPr>
          <w:p w:rsidR="00AD357B" w:rsidRDefault="00AD357B" w:rsidP="008B1DC2">
            <w:r>
              <w:t>Week 14 (</w:t>
            </w:r>
            <w:r w:rsidR="008B1DC2">
              <w:t>16 April</w:t>
            </w:r>
            <w:r>
              <w:t>)</w:t>
            </w:r>
          </w:p>
        </w:tc>
        <w:tc>
          <w:tcPr>
            <w:tcW w:w="3048" w:type="dxa"/>
            <w:tcBorders>
              <w:right w:val="single" w:sz="18" w:space="0" w:color="auto"/>
            </w:tcBorders>
          </w:tcPr>
          <w:p w:rsidR="00AD357B" w:rsidRDefault="00801397" w:rsidP="008358D3">
            <w:r>
              <w:t>Ch 10</w:t>
            </w:r>
          </w:p>
          <w:p w:rsidR="00B637A5" w:rsidRDefault="00B637A5" w:rsidP="00B637A5">
            <w:r>
              <w:t xml:space="preserve">HW Bundle </w:t>
            </w:r>
            <w:r>
              <w:t>13</w:t>
            </w:r>
            <w:r>
              <w:t xml:space="preserve"> Due Wed</w:t>
            </w:r>
          </w:p>
          <w:p w:rsidR="00B637A5" w:rsidRDefault="00B637A5" w:rsidP="008358D3"/>
        </w:tc>
        <w:tc>
          <w:tcPr>
            <w:tcW w:w="3048" w:type="dxa"/>
            <w:tcBorders>
              <w:left w:val="single" w:sz="18" w:space="0" w:color="auto"/>
            </w:tcBorders>
          </w:tcPr>
          <w:p w:rsidR="00AD357B" w:rsidRDefault="007D794E" w:rsidP="008358D3">
            <w:r>
              <w:t>10.</w:t>
            </w:r>
            <w:bookmarkStart w:id="0" w:name="_GoBack"/>
            <w:bookmarkEnd w:id="0"/>
            <w:r>
              <w:t>1 Basics</w:t>
            </w:r>
          </w:p>
        </w:tc>
        <w:tc>
          <w:tcPr>
            <w:tcW w:w="3051" w:type="dxa"/>
          </w:tcPr>
          <w:p w:rsidR="00AD357B" w:rsidRDefault="007D794E" w:rsidP="008358D3">
            <w:r>
              <w:t>10.2 Free Abelian Groups</w:t>
            </w:r>
          </w:p>
        </w:tc>
        <w:tc>
          <w:tcPr>
            <w:tcW w:w="3051" w:type="dxa"/>
          </w:tcPr>
          <w:p w:rsidR="00AD357B" w:rsidRDefault="007D794E" w:rsidP="008358D3">
            <w:r>
              <w:t>10.3 Finitely Generated Abelian Groups</w:t>
            </w:r>
          </w:p>
        </w:tc>
      </w:tr>
    </w:tbl>
    <w:p w:rsidR="0064010A" w:rsidRDefault="0064010A"/>
    <w:p w:rsidR="007D794E" w:rsidRDefault="007D794E"/>
    <w:sectPr w:rsidR="007D794E" w:rsidSect="00AD35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4697C"/>
    <w:multiLevelType w:val="hybridMultilevel"/>
    <w:tmpl w:val="19A4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F2378"/>
    <w:multiLevelType w:val="multilevel"/>
    <w:tmpl w:val="F25E8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564332E"/>
    <w:multiLevelType w:val="multilevel"/>
    <w:tmpl w:val="5A8E9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E8E4A99"/>
    <w:multiLevelType w:val="hybridMultilevel"/>
    <w:tmpl w:val="2B18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506F1"/>
    <w:multiLevelType w:val="hybridMultilevel"/>
    <w:tmpl w:val="F658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DF"/>
    <w:rsid w:val="00073FCD"/>
    <w:rsid w:val="001612D1"/>
    <w:rsid w:val="00273857"/>
    <w:rsid w:val="00360B0F"/>
    <w:rsid w:val="004121D5"/>
    <w:rsid w:val="004C3926"/>
    <w:rsid w:val="004F77FF"/>
    <w:rsid w:val="00527ADD"/>
    <w:rsid w:val="005D1E98"/>
    <w:rsid w:val="006174B2"/>
    <w:rsid w:val="0064010A"/>
    <w:rsid w:val="006A685D"/>
    <w:rsid w:val="00766833"/>
    <w:rsid w:val="007A0AAC"/>
    <w:rsid w:val="007D794E"/>
    <w:rsid w:val="00801397"/>
    <w:rsid w:val="00813ED8"/>
    <w:rsid w:val="008358D3"/>
    <w:rsid w:val="00863D14"/>
    <w:rsid w:val="008B1DC2"/>
    <w:rsid w:val="008F0764"/>
    <w:rsid w:val="009F0CDF"/>
    <w:rsid w:val="009F1783"/>
    <w:rsid w:val="00AD357B"/>
    <w:rsid w:val="00B6203F"/>
    <w:rsid w:val="00B637A5"/>
    <w:rsid w:val="00B8645F"/>
    <w:rsid w:val="00C20D5E"/>
    <w:rsid w:val="00CD5942"/>
    <w:rsid w:val="00D33B6E"/>
    <w:rsid w:val="00F3618F"/>
    <w:rsid w:val="00F55053"/>
    <w:rsid w:val="00F7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37E4A-3AD0-48E7-B0CE-15F2FB3D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4B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Clough</dc:creator>
  <cp:keywords/>
  <dc:description/>
  <cp:lastModifiedBy>Crystal</cp:lastModifiedBy>
  <cp:revision>4</cp:revision>
  <cp:lastPrinted>2017-11-16T16:10:00Z</cp:lastPrinted>
  <dcterms:created xsi:type="dcterms:W3CDTF">2017-11-16T16:08:00Z</dcterms:created>
  <dcterms:modified xsi:type="dcterms:W3CDTF">2018-01-05T18:58:00Z</dcterms:modified>
</cp:coreProperties>
</file>