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4DB7DC3" w14:textId="77777777" w:rsidR="00314699" w:rsidRPr="0084545F" w:rsidRDefault="00482BAC" w:rsidP="00482BAC">
      <w:pPr>
        <w:jc w:val="center"/>
        <w:rPr>
          <w:rFonts w:ascii="Times New Roman" w:hAnsi="Times New Roman" w:cs="Times New Roman"/>
          <w:b/>
          <w:bCs/>
          <w:sz w:val="24"/>
          <w:szCs w:val="24"/>
        </w:rPr>
      </w:pPr>
      <w:r w:rsidRPr="0084545F">
        <w:rPr>
          <w:rFonts w:ascii="Times New Roman" w:hAnsi="Times New Roman" w:cs="Times New Roman"/>
          <w:b/>
          <w:bCs/>
          <w:sz w:val="24"/>
          <w:szCs w:val="24"/>
        </w:rPr>
        <w:t xml:space="preserve">Ulangan Tengah Semester </w:t>
      </w:r>
    </w:p>
    <w:p w14:paraId="43746906" w14:textId="77777777" w:rsidR="00482BAC" w:rsidRPr="0084545F" w:rsidRDefault="00482BAC" w:rsidP="00482BAC">
      <w:pPr>
        <w:jc w:val="center"/>
        <w:rPr>
          <w:rFonts w:ascii="Times New Roman" w:hAnsi="Times New Roman" w:cs="Times New Roman"/>
          <w:b/>
          <w:bCs/>
          <w:sz w:val="24"/>
          <w:szCs w:val="24"/>
        </w:rPr>
      </w:pPr>
      <w:r w:rsidRPr="0084545F">
        <w:rPr>
          <w:rFonts w:ascii="Times New Roman" w:hAnsi="Times New Roman" w:cs="Times New Roman"/>
          <w:b/>
          <w:bCs/>
          <w:sz w:val="24"/>
          <w:szCs w:val="24"/>
        </w:rPr>
        <w:t>Software development fundamental 05</w:t>
      </w:r>
    </w:p>
    <w:p w14:paraId="63EDD415" w14:textId="77777777" w:rsidR="00482BAC" w:rsidRDefault="00482BAC" w:rsidP="00482BAC">
      <w:pPr>
        <w:rPr>
          <w:rFonts w:ascii="Times New Roman" w:hAnsi="Times New Roman" w:cs="Times New Roman"/>
          <w:sz w:val="24"/>
          <w:szCs w:val="24"/>
        </w:rPr>
      </w:pPr>
      <w:r>
        <w:rPr>
          <w:rFonts w:ascii="Times New Roman" w:hAnsi="Times New Roman" w:cs="Times New Roman"/>
          <w:sz w:val="24"/>
          <w:szCs w:val="24"/>
        </w:rPr>
        <w:t>Nama : Roby cahya insani</w:t>
      </w:r>
    </w:p>
    <w:p w14:paraId="35EE1FB8" w14:textId="77777777" w:rsidR="00482BAC" w:rsidRDefault="00482BAC" w:rsidP="00482BAC">
      <w:pPr>
        <w:rPr>
          <w:rFonts w:ascii="Times New Roman" w:hAnsi="Times New Roman" w:cs="Times New Roman"/>
          <w:sz w:val="24"/>
          <w:szCs w:val="24"/>
        </w:rPr>
      </w:pPr>
      <w:r>
        <w:rPr>
          <w:rFonts w:ascii="Times New Roman" w:hAnsi="Times New Roman" w:cs="Times New Roman"/>
          <w:sz w:val="24"/>
          <w:szCs w:val="24"/>
        </w:rPr>
        <w:t>Nim : 25120300006</w:t>
      </w:r>
    </w:p>
    <w:p w14:paraId="0B439383" w14:textId="77777777" w:rsidR="00482BAC" w:rsidRDefault="00482BAC" w:rsidP="00482BAC">
      <w:pPr>
        <w:rPr>
          <w:rFonts w:ascii="Times New Roman" w:hAnsi="Times New Roman" w:cs="Times New Roman"/>
          <w:sz w:val="24"/>
          <w:szCs w:val="24"/>
        </w:rPr>
      </w:pPr>
      <w:r>
        <w:rPr>
          <w:rFonts w:ascii="Times New Roman" w:hAnsi="Times New Roman" w:cs="Times New Roman"/>
          <w:sz w:val="24"/>
          <w:szCs w:val="24"/>
        </w:rPr>
        <w:t>Matkul : SDF05</w:t>
      </w:r>
    </w:p>
    <w:p w14:paraId="3A7ECEE0" w14:textId="77777777" w:rsidR="00F52B97" w:rsidRPr="00F52B97" w:rsidRDefault="00F52B97" w:rsidP="00482BAC">
      <w:pPr>
        <w:rPr>
          <w:rFonts w:ascii="Times New Roman" w:hAnsi="Times New Roman" w:cs="Times New Roman"/>
          <w:color w:val="24292E"/>
          <w:sz w:val="36"/>
          <w:szCs w:val="36"/>
        </w:rPr>
      </w:pPr>
      <w:r w:rsidRPr="00F52B97">
        <w:rPr>
          <w:rFonts w:ascii="Times New Roman" w:hAnsi="Times New Roman" w:cs="Times New Roman"/>
          <w:color w:val="24292E"/>
          <w:sz w:val="36"/>
          <w:szCs w:val="36"/>
        </w:rPr>
        <w:t xml:space="preserve">Section A — Multiple Choice </w:t>
      </w:r>
    </w:p>
    <w:p w14:paraId="2DD32963" w14:textId="77777777" w:rsidR="00482BAC" w:rsidRDefault="00482BAC" w:rsidP="00482BAC">
      <w:pPr>
        <w:rPr>
          <w:rFonts w:ascii="Times New Roman" w:hAnsi="Times New Roman" w:cs="Times New Roman"/>
          <w:sz w:val="24"/>
          <w:szCs w:val="24"/>
        </w:rPr>
      </w:pPr>
      <w:r>
        <w:rPr>
          <w:rFonts w:ascii="Times New Roman" w:hAnsi="Times New Roman" w:cs="Times New Roman"/>
          <w:sz w:val="24"/>
          <w:szCs w:val="24"/>
        </w:rPr>
        <w:t>A</w:t>
      </w:r>
      <w:r w:rsidR="00A02067">
        <w:rPr>
          <w:rFonts w:ascii="Times New Roman" w:hAnsi="Times New Roman" w:cs="Times New Roman"/>
          <w:sz w:val="24"/>
          <w:szCs w:val="24"/>
        </w:rPr>
        <w:t>1. Profesional practice</w:t>
      </w:r>
    </w:p>
    <w:p w14:paraId="18E795C8" w14:textId="77777777" w:rsidR="00A02067" w:rsidRDefault="00A02067" w:rsidP="00482BAC">
      <w:pPr>
        <w:rPr>
          <w:rFonts w:ascii="Times New Roman" w:hAnsi="Times New Roman" w:cs="Times New Roman"/>
          <w:sz w:val="24"/>
          <w:szCs w:val="24"/>
        </w:rPr>
      </w:pPr>
      <w:r w:rsidRPr="00A02067">
        <w:rPr>
          <w:rFonts w:ascii="Times New Roman" w:hAnsi="Times New Roman" w:cs="Times New Roman"/>
          <w:sz w:val="24"/>
          <w:szCs w:val="24"/>
        </w:rPr>
        <w:t>Which of the following is the most appropriate indicator that software has been developed professionally?</w:t>
      </w:r>
      <w:r>
        <w:rPr>
          <w:rFonts w:ascii="Times New Roman" w:hAnsi="Times New Roman" w:cs="Times New Roman"/>
          <w:sz w:val="24"/>
          <w:szCs w:val="24"/>
        </w:rPr>
        <w:t xml:space="preserve"> </w:t>
      </w:r>
    </w:p>
    <w:p w14:paraId="0769D2D5" w14:textId="77777777" w:rsidR="00A02067" w:rsidRDefault="00A02067" w:rsidP="00482BAC">
      <w:pPr>
        <w:rPr>
          <w:rFonts w:ascii="Times New Roman" w:hAnsi="Times New Roman" w:cs="Times New Roman"/>
          <w:sz w:val="24"/>
          <w:szCs w:val="24"/>
        </w:rPr>
      </w:pPr>
      <w:r>
        <w:rPr>
          <w:rFonts w:ascii="Times New Roman" w:hAnsi="Times New Roman" w:cs="Times New Roman"/>
          <w:sz w:val="24"/>
          <w:szCs w:val="24"/>
        </w:rPr>
        <w:t xml:space="preserve">Answer =&gt; </w:t>
      </w:r>
      <w:r w:rsidR="00190C6E">
        <w:rPr>
          <w:rFonts w:ascii="Times New Roman" w:hAnsi="Times New Roman" w:cs="Times New Roman"/>
          <w:sz w:val="24"/>
          <w:szCs w:val="24"/>
        </w:rPr>
        <w:t>c</w:t>
      </w:r>
      <w:r>
        <w:rPr>
          <w:rFonts w:ascii="Times New Roman" w:hAnsi="Times New Roman" w:cs="Times New Roman"/>
          <w:sz w:val="24"/>
          <w:szCs w:val="24"/>
        </w:rPr>
        <w:t xml:space="preserve">. </w:t>
      </w:r>
      <w:r w:rsidRPr="00A02067">
        <w:rPr>
          <w:rFonts w:ascii="Times New Roman" w:hAnsi="Times New Roman" w:cs="Times New Roman"/>
          <w:sz w:val="24"/>
          <w:szCs w:val="24"/>
        </w:rPr>
        <w:t>The code can be understood, tested, and safely modified by other team members.</w:t>
      </w:r>
    </w:p>
    <w:p w14:paraId="01C9D933" w14:textId="77777777" w:rsidR="00A02067" w:rsidRDefault="00A02067" w:rsidP="00482BAC">
      <w:pPr>
        <w:rPr>
          <w:rFonts w:ascii="Times New Roman" w:hAnsi="Times New Roman" w:cs="Times New Roman"/>
          <w:sz w:val="24"/>
          <w:szCs w:val="24"/>
        </w:rPr>
      </w:pPr>
      <w:r>
        <w:rPr>
          <w:rFonts w:ascii="Times New Roman" w:hAnsi="Times New Roman" w:cs="Times New Roman"/>
          <w:sz w:val="24"/>
          <w:szCs w:val="24"/>
        </w:rPr>
        <w:t xml:space="preserve">A2. </w:t>
      </w:r>
      <w:r w:rsidRPr="00A02067">
        <w:rPr>
          <w:rFonts w:ascii="Times New Roman" w:hAnsi="Times New Roman" w:cs="Times New Roman"/>
          <w:sz w:val="24"/>
          <w:szCs w:val="24"/>
        </w:rPr>
        <w:t>Clean Code: Naming</w:t>
      </w:r>
      <w:r w:rsidRPr="00A02067">
        <w:rPr>
          <w:rFonts w:ascii="Times New Roman" w:hAnsi="Times New Roman" w:cs="Times New Roman"/>
          <w:b/>
          <w:bCs/>
          <w:sz w:val="24"/>
          <w:szCs w:val="24"/>
        </w:rPr>
        <w:t xml:space="preserve"> </w:t>
      </w:r>
    </w:p>
    <w:p w14:paraId="379E2643" w14:textId="77777777" w:rsidR="00A02067" w:rsidRDefault="00A02067" w:rsidP="00482BAC">
      <w:pPr>
        <w:rPr>
          <w:rFonts w:ascii="Times New Roman" w:hAnsi="Times New Roman" w:cs="Times New Roman"/>
          <w:sz w:val="24"/>
          <w:szCs w:val="24"/>
        </w:rPr>
      </w:pPr>
      <w:r w:rsidRPr="00A02067">
        <w:rPr>
          <w:rFonts w:ascii="Times New Roman" w:hAnsi="Times New Roman" w:cs="Times New Roman"/>
          <w:sz w:val="24"/>
          <w:szCs w:val="24"/>
        </w:rPr>
        <w:t>Which function name is best for calculating the total order price after discounts and taxes?</w:t>
      </w:r>
    </w:p>
    <w:p w14:paraId="492E9CAD" w14:textId="77777777" w:rsidR="00A02067" w:rsidRDefault="00A02067" w:rsidP="00482BAC">
      <w:pPr>
        <w:rPr>
          <w:rFonts w:ascii="Times New Roman" w:hAnsi="Times New Roman" w:cs="Times New Roman"/>
          <w:sz w:val="24"/>
          <w:szCs w:val="24"/>
        </w:rPr>
      </w:pPr>
      <w:r>
        <w:rPr>
          <w:rFonts w:ascii="Times New Roman" w:hAnsi="Times New Roman" w:cs="Times New Roman"/>
          <w:sz w:val="24"/>
          <w:szCs w:val="24"/>
        </w:rPr>
        <w:t xml:space="preserve">Answer =&gt; </w:t>
      </w:r>
      <w:r w:rsidR="00190C6E">
        <w:rPr>
          <w:rFonts w:ascii="Times New Roman" w:hAnsi="Times New Roman" w:cs="Times New Roman"/>
          <w:sz w:val="24"/>
          <w:szCs w:val="24"/>
        </w:rPr>
        <w:t>b</w:t>
      </w:r>
      <w:r>
        <w:rPr>
          <w:rFonts w:ascii="Times New Roman" w:hAnsi="Times New Roman" w:cs="Times New Roman"/>
          <w:sz w:val="24"/>
          <w:szCs w:val="24"/>
        </w:rPr>
        <w:t xml:space="preserve">. </w:t>
      </w:r>
      <w:r w:rsidRPr="00A02067">
        <w:rPr>
          <w:rFonts w:ascii="Times New Roman" w:hAnsi="Times New Roman" w:cs="Times New Roman"/>
          <w:sz w:val="24"/>
          <w:szCs w:val="24"/>
        </w:rPr>
        <w:t>calculate_order_total</w:t>
      </w:r>
    </w:p>
    <w:p w14:paraId="1C3D7C81" w14:textId="77777777" w:rsidR="00A02067" w:rsidRDefault="00A02067" w:rsidP="00482BAC">
      <w:pPr>
        <w:rPr>
          <w:rFonts w:ascii="Times New Roman" w:hAnsi="Times New Roman" w:cs="Times New Roman"/>
          <w:sz w:val="24"/>
          <w:szCs w:val="24"/>
        </w:rPr>
      </w:pPr>
      <w:r w:rsidRPr="00A02067">
        <w:rPr>
          <w:rFonts w:ascii="Times New Roman" w:hAnsi="Times New Roman" w:cs="Times New Roman"/>
          <w:sz w:val="24"/>
          <w:szCs w:val="24"/>
        </w:rPr>
        <w:t>A3 — Refactoring</w:t>
      </w:r>
      <w:r w:rsidRPr="00A02067">
        <w:rPr>
          <w:rFonts w:ascii="Times New Roman" w:hAnsi="Times New Roman" w:cs="Times New Roman"/>
          <w:b/>
          <w:bCs/>
          <w:sz w:val="24"/>
          <w:szCs w:val="24"/>
        </w:rPr>
        <w:t xml:space="preserve"> </w:t>
      </w:r>
    </w:p>
    <w:p w14:paraId="7DDE2AAA" w14:textId="77777777" w:rsidR="00A02067" w:rsidRDefault="00A02067" w:rsidP="00482BAC">
      <w:pPr>
        <w:rPr>
          <w:rFonts w:ascii="Times New Roman" w:hAnsi="Times New Roman" w:cs="Times New Roman"/>
          <w:sz w:val="24"/>
          <w:szCs w:val="24"/>
        </w:rPr>
      </w:pPr>
      <w:r w:rsidRPr="00A02067">
        <w:rPr>
          <w:rFonts w:ascii="Times New Roman" w:hAnsi="Times New Roman" w:cs="Times New Roman"/>
          <w:sz w:val="24"/>
          <w:szCs w:val="24"/>
        </w:rPr>
        <w:t>Which is the most accurate definition of refactoring?</w:t>
      </w:r>
    </w:p>
    <w:p w14:paraId="4F17B8BD" w14:textId="77777777" w:rsidR="00A02067" w:rsidRDefault="00A02067" w:rsidP="00482BAC">
      <w:pPr>
        <w:rPr>
          <w:rFonts w:ascii="Times New Roman" w:hAnsi="Times New Roman" w:cs="Times New Roman"/>
          <w:sz w:val="24"/>
          <w:szCs w:val="24"/>
        </w:rPr>
      </w:pPr>
      <w:r>
        <w:rPr>
          <w:rFonts w:ascii="Times New Roman" w:hAnsi="Times New Roman" w:cs="Times New Roman"/>
          <w:sz w:val="24"/>
          <w:szCs w:val="24"/>
        </w:rPr>
        <w:t xml:space="preserve">Answer =&gt;d. </w:t>
      </w:r>
      <w:r w:rsidRPr="00A02067">
        <w:rPr>
          <w:rFonts w:ascii="Times New Roman" w:hAnsi="Times New Roman" w:cs="Times New Roman"/>
          <w:sz w:val="24"/>
          <w:szCs w:val="24"/>
        </w:rPr>
        <w:t>Changing the internal structure of code without changing its intended behavior.</w:t>
      </w:r>
    </w:p>
    <w:p w14:paraId="5C170399" w14:textId="77777777" w:rsidR="00A02067" w:rsidRDefault="00A02067" w:rsidP="00482BAC">
      <w:pPr>
        <w:rPr>
          <w:rFonts w:ascii="Times New Roman" w:hAnsi="Times New Roman" w:cs="Times New Roman"/>
          <w:sz w:val="24"/>
          <w:szCs w:val="24"/>
        </w:rPr>
      </w:pPr>
      <w:r w:rsidRPr="00A02067">
        <w:rPr>
          <w:rFonts w:ascii="Times New Roman" w:hAnsi="Times New Roman" w:cs="Times New Roman"/>
          <w:sz w:val="24"/>
          <w:szCs w:val="24"/>
        </w:rPr>
        <w:t>A4 — Code Smells</w:t>
      </w:r>
      <w:r w:rsidRPr="00A02067">
        <w:rPr>
          <w:rFonts w:ascii="Times New Roman" w:hAnsi="Times New Roman" w:cs="Times New Roman"/>
          <w:b/>
          <w:bCs/>
          <w:sz w:val="24"/>
          <w:szCs w:val="24"/>
        </w:rPr>
        <w:t xml:space="preserve"> </w:t>
      </w:r>
    </w:p>
    <w:p w14:paraId="79F1F5B8" w14:textId="77777777" w:rsidR="00A02067" w:rsidRDefault="00A02067" w:rsidP="00482BAC">
      <w:pPr>
        <w:rPr>
          <w:rFonts w:ascii="Times New Roman" w:hAnsi="Times New Roman" w:cs="Times New Roman"/>
          <w:sz w:val="24"/>
          <w:szCs w:val="24"/>
        </w:rPr>
      </w:pPr>
      <w:r w:rsidRPr="00A02067">
        <w:rPr>
          <w:rFonts w:ascii="Times New Roman" w:hAnsi="Times New Roman" w:cs="Times New Roman"/>
          <w:sz w:val="24"/>
          <w:szCs w:val="24"/>
        </w:rPr>
        <w:t>Which example best describes the duplicated-code smell?</w:t>
      </w:r>
    </w:p>
    <w:p w14:paraId="526C9EAF" w14:textId="77777777" w:rsidR="00A02067" w:rsidRDefault="00A02067" w:rsidP="00482BAC">
      <w:pPr>
        <w:rPr>
          <w:rFonts w:ascii="Times New Roman" w:hAnsi="Times New Roman" w:cs="Times New Roman"/>
          <w:sz w:val="24"/>
          <w:szCs w:val="24"/>
        </w:rPr>
      </w:pPr>
      <w:r>
        <w:rPr>
          <w:rFonts w:ascii="Times New Roman" w:hAnsi="Times New Roman" w:cs="Times New Roman"/>
          <w:sz w:val="24"/>
          <w:szCs w:val="24"/>
        </w:rPr>
        <w:t xml:space="preserve">Answer =&gt; </w:t>
      </w:r>
      <w:r w:rsidRPr="00A02067">
        <w:rPr>
          <w:rFonts w:ascii="Times New Roman" w:hAnsi="Times New Roman" w:cs="Times New Roman"/>
          <w:sz w:val="24"/>
          <w:szCs w:val="24"/>
        </w:rPr>
        <w:t>a. The same discount calculation is rewritten in three different functions.</w:t>
      </w:r>
    </w:p>
    <w:p w14:paraId="2C108FBE" w14:textId="77777777" w:rsidR="00190C6E" w:rsidRDefault="00A02067" w:rsidP="00482BAC">
      <w:pPr>
        <w:rPr>
          <w:rFonts w:ascii="Times New Roman" w:hAnsi="Times New Roman" w:cs="Times New Roman"/>
          <w:sz w:val="24"/>
          <w:szCs w:val="24"/>
        </w:rPr>
      </w:pPr>
      <w:r w:rsidRPr="00190C6E">
        <w:rPr>
          <w:rFonts w:ascii="Times New Roman" w:hAnsi="Times New Roman" w:cs="Times New Roman"/>
          <w:sz w:val="24"/>
          <w:szCs w:val="24"/>
        </w:rPr>
        <w:t>A5 — Project Structure</w:t>
      </w:r>
      <w:r w:rsidRPr="00A02067">
        <w:rPr>
          <w:rFonts w:ascii="Times New Roman" w:hAnsi="Times New Roman" w:cs="Times New Roman"/>
          <w:b/>
          <w:bCs/>
          <w:sz w:val="24"/>
          <w:szCs w:val="24"/>
        </w:rPr>
        <w:t xml:space="preserve"> </w:t>
      </w:r>
    </w:p>
    <w:p w14:paraId="126742A5" w14:textId="77777777" w:rsidR="00A02067" w:rsidRDefault="00A02067" w:rsidP="00482BAC">
      <w:pPr>
        <w:rPr>
          <w:rFonts w:ascii="Times New Roman" w:hAnsi="Times New Roman" w:cs="Times New Roman"/>
          <w:sz w:val="24"/>
          <w:szCs w:val="24"/>
        </w:rPr>
      </w:pPr>
      <w:r w:rsidRPr="00A02067">
        <w:rPr>
          <w:rFonts w:ascii="Times New Roman" w:hAnsi="Times New Roman" w:cs="Times New Roman"/>
          <w:sz w:val="24"/>
          <w:szCs w:val="24"/>
        </w:rPr>
        <w:t>What is the primary purpose of code modularization?</w:t>
      </w:r>
    </w:p>
    <w:p w14:paraId="1E746685" w14:textId="77777777" w:rsidR="00190C6E" w:rsidRDefault="00190C6E" w:rsidP="00482BAC">
      <w:pPr>
        <w:rPr>
          <w:rFonts w:ascii="Times New Roman" w:hAnsi="Times New Roman" w:cs="Times New Roman"/>
          <w:sz w:val="24"/>
          <w:szCs w:val="24"/>
        </w:rPr>
      </w:pPr>
      <w:r>
        <w:rPr>
          <w:rFonts w:ascii="Times New Roman" w:hAnsi="Times New Roman" w:cs="Times New Roman"/>
          <w:sz w:val="24"/>
          <w:szCs w:val="24"/>
        </w:rPr>
        <w:t xml:space="preserve">Answer =&gt; </w:t>
      </w:r>
      <w:r w:rsidRPr="00190C6E">
        <w:rPr>
          <w:rFonts w:ascii="Times New Roman" w:hAnsi="Times New Roman" w:cs="Times New Roman"/>
          <w:sz w:val="24"/>
          <w:szCs w:val="24"/>
        </w:rPr>
        <w:t>c. To increase cohesion within modules and reduce coupling between modules.</w:t>
      </w:r>
    </w:p>
    <w:p w14:paraId="728DC718" w14:textId="77777777" w:rsidR="00190C6E" w:rsidRPr="00190C6E" w:rsidRDefault="00190C6E" w:rsidP="00482BAC">
      <w:pPr>
        <w:rPr>
          <w:rFonts w:ascii="Times New Roman" w:hAnsi="Times New Roman" w:cs="Times New Roman"/>
          <w:sz w:val="24"/>
          <w:szCs w:val="24"/>
        </w:rPr>
      </w:pPr>
      <w:r w:rsidRPr="00190C6E">
        <w:rPr>
          <w:rFonts w:ascii="Times New Roman" w:hAnsi="Times New Roman" w:cs="Times New Roman"/>
          <w:sz w:val="24"/>
          <w:szCs w:val="24"/>
        </w:rPr>
        <w:t xml:space="preserve">A6 — Git </w:t>
      </w:r>
    </w:p>
    <w:p w14:paraId="441BC833" w14:textId="77777777" w:rsidR="00190C6E" w:rsidRDefault="00190C6E" w:rsidP="00482BAC">
      <w:pPr>
        <w:rPr>
          <w:rFonts w:ascii="Times New Roman" w:hAnsi="Times New Roman" w:cs="Times New Roman"/>
          <w:sz w:val="24"/>
          <w:szCs w:val="24"/>
        </w:rPr>
      </w:pPr>
      <w:r w:rsidRPr="00190C6E">
        <w:rPr>
          <w:rFonts w:ascii="Times New Roman" w:hAnsi="Times New Roman" w:cs="Times New Roman"/>
          <w:sz w:val="24"/>
          <w:szCs w:val="24"/>
        </w:rPr>
        <w:t>What is the role of the staging area in Git?</w:t>
      </w:r>
    </w:p>
    <w:p w14:paraId="78DC1654" w14:textId="77777777" w:rsidR="00190C6E" w:rsidRDefault="00190C6E" w:rsidP="00482BAC">
      <w:pPr>
        <w:rPr>
          <w:rFonts w:ascii="Times New Roman" w:hAnsi="Times New Roman" w:cs="Times New Roman"/>
          <w:sz w:val="24"/>
          <w:szCs w:val="24"/>
        </w:rPr>
      </w:pPr>
      <w:r>
        <w:rPr>
          <w:rFonts w:ascii="Times New Roman" w:hAnsi="Times New Roman" w:cs="Times New Roman"/>
          <w:sz w:val="24"/>
          <w:szCs w:val="24"/>
        </w:rPr>
        <w:t xml:space="preserve">Answer =&gt; </w:t>
      </w:r>
      <w:r w:rsidRPr="00190C6E">
        <w:rPr>
          <w:rFonts w:ascii="Times New Roman" w:hAnsi="Times New Roman" w:cs="Times New Roman"/>
          <w:sz w:val="24"/>
          <w:szCs w:val="24"/>
        </w:rPr>
        <w:t>b. It selects the changes that will be included in the next commit.</w:t>
      </w:r>
    </w:p>
    <w:p w14:paraId="2E51917F" w14:textId="77777777" w:rsidR="00190C6E" w:rsidRPr="00190C6E" w:rsidRDefault="00190C6E" w:rsidP="00482BAC">
      <w:pPr>
        <w:rPr>
          <w:rFonts w:ascii="Times New Roman" w:hAnsi="Times New Roman" w:cs="Times New Roman"/>
          <w:sz w:val="24"/>
          <w:szCs w:val="24"/>
        </w:rPr>
      </w:pPr>
      <w:r w:rsidRPr="00190C6E">
        <w:rPr>
          <w:rFonts w:ascii="Times New Roman" w:hAnsi="Times New Roman" w:cs="Times New Roman"/>
          <w:sz w:val="24"/>
          <w:szCs w:val="24"/>
        </w:rPr>
        <w:t xml:space="preserve">A7 — Git Conflict </w:t>
      </w:r>
    </w:p>
    <w:p w14:paraId="0A478E15" w14:textId="77777777" w:rsidR="00190C6E" w:rsidRDefault="00190C6E" w:rsidP="00482BAC">
      <w:pPr>
        <w:rPr>
          <w:rFonts w:ascii="Times New Roman" w:hAnsi="Times New Roman" w:cs="Times New Roman"/>
          <w:sz w:val="24"/>
          <w:szCs w:val="24"/>
        </w:rPr>
      </w:pPr>
      <w:r w:rsidRPr="00190C6E">
        <w:rPr>
          <w:rFonts w:ascii="Times New Roman" w:hAnsi="Times New Roman" w:cs="Times New Roman"/>
          <w:sz w:val="24"/>
          <w:szCs w:val="24"/>
        </w:rPr>
        <w:t>During a conflict, the marker &lt;&lt;&lt;&lt;&lt;&lt;&lt; HEAD indicates…</w:t>
      </w:r>
    </w:p>
    <w:p w14:paraId="7622600B" w14:textId="77777777" w:rsidR="00190C6E" w:rsidRDefault="00190C6E" w:rsidP="00482BAC">
      <w:pPr>
        <w:rPr>
          <w:rFonts w:ascii="Times New Roman" w:hAnsi="Times New Roman" w:cs="Times New Roman"/>
          <w:sz w:val="24"/>
          <w:szCs w:val="24"/>
        </w:rPr>
      </w:pPr>
      <w:r>
        <w:rPr>
          <w:rFonts w:ascii="Times New Roman" w:hAnsi="Times New Roman" w:cs="Times New Roman"/>
          <w:sz w:val="24"/>
          <w:szCs w:val="24"/>
        </w:rPr>
        <w:t xml:space="preserve">Answer =&gt; </w:t>
      </w:r>
      <w:r w:rsidRPr="00190C6E">
        <w:rPr>
          <w:rFonts w:ascii="Times New Roman" w:hAnsi="Times New Roman" w:cs="Times New Roman"/>
          <w:sz w:val="24"/>
          <w:szCs w:val="24"/>
        </w:rPr>
        <w:t>d. The version from the active branch when the merge command was executed.</w:t>
      </w:r>
    </w:p>
    <w:p w14:paraId="1FCB6A7A" w14:textId="77777777" w:rsidR="00190C6E" w:rsidRDefault="00190C6E" w:rsidP="00482BAC">
      <w:pPr>
        <w:rPr>
          <w:rFonts w:ascii="Times New Roman" w:hAnsi="Times New Roman" w:cs="Times New Roman"/>
          <w:sz w:val="24"/>
          <w:szCs w:val="24"/>
        </w:rPr>
      </w:pPr>
    </w:p>
    <w:p w14:paraId="59C09420" w14:textId="77777777" w:rsidR="00190C6E" w:rsidRDefault="00190C6E" w:rsidP="00482BAC">
      <w:pPr>
        <w:rPr>
          <w:rFonts w:ascii="Times New Roman" w:hAnsi="Times New Roman" w:cs="Times New Roman"/>
          <w:sz w:val="24"/>
          <w:szCs w:val="24"/>
        </w:rPr>
      </w:pPr>
    </w:p>
    <w:p w14:paraId="4BFF663E" w14:textId="77777777" w:rsidR="00190C6E" w:rsidRPr="00190C6E" w:rsidRDefault="00190C6E" w:rsidP="00482BAC">
      <w:pPr>
        <w:rPr>
          <w:rFonts w:ascii="Times New Roman" w:hAnsi="Times New Roman" w:cs="Times New Roman"/>
          <w:sz w:val="24"/>
          <w:szCs w:val="24"/>
        </w:rPr>
      </w:pPr>
      <w:r w:rsidRPr="00190C6E">
        <w:rPr>
          <w:rFonts w:ascii="Times New Roman" w:hAnsi="Times New Roman" w:cs="Times New Roman"/>
          <w:sz w:val="24"/>
          <w:szCs w:val="24"/>
        </w:rPr>
        <w:lastRenderedPageBreak/>
        <w:t xml:space="preserve">A8 — Commit Messages </w:t>
      </w:r>
    </w:p>
    <w:p w14:paraId="20023177" w14:textId="77777777" w:rsidR="00190C6E" w:rsidRDefault="00190C6E" w:rsidP="00482BAC">
      <w:pPr>
        <w:rPr>
          <w:rFonts w:ascii="Times New Roman" w:hAnsi="Times New Roman" w:cs="Times New Roman"/>
          <w:sz w:val="24"/>
          <w:szCs w:val="24"/>
        </w:rPr>
      </w:pPr>
      <w:r w:rsidRPr="00190C6E">
        <w:rPr>
          <w:rFonts w:ascii="Times New Roman" w:hAnsi="Times New Roman" w:cs="Times New Roman"/>
          <w:sz w:val="24"/>
          <w:szCs w:val="24"/>
        </w:rPr>
        <w:t>Which commit message is best for a change that adds member-discount validation?</w:t>
      </w:r>
    </w:p>
    <w:p w14:paraId="0F306D03" w14:textId="77777777" w:rsidR="00190C6E" w:rsidRDefault="00190C6E" w:rsidP="00482BAC">
      <w:pPr>
        <w:rPr>
          <w:rFonts w:ascii="Times New Roman" w:hAnsi="Times New Roman" w:cs="Times New Roman"/>
          <w:sz w:val="24"/>
          <w:szCs w:val="24"/>
        </w:rPr>
      </w:pPr>
      <w:r>
        <w:rPr>
          <w:rFonts w:ascii="Times New Roman" w:hAnsi="Times New Roman" w:cs="Times New Roman"/>
          <w:sz w:val="24"/>
          <w:szCs w:val="24"/>
        </w:rPr>
        <w:t xml:space="preserve">Answer =&gt; </w:t>
      </w:r>
      <w:r w:rsidRPr="00190C6E">
        <w:rPr>
          <w:rFonts w:ascii="Times New Roman" w:hAnsi="Times New Roman" w:cs="Times New Roman"/>
          <w:sz w:val="24"/>
          <w:szCs w:val="24"/>
        </w:rPr>
        <w:t>c. feat: add member discount validation</w:t>
      </w:r>
    </w:p>
    <w:p w14:paraId="4FD2CA34" w14:textId="77777777" w:rsidR="00190C6E" w:rsidRPr="00190C6E" w:rsidRDefault="00190C6E" w:rsidP="00482BAC">
      <w:pPr>
        <w:rPr>
          <w:rFonts w:ascii="Times New Roman" w:hAnsi="Times New Roman" w:cs="Times New Roman"/>
          <w:sz w:val="24"/>
          <w:szCs w:val="24"/>
        </w:rPr>
      </w:pPr>
      <w:r w:rsidRPr="00190C6E">
        <w:rPr>
          <w:rFonts w:ascii="Times New Roman" w:hAnsi="Times New Roman" w:cs="Times New Roman"/>
          <w:sz w:val="24"/>
          <w:szCs w:val="24"/>
        </w:rPr>
        <w:t xml:space="preserve">A9 — Pull Requests </w:t>
      </w:r>
    </w:p>
    <w:p w14:paraId="64A41CFB" w14:textId="77777777" w:rsidR="00190C6E" w:rsidRDefault="00190C6E" w:rsidP="00482BAC">
      <w:pPr>
        <w:rPr>
          <w:rFonts w:ascii="Times New Roman" w:hAnsi="Times New Roman" w:cs="Times New Roman"/>
          <w:sz w:val="24"/>
          <w:szCs w:val="24"/>
        </w:rPr>
      </w:pPr>
      <w:r w:rsidRPr="00190C6E">
        <w:rPr>
          <w:rFonts w:ascii="Times New Roman" w:hAnsi="Times New Roman" w:cs="Times New Roman"/>
          <w:sz w:val="24"/>
          <w:szCs w:val="24"/>
        </w:rPr>
        <w:t>Which pull request content is most helpful to a reviewer?</w:t>
      </w:r>
    </w:p>
    <w:p w14:paraId="06F8BF33" w14:textId="77777777" w:rsidR="00190C6E" w:rsidRDefault="00190C6E" w:rsidP="00482BAC">
      <w:pPr>
        <w:rPr>
          <w:rFonts w:ascii="Times New Roman" w:hAnsi="Times New Roman" w:cs="Times New Roman"/>
          <w:sz w:val="24"/>
          <w:szCs w:val="24"/>
        </w:rPr>
      </w:pPr>
      <w:r>
        <w:rPr>
          <w:rFonts w:ascii="Times New Roman" w:hAnsi="Times New Roman" w:cs="Times New Roman"/>
          <w:sz w:val="24"/>
          <w:szCs w:val="24"/>
        </w:rPr>
        <w:t xml:space="preserve">Answer =&gt; </w:t>
      </w:r>
      <w:r w:rsidRPr="00190C6E">
        <w:rPr>
          <w:rFonts w:ascii="Times New Roman" w:hAnsi="Times New Roman" w:cs="Times New Roman"/>
          <w:sz w:val="24"/>
          <w:szCs w:val="24"/>
        </w:rPr>
        <w:t>a. The purpose of the change, a summary of the changes, and evidence of test results.</w:t>
      </w:r>
    </w:p>
    <w:p w14:paraId="0FCBBE3A" w14:textId="77777777" w:rsidR="00190C6E" w:rsidRPr="00190C6E" w:rsidRDefault="00190C6E" w:rsidP="00482BAC">
      <w:pPr>
        <w:rPr>
          <w:rFonts w:ascii="Times New Roman" w:hAnsi="Times New Roman" w:cs="Times New Roman"/>
          <w:sz w:val="24"/>
          <w:szCs w:val="24"/>
        </w:rPr>
      </w:pPr>
      <w:r w:rsidRPr="00190C6E">
        <w:rPr>
          <w:rFonts w:ascii="Times New Roman" w:hAnsi="Times New Roman" w:cs="Times New Roman"/>
          <w:sz w:val="24"/>
          <w:szCs w:val="24"/>
        </w:rPr>
        <w:t>A10 — Code Review</w:t>
      </w:r>
    </w:p>
    <w:p w14:paraId="164D817A" w14:textId="77777777" w:rsidR="00190C6E" w:rsidRDefault="00190C6E" w:rsidP="00482BAC">
      <w:pPr>
        <w:rPr>
          <w:rFonts w:ascii="Times New Roman" w:hAnsi="Times New Roman" w:cs="Times New Roman"/>
          <w:sz w:val="24"/>
          <w:szCs w:val="24"/>
        </w:rPr>
      </w:pPr>
      <w:r w:rsidRPr="00190C6E">
        <w:rPr>
          <w:rFonts w:ascii="Times New Roman" w:hAnsi="Times New Roman" w:cs="Times New Roman"/>
          <w:b/>
          <w:bCs/>
          <w:sz w:val="24"/>
          <w:szCs w:val="24"/>
        </w:rPr>
        <w:t xml:space="preserve"> </w:t>
      </w:r>
      <w:r w:rsidRPr="00190C6E">
        <w:rPr>
          <w:rFonts w:ascii="Times New Roman" w:hAnsi="Times New Roman" w:cs="Times New Roman"/>
          <w:sz w:val="24"/>
          <w:szCs w:val="24"/>
        </w:rPr>
        <w:t>A pull request adds + 1 to the result of an average-calculation function without a recorded reason. Which review comment is most appropriate?</w:t>
      </w:r>
    </w:p>
    <w:p w14:paraId="366CE6F5" w14:textId="77777777" w:rsidR="00190C6E" w:rsidRDefault="00190C6E" w:rsidP="00482BAC">
      <w:pPr>
        <w:rPr>
          <w:rFonts w:ascii="Times New Roman" w:hAnsi="Times New Roman" w:cs="Times New Roman"/>
          <w:sz w:val="24"/>
          <w:szCs w:val="24"/>
        </w:rPr>
      </w:pPr>
      <w:r>
        <w:rPr>
          <w:rFonts w:ascii="Times New Roman" w:hAnsi="Times New Roman" w:cs="Times New Roman"/>
          <w:sz w:val="24"/>
          <w:szCs w:val="24"/>
        </w:rPr>
        <w:t xml:space="preserve">Answer =&gt; </w:t>
      </w:r>
      <w:r w:rsidRPr="00190C6E">
        <w:rPr>
          <w:rFonts w:ascii="Times New Roman" w:hAnsi="Times New Roman" w:cs="Times New Roman"/>
          <w:sz w:val="24"/>
          <w:szCs w:val="24"/>
        </w:rPr>
        <w:t>b. Blocking issue, because the behavior change is unexplained and has no supporting test.</w:t>
      </w:r>
    </w:p>
    <w:p w14:paraId="0AE52358" w14:textId="310A2602" w:rsidR="00F52B97" w:rsidRDefault="00F52B97" w:rsidP="00482BAC">
      <w:pPr>
        <w:rPr>
          <w:rFonts w:ascii="Times New Roman" w:hAnsi="Times New Roman" w:cs="Times New Roman"/>
          <w:sz w:val="36"/>
          <w:szCs w:val="36"/>
        </w:rPr>
      </w:pPr>
      <w:r w:rsidRPr="00F52B97">
        <w:rPr>
          <w:rFonts w:ascii="Times New Roman" w:hAnsi="Times New Roman" w:cs="Times New Roman"/>
          <w:sz w:val="36"/>
          <w:szCs w:val="36"/>
        </w:rPr>
        <w:t>Section B — Short-Answer Questions</w:t>
      </w:r>
    </w:p>
    <w:p w14:paraId="6D60FA8F" w14:textId="4EEA8FEB" w:rsidR="0084545F" w:rsidRDefault="0084545F" w:rsidP="00482BAC">
      <w:pPr>
        <w:rPr>
          <w:rFonts w:ascii="Times New Roman" w:hAnsi="Times New Roman" w:cs="Times New Roman"/>
          <w:color w:val="24292E"/>
          <w:sz w:val="24"/>
          <w:szCs w:val="24"/>
        </w:rPr>
      </w:pPr>
      <w:r w:rsidRPr="0084545F">
        <w:rPr>
          <w:rFonts w:ascii="Times New Roman" w:hAnsi="Times New Roman" w:cs="Times New Roman"/>
          <w:color w:val="24292E"/>
          <w:sz w:val="24"/>
          <w:szCs w:val="24"/>
        </w:rPr>
        <w:t>B1 — Refactoring and Feature Changes</w:t>
      </w:r>
    </w:p>
    <w:p w14:paraId="17A01A51" w14:textId="78704A7D" w:rsidR="0084545F" w:rsidRDefault="0084545F" w:rsidP="00482BAC">
      <w:pPr>
        <w:rPr>
          <w:rFonts w:ascii="Times New Roman" w:hAnsi="Times New Roman" w:cs="Times New Roman"/>
          <w:sz w:val="24"/>
          <w:szCs w:val="24"/>
        </w:rPr>
      </w:pPr>
      <w:r w:rsidRPr="0084545F">
        <w:rPr>
          <w:rFonts w:ascii="Times New Roman" w:hAnsi="Times New Roman" w:cs="Times New Roman"/>
          <w:sz w:val="24"/>
          <w:szCs w:val="24"/>
        </w:rPr>
        <w:t>Explain the difference between refactoring and a feature change. Also explain why tests are necessary for both</w:t>
      </w:r>
      <w:r>
        <w:rPr>
          <w:rFonts w:ascii="Times New Roman" w:hAnsi="Times New Roman" w:cs="Times New Roman"/>
          <w:sz w:val="24"/>
          <w:szCs w:val="24"/>
        </w:rPr>
        <w:t>.</w:t>
      </w:r>
    </w:p>
    <w:p w14:paraId="06E68351" w14:textId="6DA9225D" w:rsidR="0084545F" w:rsidRDefault="0084545F" w:rsidP="00482BAC">
      <w:pPr>
        <w:rPr>
          <w:rFonts w:ascii="Times New Roman" w:hAnsi="Times New Roman" w:cs="Times New Roman"/>
          <w:sz w:val="24"/>
          <w:szCs w:val="24"/>
        </w:rPr>
      </w:pPr>
      <w:r>
        <w:rPr>
          <w:rFonts w:ascii="Times New Roman" w:hAnsi="Times New Roman" w:cs="Times New Roman"/>
          <w:sz w:val="24"/>
          <w:szCs w:val="24"/>
        </w:rPr>
        <w:t xml:space="preserve">Answer =&gt; </w:t>
      </w:r>
      <w:r w:rsidR="005A7637" w:rsidRPr="005A7637">
        <w:rPr>
          <w:rFonts w:ascii="Times New Roman" w:hAnsi="Times New Roman" w:cs="Times New Roman"/>
          <w:sz w:val="24"/>
          <w:szCs w:val="24"/>
        </w:rPr>
        <w:t>Refactoring alters the internal structure of code without changing its behavior, whereas a feature change modifies the program's behavior. Tests are necessary during refactoring to ensure there are no regressions (i.e., that existing behavior remains unchanged). Tests are required for feature changes to verify that the new behavior meets expectations and does not break other features. Without tests, both processes carry the risk of introducing undetected bugs.</w:t>
      </w:r>
    </w:p>
    <w:p w14:paraId="55F2F73D" w14:textId="77777777" w:rsidR="005A7637" w:rsidRPr="005A7637" w:rsidRDefault="005A7637" w:rsidP="00482BAC">
      <w:pPr>
        <w:rPr>
          <w:rFonts w:ascii="Times New Roman" w:hAnsi="Times New Roman" w:cs="Times New Roman"/>
          <w:sz w:val="24"/>
          <w:szCs w:val="24"/>
        </w:rPr>
      </w:pPr>
      <w:r w:rsidRPr="005A7637">
        <w:rPr>
          <w:rFonts w:ascii="Times New Roman" w:hAnsi="Times New Roman" w:cs="Times New Roman"/>
          <w:sz w:val="24"/>
          <w:szCs w:val="24"/>
        </w:rPr>
        <w:t>B2 — Git States</w:t>
      </w:r>
    </w:p>
    <w:p w14:paraId="0C983EDD" w14:textId="5BD71B6B" w:rsidR="005A7637" w:rsidRDefault="005A7637" w:rsidP="00482BAC">
      <w:pPr>
        <w:rPr>
          <w:rFonts w:ascii="Times New Roman" w:hAnsi="Times New Roman" w:cs="Times New Roman"/>
          <w:sz w:val="24"/>
          <w:szCs w:val="24"/>
        </w:rPr>
      </w:pPr>
      <w:r w:rsidRPr="005A7637">
        <w:rPr>
          <w:rFonts w:ascii="Times New Roman" w:hAnsi="Times New Roman" w:cs="Times New Roman"/>
          <w:sz w:val="24"/>
          <w:szCs w:val="24"/>
        </w:rPr>
        <w:t>Explain the difference between the working tree, staging area, and commit in Git. Name the commands that move changes from the working tree toward a commit.</w:t>
      </w:r>
    </w:p>
    <w:p w14:paraId="6643CA5C" w14:textId="7C650A4F" w:rsidR="005A7637" w:rsidRDefault="005A7637" w:rsidP="00482BAC">
      <w:pPr>
        <w:rPr>
          <w:rFonts w:ascii="Times New Roman" w:hAnsi="Times New Roman" w:cs="Times New Roman"/>
          <w:sz w:val="24"/>
          <w:szCs w:val="24"/>
        </w:rPr>
      </w:pPr>
      <w:r>
        <w:rPr>
          <w:rFonts w:ascii="Times New Roman" w:hAnsi="Times New Roman" w:cs="Times New Roman"/>
          <w:sz w:val="24"/>
          <w:szCs w:val="24"/>
        </w:rPr>
        <w:t xml:space="preserve">Answer =&gt; </w:t>
      </w:r>
      <w:r w:rsidRPr="005A7637">
        <w:rPr>
          <w:rFonts w:ascii="Times New Roman" w:hAnsi="Times New Roman" w:cs="Times New Roman"/>
          <w:sz w:val="24"/>
          <w:szCs w:val="24"/>
        </w:rPr>
        <w:t>The working tree consists of the files currently being edited on disk. The staging area is a list of changes selected for the next commit. A commit is a permanent snapshot of the staged changes. Changes move from the working tree to the staging area via `git add`, and then from staging to a commit via `git commit`. `git status` and `git diff` help visualize the state and changes.</w:t>
      </w:r>
    </w:p>
    <w:p w14:paraId="07BE7706" w14:textId="77777777" w:rsidR="005A7637" w:rsidRPr="005A7637" w:rsidRDefault="005A7637" w:rsidP="00482BAC">
      <w:pPr>
        <w:rPr>
          <w:rFonts w:ascii="Times New Roman" w:hAnsi="Times New Roman" w:cs="Times New Roman"/>
          <w:sz w:val="24"/>
          <w:szCs w:val="24"/>
        </w:rPr>
      </w:pPr>
      <w:r w:rsidRPr="005A7637">
        <w:rPr>
          <w:rFonts w:ascii="Times New Roman" w:hAnsi="Times New Roman" w:cs="Times New Roman"/>
          <w:sz w:val="24"/>
          <w:szCs w:val="24"/>
        </w:rPr>
        <w:t>B3 — Merge Conflicts</w:t>
      </w:r>
    </w:p>
    <w:p w14:paraId="4B496F29" w14:textId="30E8D149" w:rsidR="005A7637" w:rsidRDefault="005A7637" w:rsidP="00482BAC">
      <w:pPr>
        <w:rPr>
          <w:rFonts w:ascii="Times New Roman" w:hAnsi="Times New Roman" w:cs="Times New Roman"/>
          <w:sz w:val="24"/>
          <w:szCs w:val="24"/>
        </w:rPr>
      </w:pPr>
      <w:r w:rsidRPr="005A7637">
        <w:rPr>
          <w:rFonts w:ascii="Times New Roman" w:hAnsi="Times New Roman" w:cs="Times New Roman"/>
          <w:sz w:val="24"/>
          <w:szCs w:val="24"/>
        </w:rPr>
        <w:t>Explain the cause of a merge conflict and write the steps for resolving it from start to the resolution commit.</w:t>
      </w:r>
    </w:p>
    <w:p w14:paraId="6EB1A885" w14:textId="55D5F795" w:rsidR="005A7637" w:rsidRDefault="005A7637" w:rsidP="00482BAC">
      <w:pPr>
        <w:rPr>
          <w:rFonts w:ascii="Times New Roman" w:hAnsi="Times New Roman" w:cs="Times New Roman"/>
          <w:sz w:val="24"/>
          <w:szCs w:val="24"/>
        </w:rPr>
      </w:pPr>
      <w:r>
        <w:rPr>
          <w:rFonts w:ascii="Times New Roman" w:hAnsi="Times New Roman" w:cs="Times New Roman"/>
          <w:sz w:val="24"/>
          <w:szCs w:val="24"/>
        </w:rPr>
        <w:t xml:space="preserve">Answer =&gt; </w:t>
      </w:r>
      <w:r w:rsidRPr="005A7637">
        <w:rPr>
          <w:rFonts w:ascii="Times New Roman" w:hAnsi="Times New Roman" w:cs="Times New Roman"/>
          <w:sz w:val="24"/>
          <w:szCs w:val="24"/>
        </w:rPr>
        <w:t xml:space="preserve">A merge conflict occurs when two branches modify the same line in different ways, preventing Git from merging them automatically. The steps are: run `git merge`, identify conflicting files using `git status`, edit the files to resolve the `&lt;&lt;&lt;&lt;&lt;&lt;&lt;`, </w:t>
      </w:r>
      <w:r w:rsidRPr="005A7637">
        <w:rPr>
          <w:rFonts w:ascii="Times New Roman" w:hAnsi="Times New Roman" w:cs="Times New Roman"/>
          <w:sz w:val="24"/>
          <w:szCs w:val="24"/>
        </w:rPr>
        <w:lastRenderedPageBreak/>
        <w:t>`=======`, and `&gt;&gt;&gt;&gt;&gt;&gt;&gt;` markers, and then run `git add` on those files. Once all conflicts are resolved, run `git commit` to complete the merge. The merge can be cancelled using `git merge --abort`.</w:t>
      </w:r>
    </w:p>
    <w:p w14:paraId="0B5668AD" w14:textId="77777777" w:rsidR="005A7637" w:rsidRPr="005A7637" w:rsidRDefault="005A7637" w:rsidP="00482BAC">
      <w:pPr>
        <w:rPr>
          <w:rFonts w:ascii="Times New Roman" w:hAnsi="Times New Roman" w:cs="Times New Roman"/>
          <w:sz w:val="24"/>
          <w:szCs w:val="24"/>
        </w:rPr>
      </w:pPr>
      <w:r w:rsidRPr="005A7637">
        <w:rPr>
          <w:rFonts w:ascii="Times New Roman" w:hAnsi="Times New Roman" w:cs="Times New Roman"/>
          <w:sz w:val="24"/>
          <w:szCs w:val="24"/>
        </w:rPr>
        <w:t xml:space="preserve">B4 — Code Review </w:t>
      </w:r>
    </w:p>
    <w:p w14:paraId="0C87EE84" w14:textId="0CFA6C86" w:rsidR="005A7637" w:rsidRDefault="005A7637" w:rsidP="00482BAC">
      <w:pPr>
        <w:rPr>
          <w:rFonts w:ascii="Times New Roman" w:hAnsi="Times New Roman" w:cs="Times New Roman"/>
          <w:sz w:val="24"/>
          <w:szCs w:val="24"/>
        </w:rPr>
      </w:pPr>
      <w:r w:rsidRPr="005A7637">
        <w:rPr>
          <w:rFonts w:ascii="Times New Roman" w:hAnsi="Times New Roman" w:cs="Times New Roman"/>
          <w:sz w:val="24"/>
          <w:szCs w:val="24"/>
        </w:rPr>
        <w:t>Name three aspects that should be checked during a code review. Explain why style checks should not be performed before checking behavior and design.</w:t>
      </w:r>
    </w:p>
    <w:p w14:paraId="7E220294" w14:textId="61353446" w:rsidR="005A7637" w:rsidRDefault="005A7637" w:rsidP="00482BAC">
      <w:pPr>
        <w:rPr>
          <w:rFonts w:ascii="Times New Roman" w:hAnsi="Times New Roman" w:cs="Times New Roman"/>
          <w:sz w:val="24"/>
          <w:szCs w:val="24"/>
        </w:rPr>
      </w:pPr>
      <w:r>
        <w:rPr>
          <w:rFonts w:ascii="Times New Roman" w:hAnsi="Times New Roman" w:cs="Times New Roman"/>
          <w:sz w:val="24"/>
          <w:szCs w:val="24"/>
        </w:rPr>
        <w:t xml:space="preserve">Answer =&gt; </w:t>
      </w:r>
      <w:r w:rsidRPr="005A7637">
        <w:rPr>
          <w:rFonts w:ascii="Times New Roman" w:hAnsi="Times New Roman" w:cs="Times New Roman"/>
          <w:sz w:val="24"/>
          <w:szCs w:val="24"/>
        </w:rPr>
        <w:t>There are three aspects to code review: (1) behavior/logical correctness, (2) design/architecture and modularity, and (3) tests that verify behavior. Style is not checked first because it is cosmetic and can be automated using linters or formatters. Behavior and design are the core of correctness; if these are flawed, neat styling cannot save the code. Reviewers must prioritize issues that have a significant impact on quality and risk.</w:t>
      </w:r>
    </w:p>
    <w:p w14:paraId="47D91E5B" w14:textId="77777777" w:rsidR="005A7637" w:rsidRPr="005A7637" w:rsidRDefault="005A7637" w:rsidP="00482BAC">
      <w:pPr>
        <w:rPr>
          <w:rFonts w:ascii="Times New Roman" w:hAnsi="Times New Roman" w:cs="Times New Roman"/>
          <w:sz w:val="24"/>
          <w:szCs w:val="24"/>
        </w:rPr>
      </w:pPr>
      <w:r w:rsidRPr="005A7637">
        <w:rPr>
          <w:rFonts w:ascii="Times New Roman" w:hAnsi="Times New Roman" w:cs="Times New Roman"/>
          <w:sz w:val="24"/>
          <w:szCs w:val="24"/>
        </w:rPr>
        <w:t xml:space="preserve">B5 — Cohesion and Coupling </w:t>
      </w:r>
    </w:p>
    <w:p w14:paraId="512357BE" w14:textId="6F6E631F" w:rsidR="005A7637" w:rsidRDefault="005A7637" w:rsidP="00482BAC">
      <w:pPr>
        <w:rPr>
          <w:rFonts w:ascii="Times New Roman" w:hAnsi="Times New Roman" w:cs="Times New Roman"/>
          <w:sz w:val="24"/>
          <w:szCs w:val="24"/>
        </w:rPr>
      </w:pPr>
      <w:r w:rsidRPr="005A7637">
        <w:rPr>
          <w:rFonts w:ascii="Times New Roman" w:hAnsi="Times New Roman" w:cs="Times New Roman"/>
          <w:sz w:val="24"/>
          <w:szCs w:val="24"/>
        </w:rPr>
        <w:t>Explain cohesion and coupling. Then provide one example of a structural change that increases cohesion without increasing coupling.</w:t>
      </w:r>
    </w:p>
    <w:p w14:paraId="78DD82D6" w14:textId="22ADF787" w:rsidR="005A7637" w:rsidRPr="0084545F" w:rsidRDefault="005A7637" w:rsidP="00482BAC">
      <w:pPr>
        <w:rPr>
          <w:rFonts w:ascii="Times New Roman" w:hAnsi="Times New Roman" w:cs="Times New Roman"/>
          <w:sz w:val="24"/>
          <w:szCs w:val="24"/>
        </w:rPr>
      </w:pPr>
      <w:r>
        <w:rPr>
          <w:rFonts w:ascii="Times New Roman" w:hAnsi="Times New Roman" w:cs="Times New Roman"/>
          <w:sz w:val="24"/>
          <w:szCs w:val="24"/>
        </w:rPr>
        <w:t xml:space="preserve">Answer =&gt; </w:t>
      </w:r>
      <w:r w:rsidR="007D1715" w:rsidRPr="007D1715">
        <w:rPr>
          <w:rFonts w:ascii="Times New Roman" w:hAnsi="Times New Roman" w:cs="Times New Roman"/>
          <w:sz w:val="24"/>
          <w:szCs w:val="24"/>
        </w:rPr>
        <w:t>Cohesion refers to how focused the elements within a single module are on a specific responsibility; high cohesion is desirable. Coupling refers to the degree of dependency between modules; low coupling is desirable. For example, breaking down a large `process_order()` function into `calculate_subtotal()`, `apply_discount()`, and `apply_tax()` within a single `pricing.py` module increases focus (higher cohesion) without introducing dependencies on other modules (coupling remains unchanged).</w:t>
      </w:r>
      <w:bookmarkStart w:id="0" w:name="_GoBack"/>
      <w:bookmarkEnd w:id="0"/>
    </w:p>
    <w:p w14:paraId="13898E62" w14:textId="77777777" w:rsidR="00F52B97" w:rsidRPr="00F52B97" w:rsidRDefault="00F52B97" w:rsidP="00482BAC">
      <w:pPr>
        <w:rPr>
          <w:rFonts w:ascii="Times New Roman" w:hAnsi="Times New Roman" w:cs="Times New Roman"/>
          <w:sz w:val="36"/>
          <w:szCs w:val="36"/>
        </w:rPr>
      </w:pPr>
    </w:p>
    <w:p w14:paraId="1F280DE9" w14:textId="77777777" w:rsidR="00190C6E" w:rsidRPr="00A02067" w:rsidRDefault="00190C6E" w:rsidP="00482BAC">
      <w:pPr>
        <w:rPr>
          <w:rFonts w:ascii="Times New Roman" w:hAnsi="Times New Roman" w:cs="Times New Roman"/>
          <w:sz w:val="24"/>
          <w:szCs w:val="24"/>
        </w:rPr>
      </w:pPr>
    </w:p>
    <w:p w14:paraId="5EAA61FC" w14:textId="77777777" w:rsidR="00482BAC" w:rsidRPr="00482BAC" w:rsidRDefault="00482BAC" w:rsidP="00482BAC">
      <w:pPr>
        <w:rPr>
          <w:rFonts w:ascii="Times New Roman" w:hAnsi="Times New Roman" w:cs="Times New Roman"/>
          <w:sz w:val="24"/>
          <w:szCs w:val="24"/>
        </w:rPr>
      </w:pPr>
    </w:p>
    <w:sectPr w:rsidR="00482BAC" w:rsidRPr="00482BA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2BAC"/>
    <w:rsid w:val="000F3A74"/>
    <w:rsid w:val="00190C6E"/>
    <w:rsid w:val="001D3562"/>
    <w:rsid w:val="00482BAC"/>
    <w:rsid w:val="005A7637"/>
    <w:rsid w:val="00602E00"/>
    <w:rsid w:val="007D1715"/>
    <w:rsid w:val="0084545F"/>
    <w:rsid w:val="00A02067"/>
    <w:rsid w:val="00EA2F54"/>
    <w:rsid w:val="00F52B9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E7D15B"/>
  <w15:chartTrackingRefBased/>
  <w15:docId w15:val="{2191CDC7-6351-48C5-B375-BB393CC6DF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613</TotalTime>
  <Pages>3</Pages>
  <Words>745</Words>
  <Characters>4250</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2026-10-01T23:42:00Z</dcterms:created>
  <dcterms:modified xsi:type="dcterms:W3CDTF">2026-10-03T08:27:00Z</dcterms:modified>
</cp:coreProperties>
</file>