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479"/>
        <w:tblpPr w:horzAnchor="page" w:tblpX="911" w:vertAnchor="text" w:tblpY="390" w:leftFromText="180" w:topFromText="0" w:rightFromText="180" w:bottomFromText="0"/>
        <w:tblOverlap w:val="never"/>
        <w:tblW w:w="10697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198"/>
        <w:gridCol w:w="313"/>
        <w:gridCol w:w="5253"/>
        <w:gridCol w:w="1102"/>
        <w:gridCol w:w="399"/>
        <w:gridCol w:w="2431"/>
      </w:tblGrid>
      <w:tr>
        <w:trPr>
          <w:trHeight w:val="90"/>
        </w:trPr>
        <w:tc>
          <w:tcPr>
            <w:tcBorders/>
            <w:tcW w:w="1198" w:type="dxa"/>
            <w:textDirection w:val="lrTb"/>
            <w:noWrap w:val="false"/>
          </w:tcPr>
          <w:p>
            <w:pPr>
              <w:pStyle w:val="1450"/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</w:rPr>
              <w:t xml:space="preserve">Kepada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  <w:tc>
          <w:tcPr>
            <w:tcBorders/>
            <w:tcW w:w="313" w:type="dxa"/>
            <w:textDirection w:val="lrTb"/>
            <w:noWrap w:val="false"/>
          </w:tcPr>
          <w:p>
            <w:pPr>
              <w:pStyle w:val="1450"/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</w:rPr>
              <w:t xml:space="preserve">: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  <w:tc>
          <w:tcPr>
            <w:tcBorders/>
            <w:tcW w:w="5253" w:type="dxa"/>
            <w:textDirection w:val="lrTb"/>
            <w:noWrap w:val="false"/>
          </w:tcPr>
          <w:p>
            <w:pPr>
              <w:pStyle w:val="1452"/>
              <w:keepLines w:val="false"/>
              <w:widowControl w:val="true"/>
              <w:numPr>
                <w:ilvl w:val="0"/>
                <w:numId w:val="0"/>
              </w:numPr>
              <w:pBdr/>
              <w:tabs>
                <w:tab w:val="left" w:leader="none" w:pos="0"/>
                <w:tab w:val="clear" w:leader="none" w:pos="720"/>
              </w:tabs>
              <w:spacing w:after="0" w:before="0" w:line="240" w:lineRule="auto"/>
              <w:ind w:firstLine="0" w:left="0"/>
              <w:jc w:val="left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b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Pimpinan</w:t>
            </w:r>
            <w:r>
              <w:rPr>
                <w:rFonts w:ascii="Arial Narrow" w:hAnsi="Arial Narrow" w:cs="Arial Narrow"/>
                <w:sz w:val="22"/>
                <w:szCs w:val="22"/>
              </w:rPr>
            </w:r>
            <w:r>
              <w:rPr>
                <w:rFonts w:ascii="Arial Narrow" w:hAnsi="Arial Narrow" w:cs="Arial Narrow"/>
                <w:sz w:val="22"/>
                <w:szCs w:val="22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pStyle w:val="1450"/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</w:rPr>
              <w:t xml:space="preserve">Tanggal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  <w:tc>
          <w:tcPr>
            <w:tcBorders/>
            <w:tcW w:w="399" w:type="dxa"/>
            <w:textDirection w:val="lrTb"/>
            <w:noWrap w:val="false"/>
          </w:tcPr>
          <w:p>
            <w:pPr>
              <w:pStyle w:val="1450"/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</w:rPr>
              <w:t xml:space="preserve">: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  <w:tc>
          <w:tcPr>
            <w:tcBorders/>
            <w:tcW w:w="2431" w:type="dxa"/>
            <w:textDirection w:val="lrTb"/>
            <w:noWrap w:val="false"/>
          </w:tcPr>
          <w:p>
            <w:pPr>
              <w:pStyle w:val="1450"/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</w:rPr>
              <w:t xml:space="preserve">9 September </w:t>
            </w:r>
            <w:r>
              <w:rPr>
                <w:rFonts w:ascii="Arial Narrow" w:hAnsi="Arial Narrow" w:eastAsia="Arial Narrow" w:cs="Arial Narrow"/>
                <w:lang w:val="id-ID"/>
              </w:rPr>
              <w:t xml:space="preserve">2024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</w:tr>
      <w:tr>
        <w:trPr>
          <w:trHeight w:val="459"/>
        </w:trPr>
        <w:tc>
          <w:tcPr>
            <w:tcBorders/>
            <w:tcW w:w="1198" w:type="dxa"/>
            <w:textDirection w:val="lrTb"/>
            <w:noWrap w:val="false"/>
          </w:tcPr>
          <w:p>
            <w:pPr>
              <w:pStyle w:val="1450"/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</w:rPr>
              <w:t xml:space="preserve">Dari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  <w:tc>
          <w:tcPr>
            <w:tcBorders/>
            <w:tcW w:w="313" w:type="dxa"/>
            <w:textDirection w:val="lrTb"/>
            <w:noWrap w:val="false"/>
          </w:tcPr>
          <w:p>
            <w:pPr>
              <w:pStyle w:val="1450"/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</w:rPr>
              <w:t xml:space="preserve">: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  <w:tc>
          <w:tcPr>
            <w:tcBorders/>
            <w:tcW w:w="5253" w:type="dxa"/>
            <w:textDirection w:val="lrTb"/>
            <w:noWrap w:val="false"/>
          </w:tcPr>
          <w:p>
            <w:pPr>
              <w:pStyle w:val="1450"/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</w:rPr>
              <w:t xml:space="preserve">Departemen IT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pStyle w:val="1450"/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</w:rPr>
              <w:t xml:space="preserve">CC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  <w:tc>
          <w:tcPr>
            <w:tcBorders/>
            <w:tcW w:w="399" w:type="dxa"/>
            <w:textDirection w:val="lrTb"/>
            <w:noWrap w:val="false"/>
          </w:tcPr>
          <w:p>
            <w:pPr>
              <w:pStyle w:val="1450"/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</w:rPr>
              <w:t xml:space="preserve">: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  <w:tc>
          <w:tcPr>
            <w:tcBorders/>
            <w:tcW w:w="2431" w:type="dxa"/>
            <w:textDirection w:val="lrTb"/>
            <w:noWrap w:val="false"/>
          </w:tcPr>
          <w:p>
            <w:pPr>
              <w:pStyle w:val="1453"/>
              <w:keepLines w:val="false"/>
              <w:widowControl w:val="true"/>
              <w:numPr>
                <w:ilvl w:val="0"/>
                <w:numId w:val="0"/>
              </w:numPr>
              <w:pBdr/>
              <w:tabs>
                <w:tab w:val="left" w:leader="none" w:pos="0"/>
                <w:tab w:val="clear" w:leader="none" w:pos="720"/>
              </w:tabs>
              <w:spacing w:after="0" w:before="0" w:line="240" w:lineRule="auto"/>
              <w:ind w:firstLine="0" w:left="0"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IC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</w:tr>
    </w:tbl>
    <w:p>
      <w:pPr>
        <w:pStyle w:val="1450"/>
        <w:pBdr/>
        <w:spacing/>
        <w:ind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eastAsia="Arial Narrow" w:cs="Arial Narrow"/>
          <w:sz w:val="18"/>
          <w:szCs w:val="18"/>
        </w:rPr>
      </w:r>
      <w:r>
        <w:rPr>
          <w:rFonts w:ascii="Arial Narrow" w:hAnsi="Arial Narrow" w:cs="Arial Narrow"/>
          <w:sz w:val="18"/>
          <w:szCs w:val="18"/>
        </w:rPr>
      </w:r>
      <w:r>
        <w:rPr>
          <w:rFonts w:ascii="Arial Narrow" w:hAnsi="Arial Narrow" w:cs="Arial Narrow"/>
          <w:sz w:val="18"/>
          <w:szCs w:val="18"/>
        </w:rPr>
      </w:r>
    </w:p>
    <w:p>
      <w:pPr>
        <w:pStyle w:val="1450"/>
        <w:pBdr>
          <w:top w:val="single" w:color="000000" w:sz="4" w:space="7"/>
          <w:left w:val="single" w:color="000000" w:sz="4" w:space="0"/>
          <w:bottom w:val="single" w:color="000000" w:sz="4" w:space="0"/>
          <w:right w:val="single" w:color="000000" w:sz="4" w:space="0"/>
        </w:pBdr>
        <w:spacing w:after="0" w:before="0" w:line="240" w:lineRule="auto"/>
        <w:ind w:left="142"/>
        <w:rPr>
          <w:rFonts w:ascii="Arial Narrow" w:hAnsi="Arial Narrow" w:cs="Arial Narrow"/>
          <w:i/>
        </w:rPr>
      </w:pPr>
      <w:r>
        <w:rPr>
          <w:rFonts w:ascii="Arial Narrow" w:hAnsi="Arial Narrow" w:eastAsia="Arial Narrow" w:cs="Arial Narrow"/>
        </w:rPr>
        <w:t xml:space="preserve">Perihal    :  </w:t>
      </w:r>
      <w:r>
        <w:rPr>
          <w:rFonts w:ascii="Arial Narrow" w:hAnsi="Arial Narrow" w:cs="Arial Narrow"/>
          <w:i/>
        </w:rPr>
        <w:t xml:space="preserve"> Pembelian Speaker Portable LCD</w:t>
      </w:r>
      <w:r>
        <w:rPr>
          <w:rFonts w:ascii="Arial Narrow" w:hAnsi="Arial Narrow" w:cs="Arial Narrow"/>
          <w:i/>
        </w:rPr>
      </w:r>
      <w:r>
        <w:rPr>
          <w:rFonts w:ascii="Arial Narrow" w:hAnsi="Arial Narrow" w:cs="Arial Narrow"/>
          <w:i/>
        </w:rPr>
      </w:r>
    </w:p>
    <w:p>
      <w:pPr>
        <w:pStyle w:val="1467"/>
        <w:pBdr/>
        <w:spacing/>
        <w:ind w:left="645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eastAsia="Arial Narrow" w:cs="Arial Narrow"/>
          <w:sz w:val="22"/>
          <w:szCs w:val="22"/>
          <w:lang w:val="id-ID"/>
        </w:rPr>
      </w:r>
      <w:r>
        <w:rPr>
          <w:rFonts w:ascii="Arial Narrow" w:hAnsi="Arial Narrow" w:cs="Arial Narrow"/>
          <w:sz w:val="22"/>
          <w:szCs w:val="22"/>
        </w:rPr>
      </w:r>
      <w:r>
        <w:rPr>
          <w:rFonts w:ascii="Arial Narrow" w:hAnsi="Arial Narrow" w:cs="Arial Narrow"/>
          <w:sz w:val="22"/>
          <w:szCs w:val="22"/>
        </w:rPr>
      </w:r>
    </w:p>
    <w:p>
      <w:pPr>
        <w:pStyle w:val="1467"/>
        <w:numPr>
          <w:ilvl w:val="0"/>
          <w:numId w:val="1"/>
        </w:numPr>
        <w:pBdr/>
        <w:spacing/>
        <w:ind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eastAsia="Arial Narrow" w:cs="Arial Narrow"/>
          <w:b/>
          <w:sz w:val="22"/>
          <w:szCs w:val="22"/>
        </w:rPr>
        <w:t xml:space="preserve">Latar Belakang Pengajuan </w:t>
      </w:r>
      <w:r>
        <w:rPr>
          <w:rFonts w:ascii="Arial Narrow" w:hAnsi="Arial Narrow" w:cs="Arial Narrow"/>
          <w:b/>
          <w:sz w:val="22"/>
          <w:szCs w:val="22"/>
        </w:rPr>
      </w:r>
      <w:r>
        <w:rPr>
          <w:rFonts w:ascii="Arial Narrow" w:hAnsi="Arial Narrow" w:cs="Arial Narrow"/>
          <w:b/>
          <w:sz w:val="22"/>
          <w:szCs w:val="22"/>
        </w:rPr>
      </w:r>
    </w:p>
    <w:p>
      <w:pPr>
        <w:pStyle w:val="1467"/>
        <w:pBdr/>
        <w:spacing/>
        <w:ind w:left="645"/>
        <w:jc w:val="left"/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pPr>
      <w:r>
        <w:rPr>
          <w:rFonts w:ascii="Arial Narrow" w:hAnsi="Arial Narrow" w:eastAsia="Arial Narrow" w:cs="Arial Narrow"/>
          <w:sz w:val="22"/>
          <w:szCs w:val="22"/>
          <w:lang w:val="id-ID"/>
        </w:rPr>
        <w:t xml:space="preserve">Sehubungan dengan adanya rencana pembelian Speaker untuk tamu, pihak Departemen IT mengajukan speaker yang  bisa digunakan.</w:t>
      </w:r>
      <w:r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r>
      <w:r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r>
    </w:p>
    <w:p>
      <w:pPr>
        <w:pStyle w:val="1467"/>
        <w:pBdr/>
        <w:spacing/>
        <w:ind w:left="645"/>
        <w:jc w:val="left"/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pPr>
      <w:r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r>
      <w:r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r>
      <w:r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r>
    </w:p>
    <w:p>
      <w:pPr>
        <w:pStyle w:val="1467"/>
        <w:pBdr/>
        <w:spacing/>
        <w:ind w:left="645"/>
        <w:jc w:val="center"/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pPr>
      <w:r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65072" cy="258713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79633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265072" cy="2587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99.61pt;height:203.7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0618" cy="27300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8328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30617" cy="2730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8.24pt;height:214.9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r>
      <w:r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r>
    </w:p>
    <w:p>
      <w:pPr>
        <w:pStyle w:val="1467"/>
        <w:pBdr/>
        <w:spacing/>
        <w:ind w:left="645"/>
        <w:jc w:val="left"/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pPr>
      <w:r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r>
      <w:r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r>
      <w:r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</w:r>
    </w:p>
    <w:p>
      <w:pPr>
        <w:pStyle w:val="1467"/>
        <w:numPr>
          <w:ilvl w:val="0"/>
          <w:numId w:val="1"/>
        </w:numPr>
        <w:pBdr/>
        <w:spacing/>
        <w:ind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eastAsia="Arial Narrow" w:cs="Arial Narrow"/>
          <w:b/>
          <w:sz w:val="22"/>
          <w:szCs w:val="22"/>
        </w:rPr>
        <w:t xml:space="preserve">Detail / Bentuk Pengajuan</w:t>
      </w:r>
      <w:r>
        <w:rPr>
          <w:rFonts w:ascii="Arial Narrow" w:hAnsi="Arial Narrow" w:cs="Arial Narrow"/>
          <w:b/>
          <w:sz w:val="22"/>
          <w:szCs w:val="22"/>
        </w:rPr>
      </w:r>
      <w:r>
        <w:rPr>
          <w:rFonts w:ascii="Arial Narrow" w:hAnsi="Arial Narrow" w:cs="Arial Narrow"/>
          <w:b/>
          <w:sz w:val="22"/>
          <w:szCs w:val="22"/>
        </w:rPr>
      </w:r>
    </w:p>
    <w:p>
      <w:pPr>
        <w:pStyle w:val="1467"/>
        <w:pBdr/>
        <w:spacing/>
        <w:ind w:right="0" w:firstLine="567" w:left="0"/>
        <w:rPr>
          <w:rFonts w:ascii="Arial Narrow" w:hAnsi="Arial Narrow" w:eastAsia="Arial Narrow" w:cs="Arial Narrow"/>
          <w:b w:val="0"/>
          <w:bCs w:val="0"/>
          <w:sz w:val="22"/>
          <w:szCs w:val="22"/>
          <w:highlight w:val="none"/>
        </w:rPr>
      </w:pPr>
      <w:r>
        <w:rPr>
          <w:rFonts w:ascii="Arial Narrow" w:hAnsi="Arial Narrow" w:eastAsia="Arial Narrow" w:cs="Arial Narrow"/>
          <w:b w:val="0"/>
          <w:bCs w:val="0"/>
          <w:sz w:val="22"/>
          <w:szCs w:val="22"/>
          <w:highlight w:val="none"/>
        </w:rPr>
        <w:t xml:space="preserve"> Tabel Perbandingan Speaker Portable LCD</w:t>
      </w:r>
      <w:r>
        <w:rPr>
          <w:rFonts w:ascii="Arial Narrow" w:hAnsi="Arial Narrow" w:eastAsia="Arial Narrow" w:cs="Arial Narrow"/>
          <w:b w:val="0"/>
          <w:bCs w:val="0"/>
          <w:sz w:val="22"/>
          <w:szCs w:val="22"/>
          <w:highlight w:val="none"/>
        </w:rPr>
      </w:r>
      <w:r>
        <w:rPr>
          <w:rFonts w:ascii="Arial Narrow" w:hAnsi="Arial Narrow" w:eastAsia="Arial Narrow" w:cs="Arial Narrow"/>
          <w:b w:val="0"/>
          <w:bCs w:val="0"/>
          <w:sz w:val="22"/>
          <w:szCs w:val="22"/>
          <w:highlight w:val="none"/>
        </w:rPr>
      </w:r>
    </w:p>
    <w:p>
      <w:pPr>
        <w:pStyle w:val="1467"/>
        <w:pBdr/>
        <w:spacing/>
        <w:ind w:right="0" w:firstLine="567" w:left="0"/>
        <w:rPr>
          <w:highlight w:val="none"/>
        </w:rPr>
      </w:pPr>
      <w:r>
        <w:rPr>
          <w:rFonts w:ascii="Arial Narrow" w:hAnsi="Arial Narrow" w:eastAsia="Arial Narrow" w:cs="Arial Narrow"/>
          <w:b w:val="0"/>
          <w:bCs w:val="0"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283951</wp:posOffset>
                </wp:positionV>
                <wp:extent cx="6350000" cy="40005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349999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7168;o:allowoverlap:true;o:allowincell:true;mso-position-horizontal-relative:text;margin-left:30.85pt;mso-position-horizontal:absolute;mso-position-vertical-relative:text;margin-top:22.36pt;mso-position-vertical:absolute;width:500.00pt;height:31.50pt;mso-wrap-distance-left:9.07pt;mso-wrap-distance-top:0.00pt;mso-wrap-distance-right:9.07pt;mso-wrap-distance-bottom:0.00pt;visibility:visible;" fillcolor="#4F81BD" strokeweight="2.00pt">
                <v:fill opacity="-27913f"/>
                <v:stroke dashstyle="solid"/>
              </v:shape>
            </w:pict>
          </mc:Fallback>
        </mc:AlternateContent>
      </w:r>
      <w:r>
        <w:rPr>
          <w:rFonts w:ascii="Arial Narrow" w:hAnsi="Arial Narrow" w:eastAsia="Arial Narrow" w:cs="Arial Narrow"/>
          <w:b w:val="0"/>
          <w:bCs w:val="0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81750" cy="11715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2038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381749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02.50pt;height:92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highlight w:val="none"/>
        </w:rPr>
      </w:r>
    </w:p>
    <w:p>
      <w:pPr>
        <w:pStyle w:val="1467"/>
        <w:pBdr/>
        <w:spacing/>
        <w:ind w:right="0" w:firstLine="567" w:left="0"/>
        <w:rPr>
          <w:rFonts w:ascii="Arial Narrow" w:hAnsi="Arial Narrow" w:cs="Arial Narrow"/>
          <w:b w:val="0"/>
          <w:bCs w:val="0"/>
          <w:sz w:val="22"/>
          <w:szCs w:val="22"/>
        </w:rPr>
      </w:pP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</w:p>
    <w:p>
      <w:pPr>
        <w:pStyle w:val="1467"/>
        <w:pBdr/>
        <w:spacing/>
        <w:ind w:right="0" w:firstLine="567" w:left="0"/>
        <w:rPr>
          <w:rFonts w:ascii="Arial Narrow" w:hAnsi="Arial Narrow" w:cs="Arial Narrow"/>
          <w:b w:val="0"/>
          <w:bCs/>
          <w:i/>
          <w:sz w:val="22"/>
          <w:szCs w:val="22"/>
        </w:rPr>
      </w:pPr>
      <w:r>
        <w:rPr>
          <w:rFonts w:ascii="Arial Narrow" w:hAnsi="Arial Narrow" w:cs="Arial Narrow"/>
          <w:b w:val="0"/>
          <w:bCs w:val="0"/>
          <w:i/>
          <w:iCs/>
          <w:sz w:val="22"/>
          <w:szCs w:val="22"/>
        </w:rPr>
        <w:t xml:space="preserve">Recomended IT : Advance KL-15 (Memiliki ukuran Layar, Speaker, dan Baterai lebih besar)</w:t>
      </w:r>
      <w:r>
        <w:rPr>
          <w:rFonts w:ascii="Arial Narrow" w:hAnsi="Arial Narrow" w:cs="Arial Narrow"/>
          <w:b w:val="0"/>
          <w:bCs w:val="0"/>
          <w:i/>
          <w:iCs/>
          <w:sz w:val="22"/>
          <w:szCs w:val="22"/>
        </w:rPr>
      </w:r>
      <w:r>
        <w:rPr>
          <w:rFonts w:ascii="Arial Narrow" w:hAnsi="Arial Narrow" w:cs="Arial Narrow"/>
          <w:b w:val="0"/>
          <w:bCs w:val="0"/>
          <w:i/>
          <w:iCs/>
          <w:sz w:val="22"/>
          <w:szCs w:val="22"/>
        </w:rPr>
      </w:r>
    </w:p>
    <w:p>
      <w:pPr>
        <w:pStyle w:val="1467"/>
        <w:pBdr/>
        <w:spacing/>
        <w:ind w:right="0" w:firstLine="567" w:left="0"/>
        <w:rPr>
          <w:rFonts w:ascii="Arial Narrow" w:hAnsi="Arial Narrow" w:cs="Arial Narrow"/>
          <w:b w:val="0"/>
          <w:bCs w:val="0"/>
          <w:sz w:val="22"/>
          <w:szCs w:val="22"/>
        </w:rPr>
      </w:pP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</w:p>
    <w:p>
      <w:pPr>
        <w:pStyle w:val="1467"/>
        <w:pBdr/>
        <w:spacing/>
        <w:ind w:right="0" w:firstLine="567" w:left="0"/>
        <w:rPr>
          <w:rFonts w:ascii="Arial Narrow" w:hAnsi="Arial Narrow" w:cs="Arial Narrow"/>
          <w:b w:val="0"/>
          <w:bCs w:val="0"/>
          <w:sz w:val="22"/>
          <w:szCs w:val="22"/>
        </w:rPr>
      </w:pP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</w:p>
    <w:p>
      <w:pPr>
        <w:pStyle w:val="1467"/>
        <w:pBdr/>
        <w:spacing/>
        <w:ind w:right="0" w:firstLine="567" w:left="0"/>
        <w:rPr>
          <w:rFonts w:ascii="Arial Narrow" w:hAnsi="Arial Narrow" w:cs="Arial Narrow"/>
          <w:b w:val="0"/>
          <w:bCs w:val="0"/>
          <w:sz w:val="22"/>
          <w:szCs w:val="22"/>
        </w:rPr>
      </w:pP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</w:p>
    <w:p>
      <w:pPr>
        <w:pStyle w:val="1467"/>
        <w:pBdr/>
        <w:spacing/>
        <w:ind w:right="0" w:firstLine="567" w:left="0"/>
        <w:rPr>
          <w:rFonts w:ascii="Arial Narrow" w:hAnsi="Arial Narrow" w:cs="Arial Narrow"/>
          <w:b w:val="0"/>
          <w:bCs w:val="0"/>
          <w:sz w:val="22"/>
          <w:szCs w:val="22"/>
        </w:rPr>
      </w:pP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</w:p>
    <w:p>
      <w:pPr>
        <w:pStyle w:val="1467"/>
        <w:pBdr/>
        <w:spacing/>
        <w:ind w:right="0" w:firstLine="567" w:left="0"/>
        <w:rPr>
          <w:rFonts w:ascii="Arial Narrow" w:hAnsi="Arial Narrow" w:cs="Arial Narrow"/>
          <w:b w:val="0"/>
          <w:bCs w:val="0"/>
          <w:sz w:val="22"/>
          <w:szCs w:val="22"/>
        </w:rPr>
      </w:pP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</w:p>
    <w:p>
      <w:pPr>
        <w:pStyle w:val="1467"/>
        <w:pBdr/>
        <w:spacing/>
        <w:ind w:right="0" w:firstLine="567" w:left="0"/>
        <w:rPr>
          <w:rFonts w:ascii="Arial Narrow" w:hAnsi="Arial Narrow" w:cs="Arial Narrow"/>
          <w:b w:val="0"/>
          <w:bCs w:val="0"/>
          <w:sz w:val="22"/>
          <w:szCs w:val="22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</w:p>
    <w:p>
      <w:pPr>
        <w:pStyle w:val="1467"/>
        <w:pBdr/>
        <w:spacing/>
        <w:ind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eastAsia="Arial Narrow" w:cs="Arial Narrow"/>
          <w:sz w:val="22"/>
          <w:szCs w:val="22"/>
          <w:highlight w:val="none"/>
          <w:lang w:val="id-ID"/>
        </w:rPr>
        <w:tab/>
      </w:r>
      <w:r>
        <w:rPr>
          <w:rFonts w:ascii="Arial Narrow" w:hAnsi="Arial Narrow" w:cs="Arial Narrow"/>
          <w:sz w:val="22"/>
          <w:szCs w:val="22"/>
        </w:rPr>
      </w:r>
      <w:r>
        <w:rPr>
          <w:rFonts w:ascii="Arial Narrow" w:hAnsi="Arial Narrow" w:cs="Arial Narrow"/>
          <w:sz w:val="22"/>
          <w:szCs w:val="22"/>
        </w:rPr>
      </w:r>
    </w:p>
    <w:p>
      <w:pPr>
        <w:pStyle w:val="1467"/>
        <w:numPr>
          <w:ilvl w:val="0"/>
          <w:numId w:val="1"/>
        </w:numPr>
        <w:pBdr/>
        <w:spacing/>
        <w:ind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eastAsia="Arial Narrow" w:cs="Arial Narrow"/>
          <w:b/>
          <w:sz w:val="22"/>
          <w:szCs w:val="22"/>
        </w:rPr>
        <w:t xml:space="preserve">Kesimpulan &amp; Penutup</w:t>
      </w:r>
      <w:r>
        <w:rPr>
          <w:rFonts w:ascii="Arial Narrow" w:hAnsi="Arial Narrow" w:cs="Arial Narrow"/>
          <w:b/>
          <w:sz w:val="22"/>
          <w:szCs w:val="22"/>
        </w:rPr>
      </w:r>
      <w:r>
        <w:rPr>
          <w:rFonts w:ascii="Arial Narrow" w:hAnsi="Arial Narrow" w:cs="Arial Narrow"/>
          <w:b/>
          <w:sz w:val="22"/>
          <w:szCs w:val="22"/>
        </w:rPr>
      </w:r>
    </w:p>
    <w:p>
      <w:pPr>
        <w:pStyle w:val="1467"/>
        <w:pBdr/>
        <w:spacing/>
        <w:ind w:left="645"/>
        <w:jc w:val="left"/>
        <w:rPr>
          <w:rFonts w:ascii="Arial Narrow" w:hAnsi="Arial Narrow" w:cs="Arial Narrow"/>
          <w:b w:val="0"/>
          <w:bCs w:val="0"/>
          <w:sz w:val="22"/>
          <w:szCs w:val="22"/>
        </w:rPr>
      </w:pPr>
      <w:r>
        <w:rPr>
          <w:rFonts w:ascii="Arial Narrow" w:hAnsi="Arial Narrow" w:eastAsia="Arial Narrow" w:cs="Arial Narrow"/>
          <w:b w:val="0"/>
          <w:bCs w:val="0"/>
          <w:sz w:val="22"/>
          <w:szCs w:val="22"/>
        </w:rPr>
        <w:t xml:space="preserve">Dengan dilakukannya pembelian Speaker Portable LCD, diharapkan mampu membantu proses komunikasi Tamu.</w:t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  <w:r>
        <w:rPr>
          <w:rFonts w:ascii="Arial Narrow" w:hAnsi="Arial Narrow" w:cs="Arial Narrow"/>
          <w:b w:val="0"/>
          <w:bCs w:val="0"/>
          <w:sz w:val="22"/>
          <w:szCs w:val="22"/>
        </w:rPr>
      </w:r>
    </w:p>
    <w:p>
      <w:pPr>
        <w:pStyle w:val="1467"/>
        <w:pBdr/>
        <w:spacing/>
        <w:ind/>
        <w:jc w:val="center"/>
        <w:rPr>
          <w:rFonts w:ascii="Arial Narrow" w:hAnsi="Arial Narrow" w:cs="Arial Narrow"/>
        </w:rPr>
      </w:pPr>
      <w:r>
        <w:rPr>
          <w:rFonts w:ascii="Arial Narrow" w:hAnsi="Arial Narrow" w:eastAsia="Arial Narrow" w:cs="Arial Narrow"/>
          <w:sz w:val="22"/>
          <w:szCs w:val="22"/>
        </w:rPr>
        <w:t xml:space="preserve">----------------------------------------------------------------------------------------------------------------------------------------------------</w:t>
      </w:r>
      <w:r>
        <w:rPr>
          <w:rFonts w:ascii="Arial Narrow" w:hAnsi="Arial Narrow" w:cs="Arial Narrow"/>
        </w:rPr>
      </w:r>
      <w:r>
        <w:rPr>
          <w:rFonts w:ascii="Arial Narrow" w:hAnsi="Arial Narrow" w:cs="Arial Narrow"/>
        </w:rPr>
      </w:r>
    </w:p>
    <w:tbl>
      <w:tblPr>
        <w:tblStyle w:val="1479"/>
        <w:tblpPr w:horzAnchor="page" w:tblpX="950" w:vertAnchor="text" w:tblpY="81" w:leftFromText="180" w:topFromText="0" w:rightFromText="180" w:bottomFromText="0"/>
        <w:tblOverlap w:val="never"/>
        <w:tblW w:w="10606" w:type="dxa"/>
        <w:tblInd w:w="108" w:type="dxa"/>
        <w:tblBorders/>
        <w:tblLayout w:type="fixed"/>
        <w:tblCellMar>
          <w:left w:w="108" w:type="dxa"/>
          <w:top w:w="55" w:type="dxa"/>
          <w:right w:w="108" w:type="dxa"/>
          <w:bottom w:w="55" w:type="dxa"/>
        </w:tblCellMar>
        <w:tblLook w:val="04A0" w:firstRow="1" w:lastRow="0" w:firstColumn="1" w:lastColumn="0" w:noHBand="0" w:noVBand="1"/>
      </w:tblPr>
      <w:tblGrid>
        <w:gridCol w:w="2375"/>
        <w:gridCol w:w="3403"/>
        <w:gridCol w:w="4828"/>
      </w:tblGrid>
      <w:tr>
        <w:trPr>
          <w:trHeight w:val="448"/>
        </w:trPr>
        <w:tc>
          <w:tcPr>
            <w:tcBorders/>
            <w:tcW w:w="2375" w:type="dxa"/>
            <w:textDirection w:val="lrTb"/>
            <w:noWrap w:val="false"/>
          </w:tcPr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Hormat Kami,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  <w:tc>
          <w:tcPr>
            <w:tcBorders/>
            <w:tcW w:w="3403" w:type="dxa"/>
            <w:textDirection w:val="lrTb"/>
            <w:noWrap w:val="false"/>
          </w:tcPr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</w:r>
            <w:r>
              <w:rPr>
                <w:rFonts w:ascii="Arial Narrow" w:hAnsi="Arial Narrow" w:cs="Arial Narrow"/>
                <w:sz w:val="22"/>
                <w:szCs w:val="22"/>
              </w:rPr>
            </w:r>
            <w:r>
              <w:rPr>
                <w:rFonts w:ascii="Arial Narrow" w:hAnsi="Arial Narrow" w:cs="Arial Narrow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8" w:type="dxa"/>
            <w:textDirection w:val="lrTb"/>
            <w:noWrap w:val="false"/>
          </w:tcPr>
          <w:p>
            <w:pPr>
              <w:pStyle w:val="1467"/>
              <w:widowControl w:val="true"/>
              <w:pBdr/>
              <w:spacing w:after="0" w:before="0"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Pengajuan Disetujui :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</w:tr>
      <w:tr>
        <w:trPr>
          <w:trHeight w:val="1644"/>
        </w:trPr>
        <w:tc>
          <w:tcPr>
            <w:tcBorders/>
            <w:tcW w:w="2375" w:type="dxa"/>
            <w:textDirection w:val="lrTb"/>
            <w:noWrap w:val="false"/>
          </w:tcPr>
          <w:p>
            <w:pPr>
              <w:pStyle w:val="1467"/>
              <w:widowControl w:val="true"/>
              <w:pBdr/>
              <w:spacing w:after="0" w:before="0"/>
              <w:ind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Dibuat &amp; Diajukan,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jc w:val="left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</w:r>
            <w:r>
              <w:rPr>
                <w:rFonts w:ascii="Arial Narrow" w:hAnsi="Arial Narrow" w:cs="Arial Narrow"/>
                <w:sz w:val="22"/>
                <w:szCs w:val="22"/>
              </w:rPr>
            </w:r>
            <w:r>
              <w:rPr>
                <w:rFonts w:ascii="Arial Narrow" w:hAnsi="Arial Narrow" w:cs="Arial Narrow"/>
                <w:sz w:val="22"/>
                <w:szCs w:val="22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jc w:val="left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</w:r>
            <w:r>
              <w:rPr>
                <w:rFonts w:ascii="Arial Narrow" w:hAnsi="Arial Narrow" w:cs="Arial Narrow"/>
                <w:sz w:val="22"/>
                <w:szCs w:val="22"/>
              </w:rPr>
            </w:r>
            <w:r>
              <w:rPr>
                <w:rFonts w:ascii="Arial Narrow" w:hAnsi="Arial Narrow" w:cs="Arial Narrow"/>
                <w:sz w:val="22"/>
                <w:szCs w:val="22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jc w:val="left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</w:r>
            <w:r>
              <w:rPr>
                <w:rFonts w:ascii="Arial Narrow" w:hAnsi="Arial Narrow" w:cs="Arial Narrow"/>
                <w:sz w:val="22"/>
                <w:szCs w:val="22"/>
              </w:rPr>
            </w:r>
            <w:r>
              <w:rPr>
                <w:rFonts w:ascii="Arial Narrow" w:hAnsi="Arial Narrow" w:cs="Arial Narrow"/>
                <w:sz w:val="22"/>
                <w:szCs w:val="22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jc w:val="left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</w:r>
            <w:r>
              <w:rPr>
                <w:rFonts w:ascii="Arial Narrow" w:hAnsi="Arial Narrow" w:cs="Arial Narrow"/>
                <w:sz w:val="22"/>
                <w:szCs w:val="22"/>
              </w:rPr>
            </w:r>
            <w:r>
              <w:rPr>
                <w:rFonts w:ascii="Arial Narrow" w:hAnsi="Arial Narrow" w:cs="Arial Narrow"/>
                <w:sz w:val="22"/>
                <w:szCs w:val="22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[…………………..]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  <w:tc>
          <w:tcPr>
            <w:tcBorders/>
            <w:tcW w:w="3403" w:type="dxa"/>
            <w:textDirection w:val="lrTb"/>
            <w:noWrap w:val="false"/>
          </w:tcPr>
          <w:p>
            <w:pPr>
              <w:pStyle w:val="1467"/>
              <w:widowControl w:val="true"/>
              <w:pBdr/>
              <w:spacing w:after="0" w:before="0"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Diperiksa &amp; Diketahui,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[………………….]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8" w:type="dxa"/>
            <w:textDirection w:val="lrTb"/>
            <w:noWrap w:val="false"/>
          </w:tcPr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2"/>
                <w:szCs w:val="22"/>
                <w:u w:val="singl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2"/>
                <w:szCs w:val="22"/>
                <w:u w:val="single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[………………….]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</w:tc>
      </w:tr>
      <w:tr>
        <w:trPr>
          <w:trHeight w:val="1141"/>
        </w:trPr>
        <w:tc>
          <w:tcPr>
            <w:tcBorders/>
            <w:tcW w:w="2375" w:type="dxa"/>
            <w:textDirection w:val="lrTb"/>
            <w:noWrap w:val="false"/>
          </w:tcPr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0"/>
                <w:szCs w:val="22"/>
              </w:rPr>
            </w:pPr>
            <w:r>
              <w:rPr>
                <w:rFonts w:ascii="Arial Narrow" w:hAnsi="Arial Narrow" w:eastAsia="Arial Narrow" w:cs="Arial Narrow"/>
                <w:sz w:val="20"/>
                <w:szCs w:val="22"/>
              </w:rPr>
            </w:r>
            <w:r>
              <w:rPr>
                <w:rFonts w:ascii="Arial Narrow" w:hAnsi="Arial Narrow" w:cs="Arial Narrow"/>
                <w:sz w:val="20"/>
                <w:szCs w:val="22"/>
              </w:rPr>
            </w:r>
            <w:r>
              <w:rPr>
                <w:rFonts w:ascii="Arial Narrow" w:hAnsi="Arial Narrow" w:cs="Arial Narrow"/>
                <w:sz w:val="20"/>
                <w:szCs w:val="22"/>
              </w:rPr>
            </w:r>
          </w:p>
        </w:tc>
        <w:tc>
          <w:tcPr>
            <w:tcBorders/>
            <w:tcW w:w="3403" w:type="dxa"/>
            <w:textDirection w:val="lrTb"/>
            <w:noWrap w:val="false"/>
          </w:tcPr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0"/>
                <w:szCs w:val="22"/>
                <w:u w:val="single"/>
              </w:rPr>
            </w:pPr>
            <w:r>
              <w:rPr>
                <w:rFonts w:ascii="Arial Narrow" w:hAnsi="Arial Narrow" w:eastAsia="Arial Narrow" w:cs="Arial Narrow"/>
                <w:sz w:val="20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0"/>
                <w:szCs w:val="22"/>
                <w:u w:val="single"/>
              </w:rPr>
            </w:r>
            <w:r>
              <w:rPr>
                <w:rFonts w:ascii="Arial Narrow" w:hAnsi="Arial Narrow" w:cs="Arial Narrow"/>
                <w:sz w:val="20"/>
                <w:szCs w:val="22"/>
                <w:u w:val="singl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8" w:type="dxa"/>
            <w:textDirection w:val="lrTb"/>
            <w:noWrap w:val="false"/>
          </w:tcPr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</w:rPr>
            </w:pPr>
            <w:r>
              <w:rPr>
                <w:rFonts w:ascii="Arial Narrow" w:hAnsi="Arial Narrow" w:eastAsia="Arial Narrow" w:cs="Arial Narrow"/>
                <w:sz w:val="20"/>
              </w:rPr>
              <w:t xml:space="preserve">Catatan :</w:t>
            </w:r>
            <w:r>
              <w:rPr>
                <w:rFonts w:ascii="Arial Narrow" w:hAnsi="Arial Narrow" w:cs="Arial Narrow"/>
              </w:rPr>
            </w:r>
            <w:r>
              <w:rPr>
                <w:rFonts w:ascii="Arial Narrow" w:hAnsi="Arial Narrow" w:cs="Arial Narrow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0"/>
                <w:u w:val="single"/>
              </w:rPr>
            </w:pPr>
            <w:r>
              <w:rPr>
                <w:rFonts w:ascii="Arial Narrow" w:hAnsi="Arial Narrow" w:eastAsia="Arial Narrow" w:cs="Arial Narrow"/>
                <w:sz w:val="20"/>
                <w:u w:val="single"/>
              </w:rPr>
            </w:r>
            <w:r>
              <w:rPr>
                <w:rFonts w:ascii="Arial Narrow" w:hAnsi="Arial Narrow" w:cs="Arial Narrow"/>
                <w:sz w:val="20"/>
                <w:u w:val="single"/>
              </w:rPr>
            </w:r>
            <w:r>
              <w:rPr>
                <w:rFonts w:ascii="Arial Narrow" w:hAnsi="Arial Narrow" w:cs="Arial Narrow"/>
                <w:sz w:val="20"/>
                <w:u w:val="single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0"/>
                <w:u w:val="single"/>
              </w:rPr>
            </w:pPr>
            <w:r>
              <w:rPr>
                <w:rFonts w:ascii="Arial Narrow" w:hAnsi="Arial Narrow" w:eastAsia="Arial Narrow" w:cs="Arial Narrow"/>
                <w:sz w:val="20"/>
                <w:u w:val="single"/>
              </w:rPr>
            </w:r>
            <w:r>
              <w:rPr>
                <w:rFonts w:ascii="Arial Narrow" w:hAnsi="Arial Narrow" w:cs="Arial Narrow"/>
                <w:sz w:val="20"/>
                <w:u w:val="single"/>
              </w:rPr>
            </w:r>
            <w:r>
              <w:rPr>
                <w:rFonts w:ascii="Arial Narrow" w:hAnsi="Arial Narrow" w:cs="Arial Narrow"/>
                <w:sz w:val="20"/>
                <w:u w:val="single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0"/>
                <w:u w:val="single"/>
              </w:rPr>
            </w:pPr>
            <w:r>
              <w:rPr>
                <w:rFonts w:ascii="Arial Narrow" w:hAnsi="Arial Narrow" w:eastAsia="Arial Narrow" w:cs="Arial Narrow"/>
                <w:sz w:val="20"/>
                <w:u w:val="single"/>
              </w:rPr>
            </w:r>
            <w:r>
              <w:rPr>
                <w:rFonts w:ascii="Arial Narrow" w:hAnsi="Arial Narrow" w:cs="Arial Narrow"/>
                <w:sz w:val="20"/>
                <w:u w:val="single"/>
              </w:rPr>
            </w:r>
            <w:r>
              <w:rPr>
                <w:rFonts w:ascii="Arial Narrow" w:hAnsi="Arial Narrow" w:cs="Arial Narrow"/>
                <w:sz w:val="20"/>
                <w:u w:val="single"/>
              </w:rPr>
            </w:r>
          </w:p>
          <w:p>
            <w:pPr>
              <w:pStyle w:val="1467"/>
              <w:widowControl w:val="true"/>
              <w:pBdr/>
              <w:spacing w:after="0" w:before="0"/>
              <w:ind/>
              <w:rPr>
                <w:rFonts w:ascii="Arial Narrow" w:hAnsi="Arial Narrow" w:cs="Arial Narrow"/>
                <w:sz w:val="20"/>
                <w:u w:val="single"/>
              </w:rPr>
            </w:pPr>
            <w:r>
              <w:rPr>
                <w:rFonts w:ascii="Arial Narrow" w:hAnsi="Arial Narrow" w:eastAsia="Arial Narrow" w:cs="Arial Narrow"/>
                <w:sz w:val="20"/>
                <w:u w:val="single"/>
              </w:rPr>
            </w:r>
            <w:r>
              <w:rPr>
                <w:rFonts w:ascii="Arial Narrow" w:hAnsi="Arial Narrow" w:cs="Arial Narrow"/>
                <w:sz w:val="20"/>
                <w:u w:val="single"/>
              </w:rPr>
            </w:r>
            <w:r>
              <w:rPr>
                <w:rFonts w:ascii="Arial Narrow" w:hAnsi="Arial Narrow" w:cs="Arial Narrow"/>
                <w:sz w:val="20"/>
                <w:u w:val="single"/>
              </w:rPr>
            </w:r>
          </w:p>
        </w:tc>
      </w:tr>
    </w:tbl>
    <w:p>
      <w:pPr>
        <w:pStyle w:val="1467"/>
        <w:pBdr/>
        <w:spacing/>
        <w:ind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eastAsia="Arial Narrow" w:cs="Arial Narrow"/>
          <w:b/>
          <w:sz w:val="22"/>
          <w:szCs w:val="22"/>
          <w:lang w:val="id-ID"/>
        </w:rPr>
      </w:r>
      <w:r>
        <w:rPr>
          <w:rFonts w:ascii="Arial Narrow" w:hAnsi="Arial Narrow" w:cs="Arial Narrow"/>
          <w:b/>
          <w:sz w:val="22"/>
          <w:szCs w:val="22"/>
        </w:rPr>
      </w:r>
      <w:r>
        <w:rPr>
          <w:rFonts w:ascii="Arial Narrow" w:hAnsi="Arial Narrow" w:cs="Arial Narrow"/>
          <w:b/>
          <w:sz w:val="22"/>
          <w:szCs w:val="22"/>
        </w:rPr>
      </w:r>
    </w:p>
    <w:sectPr>
      <w:headerReference w:type="default" r:id="rId9"/>
      <w:headerReference w:type="even" r:id="rId10"/>
      <w:headerReference w:type="first" r:id="rId11"/>
      <w:footnotePr/>
      <w:endnotePr/>
      <w:type w:val="nextPage"/>
      <w:pgSz w:h="15840" w:orient="portrait" w:w="12240"/>
      <w:pgMar w:top="737" w:right="680" w:bottom="680" w:left="680" w:header="680" w:footer="0" w:gutter="0"/>
      <w:pgBorders w:display="allPages" w:offsetFrom="text" w:zOrder="front">
        <w:bottom w:color="000000" w:space="1" w:sz="4" w:val="single"/>
        <w:left w:color="000000" w:space="4" w:sz="4" w:val="single"/>
        <w:right w:color="000000" w:space="4" w:sz="4" w:val="single"/>
        <w:top w:color="000000" w:space="1" w:sz="4" w:val="single"/>
      </w:pgBorders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Noto Sans CJK SC">
    <w:panose1 w:val="020B0500000000000000"/>
  </w:font>
  <w:font w:name="Tahoma">
    <w:panose1 w:val="020B0502040504020204"/>
  </w:font>
  <w:font w:name="Noto Sans Devanagari">
    <w:panose1 w:val="020B0502040504020204"/>
  </w:font>
  <w:font w:name="Cambria">
    <w:panose1 w:val="02040503050406030204"/>
  </w:font>
  <w:font w:name="Calibri">
    <w:panose1 w:val="020F0502020204030204"/>
  </w:font>
  <w:font w:name="Arial">
    <w:panose1 w:val="020B0604020202020204"/>
  </w:font>
  <w:font w:name="宋体">
    <w:panose1 w:val="02000506000000020000"/>
  </w:font>
  <w:font w:name="SimSun">
    <w:panose1 w:val="02000506000000020000"/>
  </w:font>
  <w:font w:name="Arial Narrow">
    <w:panose1 w:val="020B0606020202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9"/>
      <w:tblW w:w="10957" w:type="dxa"/>
      <w:tblInd w:w="-6" w:type="dxa"/>
      <w:tblBorders/>
      <w:tblLayout w:type="fixed"/>
      <w:tblCellMar>
        <w:left w:w="1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2742"/>
      <w:gridCol w:w="781"/>
      <w:gridCol w:w="177"/>
      <w:gridCol w:w="3285"/>
      <w:gridCol w:w="1485"/>
      <w:gridCol w:w="222"/>
      <w:gridCol w:w="2264"/>
    </w:tblGrid>
    <w:tr>
      <w:trPr>
        <w:cantSplit/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restart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rFonts w:ascii="Arial" w:hAnsi="Arial" w:cs="Arial"/>
            </w:rPr>
          </w:pPr>
          <w:r>
            <w:rPr>
              <w:rFonts w:ascii="Arial" w:hAnsi="Arial" w:cs="Arial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5" behindDoc="1" locked="0" layoutInCell="1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83185</wp:posOffset>
                    </wp:positionV>
                    <wp:extent cx="1638935" cy="459740"/>
                    <wp:effectExtent l="0" t="0" r="0" b="0"/>
                    <wp:wrapNone/>
                    <wp:docPr id="1" name="Picture 28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Picture 28" descr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-291" t="-1173" r="-290" b="-1173"/>
                            <a:stretch/>
                          </pic:blipFill>
                          <pic:spPr bwMode="auto">
                            <a:xfrm>
                              <a:off x="0" y="0"/>
                              <a:ext cx="163893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5;o:allowoverlap:true;o:allowincell:true;mso-position-horizontal-relative:text;margin-left:0.95pt;mso-position-horizontal:absolute;mso-position-vertical-relative:text;margin-top:6.55pt;mso-position-vertical:absolute;width:129.05pt;height:36.20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restart"/>
          <w:textDirection w:val="lrTb"/>
          <w:noWrap w:val="false"/>
        </w:tcPr>
        <w:p>
          <w:pPr>
            <w:pStyle w:val="1450"/>
            <w:widowControl w:val="true"/>
            <w:pBdr/>
            <w:tabs>
              <w:tab w:val="left" w:leader="none" w:pos="0"/>
              <w:tab w:val="clear" w:leader="none" w:pos="720"/>
            </w:tabs>
            <w:spacing w:after="57" w:before="57"/>
            <w:ind/>
            <w:jc w:val="center"/>
            <w:rPr/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SURAT PENGAJUAN</w:t>
          </w:r>
          <w:r/>
        </w:p>
      </w:tc>
      <w:tc>
        <w:tcPr>
          <w:tcBorders>
            <w:top w:val="single" w:color="000000" w:sz="8" w:space="0"/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</w:rPr>
            <w:t xml:space="preserve">Tgl. Dokumen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eastAsia="Arial" w:cs="Arial"/>
              <w:b/>
              <w:bCs/>
              <w:sz w:val="18"/>
              <w:szCs w:val="18"/>
            </w:rPr>
            <w:t xml:space="preserve">: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21 Februari 2023</w:t>
          </w:r>
          <w:r/>
        </w:p>
      </w:tc>
    </w:tr>
    <w:tr>
      <w:trPr>
        <w:cantSplit/>
        <w:trHeight w:val="262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continue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Dokumen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FORM/IC/STTB/53</w:t>
          </w:r>
          <w:r/>
        </w:p>
      </w:tc>
    </w:tr>
    <w:tr>
      <w:trPr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781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Nomor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177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 w:firstLine="170" w:left="-170"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3285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lang w:val="id-ID"/>
            </w:rPr>
          </w:pPr>
          <w:r>
            <w:rPr>
              <w:rFonts w:ascii="Arial" w:hAnsi="Arial" w:eastAsia="Arial" w:cs="Arial"/>
              <w:sz w:val="20"/>
              <w:szCs w:val="20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lang w:val="id-ID"/>
            </w:rPr>
            <w:t xml:space="preserve">10</w:t>
          </w: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/SPJ/ IT /STTB/ 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II </w:t>
          </w:r>
          <w:r>
            <w:rPr>
              <w:rFonts w:ascii="Arial" w:hAnsi="Arial" w:cs="Arial"/>
              <w:sz w:val="20"/>
              <w:szCs w:val="20"/>
            </w:rPr>
            <w:t xml:space="preserve">/202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4</w:t>
          </w:r>
          <w:r>
            <w:rPr>
              <w:lang w:val="id-ID"/>
            </w:rPr>
          </w:r>
          <w:r>
            <w:rPr>
              <w:lang w:val="id-ID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Revisi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00</w:t>
          </w:r>
          <w:r/>
        </w:p>
      </w:tc>
    </w:tr>
    <w:tr>
      <w:trPr>
        <w:trHeight w:val="278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781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Tujuan</w:t>
          </w:r>
          <w:r/>
        </w:p>
      </w:tc>
      <w:tc>
        <w:tcPr>
          <w:tcBorders>
            <w:bottom w:val="single" w:color="000000" w:sz="8" w:space="0"/>
          </w:tcBorders>
          <w:tcW w:w="177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bottom w:val="single" w:color="000000" w:sz="8" w:space="0"/>
          </w:tcBorders>
          <w:tcW w:w="3285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</w:rPr>
            <w:t xml:space="preserve">Pimpinan</w:t>
          </w:r>
          <w:r/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1485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Halaman</w:t>
          </w:r>
          <w:r/>
        </w:p>
      </w:tc>
      <w:tc>
        <w:tcPr>
          <w:tcBorders>
            <w:bottom w:val="single" w:color="000000" w:sz="8" w:space="0"/>
          </w:tcBorders>
          <w:tcW w:w="222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8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lang w:val="en-US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eastAsia="宋体" w:cs="Arial" w:eastAsiaTheme="majorEastAsia"/>
              <w:sz w:val="18"/>
              <w:szCs w:val="18"/>
            </w:rPr>
            <w:fldChar w:fldCharType="begin"/>
          </w:r>
          <w:r>
            <w:rPr>
              <w:rFonts w:ascii="Arial" w:hAnsi="Arial" w:eastAsia="宋体" w:cs="Arial"/>
              <w:sz w:val="18"/>
              <w:szCs w:val="18"/>
            </w:rPr>
            <w:instrText xml:space="preserve"> PAGE </w:instrText>
          </w:r>
          <w:r>
            <w:rPr>
              <w:rFonts w:ascii="Arial" w:hAnsi="Arial" w:eastAsia="宋体" w:cs="Arial"/>
              <w:sz w:val="18"/>
              <w:szCs w:val="18"/>
            </w:rPr>
            <w:fldChar w:fldCharType="separate"/>
          </w:r>
          <w:r>
            <w:rPr>
              <w:rFonts w:ascii="Arial" w:hAnsi="Arial" w:eastAsia="宋体" w:cs="Arial"/>
              <w:sz w:val="18"/>
              <w:szCs w:val="18"/>
            </w:rPr>
            <w:t xml:space="preserve">4</w:t>
          </w:r>
          <w:r>
            <w:rPr>
              <w:rFonts w:ascii="Arial" w:hAnsi="Arial" w:eastAsia="宋体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/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4</w:t>
          </w:r>
          <w:r>
            <w:rPr>
              <w:lang w:val="en-US"/>
            </w:rPr>
          </w:r>
          <w:r>
            <w:rPr>
              <w:lang w:val="en-US"/>
            </w:rPr>
          </w:r>
        </w:p>
      </w:tc>
    </w:tr>
  </w:tbl>
  <w:p>
    <w:pPr>
      <w:pStyle w:val="1474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74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9"/>
      <w:tblW w:w="10957" w:type="dxa"/>
      <w:tblInd w:w="-6" w:type="dxa"/>
      <w:tblBorders/>
      <w:tblLayout w:type="fixed"/>
      <w:tblCellMar>
        <w:left w:w="1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2742"/>
      <w:gridCol w:w="781"/>
      <w:gridCol w:w="177"/>
      <w:gridCol w:w="3285"/>
      <w:gridCol w:w="1485"/>
      <w:gridCol w:w="222"/>
      <w:gridCol w:w="2264"/>
    </w:tblGrid>
    <w:tr>
      <w:trPr>
        <w:cantSplit/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restart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rFonts w:ascii="Arial" w:hAnsi="Arial" w:cs="Arial"/>
            </w:rPr>
          </w:pPr>
          <w:r>
            <w:rPr>
              <w:rFonts w:ascii="Arial" w:hAnsi="Arial" w:cs="Arial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5" behindDoc="1" locked="0" layoutInCell="1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83185</wp:posOffset>
                    </wp:positionV>
                    <wp:extent cx="1638935" cy="459740"/>
                    <wp:effectExtent l="0" t="0" r="0" b="0"/>
                    <wp:wrapNone/>
                    <wp:docPr id="2" name="Picture 28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Picture 28" descr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-291" t="-1173" r="-290" b="-1173"/>
                            <a:stretch/>
                          </pic:blipFill>
                          <pic:spPr bwMode="auto">
                            <a:xfrm>
                              <a:off x="0" y="0"/>
                              <a:ext cx="163893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position:absolute;z-index:-5;o:allowoverlap:true;o:allowincell:true;mso-position-horizontal-relative:text;margin-left:0.95pt;mso-position-horizontal:absolute;mso-position-vertical-relative:text;margin-top:6.55pt;mso-position-vertical:absolute;width:129.05pt;height:36.20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restart"/>
          <w:textDirection w:val="lrTb"/>
          <w:noWrap w:val="false"/>
        </w:tcPr>
        <w:p>
          <w:pPr>
            <w:pStyle w:val="1450"/>
            <w:widowControl w:val="true"/>
            <w:pBdr/>
            <w:tabs>
              <w:tab w:val="left" w:leader="none" w:pos="0"/>
              <w:tab w:val="clear" w:leader="none" w:pos="720"/>
            </w:tabs>
            <w:spacing w:after="57" w:before="57"/>
            <w:ind/>
            <w:jc w:val="center"/>
            <w:rPr/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SURAT PENGAJUAN</w:t>
          </w:r>
          <w:r/>
        </w:p>
      </w:tc>
      <w:tc>
        <w:tcPr>
          <w:tcBorders>
            <w:top w:val="single" w:color="000000" w:sz="8" w:space="0"/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</w:rPr>
            <w:t xml:space="preserve">Tgl. Dokumen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eastAsia="Arial" w:cs="Arial"/>
              <w:b/>
              <w:bCs/>
              <w:sz w:val="18"/>
              <w:szCs w:val="18"/>
            </w:rPr>
            <w:t xml:space="preserve">: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21 Februari 2023</w:t>
          </w:r>
          <w:r/>
        </w:p>
      </w:tc>
    </w:tr>
    <w:tr>
      <w:trPr>
        <w:cantSplit/>
        <w:trHeight w:val="262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continue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Dokumen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FORM/IC/STTB/53</w:t>
          </w:r>
          <w:r/>
        </w:p>
      </w:tc>
    </w:tr>
    <w:tr>
      <w:trPr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781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Nomor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177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 w:firstLine="170" w:left="-170"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3285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lang w:val="id-ID"/>
            </w:rPr>
          </w:pPr>
          <w:r>
            <w:rPr>
              <w:rFonts w:ascii="Arial" w:hAnsi="Arial" w:eastAsia="Arial" w:cs="Arial"/>
              <w:sz w:val="20"/>
              <w:szCs w:val="20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lang w:val="id-ID"/>
            </w:rPr>
            <w:t xml:space="preserve">10</w:t>
          </w: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/SPJ/ IT /STTB/ 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II </w:t>
          </w:r>
          <w:r>
            <w:rPr>
              <w:rFonts w:ascii="Arial" w:hAnsi="Arial" w:cs="Arial"/>
              <w:sz w:val="20"/>
              <w:szCs w:val="20"/>
            </w:rPr>
            <w:t xml:space="preserve">/202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4</w:t>
          </w:r>
          <w:r>
            <w:rPr>
              <w:lang w:val="id-ID"/>
            </w:rPr>
          </w:r>
          <w:r>
            <w:rPr>
              <w:lang w:val="id-ID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Revisi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00</w:t>
          </w:r>
          <w:r/>
        </w:p>
      </w:tc>
    </w:tr>
    <w:tr>
      <w:trPr>
        <w:trHeight w:val="278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781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Tujuan</w:t>
          </w:r>
          <w:r/>
        </w:p>
      </w:tc>
      <w:tc>
        <w:tcPr>
          <w:tcBorders>
            <w:bottom w:val="single" w:color="000000" w:sz="8" w:space="0"/>
          </w:tcBorders>
          <w:tcW w:w="177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bottom w:val="single" w:color="000000" w:sz="8" w:space="0"/>
          </w:tcBorders>
          <w:tcW w:w="3285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</w:rPr>
            <w:t xml:space="preserve">Pimpinan</w:t>
          </w:r>
          <w:r/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1485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Halaman</w:t>
          </w:r>
          <w:r/>
        </w:p>
      </w:tc>
      <w:tc>
        <w:tcPr>
          <w:tcBorders>
            <w:bottom w:val="single" w:color="000000" w:sz="8" w:space="0"/>
          </w:tcBorders>
          <w:tcW w:w="222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8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pStyle w:val="1450"/>
            <w:widowControl w:val="true"/>
            <w:pBdr/>
            <w:spacing w:after="200" w:before="0"/>
            <w:ind/>
            <w:jc w:val="left"/>
            <w:rPr>
              <w:lang w:val="en-US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eastAsia="宋体" w:cs="Arial" w:eastAsiaTheme="majorEastAsia"/>
              <w:sz w:val="18"/>
              <w:szCs w:val="18"/>
            </w:rPr>
            <w:fldChar w:fldCharType="begin"/>
          </w:r>
          <w:r>
            <w:rPr>
              <w:rFonts w:ascii="Arial" w:hAnsi="Arial" w:eastAsia="宋体" w:cs="Arial"/>
              <w:sz w:val="18"/>
              <w:szCs w:val="18"/>
            </w:rPr>
            <w:instrText xml:space="preserve"> PAGE </w:instrText>
          </w:r>
          <w:r>
            <w:rPr>
              <w:rFonts w:ascii="Arial" w:hAnsi="Arial" w:eastAsia="宋体" w:cs="Arial"/>
              <w:sz w:val="18"/>
              <w:szCs w:val="18"/>
            </w:rPr>
            <w:fldChar w:fldCharType="separate"/>
          </w:r>
          <w:r>
            <w:rPr>
              <w:rFonts w:ascii="Arial" w:hAnsi="Arial" w:eastAsia="宋体" w:cs="Arial"/>
              <w:sz w:val="18"/>
              <w:szCs w:val="18"/>
            </w:rPr>
            <w:t xml:space="preserve">4</w:t>
          </w:r>
          <w:r>
            <w:rPr>
              <w:rFonts w:ascii="Arial" w:hAnsi="Arial" w:eastAsia="宋体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/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4</w:t>
          </w:r>
          <w:r>
            <w:rPr>
              <w:lang w:val="en-US"/>
            </w:rPr>
          </w:r>
          <w:r>
            <w:rPr>
              <w:lang w:val="en-US"/>
            </w:rPr>
          </w:r>
        </w:p>
      </w:tc>
    </w:tr>
  </w:tbl>
  <w:p>
    <w:pPr>
      <w:pStyle w:val="147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Letter"/>
      <w:pPr>
        <w:pBdr/>
        <w:tabs>
          <w:tab w:val="num" w:leader="none" w:pos="0"/>
        </w:tabs>
        <w:spacing/>
        <w:ind w:hanging="360" w:left="645"/>
      </w:pPr>
      <w:rPr>
        <w:b/>
        <w:bCs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36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08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0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2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24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496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68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05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88">
    <w:name w:val="Table Grid Light"/>
    <w:basedOn w:val="14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9">
    <w:name w:val="Plain Table 1"/>
    <w:basedOn w:val="14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0">
    <w:name w:val="Plain Table 2"/>
    <w:basedOn w:val="14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1">
    <w:name w:val="Plain Table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2">
    <w:name w:val="Plain Table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3">
    <w:name w:val="Plain Table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4">
    <w:name w:val="Grid Table 1 Light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5">
    <w:name w:val="Grid Table 1 Light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6">
    <w:name w:val="Grid Table 1 Light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7">
    <w:name w:val="Grid Table 1 Light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8">
    <w:name w:val="Grid Table 1 Light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9">
    <w:name w:val="Grid Table 1 Light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0">
    <w:name w:val="Grid Table 1 Light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1">
    <w:name w:val="Grid Table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2">
    <w:name w:val="Grid Table 2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3">
    <w:name w:val="Grid Table 2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4">
    <w:name w:val="Grid Table 2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5">
    <w:name w:val="Grid Table 2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6">
    <w:name w:val="Grid Table 2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7">
    <w:name w:val="Grid Table 2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8">
    <w:name w:val="Grid Table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9">
    <w:name w:val="Grid Table 3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0">
    <w:name w:val="Grid Table 3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1">
    <w:name w:val="Grid Table 3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>
    <w:name w:val="Grid Table 3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3">
    <w:name w:val="Grid Table 3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4">
    <w:name w:val="Grid Table 3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5">
    <w:name w:val="Grid Table 4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6">
    <w:name w:val="Grid Table 4 - Accent 1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7">
    <w:name w:val="Grid Table 4 - Accent 2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>
    <w:name w:val="Grid Table 4 - Accent 3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>
    <w:name w:val="Grid Table 4 - Accent 4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>
    <w:name w:val="Grid Table 4 - Accent 5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>
    <w:name w:val="Grid Table 4 - Accent 6"/>
    <w:basedOn w:val="14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>
    <w:name w:val="Grid Table 5 Dark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>
    <w:name w:val="Grid Table 5 Dark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Grid Table 5 Dark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Grid Table 5 Dark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Grid Table 5 Dark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Grid Table 5 Dark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Grid Table 5 Dark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Grid Table 6 Colorful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Grid Table 6 Colorful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Grid Table 6 Colorful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Grid Table 6 Colorful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3">
    <w:name w:val="Grid Table 6 Colorful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4">
    <w:name w:val="Grid Table 6 Colorful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5">
    <w:name w:val="Grid Table 6 Colorful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Grid Table 7 Colorful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Grid Table 7 Colorful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Grid Table 7 Colorful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Grid Table 7 Colorful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Grid Table 7 Colorful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Grid Table 7 Colorful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Grid Table 7 Colorful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List Table 1 Light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List Table 1 Light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List Table 1 Light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List Table 1 Light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List Table 1 Light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List Table 1 Light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List Table 1 Light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List Table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List Table 2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List Table 2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List Table 2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List Table 2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List Table 2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List Table 2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List Table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List Table 3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List Table 3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List Table 3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List Table 3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List Table 3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List Table 3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List Table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List Table 4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List Table 4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List Table 4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List Table 4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List Table 4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List Table 4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List Table 5 Dark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List Table 5 Dark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List Table 5 Dark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List Table 5 Dark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List Table 5 Dark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List Table 5 Dark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List Table 5 Dark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List Table 6 Colorful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List Table 6 Colorful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List Table 6 Colorful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List Table 6 Colorful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List Table 6 Colorful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List Table 6 Colorful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List Table 6 Colorful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List Table 7 Colorful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List Table 7 Colorful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List Table 7 Colorful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List Table 7 Colorful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List Table 7 Colorful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List Table 7 Colorful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List Table 7 Colorful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Lined - Accent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Lined - Accent 1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Lined - Accent 2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Lined - Accent 3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Lined - Accent 4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Lined - Accent 5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Lined - Accent 6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Bordered &amp; Lined - Accent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Bordered &amp; Lined - Accent 1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Bordered &amp; Lined - Accent 2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Bordered &amp; Lined - Accent 3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Bordered &amp; Lined - Accent 4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Bordered &amp; Lined - Accent 5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Bordered &amp; Lined - Accent 6"/>
    <w:basedOn w:val="14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Bordered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Bordered - Accent 1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Bordered - Accent 2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Bordered - Accent 3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Bordered - Accent 4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Bordered - Accent 5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Bordered - Accent 6"/>
    <w:basedOn w:val="14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3">
    <w:name w:val="Heading 3"/>
    <w:basedOn w:val="1450"/>
    <w:next w:val="1450"/>
    <w:link w:val="142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4">
    <w:name w:val="Heading 5"/>
    <w:basedOn w:val="1450"/>
    <w:next w:val="1450"/>
    <w:link w:val="14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15">
    <w:name w:val="Heading 6"/>
    <w:basedOn w:val="1450"/>
    <w:next w:val="1450"/>
    <w:link w:val="14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16">
    <w:name w:val="Heading 7"/>
    <w:basedOn w:val="1450"/>
    <w:next w:val="1450"/>
    <w:link w:val="14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17">
    <w:name w:val="Heading 8"/>
    <w:basedOn w:val="1450"/>
    <w:next w:val="1450"/>
    <w:link w:val="142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18">
    <w:name w:val="Heading 9"/>
    <w:basedOn w:val="1450"/>
    <w:next w:val="1450"/>
    <w:link w:val="142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19" w:default="1">
    <w:name w:val="No List"/>
    <w:uiPriority w:val="99"/>
    <w:semiHidden/>
    <w:unhideWhenUsed/>
    <w:pPr>
      <w:pBdr/>
      <w:spacing/>
      <w:ind/>
    </w:pPr>
  </w:style>
  <w:style w:type="character" w:styleId="1420">
    <w:name w:val="Heading 3 Char"/>
    <w:basedOn w:val="1454"/>
    <w:link w:val="14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421">
    <w:name w:val="Heading 5 Char"/>
    <w:basedOn w:val="1454"/>
    <w:link w:val="14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422">
    <w:name w:val="Heading 6 Char"/>
    <w:basedOn w:val="1454"/>
    <w:link w:val="14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423">
    <w:name w:val="Heading 7 Char"/>
    <w:basedOn w:val="1454"/>
    <w:link w:val="141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424">
    <w:name w:val="Heading 8 Char"/>
    <w:basedOn w:val="1454"/>
    <w:link w:val="14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425">
    <w:name w:val="Heading 9 Char"/>
    <w:basedOn w:val="1454"/>
    <w:link w:val="14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426">
    <w:name w:val="Title"/>
    <w:basedOn w:val="1450"/>
    <w:next w:val="1450"/>
    <w:link w:val="142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427">
    <w:name w:val="Title Char"/>
    <w:basedOn w:val="1454"/>
    <w:link w:val="142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428">
    <w:name w:val="Subtitle"/>
    <w:basedOn w:val="1450"/>
    <w:next w:val="1450"/>
    <w:link w:val="142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429">
    <w:name w:val="Subtitle Char"/>
    <w:basedOn w:val="1454"/>
    <w:link w:val="142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430">
    <w:name w:val="Quote"/>
    <w:basedOn w:val="1450"/>
    <w:next w:val="1450"/>
    <w:link w:val="143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431">
    <w:name w:val="Quote Char"/>
    <w:basedOn w:val="1454"/>
    <w:link w:val="143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432">
    <w:name w:val="Intense Emphasis"/>
    <w:basedOn w:val="14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433">
    <w:name w:val="Intense Quote"/>
    <w:basedOn w:val="1450"/>
    <w:next w:val="1450"/>
    <w:link w:val="143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434">
    <w:name w:val="Intense Quote Char"/>
    <w:basedOn w:val="1454"/>
    <w:link w:val="143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435">
    <w:name w:val="Intense Reference"/>
    <w:basedOn w:val="14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436">
    <w:name w:val="No Spacing"/>
    <w:basedOn w:val="1450"/>
    <w:uiPriority w:val="1"/>
    <w:qFormat/>
    <w:pPr>
      <w:pBdr/>
      <w:spacing w:after="0" w:line="240" w:lineRule="auto"/>
      <w:ind/>
    </w:pPr>
  </w:style>
  <w:style w:type="character" w:styleId="1437">
    <w:name w:val="Subtle Emphasis"/>
    <w:basedOn w:val="14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438">
    <w:name w:val="Emphasis"/>
    <w:basedOn w:val="1454"/>
    <w:uiPriority w:val="20"/>
    <w:qFormat/>
    <w:pPr>
      <w:pBdr/>
      <w:spacing/>
      <w:ind/>
    </w:pPr>
    <w:rPr>
      <w:i/>
      <w:iCs/>
    </w:rPr>
  </w:style>
  <w:style w:type="character" w:styleId="1439">
    <w:name w:val="Strong"/>
    <w:basedOn w:val="1454"/>
    <w:uiPriority w:val="22"/>
    <w:qFormat/>
    <w:pPr>
      <w:pBdr/>
      <w:spacing/>
      <w:ind/>
    </w:pPr>
    <w:rPr>
      <w:b/>
      <w:bCs/>
    </w:rPr>
  </w:style>
  <w:style w:type="character" w:styleId="1440">
    <w:name w:val="Subtle Reference"/>
    <w:basedOn w:val="145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441">
    <w:name w:val="Book Title"/>
    <w:basedOn w:val="145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442">
    <w:name w:val="footnote text"/>
    <w:basedOn w:val="1450"/>
    <w:link w:val="1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443">
    <w:name w:val="Footnote Text Char"/>
    <w:basedOn w:val="1454"/>
    <w:link w:val="1442"/>
    <w:uiPriority w:val="99"/>
    <w:semiHidden/>
    <w:pPr>
      <w:pBdr/>
      <w:spacing/>
      <w:ind/>
    </w:pPr>
    <w:rPr>
      <w:sz w:val="20"/>
      <w:szCs w:val="20"/>
    </w:rPr>
  </w:style>
  <w:style w:type="character" w:styleId="1444">
    <w:name w:val="footnote reference"/>
    <w:basedOn w:val="1454"/>
    <w:uiPriority w:val="99"/>
    <w:semiHidden/>
    <w:unhideWhenUsed/>
    <w:pPr>
      <w:pBdr/>
      <w:spacing/>
      <w:ind/>
    </w:pPr>
    <w:rPr>
      <w:vertAlign w:val="superscript"/>
    </w:rPr>
  </w:style>
  <w:style w:type="paragraph" w:styleId="1445">
    <w:name w:val="endnote text"/>
    <w:basedOn w:val="1450"/>
    <w:link w:val="144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446">
    <w:name w:val="Endnote Text Char"/>
    <w:basedOn w:val="1454"/>
    <w:link w:val="1445"/>
    <w:uiPriority w:val="99"/>
    <w:semiHidden/>
    <w:pPr>
      <w:pBdr/>
      <w:spacing/>
      <w:ind/>
    </w:pPr>
    <w:rPr>
      <w:sz w:val="20"/>
      <w:szCs w:val="20"/>
    </w:rPr>
  </w:style>
  <w:style w:type="character" w:styleId="1447">
    <w:name w:val="endnote reference"/>
    <w:basedOn w:val="1454"/>
    <w:uiPriority w:val="99"/>
    <w:semiHidden/>
    <w:unhideWhenUsed/>
    <w:pPr>
      <w:pBdr/>
      <w:spacing/>
      <w:ind/>
    </w:pPr>
    <w:rPr>
      <w:vertAlign w:val="superscript"/>
    </w:rPr>
  </w:style>
  <w:style w:type="paragraph" w:styleId="1448">
    <w:name w:val="TOC Heading"/>
    <w:uiPriority w:val="39"/>
    <w:unhideWhenUsed/>
    <w:pPr>
      <w:pBdr/>
      <w:spacing/>
      <w:ind/>
    </w:pPr>
  </w:style>
  <w:style w:type="paragraph" w:styleId="1449">
    <w:name w:val="table of figures"/>
    <w:basedOn w:val="1450"/>
    <w:next w:val="1450"/>
    <w:uiPriority w:val="99"/>
    <w:unhideWhenUsed/>
    <w:pPr>
      <w:pBdr/>
      <w:spacing w:after="0" w:afterAutospacing="0"/>
      <w:ind/>
    </w:pPr>
  </w:style>
  <w:style w:type="paragraph" w:styleId="1450" w:default="1">
    <w:name w:val="Normal"/>
    <w:uiPriority w:val="0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id-ID" w:eastAsia="en-US" w:bidi="ar-SA"/>
    </w:rPr>
  </w:style>
  <w:style w:type="paragraph" w:styleId="1451">
    <w:name w:val="Heading 1"/>
    <w:basedOn w:val="1450"/>
    <w:link w:val="1456"/>
    <w:uiPriority w:val="9"/>
    <w:qFormat/>
    <w:pPr>
      <w:pBdr/>
      <w:spacing w:afterAutospacing="1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paragraph" w:styleId="1452">
    <w:name w:val="Heading 2"/>
    <w:basedOn w:val="1450"/>
    <w:next w:val="1450"/>
    <w:link w:val="1458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Cambria" w:hAnsi="Cambria" w:eastAsia="宋体"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1453">
    <w:name w:val="Heading 4"/>
    <w:basedOn w:val="1450"/>
    <w:next w:val="1450"/>
    <w:link w:val="1460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="Cambria" w:hAnsi="Cambria" w:eastAsia="宋体"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145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455">
    <w:name w:val="Hyperlink"/>
    <w:basedOn w:val="1454"/>
    <w:uiPriority w:val="99"/>
    <w:unhideWhenUsed/>
    <w:pPr>
      <w:pBdr/>
      <w:spacing/>
      <w:ind/>
    </w:pPr>
    <w:rPr>
      <w:color w:val="0000ff"/>
      <w:u w:val="single"/>
    </w:rPr>
  </w:style>
  <w:style w:type="character" w:styleId="1456" w:customStyle="1">
    <w:name w:val="Heading 1 Char"/>
    <w:basedOn w:val="1454"/>
    <w:link w:val="1451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character" w:styleId="1457" w:customStyle="1">
    <w:name w:val="Balloon Text Char"/>
    <w:basedOn w:val="1454"/>
    <w:link w:val="1471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1458" w:customStyle="1">
    <w:name w:val="Heading 2 Char"/>
    <w:basedOn w:val="1454"/>
    <w:link w:val="1452"/>
    <w:uiPriority w:val="9"/>
    <w:qFormat/>
    <w:pPr>
      <w:pBdr/>
      <w:spacing/>
      <w:ind/>
    </w:pPr>
    <w:rPr>
      <w:rFonts w:ascii="Cambria" w:hAnsi="Cambria" w:eastAsia="宋体"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1459" w:customStyle="1">
    <w:name w:val="Body Text Char"/>
    <w:basedOn w:val="1454"/>
    <w:uiPriority w:val="7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character" w:styleId="1460" w:customStyle="1">
    <w:name w:val="Heading 4 Char"/>
    <w:basedOn w:val="1454"/>
    <w:link w:val="1453"/>
    <w:uiPriority w:val="9"/>
    <w:semiHidden/>
    <w:qFormat/>
    <w:pPr>
      <w:pBdr/>
      <w:spacing/>
      <w:ind/>
    </w:pPr>
    <w:rPr>
      <w:rFonts w:ascii="Cambria" w:hAnsi="Cambria" w:eastAsia="宋体"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1461" w:customStyle="1">
    <w:name w:val="css-168ydy0"/>
    <w:basedOn w:val="1454"/>
    <w:uiPriority w:val="0"/>
    <w:qFormat/>
    <w:pPr>
      <w:pBdr/>
      <w:spacing/>
      <w:ind/>
    </w:pPr>
  </w:style>
  <w:style w:type="character" w:styleId="1462" w:customStyle="1">
    <w:name w:val="Unresolved Mention"/>
    <w:basedOn w:val="1454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463" w:customStyle="1">
    <w:name w:val="Header Char"/>
    <w:basedOn w:val="1454"/>
    <w:link w:val="1474"/>
    <w:uiPriority w:val="99"/>
    <w:qFormat/>
    <w:pPr>
      <w:pBdr/>
      <w:spacing/>
      <w:ind/>
    </w:pPr>
  </w:style>
  <w:style w:type="character" w:styleId="1464" w:customStyle="1">
    <w:name w:val="Footer Char"/>
    <w:basedOn w:val="1454"/>
    <w:link w:val="1473"/>
    <w:uiPriority w:val="99"/>
    <w:qFormat/>
    <w:pPr>
      <w:pBdr/>
      <w:spacing/>
      <w:ind/>
    </w:pPr>
  </w:style>
  <w:style w:type="character" w:styleId="1465">
    <w:name w:val="FollowedHyperlink"/>
    <w:pPr>
      <w:pBdr/>
      <w:spacing/>
      <w:ind/>
    </w:pPr>
    <w:rPr>
      <w:color w:val="800000"/>
      <w:u w:val="single"/>
    </w:rPr>
  </w:style>
  <w:style w:type="paragraph" w:styleId="1466">
    <w:name w:val="Heading"/>
    <w:basedOn w:val="1450"/>
    <w:next w:val="146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1467">
    <w:name w:val="Body Text"/>
    <w:basedOn w:val="1450"/>
    <w:link w:val="1459"/>
    <w:uiPriority w:val="7"/>
    <w:qFormat/>
    <w:pPr>
      <w:pBdr/>
      <w:spacing w:after="0" w:before="0" w:line="240" w:lineRule="auto"/>
      <w:ind/>
      <w:jc w:val="both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1468">
    <w:name w:val="List"/>
    <w:basedOn w:val="1467"/>
    <w:pPr>
      <w:pBdr/>
      <w:spacing/>
      <w:ind/>
    </w:pPr>
    <w:rPr>
      <w:rFonts w:cs="Noto Sans Devanagari"/>
    </w:rPr>
  </w:style>
  <w:style w:type="paragraph" w:styleId="1469">
    <w:name w:val="Caption"/>
    <w:basedOn w:val="1450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1470">
    <w:name w:val="Index"/>
    <w:basedOn w:val="1450"/>
    <w:qFormat/>
    <w:pPr>
      <w:suppressLineNumbers w:val="true"/>
      <w:pBdr/>
      <w:spacing/>
      <w:ind/>
    </w:pPr>
    <w:rPr>
      <w:rFonts w:cs="Noto Sans Devanagari"/>
    </w:rPr>
  </w:style>
  <w:style w:type="paragraph" w:styleId="1471">
    <w:name w:val="Balloon Text"/>
    <w:basedOn w:val="1450"/>
    <w:link w:val="1457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1472">
    <w:name w:val="Header and Footer"/>
    <w:basedOn w:val="1450"/>
    <w:qFormat/>
    <w:pPr>
      <w:pBdr/>
      <w:spacing/>
      <w:ind/>
    </w:pPr>
  </w:style>
  <w:style w:type="paragraph" w:styleId="1473">
    <w:name w:val="Footer"/>
    <w:basedOn w:val="1450"/>
    <w:link w:val="1464"/>
    <w:uiPriority w:val="99"/>
    <w:unhideWhenUsed/>
    <w:pPr>
      <w:pBdr/>
      <w:tabs>
        <w:tab w:val="clear" w:leader="none" w:pos="720"/>
        <w:tab w:val="center" w:leader="none" w:pos="4513"/>
        <w:tab w:val="right" w:leader="none" w:pos="9026"/>
      </w:tabs>
      <w:spacing w:after="0" w:before="0" w:line="240" w:lineRule="auto"/>
      <w:ind/>
    </w:pPr>
  </w:style>
  <w:style w:type="paragraph" w:styleId="1474">
    <w:name w:val="Header"/>
    <w:basedOn w:val="1450"/>
    <w:link w:val="1463"/>
    <w:uiPriority w:val="99"/>
    <w:unhideWhenUsed/>
    <w:pPr>
      <w:pBdr/>
      <w:tabs>
        <w:tab w:val="clear" w:leader="none" w:pos="720"/>
        <w:tab w:val="center" w:leader="none" w:pos="4513"/>
        <w:tab w:val="right" w:leader="none" w:pos="9026"/>
      </w:tabs>
      <w:spacing w:after="0" w:before="0" w:line="240" w:lineRule="auto"/>
      <w:ind/>
    </w:pPr>
  </w:style>
  <w:style w:type="paragraph" w:styleId="1475">
    <w:name w:val="List Paragraph"/>
    <w:basedOn w:val="1450"/>
    <w:uiPriority w:val="34"/>
    <w:qFormat/>
    <w:pPr>
      <w:pBdr/>
      <w:spacing w:after="200" w:before="0"/>
      <w:ind w:left="720"/>
      <w:contextualSpacing w:val="true"/>
    </w:pPr>
  </w:style>
  <w:style w:type="paragraph" w:styleId="1476">
    <w:name w:val="Frame Contents"/>
    <w:basedOn w:val="1450"/>
    <w:qFormat/>
    <w:pPr>
      <w:pBdr/>
      <w:spacing/>
      <w:ind/>
    </w:pPr>
  </w:style>
  <w:style w:type="paragraph" w:styleId="1477">
    <w:name w:val="Table Contents"/>
    <w:basedOn w:val="1450"/>
    <w:qFormat/>
    <w:pPr>
      <w:widowControl w:val="false"/>
      <w:suppressLineNumbers w:val="true"/>
      <w:pBdr/>
      <w:spacing/>
      <w:ind/>
    </w:pPr>
  </w:style>
  <w:style w:type="paragraph" w:styleId="1478">
    <w:name w:val="Table Heading"/>
    <w:basedOn w:val="1477"/>
    <w:qFormat/>
    <w:pPr>
      <w:suppressLineNumbers w:val="true"/>
      <w:pBdr/>
      <w:spacing/>
      <w:ind/>
      <w:jc w:val="center"/>
    </w:pPr>
    <w:rPr>
      <w:b/>
      <w:bCs/>
    </w:rPr>
  </w:style>
  <w:style w:type="table" w:styleId="1479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Table Grid"/>
    <w:basedOn w:val="1479"/>
    <w:uiPriority w:val="59"/>
    <w:pPr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CF10-E2C8-4890-8F1D-5A36C6EABE5C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diakov.net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dc:language>en-US</dc:language>
  <cp:revision>229</cp:revision>
  <dcterms:created xsi:type="dcterms:W3CDTF">2023-10-11T01:51:00Z</dcterms:created>
  <dcterms:modified xsi:type="dcterms:W3CDTF">2024-09-09T09:21:12Z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F641FA85E02F418795A7C8F2C5C4DE85_12</vt:lpwstr>
  </property>
  <property fmtid="{D5CDD505-2E9C-101B-9397-08002B2CF9AE}" pid="3" name="KSOProductBuildVer">
    <vt:lpwstr>1057-12.2.0.13489</vt:lpwstr>
  </property>
</Properties>
</file>