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A4B" w:rsidRPr="00292BB5" w:rsidRDefault="00E60237">
      <w:pPr>
        <w:rPr>
          <w:b w:val="0"/>
        </w:rPr>
      </w:pPr>
      <w:bookmarkStart w:id="0" w:name="_GoBack"/>
      <w:r w:rsidRPr="00292BB5">
        <w:rPr>
          <w:b w:val="0"/>
        </w:rPr>
        <w:t>A</w:t>
      </w:r>
      <w:r w:rsidR="004A2CEB">
        <w:rPr>
          <w:b w:val="0"/>
        </w:rPr>
        <w:t>2606</w:t>
      </w:r>
      <w:r w:rsidR="00C51AA9" w:rsidRPr="00292BB5">
        <w:rPr>
          <w:b w:val="0"/>
        </w:rPr>
        <w:t>-</w:t>
      </w:r>
      <w:r w:rsidRPr="00292BB5">
        <w:rPr>
          <w:b w:val="0"/>
        </w:rPr>
        <w:t>Eur-Sweden-Runes-Rök Runestone-850 CE</w:t>
      </w:r>
    </w:p>
    <w:bookmarkEnd w:id="0"/>
    <w:p w:rsidR="00C51AA9" w:rsidRDefault="00C711EE" w:rsidP="00E60237">
      <w:r w:rsidRPr="00E60237">
        <w:rPr>
          <w:noProof/>
        </w:rPr>
        <w:drawing>
          <wp:inline distT="0" distB="0" distL="0" distR="0" wp14:anchorId="7C9A9073" wp14:editId="7BAF84DB">
            <wp:extent cx="3563421" cy="672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8090" cy="6733462"/>
                    </a:xfrm>
                    <a:prstGeom prst="rect">
                      <a:avLst/>
                    </a:prstGeom>
                  </pic:spPr>
                </pic:pic>
              </a:graphicData>
            </a:graphic>
          </wp:inline>
        </w:drawing>
      </w:r>
      <w:r w:rsidR="00C51AA9" w:rsidRPr="00E60237">
        <w:rPr>
          <w:noProof/>
        </w:rPr>
        <w:drawing>
          <wp:inline distT="0" distB="0" distL="0" distR="0" wp14:anchorId="4DB7EF62" wp14:editId="2F9FCF6E">
            <wp:extent cx="2313535" cy="4274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22345" cy="4290461"/>
                    </a:xfrm>
                    <a:prstGeom prst="rect">
                      <a:avLst/>
                    </a:prstGeom>
                  </pic:spPr>
                </pic:pic>
              </a:graphicData>
            </a:graphic>
          </wp:inline>
        </w:drawing>
      </w:r>
    </w:p>
    <w:p w:rsidR="00E60237" w:rsidRPr="00292BB5" w:rsidRDefault="00E60237" w:rsidP="00E60237">
      <w:pPr>
        <w:rPr>
          <w:b w:val="0"/>
        </w:rPr>
      </w:pPr>
      <w:proofErr w:type="spellStart"/>
      <w:r w:rsidRPr="00292BB5">
        <w:rPr>
          <w:b w:val="0"/>
        </w:rPr>
        <w:t>Eur</w:t>
      </w:r>
      <w:proofErr w:type="spellEnd"/>
      <w:r w:rsidRPr="00292BB5">
        <w:rPr>
          <w:b w:val="0"/>
        </w:rPr>
        <w:t>-Sweden-Runes-</w:t>
      </w:r>
      <w:proofErr w:type="spellStart"/>
      <w:r w:rsidRPr="00292BB5">
        <w:rPr>
          <w:b w:val="0"/>
        </w:rPr>
        <w:t>Rök</w:t>
      </w:r>
      <w:proofErr w:type="spellEnd"/>
      <w:r w:rsidRPr="00292BB5">
        <w:rPr>
          <w:b w:val="0"/>
        </w:rPr>
        <w:t xml:space="preserve"> Runestone-850 CE</w:t>
      </w:r>
    </w:p>
    <w:p w:rsidR="00E60237" w:rsidRPr="00E60237" w:rsidRDefault="00E60237" w:rsidP="00E60237"/>
    <w:p w:rsidR="00E60237" w:rsidRPr="00E60237" w:rsidRDefault="00E60237" w:rsidP="00E60237">
      <w:pPr>
        <w:rPr>
          <w:rStyle w:val="Strong"/>
        </w:rPr>
      </w:pPr>
      <w:r w:rsidRPr="00E60237">
        <w:rPr>
          <w:rStyle w:val="Strong"/>
        </w:rPr>
        <w:t>Case no.:</w:t>
      </w:r>
      <w:r w:rsidR="004A2CEB">
        <w:rPr>
          <w:rStyle w:val="Strong"/>
        </w:rPr>
        <w:t xml:space="preserve"> 4</w:t>
      </w:r>
    </w:p>
    <w:p w:rsidR="00E60237" w:rsidRPr="00E60237" w:rsidRDefault="00E60237" w:rsidP="00E60237">
      <w:pPr>
        <w:rPr>
          <w:rStyle w:val="Strong"/>
        </w:rPr>
      </w:pPr>
      <w:r w:rsidRPr="00E60237">
        <w:rPr>
          <w:rStyle w:val="Strong"/>
        </w:rPr>
        <w:t>Accession Number:</w:t>
      </w:r>
      <w:r w:rsidR="004A2CEB">
        <w:rPr>
          <w:rStyle w:val="Strong"/>
        </w:rPr>
        <w:t xml:space="preserve"> 2606</w:t>
      </w:r>
    </w:p>
    <w:p w:rsidR="00E60237" w:rsidRPr="00292BB5" w:rsidRDefault="00E60237" w:rsidP="00E60237">
      <w:pPr>
        <w:rPr>
          <w:rStyle w:val="Strong"/>
          <w:bCs w:val="0"/>
        </w:rPr>
      </w:pPr>
      <w:r w:rsidRPr="00E60237">
        <w:rPr>
          <w:rStyle w:val="Strong"/>
        </w:rPr>
        <w:lastRenderedPageBreak/>
        <w:t>Formal Label:</w:t>
      </w:r>
      <w:r w:rsidR="00292BB5">
        <w:rPr>
          <w:rStyle w:val="Strong"/>
        </w:rPr>
        <w:t xml:space="preserve"> </w:t>
      </w:r>
      <w:proofErr w:type="spellStart"/>
      <w:r w:rsidR="00292BB5" w:rsidRPr="00292BB5">
        <w:rPr>
          <w:b w:val="0"/>
        </w:rPr>
        <w:t>Eur</w:t>
      </w:r>
      <w:proofErr w:type="spellEnd"/>
      <w:r w:rsidR="00292BB5" w:rsidRPr="00292BB5">
        <w:rPr>
          <w:b w:val="0"/>
        </w:rPr>
        <w:t>-Sweden-Runes-</w:t>
      </w:r>
      <w:proofErr w:type="spellStart"/>
      <w:r w:rsidR="00292BB5" w:rsidRPr="00292BB5">
        <w:rPr>
          <w:b w:val="0"/>
        </w:rPr>
        <w:t>Rök</w:t>
      </w:r>
      <w:proofErr w:type="spellEnd"/>
      <w:r w:rsidR="00292BB5" w:rsidRPr="00292BB5">
        <w:rPr>
          <w:b w:val="0"/>
        </w:rPr>
        <w:t xml:space="preserve"> Runestone-850 CE</w:t>
      </w:r>
    </w:p>
    <w:p w:rsidR="00E60237" w:rsidRPr="00E60237" w:rsidRDefault="00E60237" w:rsidP="00E60237">
      <w:pPr>
        <w:rPr>
          <w:bCs/>
        </w:rPr>
      </w:pPr>
      <w:r w:rsidRPr="00E60237">
        <w:rPr>
          <w:bCs/>
        </w:rPr>
        <w:t>Display Description</w:t>
      </w:r>
      <w:r>
        <w:rPr>
          <w:b w:val="0"/>
          <w:bCs/>
        </w:rPr>
        <w:t xml:space="preserve"> After Wikipedia</w:t>
      </w:r>
      <w:r w:rsidRPr="00E60237">
        <w:rPr>
          <w:b w:val="0"/>
          <w:bCs/>
        </w:rPr>
        <w:t xml:space="preserve">: </w:t>
      </w:r>
    </w:p>
    <w:p w:rsidR="00E60237" w:rsidRPr="00E60237" w:rsidRDefault="00E60237" w:rsidP="00E60237">
      <w:pPr>
        <w:rPr>
          <w:b w:val="0"/>
        </w:rPr>
      </w:pPr>
      <w:r w:rsidRPr="00E60237">
        <w:rPr>
          <w:b w:val="0"/>
        </w:rPr>
        <w:t xml:space="preserve">An inscription using cipher runes, the Elder </w:t>
      </w:r>
      <w:proofErr w:type="spellStart"/>
      <w:r w:rsidRPr="00E60237">
        <w:rPr>
          <w:b w:val="0"/>
        </w:rPr>
        <w:t>Futhark</w:t>
      </w:r>
      <w:proofErr w:type="spellEnd"/>
      <w:r w:rsidRPr="00E60237">
        <w:rPr>
          <w:b w:val="0"/>
        </w:rPr>
        <w:t xml:space="preserve">, and the Younger </w:t>
      </w:r>
      <w:proofErr w:type="spellStart"/>
      <w:r w:rsidRPr="00E60237">
        <w:rPr>
          <w:b w:val="0"/>
        </w:rPr>
        <w:t>Futhark</w:t>
      </w:r>
      <w:proofErr w:type="spellEnd"/>
      <w:r w:rsidRPr="00E60237">
        <w:rPr>
          <w:b w:val="0"/>
        </w:rPr>
        <w:t xml:space="preserve">, on the 9th-century </w:t>
      </w:r>
      <w:proofErr w:type="spellStart"/>
      <w:r w:rsidRPr="00E60237">
        <w:rPr>
          <w:b w:val="0"/>
        </w:rPr>
        <w:t>Rök</w:t>
      </w:r>
      <w:proofErr w:type="spellEnd"/>
      <w:r w:rsidRPr="00E60237">
        <w:rPr>
          <w:b w:val="0"/>
        </w:rPr>
        <w:t xml:space="preserve"> </w:t>
      </w:r>
      <w:proofErr w:type="spellStart"/>
      <w:r w:rsidRPr="00E60237">
        <w:rPr>
          <w:b w:val="0"/>
        </w:rPr>
        <w:t>Runestone</w:t>
      </w:r>
      <w:proofErr w:type="spellEnd"/>
      <w:r w:rsidRPr="00E60237">
        <w:rPr>
          <w:b w:val="0"/>
        </w:rPr>
        <w:t xml:space="preserve"> in Sweden.</w:t>
      </w:r>
    </w:p>
    <w:p w:rsidR="00E60237" w:rsidRPr="00E60237" w:rsidRDefault="00E60237" w:rsidP="00E60237">
      <w:pPr>
        <w:rPr>
          <w:b w:val="0"/>
        </w:rPr>
      </w:pPr>
      <w:r w:rsidRPr="00E60237">
        <w:rPr>
          <w:b w:val="0"/>
        </w:rPr>
        <w:t>The stone was discovered built into the wall of the church in the 19th century and removed from the church wall a few decades later. The church was built in the 12th century, and it was common to use rune stones as building material for churches. The stone was probably carved in the early 9th century, judging from the main runic alphabet used ("short-twig" runes) and the form of the language. It is covered with runes on five sides, all except the base part that was to be put under ground. A few parts of the inscription are damaged, but most of it remains readable.</w:t>
      </w:r>
    </w:p>
    <w:p w:rsidR="00E60237" w:rsidRPr="00E60237" w:rsidRDefault="00E60237" w:rsidP="00E60237">
      <w:pPr>
        <w:rPr>
          <w:b w:val="0"/>
        </w:rPr>
      </w:pPr>
      <w:r w:rsidRPr="00E60237">
        <w:rPr>
          <w:b w:val="0"/>
        </w:rPr>
        <w:t>The name "</w:t>
      </w:r>
      <w:proofErr w:type="spellStart"/>
      <w:r w:rsidRPr="00E60237">
        <w:rPr>
          <w:b w:val="0"/>
        </w:rPr>
        <w:t>Rök</w:t>
      </w:r>
      <w:proofErr w:type="spellEnd"/>
      <w:r w:rsidRPr="00E60237">
        <w:rPr>
          <w:b w:val="0"/>
        </w:rPr>
        <w:t xml:space="preserve"> Stone" is something of a </w:t>
      </w:r>
      <w:hyperlink r:id="rId7" w:tooltip="Tautology (rhetoric)" w:history="1">
        <w:r w:rsidRPr="00E60237">
          <w:rPr>
            <w:rStyle w:val="Hyperlink"/>
            <w:b w:val="0"/>
          </w:rPr>
          <w:t>tautology</w:t>
        </w:r>
      </w:hyperlink>
      <w:r w:rsidRPr="00E60237">
        <w:rPr>
          <w:b w:val="0"/>
        </w:rPr>
        <w:t>: the stone is named after the village, "</w:t>
      </w:r>
      <w:proofErr w:type="spellStart"/>
      <w:r w:rsidRPr="00E60237">
        <w:rPr>
          <w:b w:val="0"/>
        </w:rPr>
        <w:t>Rök</w:t>
      </w:r>
      <w:proofErr w:type="spellEnd"/>
      <w:r w:rsidRPr="00E60237">
        <w:rPr>
          <w:b w:val="0"/>
        </w:rPr>
        <w:t>", but the village is probably named after the stone, "</w:t>
      </w:r>
      <w:proofErr w:type="spellStart"/>
      <w:r w:rsidRPr="00E60237">
        <w:rPr>
          <w:b w:val="0"/>
        </w:rPr>
        <w:t>Rauk</w:t>
      </w:r>
      <w:proofErr w:type="spellEnd"/>
      <w:r w:rsidRPr="00E60237">
        <w:rPr>
          <w:b w:val="0"/>
        </w:rPr>
        <w:t>" or "</w:t>
      </w:r>
      <w:proofErr w:type="spellStart"/>
      <w:r w:rsidRPr="00E60237">
        <w:rPr>
          <w:b w:val="0"/>
        </w:rPr>
        <w:t>Rök</w:t>
      </w:r>
      <w:proofErr w:type="spellEnd"/>
      <w:r w:rsidRPr="00E60237">
        <w:rPr>
          <w:b w:val="0"/>
        </w:rPr>
        <w:t>" meaning "skittle-shaped stack/stone" in </w:t>
      </w:r>
      <w:hyperlink r:id="rId8" w:tooltip="Old Norse" w:history="1">
        <w:r w:rsidRPr="00E60237">
          <w:rPr>
            <w:rStyle w:val="Hyperlink"/>
            <w:b w:val="0"/>
          </w:rPr>
          <w:t>Old Norse</w:t>
        </w:r>
      </w:hyperlink>
      <w:r w:rsidRPr="00E60237">
        <w:rPr>
          <w:b w:val="0"/>
        </w:rPr>
        <w:t>.</w:t>
      </w:r>
    </w:p>
    <w:p w:rsidR="00E60237" w:rsidRPr="00E60237" w:rsidRDefault="00E60237" w:rsidP="00E60237">
      <w:pPr>
        <w:rPr>
          <w:b w:val="0"/>
        </w:rPr>
      </w:pPr>
      <w:r w:rsidRPr="00E60237">
        <w:rPr>
          <w:b w:val="0"/>
        </w:rPr>
        <w:t>The stone is unique in a number of ways. It contains a fragment of what is believed to be a lost piece of </w:t>
      </w:r>
      <w:hyperlink r:id="rId9" w:tooltip="Norse mythology" w:history="1">
        <w:r w:rsidRPr="00E60237">
          <w:rPr>
            <w:rStyle w:val="Hyperlink"/>
            <w:b w:val="0"/>
          </w:rPr>
          <w:t>Norse mythology</w:t>
        </w:r>
      </w:hyperlink>
      <w:r w:rsidRPr="00E60237">
        <w:rPr>
          <w:b w:val="0"/>
        </w:rPr>
        <w:t>. It also makes a historical reference to </w:t>
      </w:r>
      <w:proofErr w:type="spellStart"/>
      <w:r w:rsidRPr="00E60237">
        <w:rPr>
          <w:b w:val="0"/>
        </w:rPr>
        <w:fldChar w:fldCharType="begin"/>
      </w:r>
      <w:r w:rsidRPr="00E60237">
        <w:rPr>
          <w:b w:val="0"/>
        </w:rPr>
        <w:instrText xml:space="preserve"> HYPERLINK "https://en.wikipedia.org/wiki/Ostrogoth" \o "Ostrogoth" </w:instrText>
      </w:r>
      <w:r w:rsidRPr="00E60237">
        <w:rPr>
          <w:b w:val="0"/>
        </w:rPr>
        <w:fldChar w:fldCharType="separate"/>
      </w:r>
      <w:r w:rsidRPr="00E60237">
        <w:rPr>
          <w:rStyle w:val="Hyperlink"/>
          <w:b w:val="0"/>
        </w:rPr>
        <w:t>Ostrogothic</w:t>
      </w:r>
      <w:proofErr w:type="spellEnd"/>
      <w:r w:rsidRPr="00E60237">
        <w:rPr>
          <w:b w:val="0"/>
        </w:rPr>
        <w:fldChar w:fldCharType="end"/>
      </w:r>
      <w:r w:rsidRPr="00E60237">
        <w:rPr>
          <w:b w:val="0"/>
        </w:rPr>
        <w:t> king (effectively emperor of the western Roman empire) </w:t>
      </w:r>
      <w:hyperlink r:id="rId10" w:tooltip="Theodoric the Great" w:history="1">
        <w:r w:rsidRPr="00E60237">
          <w:rPr>
            <w:rStyle w:val="Hyperlink"/>
            <w:b w:val="0"/>
          </w:rPr>
          <w:t>Theodoric the Great</w:t>
        </w:r>
      </w:hyperlink>
      <w:r w:rsidRPr="00E60237">
        <w:rPr>
          <w:b w:val="0"/>
        </w:rPr>
        <w:t>. It contains the longest extant pre-Christian runic inscription - around 760 characters, and it is a virtuoso display of the carver's mastery of runic expression.</w:t>
      </w:r>
    </w:p>
    <w:p w:rsidR="00E60237" w:rsidRPr="00E60237" w:rsidRDefault="00E60237" w:rsidP="00E60237">
      <w:pPr>
        <w:rPr>
          <w:b w:val="0"/>
        </w:rPr>
      </w:pPr>
      <w:r w:rsidRPr="00E60237">
        <w:rPr>
          <w:b w:val="0"/>
        </w:rPr>
        <w:t>The inscription is partially </w:t>
      </w:r>
      <w:hyperlink r:id="rId11" w:tooltip="Encryption" w:history="1">
        <w:r w:rsidRPr="00E60237">
          <w:rPr>
            <w:rStyle w:val="Hyperlink"/>
            <w:b w:val="0"/>
          </w:rPr>
          <w:t>encrypted</w:t>
        </w:r>
      </w:hyperlink>
      <w:r w:rsidRPr="00E60237">
        <w:rPr>
          <w:b w:val="0"/>
        </w:rPr>
        <w:t> in two ways; by displacement and by using special </w:t>
      </w:r>
      <w:hyperlink r:id="rId12" w:tooltip="Cipher runes" w:history="1">
        <w:r w:rsidRPr="00E60237">
          <w:rPr>
            <w:rStyle w:val="Hyperlink"/>
            <w:b w:val="0"/>
          </w:rPr>
          <w:t>cipher runes</w:t>
        </w:r>
      </w:hyperlink>
      <w:r w:rsidRPr="00E60237">
        <w:rPr>
          <w:b w:val="0"/>
        </w:rPr>
        <w:t>. The inscription is intentionally challenging to read, using </w:t>
      </w:r>
      <w:hyperlink r:id="rId13" w:tooltip="Kenning" w:history="1">
        <w:r w:rsidRPr="00E60237">
          <w:rPr>
            <w:rStyle w:val="Hyperlink"/>
            <w:b w:val="0"/>
          </w:rPr>
          <w:t>kennings</w:t>
        </w:r>
      </w:hyperlink>
      <w:r w:rsidRPr="00E60237">
        <w:rPr>
          <w:b w:val="0"/>
        </w:rPr>
        <w:t> in the manner of Old Norse </w:t>
      </w:r>
      <w:hyperlink r:id="rId14" w:tooltip="Skald" w:history="1">
        <w:r w:rsidRPr="00E60237">
          <w:rPr>
            <w:rStyle w:val="Hyperlink"/>
            <w:b w:val="0"/>
          </w:rPr>
          <w:t>skaldic</w:t>
        </w:r>
      </w:hyperlink>
      <w:r w:rsidRPr="00E60237">
        <w:rPr>
          <w:b w:val="0"/>
        </w:rPr>
        <w:t> poetry, and demonstrating the carver's command of different alphabets and writing styles (including code). The obscurity may perhaps even be part of a magic ritual.</w:t>
      </w:r>
    </w:p>
    <w:p w:rsidR="00E60237" w:rsidRPr="00E60237" w:rsidRDefault="00E60237" w:rsidP="00E60237">
      <w:pPr>
        <w:rPr>
          <w:b w:val="0"/>
        </w:rPr>
      </w:pPr>
      <w:r w:rsidRPr="00E60237">
        <w:rPr>
          <w:b w:val="0"/>
        </w:rPr>
        <w:t>Recently, it has been proposed that the inscription has nothing at all to do with the recording of heroic sagas and that it contains riddles which refer only to the making of the stone itself.</w:t>
      </w:r>
      <w:hyperlink r:id="rId15" w:anchor="cite_note-3" w:history="1">
        <w:r w:rsidRPr="00E60237">
          <w:rPr>
            <w:rStyle w:val="Hyperlink"/>
            <w:b w:val="0"/>
          </w:rPr>
          <w:t>[3]</w:t>
        </w:r>
      </w:hyperlink>
      <w:hyperlink r:id="rId16" w:anchor="cite_note-4" w:history="1">
        <w:r w:rsidRPr="00E60237">
          <w:rPr>
            <w:rStyle w:val="Hyperlink"/>
            <w:b w:val="0"/>
          </w:rPr>
          <w:t>[4]</w:t>
        </w:r>
      </w:hyperlink>
    </w:p>
    <w:p w:rsidR="00E60237" w:rsidRPr="00E60237" w:rsidRDefault="00E60237" w:rsidP="00E60237">
      <w:pPr>
        <w:rPr>
          <w:b w:val="0"/>
        </w:rPr>
      </w:pPr>
      <w:r w:rsidRPr="00E60237">
        <w:rPr>
          <w:b w:val="0"/>
        </w:rPr>
        <w:t>Inscription[</w:t>
      </w:r>
      <w:hyperlink r:id="rId17" w:tooltip="Edit section: Inscription" w:history="1">
        <w:r w:rsidRPr="00E60237">
          <w:rPr>
            <w:rStyle w:val="Hyperlink"/>
            <w:b w:val="0"/>
          </w:rPr>
          <w:t>edit</w:t>
        </w:r>
      </w:hyperlink>
      <w:r w:rsidRPr="00E60237">
        <w:rPr>
          <w:b w:val="0"/>
        </w:rPr>
        <w:t>]</w:t>
      </w:r>
    </w:p>
    <w:p w:rsidR="00E60237" w:rsidRPr="00E60237" w:rsidRDefault="00E60237" w:rsidP="00E60237">
      <w:pPr>
        <w:rPr>
          <w:b w:val="0"/>
        </w:rPr>
      </w:pPr>
      <w:r w:rsidRPr="00E60237">
        <w:rPr>
          <w:b w:val="0"/>
          <w:noProof/>
        </w:rPr>
        <w:lastRenderedPageBreak/>
        <w:drawing>
          <wp:inline distT="0" distB="0" distL="0" distR="0">
            <wp:extent cx="1901825" cy="3429000"/>
            <wp:effectExtent l="0" t="0" r="3175" b="0"/>
            <wp:docPr id="4" name="Picture 4" descr="https://upload.wikimedia.org/wikipedia/commons/thumb/6/6e/R%C3%B6kstenen2.JPG/200px-R%C3%B6kstenen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R%C3%B6kstenen2.JPG/200px-R%C3%B6kstenen2.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825" cy="3429000"/>
                    </a:xfrm>
                    <a:prstGeom prst="rect">
                      <a:avLst/>
                    </a:prstGeom>
                    <a:noFill/>
                    <a:ln>
                      <a:noFill/>
                    </a:ln>
                  </pic:spPr>
                </pic:pic>
              </a:graphicData>
            </a:graphic>
          </wp:inline>
        </w:drawing>
      </w:r>
    </w:p>
    <w:p w:rsidR="00E60237" w:rsidRPr="00E60237" w:rsidRDefault="00E60237" w:rsidP="00E60237">
      <w:pPr>
        <w:rPr>
          <w:b w:val="0"/>
        </w:rPr>
      </w:pPr>
      <w:r w:rsidRPr="00E60237">
        <w:rPr>
          <w:b w:val="0"/>
        </w:rPr>
        <w:t>The front of the stone, the beginning of the inscription is read by tilting your head to the left</w:t>
      </w:r>
    </w:p>
    <w:p w:rsidR="00E60237" w:rsidRPr="00E60237" w:rsidRDefault="00E60237" w:rsidP="00E60237">
      <w:pPr>
        <w:rPr>
          <w:b w:val="0"/>
        </w:rPr>
      </w:pPr>
      <w:r w:rsidRPr="00E60237">
        <w:rPr>
          <w:b w:val="0"/>
        </w:rPr>
        <w:t>This is a </w:t>
      </w:r>
      <w:hyperlink r:id="rId20" w:tooltip="Transliteration" w:history="1">
        <w:r w:rsidRPr="00E60237">
          <w:rPr>
            <w:rStyle w:val="Hyperlink"/>
            <w:b w:val="0"/>
          </w:rPr>
          <w:t>transliteration</w:t>
        </w:r>
      </w:hyperlink>
      <w:r w:rsidRPr="00E60237">
        <w:rPr>
          <w:b w:val="0"/>
        </w:rPr>
        <w:t> of the runes:</w:t>
      </w:r>
    </w:p>
    <w:p w:rsidR="00E60237" w:rsidRPr="00E60237" w:rsidRDefault="00E60237" w:rsidP="00E60237">
      <w:pPr>
        <w:rPr>
          <w:b w:val="0"/>
        </w:rPr>
      </w:pPr>
      <w:r w:rsidRPr="00E60237">
        <w:rPr>
          <w:b w:val="0"/>
        </w:rPr>
        <w:t xml:space="preserve">aft </w:t>
      </w:r>
      <w:proofErr w:type="spellStart"/>
      <w:r w:rsidRPr="00E60237">
        <w:rPr>
          <w:b w:val="0"/>
        </w:rPr>
        <w:t>uamuþ</w:t>
      </w:r>
      <w:proofErr w:type="spellEnd"/>
      <w:r w:rsidRPr="00E60237">
        <w:rPr>
          <w:b w:val="0"/>
        </w:rPr>
        <w:t xml:space="preserve"> </w:t>
      </w:r>
      <w:proofErr w:type="spellStart"/>
      <w:r w:rsidRPr="00E60237">
        <w:rPr>
          <w:b w:val="0"/>
        </w:rPr>
        <w:t>stonta</w:t>
      </w:r>
      <w:proofErr w:type="spellEnd"/>
      <w:r w:rsidRPr="00E60237">
        <w:rPr>
          <w:b w:val="0"/>
        </w:rPr>
        <w:t xml:space="preserve"> </w:t>
      </w:r>
      <w:proofErr w:type="spellStart"/>
      <w:r w:rsidRPr="00E60237">
        <w:rPr>
          <w:b w:val="0"/>
        </w:rPr>
        <w:t>runaʀ</w:t>
      </w:r>
      <w:proofErr w:type="spellEnd"/>
      <w:r w:rsidRPr="00E60237">
        <w:rPr>
          <w:b w:val="0"/>
        </w:rPr>
        <w:t xml:space="preserve"> </w:t>
      </w:r>
      <w:proofErr w:type="spellStart"/>
      <w:r w:rsidRPr="00E60237">
        <w:rPr>
          <w:b w:val="0"/>
        </w:rPr>
        <w:t>þaʀ</w:t>
      </w:r>
      <w:proofErr w:type="spellEnd"/>
      <w:r w:rsidRPr="00E60237">
        <w:rPr>
          <w:b w:val="0"/>
        </w:rPr>
        <w:t xml:space="preserve"> n </w:t>
      </w:r>
      <w:proofErr w:type="spellStart"/>
      <w:r w:rsidRPr="00E60237">
        <w:rPr>
          <w:b w:val="0"/>
        </w:rPr>
        <w:t>uarin</w:t>
      </w:r>
      <w:proofErr w:type="spellEnd"/>
      <w:r w:rsidRPr="00E60237">
        <w:rPr>
          <w:b w:val="0"/>
        </w:rPr>
        <w:t xml:space="preserve"> </w:t>
      </w:r>
      <w:proofErr w:type="spellStart"/>
      <w:r w:rsidRPr="00E60237">
        <w:rPr>
          <w:b w:val="0"/>
        </w:rPr>
        <w:t>faþi</w:t>
      </w:r>
      <w:proofErr w:type="spellEnd"/>
      <w:r w:rsidRPr="00E60237">
        <w:rPr>
          <w:b w:val="0"/>
        </w:rPr>
        <w:t xml:space="preserve"> </w:t>
      </w:r>
      <w:proofErr w:type="spellStart"/>
      <w:r w:rsidRPr="00E60237">
        <w:rPr>
          <w:b w:val="0"/>
        </w:rPr>
        <w:t>faþiʀ</w:t>
      </w:r>
      <w:proofErr w:type="spellEnd"/>
      <w:r w:rsidRPr="00E60237">
        <w:rPr>
          <w:b w:val="0"/>
        </w:rPr>
        <w:t xml:space="preserve"> aft </w:t>
      </w:r>
      <w:proofErr w:type="spellStart"/>
      <w:r w:rsidRPr="00E60237">
        <w:rPr>
          <w:b w:val="0"/>
        </w:rPr>
        <w:t>faikion</w:t>
      </w:r>
      <w:proofErr w:type="spellEnd"/>
      <w:r w:rsidRPr="00E60237">
        <w:rPr>
          <w:b w:val="0"/>
        </w:rPr>
        <w:t xml:space="preserve"> </w:t>
      </w:r>
      <w:proofErr w:type="spellStart"/>
      <w:r w:rsidRPr="00E60237">
        <w:rPr>
          <w:b w:val="0"/>
        </w:rPr>
        <w:t>sunu</w:t>
      </w:r>
      <w:proofErr w:type="spellEnd"/>
      <w:r w:rsidRPr="00E60237">
        <w:rPr>
          <w:b w:val="0"/>
        </w:rPr>
        <w:t xml:space="preserve"> </w:t>
      </w:r>
      <w:proofErr w:type="spellStart"/>
      <w:r w:rsidRPr="00E60237">
        <w:rPr>
          <w:b w:val="0"/>
        </w:rPr>
        <w:t>sakum</w:t>
      </w:r>
      <w:proofErr w:type="spellEnd"/>
      <w:r w:rsidRPr="00E60237">
        <w:rPr>
          <w:b w:val="0"/>
        </w:rPr>
        <w:t>| |</w:t>
      </w:r>
      <w:proofErr w:type="spellStart"/>
      <w:r w:rsidRPr="00E60237">
        <w:rPr>
          <w:b w:val="0"/>
        </w:rPr>
        <w:t>mukmini</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huariaʀ</w:t>
      </w:r>
      <w:proofErr w:type="spellEnd"/>
      <w:r w:rsidRPr="00E60237">
        <w:rPr>
          <w:b w:val="0"/>
        </w:rPr>
        <w:t xml:space="preserve"> </w:t>
      </w:r>
      <w:proofErr w:type="spellStart"/>
      <w:r w:rsidRPr="00E60237">
        <w:rPr>
          <w:b w:val="0"/>
        </w:rPr>
        <w:t>ualraubaʀ</w:t>
      </w:r>
      <w:proofErr w:type="spellEnd"/>
      <w:r w:rsidRPr="00E60237">
        <w:rPr>
          <w:b w:val="0"/>
        </w:rPr>
        <w:t xml:space="preserve"> </w:t>
      </w:r>
      <w:proofErr w:type="spellStart"/>
      <w:r w:rsidRPr="00E60237">
        <w:rPr>
          <w:b w:val="0"/>
        </w:rPr>
        <w:t>uaʀin</w:t>
      </w:r>
      <w:proofErr w:type="spellEnd"/>
      <w:r w:rsidRPr="00E60237">
        <w:rPr>
          <w:b w:val="0"/>
        </w:rPr>
        <w:t xml:space="preserve"> </w:t>
      </w:r>
      <w:proofErr w:type="spellStart"/>
      <w:r w:rsidRPr="00E60237">
        <w:rPr>
          <w:b w:val="0"/>
        </w:rPr>
        <w:t>tuaʀ</w:t>
      </w:r>
      <w:proofErr w:type="spellEnd"/>
      <w:r w:rsidRPr="00E60237">
        <w:rPr>
          <w:b w:val="0"/>
        </w:rPr>
        <w:t xml:space="preserve"> </w:t>
      </w:r>
      <w:proofErr w:type="spellStart"/>
      <w:r w:rsidRPr="00E60237">
        <w:rPr>
          <w:b w:val="0"/>
        </w:rPr>
        <w:t>þaʀ</w:t>
      </w:r>
      <w:proofErr w:type="spellEnd"/>
      <w:r w:rsidRPr="00E60237">
        <w:rPr>
          <w:b w:val="0"/>
        </w:rPr>
        <w:t xml:space="preserve"> </w:t>
      </w:r>
      <w:proofErr w:type="spellStart"/>
      <w:r w:rsidRPr="00E60237">
        <w:rPr>
          <w:b w:val="0"/>
        </w:rPr>
        <w:t>suaþ</w:t>
      </w:r>
      <w:proofErr w:type="spellEnd"/>
      <w:r w:rsidRPr="00E60237">
        <w:rPr>
          <w:b w:val="0"/>
        </w:rPr>
        <w:t xml:space="preserve"> </w:t>
      </w:r>
      <w:proofErr w:type="spellStart"/>
      <w:r w:rsidRPr="00E60237">
        <w:rPr>
          <w:b w:val="0"/>
        </w:rPr>
        <w:t>tualf</w:t>
      </w:r>
      <w:proofErr w:type="spellEnd"/>
      <w:r w:rsidRPr="00E60237">
        <w:rPr>
          <w:b w:val="0"/>
        </w:rPr>
        <w:t xml:space="preserve"> </w:t>
      </w:r>
      <w:proofErr w:type="spellStart"/>
      <w:r w:rsidRPr="00E60237">
        <w:rPr>
          <w:b w:val="0"/>
        </w:rPr>
        <w:t>sinum</w:t>
      </w:r>
      <w:proofErr w:type="spellEnd"/>
      <w:r w:rsidRPr="00E60237">
        <w:rPr>
          <w:b w:val="0"/>
        </w:rPr>
        <w:t xml:space="preserve"> </w:t>
      </w:r>
      <w:proofErr w:type="spellStart"/>
      <w:r w:rsidRPr="00E60237">
        <w:rPr>
          <w:b w:val="0"/>
        </w:rPr>
        <w:t>uaʀin</w:t>
      </w:r>
      <w:proofErr w:type="spellEnd"/>
      <w:r w:rsidRPr="00E60237">
        <w:rPr>
          <w:b w:val="0"/>
        </w:rPr>
        <w:t>| |</w:t>
      </w:r>
      <w:proofErr w:type="spellStart"/>
      <w:r w:rsidRPr="00E60237">
        <w:rPr>
          <w:b w:val="0"/>
        </w:rPr>
        <w:t>numnaʀ</w:t>
      </w:r>
      <w:proofErr w:type="spellEnd"/>
      <w:r w:rsidRPr="00E60237">
        <w:rPr>
          <w:b w:val="0"/>
        </w:rPr>
        <w:t xml:space="preserve"> t </w:t>
      </w:r>
      <w:proofErr w:type="spellStart"/>
      <w:r w:rsidRPr="00E60237">
        <w:rPr>
          <w:b w:val="0"/>
        </w:rPr>
        <w:t>ualraubu</w:t>
      </w:r>
      <w:proofErr w:type="spellEnd"/>
      <w:r w:rsidRPr="00E60237">
        <w:rPr>
          <w:b w:val="0"/>
        </w:rPr>
        <w:t xml:space="preserve"> </w:t>
      </w:r>
      <w:proofErr w:type="spellStart"/>
      <w:r w:rsidRPr="00E60237">
        <w:rPr>
          <w:b w:val="0"/>
        </w:rPr>
        <w:t>baþaʀ</w:t>
      </w:r>
      <w:proofErr w:type="spellEnd"/>
      <w:r w:rsidRPr="00E60237">
        <w:rPr>
          <w:b w:val="0"/>
        </w:rPr>
        <w:t xml:space="preserve"> </w:t>
      </w:r>
      <w:proofErr w:type="spellStart"/>
      <w:r w:rsidRPr="00E60237">
        <w:rPr>
          <w:b w:val="0"/>
        </w:rPr>
        <w:t>somon</w:t>
      </w:r>
      <w:proofErr w:type="spellEnd"/>
      <w:r w:rsidRPr="00E60237">
        <w:rPr>
          <w:b w:val="0"/>
        </w:rPr>
        <w:t xml:space="preserve"> o </w:t>
      </w:r>
      <w:proofErr w:type="spellStart"/>
      <w:r w:rsidRPr="00E60237">
        <w:rPr>
          <w:b w:val="0"/>
        </w:rPr>
        <w:t>umisum</w:t>
      </w:r>
      <w:proofErr w:type="spellEnd"/>
      <w:r w:rsidRPr="00E60237">
        <w:rPr>
          <w:b w:val="0"/>
        </w:rPr>
        <w:t>| |</w:t>
      </w:r>
      <w:proofErr w:type="spellStart"/>
      <w:r w:rsidRPr="00E60237">
        <w:rPr>
          <w:b w:val="0"/>
        </w:rPr>
        <w:t>monum</w:t>
      </w:r>
      <w:proofErr w:type="spellEnd"/>
      <w:r w:rsidRPr="00E60237">
        <w:rPr>
          <w:b w:val="0"/>
        </w:rPr>
        <w:t xml:space="preserve"> ' </w:t>
      </w:r>
      <w:proofErr w:type="spellStart"/>
      <w:r w:rsidRPr="00E60237">
        <w:rPr>
          <w:b w:val="0"/>
        </w:rPr>
        <w:t>þat</w:t>
      </w:r>
      <w:proofErr w:type="spellEnd"/>
      <w:r w:rsidRPr="00E60237">
        <w:rPr>
          <w:b w:val="0"/>
        </w:rPr>
        <w:t xml:space="preserve"> </w:t>
      </w:r>
      <w:proofErr w:type="spellStart"/>
      <w:r w:rsidRPr="00E60237">
        <w:rPr>
          <w:b w:val="0"/>
        </w:rPr>
        <w:t>sakum</w:t>
      </w:r>
      <w:proofErr w:type="spellEnd"/>
      <w:r w:rsidRPr="00E60237">
        <w:rPr>
          <w:b w:val="0"/>
        </w:rPr>
        <w:t xml:space="preserve"> </w:t>
      </w:r>
      <w:proofErr w:type="spellStart"/>
      <w:r w:rsidRPr="00E60237">
        <w:rPr>
          <w:b w:val="0"/>
        </w:rPr>
        <w:t>onart</w:t>
      </w:r>
      <w:proofErr w:type="spellEnd"/>
      <w:r w:rsidRPr="00E60237">
        <w:rPr>
          <w:b w:val="0"/>
        </w:rPr>
        <w:t xml:space="preserve"> </w:t>
      </w:r>
      <w:proofErr w:type="spellStart"/>
      <w:r w:rsidRPr="00E60237">
        <w:rPr>
          <w:b w:val="0"/>
        </w:rPr>
        <w:t>huaʀ</w:t>
      </w:r>
      <w:proofErr w:type="spellEnd"/>
      <w:r w:rsidRPr="00E60237">
        <w:rPr>
          <w:b w:val="0"/>
        </w:rPr>
        <w:t xml:space="preserve"> fur </w:t>
      </w:r>
      <w:proofErr w:type="spellStart"/>
      <w:r w:rsidRPr="00E60237">
        <w:rPr>
          <w:b w:val="0"/>
        </w:rPr>
        <w:t>niu</w:t>
      </w:r>
      <w:proofErr w:type="spellEnd"/>
      <w:r w:rsidRPr="00E60237">
        <w:rPr>
          <w:b w:val="0"/>
        </w:rPr>
        <w:t xml:space="preserve"> </w:t>
      </w:r>
      <w:proofErr w:type="spellStart"/>
      <w:r w:rsidRPr="00E60237">
        <w:rPr>
          <w:b w:val="0"/>
        </w:rPr>
        <w:t>altum</w:t>
      </w:r>
      <w:proofErr w:type="spellEnd"/>
      <w:r w:rsidRPr="00E60237">
        <w:rPr>
          <w:b w:val="0"/>
        </w:rPr>
        <w:t xml:space="preserve"> on </w:t>
      </w:r>
      <w:proofErr w:type="spellStart"/>
      <w:r w:rsidRPr="00E60237">
        <w:rPr>
          <w:b w:val="0"/>
        </w:rPr>
        <w:t>urþi</w:t>
      </w:r>
      <w:proofErr w:type="spellEnd"/>
      <w:r w:rsidRPr="00E60237">
        <w:rPr>
          <w:b w:val="0"/>
        </w:rPr>
        <w:t xml:space="preserve"> </w:t>
      </w:r>
      <w:proofErr w:type="spellStart"/>
      <w:r w:rsidRPr="00E60237">
        <w:rPr>
          <w:b w:val="0"/>
        </w:rPr>
        <w:t>fiaru</w:t>
      </w:r>
      <w:proofErr w:type="spellEnd"/>
      <w:r w:rsidRPr="00E60237">
        <w:rPr>
          <w:b w:val="0"/>
        </w:rPr>
        <w:t xml:space="preserve"> </w:t>
      </w:r>
      <w:proofErr w:type="spellStart"/>
      <w:r w:rsidRPr="00E60237">
        <w:rPr>
          <w:b w:val="0"/>
        </w:rPr>
        <w:t>miʀ</w:t>
      </w:r>
      <w:proofErr w:type="spellEnd"/>
      <w:r w:rsidRPr="00E60237">
        <w:rPr>
          <w:b w:val="0"/>
        </w:rPr>
        <w:t xml:space="preserve"> </w:t>
      </w:r>
      <w:proofErr w:type="spellStart"/>
      <w:r w:rsidRPr="00E60237">
        <w:rPr>
          <w:b w:val="0"/>
        </w:rPr>
        <w:t>hraiþkutum</w:t>
      </w:r>
      <w:proofErr w:type="spellEnd"/>
      <w:r w:rsidRPr="00E60237">
        <w:rPr>
          <w:b w:val="0"/>
        </w:rPr>
        <w:t xml:space="preserve"> auk </w:t>
      </w:r>
      <w:proofErr w:type="spellStart"/>
      <w:r w:rsidRPr="00E60237">
        <w:rPr>
          <w:b w:val="0"/>
        </w:rPr>
        <w:t>tu</w:t>
      </w:r>
      <w:proofErr w:type="spellEnd"/>
      <w:r w:rsidRPr="00E60237">
        <w:rPr>
          <w:b w:val="0"/>
        </w:rPr>
        <w:t xml:space="preserve"> </w:t>
      </w:r>
      <w:proofErr w:type="spellStart"/>
      <w:r w:rsidRPr="00E60237">
        <w:rPr>
          <w:b w:val="0"/>
        </w:rPr>
        <w:t>miʀ</w:t>
      </w:r>
      <w:proofErr w:type="spellEnd"/>
      <w:r w:rsidRPr="00E60237">
        <w:rPr>
          <w:b w:val="0"/>
        </w:rPr>
        <w:t xml:space="preserve"> on </w:t>
      </w:r>
      <w:proofErr w:type="spellStart"/>
      <w:r w:rsidRPr="00E60237">
        <w:rPr>
          <w:b w:val="0"/>
        </w:rPr>
        <w:t>ub</w:t>
      </w:r>
      <w:proofErr w:type="spellEnd"/>
      <w:r w:rsidRPr="00E60237">
        <w:rPr>
          <w:b w:val="0"/>
        </w:rPr>
        <w:t xml:space="preserve"> </w:t>
      </w:r>
      <w:proofErr w:type="spellStart"/>
      <w:r w:rsidRPr="00E60237">
        <w:rPr>
          <w:b w:val="0"/>
        </w:rPr>
        <w:t>sakaʀ</w:t>
      </w:r>
      <w:proofErr w:type="spellEnd"/>
      <w:r w:rsidRPr="00E60237">
        <w:rPr>
          <w:b w:val="0"/>
        </w:rPr>
        <w:t xml:space="preserve"> </w:t>
      </w:r>
      <w:proofErr w:type="spellStart"/>
      <w:r w:rsidRPr="00E60237">
        <w:rPr>
          <w:b w:val="0"/>
        </w:rPr>
        <w:t>raiþ</w:t>
      </w:r>
      <w:proofErr w:type="spellEnd"/>
      <w:r w:rsidRPr="00E60237">
        <w:rPr>
          <w:b w:val="0"/>
        </w:rPr>
        <w:t>| |</w:t>
      </w:r>
      <w:proofErr w:type="spellStart"/>
      <w:r w:rsidRPr="00E60237">
        <w:rPr>
          <w:b w:val="0"/>
        </w:rPr>
        <w:t>þiaurikʀ</w:t>
      </w:r>
      <w:proofErr w:type="spellEnd"/>
      <w:r w:rsidRPr="00E60237">
        <w:rPr>
          <w:b w:val="0"/>
        </w:rPr>
        <w:t xml:space="preserve"> </w:t>
      </w:r>
      <w:proofErr w:type="spellStart"/>
      <w:r w:rsidRPr="00E60237">
        <w:rPr>
          <w:b w:val="0"/>
        </w:rPr>
        <w:t>hin</w:t>
      </w:r>
      <w:proofErr w:type="spellEnd"/>
      <w:r w:rsidRPr="00E60237">
        <w:rPr>
          <w:b w:val="0"/>
        </w:rPr>
        <w:t xml:space="preserve"> </w:t>
      </w:r>
      <w:proofErr w:type="spellStart"/>
      <w:r w:rsidRPr="00E60237">
        <w:rPr>
          <w:b w:val="0"/>
        </w:rPr>
        <w:t>þurmuþi</w:t>
      </w:r>
      <w:proofErr w:type="spellEnd"/>
      <w:r w:rsidRPr="00E60237">
        <w:rPr>
          <w:b w:val="0"/>
        </w:rPr>
        <w:t xml:space="preserve"> </w:t>
      </w:r>
      <w:proofErr w:type="spellStart"/>
      <w:r w:rsidRPr="00E60237">
        <w:rPr>
          <w:b w:val="0"/>
        </w:rPr>
        <w:t>stiliʀ</w:t>
      </w:r>
      <w:proofErr w:type="spellEnd"/>
      <w:r w:rsidRPr="00E60237">
        <w:rPr>
          <w:b w:val="0"/>
        </w:rPr>
        <w:t xml:space="preserve"> </w:t>
      </w:r>
      <w:proofErr w:type="spellStart"/>
      <w:r w:rsidRPr="00E60237">
        <w:rPr>
          <w:b w:val="0"/>
        </w:rPr>
        <w:t>flutna</w:t>
      </w:r>
      <w:proofErr w:type="spellEnd"/>
      <w:r w:rsidRPr="00E60237">
        <w:rPr>
          <w:b w:val="0"/>
        </w:rPr>
        <w:t xml:space="preserve"> </w:t>
      </w:r>
      <w:proofErr w:type="spellStart"/>
      <w:r w:rsidRPr="00E60237">
        <w:rPr>
          <w:b w:val="0"/>
        </w:rPr>
        <w:t>strontu</w:t>
      </w:r>
      <w:proofErr w:type="spellEnd"/>
      <w:r w:rsidRPr="00E60237">
        <w:rPr>
          <w:b w:val="0"/>
        </w:rPr>
        <w:t xml:space="preserve"> </w:t>
      </w:r>
      <w:proofErr w:type="spellStart"/>
      <w:r w:rsidRPr="00E60237">
        <w:rPr>
          <w:b w:val="0"/>
        </w:rPr>
        <w:t>hraiþmaraʀ</w:t>
      </w:r>
      <w:proofErr w:type="spellEnd"/>
      <w:r w:rsidRPr="00E60237">
        <w:rPr>
          <w:b w:val="0"/>
        </w:rPr>
        <w:t xml:space="preserve"> </w:t>
      </w:r>
      <w:proofErr w:type="spellStart"/>
      <w:r w:rsidRPr="00E60237">
        <w:rPr>
          <w:b w:val="0"/>
        </w:rPr>
        <w:t>sitiʀ</w:t>
      </w:r>
      <w:proofErr w:type="spellEnd"/>
      <w:r w:rsidRPr="00E60237">
        <w:rPr>
          <w:b w:val="0"/>
        </w:rPr>
        <w:t xml:space="preserve"> nu </w:t>
      </w:r>
      <w:proofErr w:type="spellStart"/>
      <w:r w:rsidRPr="00E60237">
        <w:rPr>
          <w:b w:val="0"/>
        </w:rPr>
        <w:t>karuʀ</w:t>
      </w:r>
      <w:proofErr w:type="spellEnd"/>
      <w:r w:rsidRPr="00E60237">
        <w:rPr>
          <w:b w:val="0"/>
        </w:rPr>
        <w:t xml:space="preserve"> o </w:t>
      </w:r>
      <w:proofErr w:type="spellStart"/>
      <w:r w:rsidRPr="00E60237">
        <w:rPr>
          <w:b w:val="0"/>
        </w:rPr>
        <w:t>kuta</w:t>
      </w:r>
      <w:proofErr w:type="spellEnd"/>
      <w:r w:rsidRPr="00E60237">
        <w:rPr>
          <w:b w:val="0"/>
        </w:rPr>
        <w:t xml:space="preserve"> </w:t>
      </w:r>
      <w:proofErr w:type="spellStart"/>
      <w:r w:rsidRPr="00E60237">
        <w:rPr>
          <w:b w:val="0"/>
        </w:rPr>
        <w:t>sinum</w:t>
      </w:r>
      <w:proofErr w:type="spellEnd"/>
      <w:r w:rsidRPr="00E60237">
        <w:rPr>
          <w:b w:val="0"/>
        </w:rPr>
        <w:t xml:space="preserve"> </w:t>
      </w:r>
      <w:proofErr w:type="spellStart"/>
      <w:r w:rsidRPr="00E60237">
        <w:rPr>
          <w:b w:val="0"/>
        </w:rPr>
        <w:t>skialti</w:t>
      </w:r>
      <w:proofErr w:type="spellEnd"/>
      <w:r w:rsidRPr="00E60237">
        <w:rPr>
          <w:b w:val="0"/>
        </w:rPr>
        <w:t xml:space="preserve"> </w:t>
      </w:r>
      <w:proofErr w:type="spellStart"/>
      <w:r w:rsidRPr="00E60237">
        <w:rPr>
          <w:b w:val="0"/>
        </w:rPr>
        <w:t>ub</w:t>
      </w:r>
      <w:proofErr w:type="spellEnd"/>
      <w:r w:rsidRPr="00E60237">
        <w:rPr>
          <w:b w:val="0"/>
        </w:rPr>
        <w:t xml:space="preserve"> </w:t>
      </w:r>
      <w:proofErr w:type="spellStart"/>
      <w:r w:rsidRPr="00E60237">
        <w:rPr>
          <w:b w:val="0"/>
        </w:rPr>
        <w:t>fatlaþʀ</w:t>
      </w:r>
      <w:proofErr w:type="spellEnd"/>
      <w:r w:rsidRPr="00E60237">
        <w:rPr>
          <w:b w:val="0"/>
        </w:rPr>
        <w:t xml:space="preserve"> </w:t>
      </w:r>
      <w:proofErr w:type="spellStart"/>
      <w:r w:rsidRPr="00E60237">
        <w:rPr>
          <w:b w:val="0"/>
        </w:rPr>
        <w:t>skati</w:t>
      </w:r>
      <w:proofErr w:type="spellEnd"/>
      <w:r w:rsidRPr="00E60237">
        <w:rPr>
          <w:b w:val="0"/>
        </w:rPr>
        <w:t xml:space="preserve"> </w:t>
      </w:r>
      <w:proofErr w:type="spellStart"/>
      <w:r w:rsidRPr="00E60237">
        <w:rPr>
          <w:b w:val="0"/>
        </w:rPr>
        <w:t>marika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sakum</w:t>
      </w:r>
      <w:proofErr w:type="spellEnd"/>
      <w:r w:rsidRPr="00E60237">
        <w:rPr>
          <w:b w:val="0"/>
        </w:rPr>
        <w:t xml:space="preserve"> </w:t>
      </w:r>
      <w:proofErr w:type="spellStart"/>
      <w:r w:rsidRPr="00E60237">
        <w:rPr>
          <w:b w:val="0"/>
        </w:rPr>
        <w:t>tualfta</w:t>
      </w:r>
      <w:proofErr w:type="spellEnd"/>
      <w:r w:rsidRPr="00E60237">
        <w:rPr>
          <w:b w:val="0"/>
        </w:rPr>
        <w:t xml:space="preserve"> </w:t>
      </w:r>
      <w:proofErr w:type="spellStart"/>
      <w:r w:rsidRPr="00E60237">
        <w:rPr>
          <w:b w:val="0"/>
        </w:rPr>
        <w:t>huar</w:t>
      </w:r>
      <w:proofErr w:type="spellEnd"/>
      <w:r w:rsidRPr="00E60237">
        <w:rPr>
          <w:b w:val="0"/>
        </w:rPr>
        <w:t xml:space="preserve"> </w:t>
      </w:r>
      <w:proofErr w:type="spellStart"/>
      <w:r w:rsidRPr="00E60237">
        <w:rPr>
          <w:b w:val="0"/>
        </w:rPr>
        <w:t>histʀ</w:t>
      </w:r>
      <w:proofErr w:type="spellEnd"/>
      <w:r w:rsidRPr="00E60237">
        <w:rPr>
          <w:b w:val="0"/>
        </w:rPr>
        <w:t xml:space="preserve"> </w:t>
      </w:r>
      <w:proofErr w:type="spellStart"/>
      <w:r w:rsidRPr="00E60237">
        <w:rPr>
          <w:b w:val="0"/>
        </w:rPr>
        <w:t>si</w:t>
      </w:r>
      <w:proofErr w:type="spellEnd"/>
      <w:r w:rsidRPr="00E60237">
        <w:rPr>
          <w:b w:val="0"/>
        </w:rPr>
        <w:t xml:space="preserve"> </w:t>
      </w:r>
      <w:proofErr w:type="spellStart"/>
      <w:r w:rsidRPr="00E60237">
        <w:rPr>
          <w:b w:val="0"/>
        </w:rPr>
        <w:t>kunaʀ</w:t>
      </w:r>
      <w:proofErr w:type="spellEnd"/>
      <w:r w:rsidRPr="00E60237">
        <w:rPr>
          <w:b w:val="0"/>
        </w:rPr>
        <w:t xml:space="preserve"> </w:t>
      </w:r>
      <w:proofErr w:type="spellStart"/>
      <w:r w:rsidRPr="00E60237">
        <w:rPr>
          <w:b w:val="0"/>
        </w:rPr>
        <w:t>itu</w:t>
      </w:r>
      <w:proofErr w:type="spellEnd"/>
      <w:r w:rsidRPr="00E60237">
        <w:rPr>
          <w:b w:val="0"/>
        </w:rPr>
        <w:t>| |</w:t>
      </w:r>
      <w:proofErr w:type="spellStart"/>
      <w:r w:rsidRPr="00E60237">
        <w:rPr>
          <w:b w:val="0"/>
        </w:rPr>
        <w:t>uituoki</w:t>
      </w:r>
      <w:proofErr w:type="spellEnd"/>
      <w:r w:rsidRPr="00E60237">
        <w:rPr>
          <w:b w:val="0"/>
        </w:rPr>
        <w:t xml:space="preserve"> on </w:t>
      </w:r>
      <w:proofErr w:type="spellStart"/>
      <w:r w:rsidRPr="00E60237">
        <w:rPr>
          <w:b w:val="0"/>
        </w:rPr>
        <w:t>kunukaʀ</w:t>
      </w:r>
      <w:proofErr w:type="spellEnd"/>
      <w:r w:rsidRPr="00E60237">
        <w:rPr>
          <w:b w:val="0"/>
        </w:rPr>
        <w:t xml:space="preserve"> </w:t>
      </w:r>
      <w:proofErr w:type="spellStart"/>
      <w:r w:rsidRPr="00E60237">
        <w:rPr>
          <w:b w:val="0"/>
        </w:rPr>
        <w:t>tuaiʀ</w:t>
      </w:r>
      <w:proofErr w:type="spellEnd"/>
      <w:r w:rsidRPr="00E60237">
        <w:rPr>
          <w:b w:val="0"/>
        </w:rPr>
        <w:t xml:space="preserve"> </w:t>
      </w:r>
      <w:proofErr w:type="spellStart"/>
      <w:r w:rsidRPr="00E60237">
        <w:rPr>
          <w:b w:val="0"/>
        </w:rPr>
        <w:t>tikiʀ</w:t>
      </w:r>
      <w:proofErr w:type="spellEnd"/>
      <w:r w:rsidRPr="00E60237">
        <w:rPr>
          <w:b w:val="0"/>
        </w:rPr>
        <w:t xml:space="preserve"> </w:t>
      </w:r>
      <w:proofErr w:type="spellStart"/>
      <w:r w:rsidRPr="00E60237">
        <w:rPr>
          <w:b w:val="0"/>
        </w:rPr>
        <w:t>suaþ</w:t>
      </w:r>
      <w:proofErr w:type="spellEnd"/>
      <w:r w:rsidRPr="00E60237">
        <w:rPr>
          <w:b w:val="0"/>
        </w:rPr>
        <w:t xml:space="preserve"> o </w:t>
      </w:r>
      <w:proofErr w:type="spellStart"/>
      <w:r w:rsidRPr="00E60237">
        <w:rPr>
          <w:b w:val="0"/>
        </w:rPr>
        <w:t>likia</w:t>
      </w:r>
      <w:proofErr w:type="spellEnd"/>
      <w:r w:rsidRPr="00E60237">
        <w:rPr>
          <w:b w:val="0"/>
        </w:rPr>
        <w:t xml:space="preserve"> ' </w:t>
      </w:r>
      <w:proofErr w:type="spellStart"/>
      <w:r w:rsidRPr="00E60237">
        <w:rPr>
          <w:b w:val="0"/>
        </w:rPr>
        <w:t>þat</w:t>
      </w:r>
      <w:proofErr w:type="spellEnd"/>
      <w:r w:rsidRPr="00E60237">
        <w:rPr>
          <w:b w:val="0"/>
        </w:rPr>
        <w:t xml:space="preserve"> </w:t>
      </w:r>
      <w:proofErr w:type="spellStart"/>
      <w:r w:rsidRPr="00E60237">
        <w:rPr>
          <w:b w:val="0"/>
        </w:rPr>
        <w:t>sakum</w:t>
      </w:r>
      <w:proofErr w:type="spellEnd"/>
      <w:r w:rsidRPr="00E60237">
        <w:rPr>
          <w:b w:val="0"/>
        </w:rPr>
        <w:t xml:space="preserve"> </w:t>
      </w:r>
      <w:proofErr w:type="spellStart"/>
      <w:r w:rsidRPr="00E60237">
        <w:rPr>
          <w:b w:val="0"/>
        </w:rPr>
        <w:t>þritaunta</w:t>
      </w:r>
      <w:proofErr w:type="spellEnd"/>
      <w:r w:rsidRPr="00E60237">
        <w:rPr>
          <w:b w:val="0"/>
        </w:rPr>
        <w:t xml:space="preserve"> </w:t>
      </w:r>
      <w:proofErr w:type="spellStart"/>
      <w:r w:rsidRPr="00E60237">
        <w:rPr>
          <w:b w:val="0"/>
        </w:rPr>
        <w:t>huariʀ</w:t>
      </w:r>
      <w:proofErr w:type="spellEnd"/>
      <w:r w:rsidRPr="00E60237">
        <w:rPr>
          <w:b w:val="0"/>
        </w:rPr>
        <w:t xml:space="preserve"> </w:t>
      </w:r>
      <w:proofErr w:type="spellStart"/>
      <w:r w:rsidRPr="00E60237">
        <w:rPr>
          <w:b w:val="0"/>
        </w:rPr>
        <w:t>tuaiʀ</w:t>
      </w:r>
      <w:proofErr w:type="spellEnd"/>
      <w:r w:rsidRPr="00E60237">
        <w:rPr>
          <w:b w:val="0"/>
        </w:rPr>
        <w:t xml:space="preserve"> </w:t>
      </w:r>
      <w:proofErr w:type="spellStart"/>
      <w:r w:rsidRPr="00E60237">
        <w:rPr>
          <w:b w:val="0"/>
        </w:rPr>
        <w:t>tikiʀ</w:t>
      </w:r>
      <w:proofErr w:type="spellEnd"/>
      <w:r w:rsidRPr="00E60237">
        <w:rPr>
          <w:b w:val="0"/>
        </w:rPr>
        <w:t xml:space="preserve"> </w:t>
      </w:r>
      <w:proofErr w:type="spellStart"/>
      <w:r w:rsidRPr="00E60237">
        <w:rPr>
          <w:b w:val="0"/>
        </w:rPr>
        <w:t>kunukaʀ</w:t>
      </w:r>
      <w:proofErr w:type="spellEnd"/>
      <w:r w:rsidRPr="00E60237">
        <w:rPr>
          <w:b w:val="0"/>
        </w:rPr>
        <w:t xml:space="preserve"> satin t </w:t>
      </w:r>
      <w:proofErr w:type="spellStart"/>
      <w:r w:rsidRPr="00E60237">
        <w:rPr>
          <w:b w:val="0"/>
        </w:rPr>
        <w:t>siulunti</w:t>
      </w:r>
      <w:proofErr w:type="spellEnd"/>
      <w:r w:rsidRPr="00E60237">
        <w:rPr>
          <w:b w:val="0"/>
        </w:rPr>
        <w:t xml:space="preserve"> </w:t>
      </w:r>
      <w:proofErr w:type="spellStart"/>
      <w:r w:rsidRPr="00E60237">
        <w:rPr>
          <w:b w:val="0"/>
        </w:rPr>
        <w:t>fiakura</w:t>
      </w:r>
      <w:proofErr w:type="spellEnd"/>
      <w:r w:rsidRPr="00E60237">
        <w:rPr>
          <w:b w:val="0"/>
        </w:rPr>
        <w:t xml:space="preserve"> </w:t>
      </w:r>
      <w:proofErr w:type="spellStart"/>
      <w:r w:rsidRPr="00E60237">
        <w:rPr>
          <w:b w:val="0"/>
        </w:rPr>
        <w:t>uintur</w:t>
      </w:r>
      <w:proofErr w:type="spellEnd"/>
      <w:r w:rsidRPr="00E60237">
        <w:rPr>
          <w:b w:val="0"/>
        </w:rPr>
        <w:t xml:space="preserve"> at </w:t>
      </w:r>
      <w:proofErr w:type="spellStart"/>
      <w:r w:rsidRPr="00E60237">
        <w:rPr>
          <w:b w:val="0"/>
        </w:rPr>
        <w:t>fiakurum</w:t>
      </w:r>
      <w:proofErr w:type="spellEnd"/>
      <w:r w:rsidRPr="00E60237">
        <w:rPr>
          <w:b w:val="0"/>
        </w:rPr>
        <w:t xml:space="preserve"> </w:t>
      </w:r>
      <w:proofErr w:type="spellStart"/>
      <w:r w:rsidRPr="00E60237">
        <w:rPr>
          <w:b w:val="0"/>
        </w:rPr>
        <w:t>nabnum</w:t>
      </w:r>
      <w:proofErr w:type="spellEnd"/>
      <w:r w:rsidRPr="00E60237">
        <w:rPr>
          <w:b w:val="0"/>
        </w:rPr>
        <w:t xml:space="preserve"> </w:t>
      </w:r>
      <w:proofErr w:type="spellStart"/>
      <w:r w:rsidRPr="00E60237">
        <w:rPr>
          <w:b w:val="0"/>
        </w:rPr>
        <w:t>burnʀ</w:t>
      </w:r>
      <w:proofErr w:type="spellEnd"/>
      <w:r w:rsidRPr="00E60237">
        <w:rPr>
          <w:b w:val="0"/>
        </w:rPr>
        <w:t xml:space="preserve"> </w:t>
      </w:r>
      <w:proofErr w:type="spellStart"/>
      <w:r w:rsidRPr="00E60237">
        <w:rPr>
          <w:b w:val="0"/>
        </w:rPr>
        <w:t>fiakurum</w:t>
      </w:r>
      <w:proofErr w:type="spellEnd"/>
      <w:r w:rsidRPr="00E60237">
        <w:rPr>
          <w:b w:val="0"/>
        </w:rPr>
        <w:t xml:space="preserve"> </w:t>
      </w:r>
      <w:proofErr w:type="spellStart"/>
      <w:r w:rsidRPr="00E60237">
        <w:rPr>
          <w:b w:val="0"/>
        </w:rPr>
        <w:t>bruþrum</w:t>
      </w:r>
      <w:proofErr w:type="spellEnd"/>
      <w:r w:rsidRPr="00E60237">
        <w:rPr>
          <w:b w:val="0"/>
        </w:rPr>
        <w:t xml:space="preserve"> ' </w:t>
      </w:r>
      <w:proofErr w:type="spellStart"/>
      <w:r w:rsidRPr="00E60237">
        <w:rPr>
          <w:b w:val="0"/>
        </w:rPr>
        <w:t>ualkaʀ</w:t>
      </w:r>
      <w:proofErr w:type="spellEnd"/>
      <w:r w:rsidRPr="00E60237">
        <w:rPr>
          <w:b w:val="0"/>
        </w:rPr>
        <w:t xml:space="preserve"> </w:t>
      </w:r>
      <w:proofErr w:type="spellStart"/>
      <w:r w:rsidRPr="00E60237">
        <w:rPr>
          <w:b w:val="0"/>
        </w:rPr>
        <w:t>fim</w:t>
      </w:r>
      <w:proofErr w:type="spellEnd"/>
      <w:r w:rsidRPr="00E60237">
        <w:rPr>
          <w:b w:val="0"/>
        </w:rPr>
        <w:t xml:space="preserve"> </w:t>
      </w:r>
      <w:proofErr w:type="spellStart"/>
      <w:r w:rsidRPr="00E60237">
        <w:rPr>
          <w:b w:val="0"/>
        </w:rPr>
        <w:t>ra</w:t>
      </w:r>
      <w:proofErr w:type="spellEnd"/>
      <w:r w:rsidRPr="00E60237">
        <w:rPr>
          <w:b w:val="0"/>
        </w:rPr>
        <w:t>=</w:t>
      </w:r>
      <w:proofErr w:type="spellStart"/>
      <w:r w:rsidRPr="00E60237">
        <w:rPr>
          <w:b w:val="0"/>
        </w:rPr>
        <w:t>þulfs</w:t>
      </w:r>
      <w:proofErr w:type="spellEnd"/>
      <w:r w:rsidRPr="00E60237">
        <w:rPr>
          <w:b w:val="0"/>
        </w:rPr>
        <w:t>| |</w:t>
      </w:r>
      <w:proofErr w:type="spellStart"/>
      <w:r w:rsidRPr="00E60237">
        <w:rPr>
          <w:b w:val="0"/>
        </w:rPr>
        <w:t>suniʀ</w:t>
      </w:r>
      <w:proofErr w:type="spellEnd"/>
      <w:r w:rsidRPr="00E60237">
        <w:rPr>
          <w:b w:val="0"/>
        </w:rPr>
        <w:t xml:space="preserve"> </w:t>
      </w:r>
      <w:proofErr w:type="spellStart"/>
      <w:r w:rsidRPr="00E60237">
        <w:rPr>
          <w:b w:val="0"/>
        </w:rPr>
        <w:t>hraiþulfaʀ</w:t>
      </w:r>
      <w:proofErr w:type="spellEnd"/>
      <w:r w:rsidRPr="00E60237">
        <w:rPr>
          <w:b w:val="0"/>
        </w:rPr>
        <w:t xml:space="preserve"> </w:t>
      </w:r>
      <w:proofErr w:type="spellStart"/>
      <w:r w:rsidRPr="00E60237">
        <w:rPr>
          <w:b w:val="0"/>
        </w:rPr>
        <w:t>fim</w:t>
      </w:r>
      <w:proofErr w:type="spellEnd"/>
      <w:r w:rsidRPr="00E60237">
        <w:rPr>
          <w:b w:val="0"/>
        </w:rPr>
        <w:t xml:space="preserve"> </w:t>
      </w:r>
      <w:proofErr w:type="spellStart"/>
      <w:r w:rsidRPr="00E60237">
        <w:rPr>
          <w:b w:val="0"/>
        </w:rPr>
        <w:t>rukulfs</w:t>
      </w:r>
      <w:proofErr w:type="spellEnd"/>
      <w:r w:rsidRPr="00E60237">
        <w:rPr>
          <w:b w:val="0"/>
        </w:rPr>
        <w:t>| |</w:t>
      </w:r>
      <w:proofErr w:type="spellStart"/>
      <w:r w:rsidRPr="00E60237">
        <w:rPr>
          <w:b w:val="0"/>
        </w:rPr>
        <w:t>suniʀ</w:t>
      </w:r>
      <w:proofErr w:type="spellEnd"/>
      <w:r w:rsidRPr="00E60237">
        <w:rPr>
          <w:b w:val="0"/>
        </w:rPr>
        <w:t xml:space="preserve"> </w:t>
      </w:r>
      <w:proofErr w:type="spellStart"/>
      <w:r w:rsidRPr="00E60237">
        <w:rPr>
          <w:b w:val="0"/>
        </w:rPr>
        <w:t>hoislaʀ</w:t>
      </w:r>
      <w:proofErr w:type="spellEnd"/>
      <w:r w:rsidRPr="00E60237">
        <w:rPr>
          <w:b w:val="0"/>
        </w:rPr>
        <w:t xml:space="preserve"> </w:t>
      </w:r>
      <w:proofErr w:type="spellStart"/>
      <w:r w:rsidRPr="00E60237">
        <w:rPr>
          <w:b w:val="0"/>
        </w:rPr>
        <w:t>fim</w:t>
      </w:r>
      <w:proofErr w:type="spellEnd"/>
      <w:r w:rsidRPr="00E60237">
        <w:rPr>
          <w:b w:val="0"/>
        </w:rPr>
        <w:t xml:space="preserve"> </w:t>
      </w:r>
      <w:proofErr w:type="spellStart"/>
      <w:r w:rsidRPr="00E60237">
        <w:rPr>
          <w:b w:val="0"/>
        </w:rPr>
        <w:t>haruþs</w:t>
      </w:r>
      <w:proofErr w:type="spellEnd"/>
      <w:r w:rsidRPr="00E60237">
        <w:rPr>
          <w:b w:val="0"/>
        </w:rPr>
        <w:t xml:space="preserve"> </w:t>
      </w:r>
      <w:proofErr w:type="spellStart"/>
      <w:r w:rsidRPr="00E60237">
        <w:rPr>
          <w:b w:val="0"/>
        </w:rPr>
        <w:t>suniʀ</w:t>
      </w:r>
      <w:proofErr w:type="spellEnd"/>
      <w:r w:rsidRPr="00E60237">
        <w:rPr>
          <w:b w:val="0"/>
        </w:rPr>
        <w:t xml:space="preserve"> </w:t>
      </w:r>
      <w:proofErr w:type="spellStart"/>
      <w:r w:rsidRPr="00E60237">
        <w:rPr>
          <w:b w:val="0"/>
        </w:rPr>
        <w:t>kunmuntaʀ</w:t>
      </w:r>
      <w:proofErr w:type="spellEnd"/>
      <w:r w:rsidRPr="00E60237">
        <w:rPr>
          <w:b w:val="0"/>
        </w:rPr>
        <w:t xml:space="preserve"> </w:t>
      </w:r>
      <w:proofErr w:type="spellStart"/>
      <w:r w:rsidRPr="00E60237">
        <w:rPr>
          <w:b w:val="0"/>
        </w:rPr>
        <w:t>fim</w:t>
      </w:r>
      <w:proofErr w:type="spellEnd"/>
      <w:r w:rsidRPr="00E60237">
        <w:rPr>
          <w:b w:val="0"/>
        </w:rPr>
        <w:t xml:space="preserve"> (b)</w:t>
      </w:r>
      <w:proofErr w:type="spellStart"/>
      <w:r w:rsidRPr="00E60237">
        <w:rPr>
          <w:b w:val="0"/>
        </w:rPr>
        <w:t>irnaʀ</w:t>
      </w:r>
      <w:proofErr w:type="spellEnd"/>
      <w:r w:rsidRPr="00E60237">
        <w:rPr>
          <w:b w:val="0"/>
        </w:rPr>
        <w:t xml:space="preserve"> </w:t>
      </w:r>
      <w:proofErr w:type="spellStart"/>
      <w:r w:rsidRPr="00E60237">
        <w:rPr>
          <w:b w:val="0"/>
        </w:rPr>
        <w:t>suniʀ</w:t>
      </w:r>
      <w:proofErr w:type="spellEnd"/>
      <w:r w:rsidRPr="00E60237">
        <w:rPr>
          <w:b w:val="0"/>
        </w:rPr>
        <w:t xml:space="preserve"> * </w:t>
      </w:r>
      <w:proofErr w:type="spellStart"/>
      <w:r w:rsidRPr="00E60237">
        <w:rPr>
          <w:b w:val="0"/>
        </w:rPr>
        <w:t>nuk</w:t>
      </w:r>
      <w:proofErr w:type="spellEnd"/>
      <w:r w:rsidRPr="00E60237">
        <w:rPr>
          <w:b w:val="0"/>
        </w:rPr>
        <w:t xml:space="preserve"> m--- (m)-- </w:t>
      </w:r>
      <w:proofErr w:type="spellStart"/>
      <w:r w:rsidRPr="00E60237">
        <w:rPr>
          <w:b w:val="0"/>
        </w:rPr>
        <w:t>alu</w:t>
      </w:r>
      <w:proofErr w:type="spellEnd"/>
      <w:r w:rsidRPr="00E60237">
        <w:rPr>
          <w:b w:val="0"/>
        </w:rPr>
        <w:t xml:space="preserve"> --(k)(</w:t>
      </w:r>
      <w:proofErr w:type="spellStart"/>
      <w:r w:rsidRPr="00E60237">
        <w:rPr>
          <w:b w:val="0"/>
        </w:rPr>
        <w:t>i</w:t>
      </w:r>
      <w:proofErr w:type="spellEnd"/>
      <w:r w:rsidRPr="00E60237">
        <w:rPr>
          <w:b w:val="0"/>
        </w:rPr>
        <w:t xml:space="preserve">) </w:t>
      </w:r>
      <w:proofErr w:type="spellStart"/>
      <w:r w:rsidRPr="00E60237">
        <w:rPr>
          <w:b w:val="0"/>
        </w:rPr>
        <w:t>ainhuaʀ</w:t>
      </w:r>
      <w:proofErr w:type="spellEnd"/>
      <w:r w:rsidRPr="00E60237">
        <w:rPr>
          <w:b w:val="0"/>
        </w:rPr>
        <w:t xml:space="preserve"> -þ... ...þ ... </w:t>
      </w:r>
      <w:proofErr w:type="spellStart"/>
      <w:r w:rsidRPr="00E60237">
        <w:rPr>
          <w:b w:val="0"/>
        </w:rPr>
        <w:t>ftiʀ</w:t>
      </w:r>
      <w:proofErr w:type="spellEnd"/>
      <w:r w:rsidRPr="00E60237">
        <w:rPr>
          <w:b w:val="0"/>
        </w:rPr>
        <w:t xml:space="preserve"> </w:t>
      </w:r>
      <w:proofErr w:type="spellStart"/>
      <w:r w:rsidRPr="00E60237">
        <w:rPr>
          <w:b w:val="0"/>
        </w:rPr>
        <w:t>fra</w:t>
      </w:r>
      <w:proofErr w:type="spellEnd"/>
      <w:r w:rsidRPr="00E60237">
        <w:rPr>
          <w:b w:val="0"/>
        </w:rPr>
        <w:t xml:space="preserve"> </w:t>
      </w:r>
      <w:proofErr w:type="spellStart"/>
      <w:r w:rsidRPr="00E60237">
        <w:rPr>
          <w:b w:val="0"/>
        </w:rPr>
        <w:t>sagwm</w:t>
      </w:r>
      <w:proofErr w:type="spellEnd"/>
      <w:r w:rsidRPr="00E60237">
        <w:rPr>
          <w:b w:val="0"/>
        </w:rPr>
        <w:t>| |</w:t>
      </w:r>
      <w:proofErr w:type="spellStart"/>
      <w:r w:rsidRPr="00E60237">
        <w:rPr>
          <w:b w:val="0"/>
        </w:rPr>
        <w:t>mogmeni</w:t>
      </w:r>
      <w:proofErr w:type="spellEnd"/>
      <w:r w:rsidRPr="00E60237">
        <w:rPr>
          <w:b w:val="0"/>
        </w:rPr>
        <w:t xml:space="preserve"> (þ)</w:t>
      </w:r>
      <w:proofErr w:type="spellStart"/>
      <w:r w:rsidRPr="00E60237">
        <w:rPr>
          <w:b w:val="0"/>
        </w:rPr>
        <w:t>ad</w:t>
      </w:r>
      <w:proofErr w:type="spellEnd"/>
      <w:r w:rsidRPr="00E60237">
        <w:rPr>
          <w:b w:val="0"/>
        </w:rPr>
        <w:t xml:space="preserve"> </w:t>
      </w:r>
      <w:proofErr w:type="spellStart"/>
      <w:r w:rsidRPr="00E60237">
        <w:rPr>
          <w:b w:val="0"/>
        </w:rPr>
        <w:t>hOaʀ</w:t>
      </w:r>
      <w:proofErr w:type="spellEnd"/>
      <w:r w:rsidRPr="00E60237">
        <w:rPr>
          <w:b w:val="0"/>
        </w:rPr>
        <w:t xml:space="preserve"> </w:t>
      </w:r>
      <w:proofErr w:type="spellStart"/>
      <w:r w:rsidRPr="00E60237">
        <w:rPr>
          <w:b w:val="0"/>
        </w:rPr>
        <w:t>igOldga</w:t>
      </w:r>
      <w:proofErr w:type="spellEnd"/>
      <w:r w:rsidRPr="00E60237">
        <w:rPr>
          <w:b w:val="0"/>
        </w:rPr>
        <w:t xml:space="preserve"> </w:t>
      </w:r>
      <w:proofErr w:type="spellStart"/>
      <w:r w:rsidRPr="00E60237">
        <w:rPr>
          <w:b w:val="0"/>
        </w:rPr>
        <w:t>Oaʀi</w:t>
      </w:r>
      <w:proofErr w:type="spellEnd"/>
      <w:r w:rsidRPr="00E60237">
        <w:rPr>
          <w:b w:val="0"/>
        </w:rPr>
        <w:t xml:space="preserve"> </w:t>
      </w:r>
      <w:proofErr w:type="spellStart"/>
      <w:r w:rsidRPr="00E60237">
        <w:rPr>
          <w:b w:val="0"/>
        </w:rPr>
        <w:t>gOldin</w:t>
      </w:r>
      <w:proofErr w:type="spellEnd"/>
      <w:r w:rsidRPr="00E60237">
        <w:rPr>
          <w:b w:val="0"/>
        </w:rPr>
        <w:t xml:space="preserve"> d </w:t>
      </w:r>
      <w:proofErr w:type="spellStart"/>
      <w:r w:rsidRPr="00E60237">
        <w:rPr>
          <w:b w:val="0"/>
        </w:rPr>
        <w:t>gOonaʀ</w:t>
      </w:r>
      <w:proofErr w:type="spellEnd"/>
      <w:r w:rsidRPr="00E60237">
        <w:rPr>
          <w:b w:val="0"/>
        </w:rPr>
        <w:t xml:space="preserve"> </w:t>
      </w:r>
      <w:proofErr w:type="spellStart"/>
      <w:r w:rsidRPr="00E60237">
        <w:rPr>
          <w:b w:val="0"/>
        </w:rPr>
        <w:t>hOsli</w:t>
      </w:r>
      <w:proofErr w:type="spellEnd"/>
      <w:r w:rsidRPr="00E60237">
        <w:rPr>
          <w:b w:val="0"/>
        </w:rPr>
        <w:t xml:space="preserve"> </w:t>
      </w:r>
      <w:proofErr w:type="spellStart"/>
      <w:r w:rsidRPr="00E60237">
        <w:rPr>
          <w:b w:val="0"/>
        </w:rPr>
        <w:t>sakum</w:t>
      </w:r>
      <w:proofErr w:type="spellEnd"/>
      <w:r w:rsidRPr="00E60237">
        <w:rPr>
          <w:b w:val="0"/>
        </w:rPr>
        <w:t>| |</w:t>
      </w:r>
      <w:proofErr w:type="spellStart"/>
      <w:r w:rsidRPr="00E60237">
        <w:rPr>
          <w:b w:val="0"/>
        </w:rPr>
        <w:t>mukmini</w:t>
      </w:r>
      <w:proofErr w:type="spellEnd"/>
      <w:r w:rsidRPr="00E60237">
        <w:rPr>
          <w:b w:val="0"/>
        </w:rPr>
        <w:t xml:space="preserve"> </w:t>
      </w:r>
      <w:proofErr w:type="spellStart"/>
      <w:r w:rsidRPr="00E60237">
        <w:rPr>
          <w:b w:val="0"/>
        </w:rPr>
        <w:t>uaim</w:t>
      </w:r>
      <w:proofErr w:type="spellEnd"/>
      <w:r w:rsidRPr="00E60237">
        <w:rPr>
          <w:b w:val="0"/>
        </w:rPr>
        <w:t xml:space="preserve"> </w:t>
      </w:r>
      <w:proofErr w:type="spellStart"/>
      <w:r w:rsidRPr="00E60237">
        <w:rPr>
          <w:b w:val="0"/>
        </w:rPr>
        <w:t>si</w:t>
      </w:r>
      <w:proofErr w:type="spellEnd"/>
      <w:r w:rsidRPr="00E60237">
        <w:rPr>
          <w:b w:val="0"/>
        </w:rPr>
        <w:t xml:space="preserve"> burin| |</w:t>
      </w:r>
      <w:proofErr w:type="spellStart"/>
      <w:r w:rsidRPr="00E60237">
        <w:rPr>
          <w:b w:val="0"/>
        </w:rPr>
        <w:t>niþʀ</w:t>
      </w:r>
      <w:proofErr w:type="spellEnd"/>
      <w:r w:rsidRPr="00E60237">
        <w:rPr>
          <w:b w:val="0"/>
        </w:rPr>
        <w:t xml:space="preserve"> </w:t>
      </w:r>
      <w:proofErr w:type="spellStart"/>
      <w:r w:rsidRPr="00E60237">
        <w:rPr>
          <w:b w:val="0"/>
        </w:rPr>
        <w:t>troki</w:t>
      </w:r>
      <w:proofErr w:type="spellEnd"/>
      <w:r w:rsidRPr="00E60237">
        <w:rPr>
          <w:b w:val="0"/>
        </w:rPr>
        <w:t xml:space="preserve"> </w:t>
      </w:r>
      <w:proofErr w:type="spellStart"/>
      <w:r w:rsidRPr="00E60237">
        <w:rPr>
          <w:b w:val="0"/>
        </w:rPr>
        <w:t>uilin</w:t>
      </w:r>
      <w:proofErr w:type="spellEnd"/>
      <w:r w:rsidRPr="00E60237">
        <w:rPr>
          <w:b w:val="0"/>
        </w:rPr>
        <w:t xml:space="preserve"> is </w:t>
      </w:r>
      <w:proofErr w:type="spellStart"/>
      <w:r w:rsidRPr="00E60237">
        <w:rPr>
          <w:b w:val="0"/>
        </w:rPr>
        <w:t>þat</w:t>
      </w:r>
      <w:proofErr w:type="spellEnd"/>
      <w:r w:rsidRPr="00E60237">
        <w:rPr>
          <w:b w:val="0"/>
        </w:rPr>
        <w:t xml:space="preserve"> </w:t>
      </w:r>
      <w:proofErr w:type="spellStart"/>
      <w:r w:rsidRPr="00E60237">
        <w:rPr>
          <w:b w:val="0"/>
        </w:rPr>
        <w:t>knuo</w:t>
      </w:r>
      <w:proofErr w:type="spellEnd"/>
      <w:r w:rsidRPr="00E60237">
        <w:rPr>
          <w:b w:val="0"/>
        </w:rPr>
        <w:t xml:space="preserve"> </w:t>
      </w:r>
      <w:proofErr w:type="spellStart"/>
      <w:r w:rsidRPr="00E60237">
        <w:rPr>
          <w:b w:val="0"/>
        </w:rPr>
        <w:t>knati</w:t>
      </w:r>
      <w:proofErr w:type="spellEnd"/>
      <w:r w:rsidRPr="00E60237">
        <w:rPr>
          <w:b w:val="0"/>
        </w:rPr>
        <w:t>| |</w:t>
      </w:r>
      <w:proofErr w:type="spellStart"/>
      <w:r w:rsidRPr="00E60237">
        <w:rPr>
          <w:b w:val="0"/>
        </w:rPr>
        <w:t>iatun</w:t>
      </w:r>
      <w:proofErr w:type="spellEnd"/>
      <w:r w:rsidRPr="00E60237">
        <w:rPr>
          <w:b w:val="0"/>
        </w:rPr>
        <w:t xml:space="preserve"> </w:t>
      </w:r>
      <w:proofErr w:type="spellStart"/>
      <w:r w:rsidRPr="00E60237">
        <w:rPr>
          <w:b w:val="0"/>
        </w:rPr>
        <w:t>uilin</w:t>
      </w:r>
      <w:proofErr w:type="spellEnd"/>
      <w:r w:rsidRPr="00E60237">
        <w:rPr>
          <w:b w:val="0"/>
        </w:rPr>
        <w:t xml:space="preserve"> is </w:t>
      </w:r>
      <w:proofErr w:type="spellStart"/>
      <w:r w:rsidRPr="00E60237">
        <w:rPr>
          <w:b w:val="0"/>
        </w:rPr>
        <w:t>þat</w:t>
      </w:r>
      <w:proofErr w:type="spellEnd"/>
      <w:r w:rsidRPr="00E60237">
        <w:rPr>
          <w:b w:val="0"/>
        </w:rPr>
        <w:t xml:space="preserve"> (n)(</w:t>
      </w:r>
      <w:proofErr w:type="spellStart"/>
      <w:r w:rsidRPr="00E60237">
        <w:rPr>
          <w:b w:val="0"/>
        </w:rPr>
        <w:t>i</w:t>
      </w:r>
      <w:proofErr w:type="spellEnd"/>
      <w:r w:rsidRPr="00E60237">
        <w:rPr>
          <w:b w:val="0"/>
        </w:rPr>
        <w:t>)(t) akum| |</w:t>
      </w:r>
      <w:proofErr w:type="spellStart"/>
      <w:r w:rsidRPr="00E60237">
        <w:rPr>
          <w:b w:val="0"/>
        </w:rPr>
        <w:t>mukmini</w:t>
      </w:r>
      <w:proofErr w:type="spellEnd"/>
      <w:r w:rsidRPr="00E60237">
        <w:rPr>
          <w:b w:val="0"/>
        </w:rPr>
        <w:t xml:space="preserve"> </w:t>
      </w:r>
      <w:proofErr w:type="spellStart"/>
      <w:r w:rsidRPr="00E60237">
        <w:rPr>
          <w:b w:val="0"/>
        </w:rPr>
        <w:t>þur</w:t>
      </w:r>
      <w:proofErr w:type="spellEnd"/>
      <w:r w:rsidRPr="00E60237">
        <w:rPr>
          <w:b w:val="0"/>
        </w:rPr>
        <w:t xml:space="preserve"> </w:t>
      </w:r>
      <w:proofErr w:type="spellStart"/>
      <w:r w:rsidRPr="00E60237">
        <w:rPr>
          <w:b w:val="0"/>
        </w:rPr>
        <w:t>sibi</w:t>
      </w:r>
      <w:proofErr w:type="spellEnd"/>
      <w:r w:rsidRPr="00E60237">
        <w:rPr>
          <w:b w:val="0"/>
        </w:rPr>
        <w:t xml:space="preserve"> </w:t>
      </w:r>
      <w:proofErr w:type="spellStart"/>
      <w:r w:rsidRPr="00E60237">
        <w:rPr>
          <w:b w:val="0"/>
        </w:rPr>
        <w:t>uiauari</w:t>
      </w:r>
      <w:proofErr w:type="spellEnd"/>
      <w:r w:rsidRPr="00E60237">
        <w:rPr>
          <w:b w:val="0"/>
        </w:rPr>
        <w:t xml:space="preserve"> </w:t>
      </w:r>
      <w:proofErr w:type="spellStart"/>
      <w:r w:rsidRPr="00E60237">
        <w:rPr>
          <w:b w:val="0"/>
        </w:rPr>
        <w:t>ul</w:t>
      </w:r>
      <w:proofErr w:type="spellEnd"/>
      <w:r w:rsidRPr="00E60237">
        <w:rPr>
          <w:b w:val="0"/>
        </w:rPr>
        <w:t xml:space="preserve"> </w:t>
      </w:r>
      <w:proofErr w:type="spellStart"/>
      <w:r w:rsidRPr="00E60237">
        <w:rPr>
          <w:b w:val="0"/>
        </w:rPr>
        <w:t>niruþʀ</w:t>
      </w:r>
      <w:proofErr w:type="spellEnd"/>
    </w:p>
    <w:p w:rsidR="00E60237" w:rsidRPr="00E60237" w:rsidRDefault="00E60237" w:rsidP="00E60237">
      <w:pPr>
        <w:rPr>
          <w:b w:val="0"/>
        </w:rPr>
      </w:pPr>
      <w:r w:rsidRPr="00E60237">
        <w:rPr>
          <w:b w:val="0"/>
        </w:rPr>
        <w:t>This is a </w:t>
      </w:r>
      <w:hyperlink r:id="rId21" w:tooltip="Transcription (linguistics)" w:history="1">
        <w:r w:rsidRPr="00E60237">
          <w:rPr>
            <w:rStyle w:val="Hyperlink"/>
            <w:b w:val="0"/>
          </w:rPr>
          <w:t>transcription</w:t>
        </w:r>
      </w:hyperlink>
      <w:r w:rsidRPr="00E60237">
        <w:rPr>
          <w:b w:val="0"/>
        </w:rPr>
        <w:t> of the runes in early 9th century </w:t>
      </w:r>
      <w:hyperlink r:id="rId22" w:anchor="Old_East_Norse" w:tooltip="Old Norse" w:history="1">
        <w:r w:rsidRPr="00E60237">
          <w:rPr>
            <w:rStyle w:val="Hyperlink"/>
            <w:b w:val="0"/>
          </w:rPr>
          <w:t>Old East Norse</w:t>
        </w:r>
      </w:hyperlink>
      <w:r w:rsidRPr="00E60237">
        <w:rPr>
          <w:b w:val="0"/>
        </w:rPr>
        <w:t> (Swedish and Danish) dialect of </w:t>
      </w:r>
      <w:hyperlink r:id="rId23" w:tooltip="Old Norse" w:history="1">
        <w:r w:rsidRPr="00E60237">
          <w:rPr>
            <w:rStyle w:val="Hyperlink"/>
            <w:b w:val="0"/>
          </w:rPr>
          <w:t>Old Norse</w:t>
        </w:r>
      </w:hyperlink>
      <w:r w:rsidRPr="00E60237">
        <w:rPr>
          <w:b w:val="0"/>
        </w:rPr>
        <w:t>:</w:t>
      </w:r>
    </w:p>
    <w:p w:rsidR="00E60237" w:rsidRPr="00E60237" w:rsidRDefault="00E60237" w:rsidP="00E60237">
      <w:pPr>
        <w:rPr>
          <w:b w:val="0"/>
        </w:rPr>
      </w:pPr>
      <w:r w:rsidRPr="00E60237">
        <w:rPr>
          <w:b w:val="0"/>
        </w:rPr>
        <w:t xml:space="preserve">Aft </w:t>
      </w:r>
      <w:proofErr w:type="spellStart"/>
      <w:r w:rsidRPr="00E60237">
        <w:rPr>
          <w:b w:val="0"/>
        </w:rPr>
        <w:t>Wǣmōð</w:t>
      </w:r>
      <w:proofErr w:type="spellEnd"/>
      <w:r w:rsidRPr="00E60237">
        <w:rPr>
          <w:b w:val="0"/>
        </w:rPr>
        <w:t>/</w:t>
      </w:r>
      <w:proofErr w:type="spellStart"/>
      <w:r w:rsidRPr="00E60237">
        <w:rPr>
          <w:b w:val="0"/>
        </w:rPr>
        <w:t>Wāmōð</w:t>
      </w:r>
      <w:proofErr w:type="spellEnd"/>
      <w:r w:rsidRPr="00E60237">
        <w:rPr>
          <w:b w:val="0"/>
        </w:rPr>
        <w:t xml:space="preserve"> </w:t>
      </w:r>
      <w:proofErr w:type="spellStart"/>
      <w:r w:rsidRPr="00E60237">
        <w:rPr>
          <w:b w:val="0"/>
        </w:rPr>
        <w:t>stąnda</w:t>
      </w:r>
      <w:proofErr w:type="spellEnd"/>
      <w:r w:rsidRPr="00E60237">
        <w:rPr>
          <w:b w:val="0"/>
        </w:rPr>
        <w:t xml:space="preserve"> </w:t>
      </w:r>
      <w:proofErr w:type="spellStart"/>
      <w:r w:rsidRPr="00E60237">
        <w:rPr>
          <w:b w:val="0"/>
        </w:rPr>
        <w:t>rūnaʀ</w:t>
      </w:r>
      <w:proofErr w:type="spellEnd"/>
      <w:r w:rsidRPr="00E60237">
        <w:rPr>
          <w:b w:val="0"/>
        </w:rPr>
        <w:t xml:space="preserve"> </w:t>
      </w:r>
      <w:proofErr w:type="spellStart"/>
      <w:r w:rsidRPr="00E60237">
        <w:rPr>
          <w:b w:val="0"/>
        </w:rPr>
        <w:t>þāʀ</w:t>
      </w:r>
      <w:proofErr w:type="spellEnd"/>
      <w:r w:rsidRPr="00E60237">
        <w:rPr>
          <w:b w:val="0"/>
        </w:rPr>
        <w:t xml:space="preserve">. </w:t>
      </w:r>
      <w:proofErr w:type="spellStart"/>
      <w:r w:rsidRPr="00E60237">
        <w:rPr>
          <w:b w:val="0"/>
        </w:rPr>
        <w:t>Æn</w:t>
      </w:r>
      <w:proofErr w:type="spellEnd"/>
      <w:r w:rsidRPr="00E60237">
        <w:rPr>
          <w:b w:val="0"/>
        </w:rPr>
        <w:t xml:space="preserve"> </w:t>
      </w:r>
      <w:proofErr w:type="spellStart"/>
      <w:r w:rsidRPr="00E60237">
        <w:rPr>
          <w:b w:val="0"/>
        </w:rPr>
        <w:t>Warinn</w:t>
      </w:r>
      <w:proofErr w:type="spellEnd"/>
      <w:r w:rsidRPr="00E60237">
        <w:rPr>
          <w:b w:val="0"/>
        </w:rPr>
        <w:t xml:space="preserve"> </w:t>
      </w:r>
      <w:proofErr w:type="spellStart"/>
      <w:r w:rsidRPr="00E60237">
        <w:rPr>
          <w:b w:val="0"/>
        </w:rPr>
        <w:t>fāði</w:t>
      </w:r>
      <w:proofErr w:type="spellEnd"/>
      <w:r w:rsidRPr="00E60237">
        <w:rPr>
          <w:b w:val="0"/>
        </w:rPr>
        <w:t xml:space="preserve">, </w:t>
      </w:r>
      <w:proofErr w:type="spellStart"/>
      <w:r w:rsidRPr="00E60237">
        <w:rPr>
          <w:b w:val="0"/>
        </w:rPr>
        <w:t>faðiʀ</w:t>
      </w:r>
      <w:proofErr w:type="spellEnd"/>
      <w:r w:rsidRPr="00E60237">
        <w:rPr>
          <w:b w:val="0"/>
        </w:rPr>
        <w:t xml:space="preserve">, aft </w:t>
      </w:r>
      <w:proofErr w:type="spellStart"/>
      <w:r w:rsidRPr="00E60237">
        <w:rPr>
          <w:b w:val="0"/>
        </w:rPr>
        <w:t>fæigjąn</w:t>
      </w:r>
      <w:proofErr w:type="spellEnd"/>
      <w:r w:rsidRPr="00E60237">
        <w:rPr>
          <w:b w:val="0"/>
        </w:rPr>
        <w:t xml:space="preserve"> </w:t>
      </w:r>
      <w:proofErr w:type="spellStart"/>
      <w:r w:rsidRPr="00E60237">
        <w:rPr>
          <w:b w:val="0"/>
        </w:rPr>
        <w:t>sunu</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mōgminni</w:t>
      </w:r>
      <w:proofErr w:type="spellEnd"/>
      <w:r w:rsidRPr="00E60237">
        <w:rPr>
          <w:b w:val="0"/>
        </w:rPr>
        <w:t>/</w:t>
      </w:r>
      <w:proofErr w:type="spellStart"/>
      <w:r w:rsidRPr="00E60237">
        <w:rPr>
          <w:b w:val="0"/>
        </w:rPr>
        <w:t>ungmænni</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hwærjaʀ</w:t>
      </w:r>
      <w:proofErr w:type="spellEnd"/>
      <w:r w:rsidRPr="00E60237">
        <w:rPr>
          <w:b w:val="0"/>
        </w:rPr>
        <w:t xml:space="preserve"> </w:t>
      </w:r>
      <w:proofErr w:type="spellStart"/>
      <w:r w:rsidRPr="00E60237">
        <w:rPr>
          <w:b w:val="0"/>
        </w:rPr>
        <w:t>walraufaʀ</w:t>
      </w:r>
      <w:proofErr w:type="spellEnd"/>
      <w:r w:rsidRPr="00E60237">
        <w:rPr>
          <w:b w:val="0"/>
        </w:rPr>
        <w:t xml:space="preserve"> </w:t>
      </w:r>
      <w:proofErr w:type="spellStart"/>
      <w:r w:rsidRPr="00E60237">
        <w:rPr>
          <w:b w:val="0"/>
        </w:rPr>
        <w:t>wāʀin</w:t>
      </w:r>
      <w:proofErr w:type="spellEnd"/>
      <w:r w:rsidRPr="00E60237">
        <w:rPr>
          <w:b w:val="0"/>
        </w:rPr>
        <w:t xml:space="preserve"> </w:t>
      </w:r>
      <w:proofErr w:type="spellStart"/>
      <w:r w:rsidRPr="00E60237">
        <w:rPr>
          <w:b w:val="0"/>
        </w:rPr>
        <w:t>twāʀ</w:t>
      </w:r>
      <w:proofErr w:type="spellEnd"/>
      <w:r w:rsidRPr="00E60237">
        <w:rPr>
          <w:b w:val="0"/>
        </w:rPr>
        <w:t xml:space="preserve"> </w:t>
      </w:r>
      <w:proofErr w:type="spellStart"/>
      <w:r w:rsidRPr="00E60237">
        <w:rPr>
          <w:b w:val="0"/>
        </w:rPr>
        <w:t>þāʀ</w:t>
      </w:r>
      <w:proofErr w:type="spellEnd"/>
      <w:r w:rsidRPr="00E60237">
        <w:rPr>
          <w:b w:val="0"/>
        </w:rPr>
        <w:t xml:space="preserve">, </w:t>
      </w:r>
      <w:proofErr w:type="spellStart"/>
      <w:r w:rsidRPr="00E60237">
        <w:rPr>
          <w:b w:val="0"/>
        </w:rPr>
        <w:t>swāð</w:t>
      </w:r>
      <w:proofErr w:type="spellEnd"/>
      <w:r w:rsidRPr="00E60237">
        <w:rPr>
          <w:b w:val="0"/>
        </w:rPr>
        <w:t xml:space="preserve"> </w:t>
      </w:r>
      <w:proofErr w:type="spellStart"/>
      <w:r w:rsidRPr="00E60237">
        <w:rPr>
          <w:b w:val="0"/>
        </w:rPr>
        <w:t>twalf</w:t>
      </w:r>
      <w:proofErr w:type="spellEnd"/>
      <w:r w:rsidRPr="00E60237">
        <w:rPr>
          <w:b w:val="0"/>
        </w:rPr>
        <w:t xml:space="preserve"> </w:t>
      </w:r>
      <w:proofErr w:type="spellStart"/>
      <w:r w:rsidRPr="00E60237">
        <w:rPr>
          <w:b w:val="0"/>
        </w:rPr>
        <w:t>sinnum</w:t>
      </w:r>
      <w:proofErr w:type="spellEnd"/>
      <w:r w:rsidRPr="00E60237">
        <w:rPr>
          <w:b w:val="0"/>
        </w:rPr>
        <w:t xml:space="preserve"> </w:t>
      </w:r>
      <w:proofErr w:type="spellStart"/>
      <w:r w:rsidRPr="00E60237">
        <w:rPr>
          <w:b w:val="0"/>
        </w:rPr>
        <w:t>wāʀin</w:t>
      </w:r>
      <w:proofErr w:type="spellEnd"/>
      <w:r w:rsidRPr="00E60237">
        <w:rPr>
          <w:b w:val="0"/>
        </w:rPr>
        <w:t xml:space="preserve"> </w:t>
      </w:r>
      <w:proofErr w:type="spellStart"/>
      <w:r w:rsidRPr="00E60237">
        <w:rPr>
          <w:b w:val="0"/>
        </w:rPr>
        <w:t>numnaʀ</w:t>
      </w:r>
      <w:proofErr w:type="spellEnd"/>
      <w:r w:rsidRPr="00E60237">
        <w:rPr>
          <w:b w:val="0"/>
        </w:rPr>
        <w:t xml:space="preserve"> at </w:t>
      </w:r>
      <w:proofErr w:type="spellStart"/>
      <w:r w:rsidRPr="00E60237">
        <w:rPr>
          <w:b w:val="0"/>
        </w:rPr>
        <w:t>walraufu</w:t>
      </w:r>
      <w:proofErr w:type="spellEnd"/>
      <w:r w:rsidRPr="00E60237">
        <w:rPr>
          <w:b w:val="0"/>
        </w:rPr>
        <w:t xml:space="preserve">, </w:t>
      </w:r>
      <w:proofErr w:type="spellStart"/>
      <w:r w:rsidRPr="00E60237">
        <w:rPr>
          <w:b w:val="0"/>
        </w:rPr>
        <w:t>bāðaʀ</w:t>
      </w:r>
      <w:proofErr w:type="spellEnd"/>
      <w:r w:rsidRPr="00E60237">
        <w:rPr>
          <w:b w:val="0"/>
        </w:rPr>
        <w:t xml:space="preserve"> </w:t>
      </w:r>
      <w:proofErr w:type="spellStart"/>
      <w:r w:rsidRPr="00E60237">
        <w:rPr>
          <w:b w:val="0"/>
        </w:rPr>
        <w:t>sąmąn</w:t>
      </w:r>
      <w:proofErr w:type="spellEnd"/>
      <w:r w:rsidRPr="00E60237">
        <w:rPr>
          <w:b w:val="0"/>
        </w:rPr>
        <w:t xml:space="preserve"> ą̄ </w:t>
      </w:r>
      <w:proofErr w:type="spellStart"/>
      <w:r w:rsidRPr="00E60237">
        <w:rPr>
          <w:b w:val="0"/>
        </w:rPr>
        <w:t>ȳmissum</w:t>
      </w:r>
      <w:proofErr w:type="spellEnd"/>
      <w:r w:rsidRPr="00E60237">
        <w:rPr>
          <w:b w:val="0"/>
        </w:rPr>
        <w:t xml:space="preserve"> </w:t>
      </w:r>
      <w:proofErr w:type="spellStart"/>
      <w:r w:rsidRPr="00E60237">
        <w:rPr>
          <w:b w:val="0"/>
        </w:rPr>
        <w:t>mąnnum</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ąnnart</w:t>
      </w:r>
      <w:proofErr w:type="spellEnd"/>
      <w:r w:rsidRPr="00E60237">
        <w:rPr>
          <w:b w:val="0"/>
        </w:rPr>
        <w:t xml:space="preserve">, </w:t>
      </w:r>
      <w:proofErr w:type="spellStart"/>
      <w:r w:rsidRPr="00E60237">
        <w:rPr>
          <w:b w:val="0"/>
        </w:rPr>
        <w:t>hwaʀ</w:t>
      </w:r>
      <w:proofErr w:type="spellEnd"/>
      <w:r w:rsidRPr="00E60237">
        <w:rPr>
          <w:b w:val="0"/>
        </w:rPr>
        <w:t xml:space="preserve"> fur </w:t>
      </w:r>
      <w:proofErr w:type="spellStart"/>
      <w:r w:rsidRPr="00E60237">
        <w:rPr>
          <w:b w:val="0"/>
        </w:rPr>
        <w:t>nīu</w:t>
      </w:r>
      <w:proofErr w:type="spellEnd"/>
      <w:r w:rsidRPr="00E60237">
        <w:rPr>
          <w:b w:val="0"/>
        </w:rPr>
        <w:t xml:space="preserve"> </w:t>
      </w:r>
      <w:proofErr w:type="spellStart"/>
      <w:r w:rsidRPr="00E60237">
        <w:rPr>
          <w:b w:val="0"/>
        </w:rPr>
        <w:t>aldum</w:t>
      </w:r>
      <w:proofErr w:type="spellEnd"/>
      <w:r w:rsidRPr="00E60237">
        <w:rPr>
          <w:b w:val="0"/>
        </w:rPr>
        <w:t xml:space="preserve"> </w:t>
      </w:r>
      <w:proofErr w:type="spellStart"/>
      <w:r w:rsidRPr="00E60237">
        <w:rPr>
          <w:b w:val="0"/>
        </w:rPr>
        <w:t>ą̄n</w:t>
      </w:r>
      <w:proofErr w:type="spellEnd"/>
      <w:r w:rsidRPr="00E60237">
        <w:rPr>
          <w:b w:val="0"/>
        </w:rPr>
        <w:t xml:space="preserve"> </w:t>
      </w:r>
      <w:proofErr w:type="spellStart"/>
      <w:r w:rsidRPr="00E60237">
        <w:rPr>
          <w:b w:val="0"/>
        </w:rPr>
        <w:t>urði</w:t>
      </w:r>
      <w:proofErr w:type="spellEnd"/>
      <w:r w:rsidRPr="00E60237">
        <w:rPr>
          <w:b w:val="0"/>
        </w:rPr>
        <w:t>/</w:t>
      </w:r>
      <w:proofErr w:type="spellStart"/>
      <w:r w:rsidRPr="00E60237">
        <w:rPr>
          <w:b w:val="0"/>
        </w:rPr>
        <w:t>yrði</w:t>
      </w:r>
      <w:proofErr w:type="spellEnd"/>
      <w:r w:rsidRPr="00E60237">
        <w:rPr>
          <w:b w:val="0"/>
        </w:rPr>
        <w:t xml:space="preserve"> </w:t>
      </w:r>
      <w:proofErr w:type="spellStart"/>
      <w:r w:rsidRPr="00E60237">
        <w:rPr>
          <w:b w:val="0"/>
        </w:rPr>
        <w:t>fjaru</w:t>
      </w:r>
      <w:proofErr w:type="spellEnd"/>
      <w:r w:rsidRPr="00E60237">
        <w:rPr>
          <w:b w:val="0"/>
        </w:rPr>
        <w:t xml:space="preserve"> </w:t>
      </w:r>
      <w:proofErr w:type="spellStart"/>
      <w:r w:rsidRPr="00E60237">
        <w:rPr>
          <w:b w:val="0"/>
        </w:rPr>
        <w:t>meðr</w:t>
      </w:r>
      <w:proofErr w:type="spellEnd"/>
      <w:r w:rsidRPr="00E60237">
        <w:rPr>
          <w:b w:val="0"/>
        </w:rPr>
        <w:t xml:space="preserve"> </w:t>
      </w:r>
      <w:proofErr w:type="spellStart"/>
      <w:r w:rsidRPr="00E60237">
        <w:rPr>
          <w:b w:val="0"/>
        </w:rPr>
        <w:t>Hræiðgutum</w:t>
      </w:r>
      <w:proofErr w:type="spellEnd"/>
      <w:r w:rsidRPr="00E60237">
        <w:rPr>
          <w:b w:val="0"/>
        </w:rPr>
        <w:t xml:space="preserve">, auk </w:t>
      </w:r>
      <w:proofErr w:type="spellStart"/>
      <w:r w:rsidRPr="00E60237">
        <w:rPr>
          <w:b w:val="0"/>
        </w:rPr>
        <w:t>dō</w:t>
      </w:r>
      <w:proofErr w:type="spellEnd"/>
      <w:r w:rsidRPr="00E60237">
        <w:rPr>
          <w:b w:val="0"/>
        </w:rPr>
        <w:t xml:space="preserve"> </w:t>
      </w:r>
      <w:proofErr w:type="spellStart"/>
      <w:r w:rsidRPr="00E60237">
        <w:rPr>
          <w:b w:val="0"/>
        </w:rPr>
        <w:t>meðr</w:t>
      </w:r>
      <w:proofErr w:type="spellEnd"/>
      <w:r w:rsidRPr="00E60237">
        <w:rPr>
          <w:b w:val="0"/>
        </w:rPr>
        <w:t xml:space="preserve"> </w:t>
      </w:r>
      <w:proofErr w:type="spellStart"/>
      <w:r w:rsidRPr="00E60237">
        <w:rPr>
          <w:b w:val="0"/>
        </w:rPr>
        <w:t>hann</w:t>
      </w:r>
      <w:proofErr w:type="spellEnd"/>
      <w:r w:rsidRPr="00E60237">
        <w:rPr>
          <w:b w:val="0"/>
        </w:rPr>
        <w:t xml:space="preserve"> </w:t>
      </w:r>
      <w:proofErr w:type="spellStart"/>
      <w:r w:rsidRPr="00E60237">
        <w:rPr>
          <w:b w:val="0"/>
        </w:rPr>
        <w:t>umb</w:t>
      </w:r>
      <w:proofErr w:type="spellEnd"/>
      <w:r w:rsidRPr="00E60237">
        <w:rPr>
          <w:b w:val="0"/>
        </w:rPr>
        <w:t xml:space="preserve"> </w:t>
      </w:r>
      <w:proofErr w:type="spellStart"/>
      <w:r w:rsidRPr="00E60237">
        <w:rPr>
          <w:b w:val="0"/>
        </w:rPr>
        <w:t>sakaʀ</w:t>
      </w:r>
      <w:proofErr w:type="spellEnd"/>
      <w:r w:rsidRPr="00E60237">
        <w:rPr>
          <w:b w:val="0"/>
        </w:rPr>
        <w:t xml:space="preserve">. </w:t>
      </w:r>
      <w:proofErr w:type="spellStart"/>
      <w:r w:rsidRPr="00E60237">
        <w:rPr>
          <w:b w:val="0"/>
        </w:rPr>
        <w:t>Rēð</w:t>
      </w:r>
      <w:proofErr w:type="spellEnd"/>
      <w:r w:rsidRPr="00E60237">
        <w:rPr>
          <w:b w:val="0"/>
        </w:rPr>
        <w:t xml:space="preserve"> </w:t>
      </w:r>
      <w:proofErr w:type="spellStart"/>
      <w:r w:rsidRPr="00E60237">
        <w:rPr>
          <w:b w:val="0"/>
        </w:rPr>
        <w:t>Þjoðrikʀ</w:t>
      </w:r>
      <w:proofErr w:type="spellEnd"/>
      <w:r w:rsidRPr="00E60237">
        <w:rPr>
          <w:b w:val="0"/>
        </w:rPr>
        <w:t xml:space="preserve"> </w:t>
      </w:r>
      <w:proofErr w:type="spellStart"/>
      <w:r w:rsidRPr="00E60237">
        <w:rPr>
          <w:b w:val="0"/>
        </w:rPr>
        <w:t>hinn</w:t>
      </w:r>
      <w:proofErr w:type="spellEnd"/>
      <w:r w:rsidRPr="00E60237">
        <w:rPr>
          <w:b w:val="0"/>
        </w:rPr>
        <w:t xml:space="preserve"> </w:t>
      </w:r>
      <w:proofErr w:type="spellStart"/>
      <w:r w:rsidRPr="00E60237">
        <w:rPr>
          <w:b w:val="0"/>
        </w:rPr>
        <w:t>þurmōði</w:t>
      </w:r>
      <w:proofErr w:type="spellEnd"/>
      <w:r w:rsidRPr="00E60237">
        <w:rPr>
          <w:b w:val="0"/>
        </w:rPr>
        <w:t xml:space="preserve">, </w:t>
      </w:r>
      <w:proofErr w:type="spellStart"/>
      <w:r w:rsidRPr="00E60237">
        <w:rPr>
          <w:b w:val="0"/>
        </w:rPr>
        <w:t>stilliʀ</w:t>
      </w:r>
      <w:proofErr w:type="spellEnd"/>
      <w:r w:rsidRPr="00E60237">
        <w:rPr>
          <w:b w:val="0"/>
        </w:rPr>
        <w:t xml:space="preserve"> </w:t>
      </w:r>
      <w:proofErr w:type="spellStart"/>
      <w:r w:rsidRPr="00E60237">
        <w:rPr>
          <w:b w:val="0"/>
        </w:rPr>
        <w:t>flutna</w:t>
      </w:r>
      <w:proofErr w:type="spellEnd"/>
      <w:r w:rsidRPr="00E60237">
        <w:rPr>
          <w:b w:val="0"/>
        </w:rPr>
        <w:t xml:space="preserve">, </w:t>
      </w:r>
      <w:proofErr w:type="spellStart"/>
      <w:r w:rsidRPr="00E60237">
        <w:rPr>
          <w:b w:val="0"/>
        </w:rPr>
        <w:t>strąndu</w:t>
      </w:r>
      <w:proofErr w:type="spellEnd"/>
      <w:r w:rsidRPr="00E60237">
        <w:rPr>
          <w:b w:val="0"/>
        </w:rPr>
        <w:t xml:space="preserve"> </w:t>
      </w:r>
      <w:proofErr w:type="spellStart"/>
      <w:r w:rsidRPr="00E60237">
        <w:rPr>
          <w:b w:val="0"/>
        </w:rPr>
        <w:t>Hræiðmaraʀ</w:t>
      </w:r>
      <w:proofErr w:type="spellEnd"/>
      <w:r w:rsidRPr="00E60237">
        <w:rPr>
          <w:b w:val="0"/>
        </w:rPr>
        <w:t xml:space="preserve">. </w:t>
      </w:r>
      <w:proofErr w:type="spellStart"/>
      <w:r w:rsidRPr="00E60237">
        <w:rPr>
          <w:b w:val="0"/>
        </w:rPr>
        <w:t>Sitiʀ</w:t>
      </w:r>
      <w:proofErr w:type="spellEnd"/>
      <w:r w:rsidRPr="00E60237">
        <w:rPr>
          <w:b w:val="0"/>
        </w:rPr>
        <w:t xml:space="preserve"> </w:t>
      </w:r>
      <w:proofErr w:type="spellStart"/>
      <w:r w:rsidRPr="00E60237">
        <w:rPr>
          <w:b w:val="0"/>
        </w:rPr>
        <w:t>nū</w:t>
      </w:r>
      <w:proofErr w:type="spellEnd"/>
      <w:r w:rsidRPr="00E60237">
        <w:rPr>
          <w:b w:val="0"/>
        </w:rPr>
        <w:t xml:space="preserve"> </w:t>
      </w:r>
      <w:proofErr w:type="spellStart"/>
      <w:r w:rsidRPr="00E60237">
        <w:rPr>
          <w:b w:val="0"/>
        </w:rPr>
        <w:t>garwʀ</w:t>
      </w:r>
      <w:proofErr w:type="spellEnd"/>
      <w:r w:rsidRPr="00E60237">
        <w:rPr>
          <w:b w:val="0"/>
        </w:rPr>
        <w:t xml:space="preserve"> ą̄ </w:t>
      </w:r>
      <w:proofErr w:type="spellStart"/>
      <w:r w:rsidRPr="00E60237">
        <w:rPr>
          <w:b w:val="0"/>
        </w:rPr>
        <w:t>guta</w:t>
      </w:r>
      <w:proofErr w:type="spellEnd"/>
      <w:r w:rsidRPr="00E60237">
        <w:rPr>
          <w:b w:val="0"/>
        </w:rPr>
        <w:t xml:space="preserve"> </w:t>
      </w:r>
      <w:proofErr w:type="spellStart"/>
      <w:r w:rsidRPr="00E60237">
        <w:rPr>
          <w:b w:val="0"/>
        </w:rPr>
        <w:t>sīnum</w:t>
      </w:r>
      <w:proofErr w:type="spellEnd"/>
      <w:r w:rsidRPr="00E60237">
        <w:rPr>
          <w:b w:val="0"/>
        </w:rPr>
        <w:t xml:space="preserve">, </w:t>
      </w:r>
      <w:proofErr w:type="spellStart"/>
      <w:r w:rsidRPr="00E60237">
        <w:rPr>
          <w:b w:val="0"/>
        </w:rPr>
        <w:t>skjaldi</w:t>
      </w:r>
      <w:proofErr w:type="spellEnd"/>
      <w:r w:rsidRPr="00E60237">
        <w:rPr>
          <w:b w:val="0"/>
        </w:rPr>
        <w:t xml:space="preserve"> </w:t>
      </w:r>
      <w:proofErr w:type="spellStart"/>
      <w:r w:rsidRPr="00E60237">
        <w:rPr>
          <w:b w:val="0"/>
        </w:rPr>
        <w:t>umb</w:t>
      </w:r>
      <w:proofErr w:type="spellEnd"/>
      <w:r w:rsidRPr="00E60237">
        <w:rPr>
          <w:b w:val="0"/>
        </w:rPr>
        <w:t xml:space="preserve"> </w:t>
      </w:r>
      <w:proofErr w:type="spellStart"/>
      <w:r w:rsidRPr="00E60237">
        <w:rPr>
          <w:b w:val="0"/>
        </w:rPr>
        <w:t>fatlaðʀ</w:t>
      </w:r>
      <w:proofErr w:type="spellEnd"/>
      <w:r w:rsidRPr="00E60237">
        <w:rPr>
          <w:b w:val="0"/>
        </w:rPr>
        <w:t xml:space="preserve">, </w:t>
      </w:r>
      <w:proofErr w:type="spellStart"/>
      <w:r w:rsidRPr="00E60237">
        <w:rPr>
          <w:b w:val="0"/>
        </w:rPr>
        <w:t>skati</w:t>
      </w:r>
      <w:proofErr w:type="spellEnd"/>
      <w:r w:rsidRPr="00E60237">
        <w:rPr>
          <w:b w:val="0"/>
        </w:rPr>
        <w:t xml:space="preserve"> </w:t>
      </w:r>
      <w:proofErr w:type="spellStart"/>
      <w:r w:rsidRPr="00E60237">
        <w:rPr>
          <w:b w:val="0"/>
        </w:rPr>
        <w:t>Mǣringa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twalfta</w:t>
      </w:r>
      <w:proofErr w:type="spellEnd"/>
      <w:r w:rsidRPr="00E60237">
        <w:rPr>
          <w:b w:val="0"/>
        </w:rPr>
        <w:t xml:space="preserve">, </w:t>
      </w:r>
      <w:proofErr w:type="spellStart"/>
      <w:r w:rsidRPr="00E60237">
        <w:rPr>
          <w:b w:val="0"/>
        </w:rPr>
        <w:t>hwar</w:t>
      </w:r>
      <w:proofErr w:type="spellEnd"/>
      <w:r w:rsidRPr="00E60237">
        <w:rPr>
          <w:b w:val="0"/>
        </w:rPr>
        <w:t xml:space="preserve"> </w:t>
      </w:r>
      <w:proofErr w:type="spellStart"/>
      <w:r w:rsidRPr="00E60237">
        <w:rPr>
          <w:b w:val="0"/>
        </w:rPr>
        <w:t>hæstʀ</w:t>
      </w:r>
      <w:proofErr w:type="spellEnd"/>
      <w:r w:rsidRPr="00E60237">
        <w:rPr>
          <w:b w:val="0"/>
        </w:rPr>
        <w:t xml:space="preserve"> </w:t>
      </w:r>
      <w:proofErr w:type="spellStart"/>
      <w:r w:rsidRPr="00E60237">
        <w:rPr>
          <w:b w:val="0"/>
        </w:rPr>
        <w:t>sē</w:t>
      </w:r>
      <w:proofErr w:type="spellEnd"/>
      <w:r w:rsidRPr="00E60237">
        <w:rPr>
          <w:b w:val="0"/>
        </w:rPr>
        <w:t xml:space="preserve"> </w:t>
      </w:r>
      <w:proofErr w:type="spellStart"/>
      <w:r w:rsidRPr="00E60237">
        <w:rPr>
          <w:b w:val="0"/>
        </w:rPr>
        <w:t>Gunnaʀ</w:t>
      </w:r>
      <w:proofErr w:type="spellEnd"/>
      <w:r w:rsidRPr="00E60237">
        <w:rPr>
          <w:b w:val="0"/>
        </w:rPr>
        <w:t xml:space="preserve"> </w:t>
      </w:r>
      <w:proofErr w:type="spellStart"/>
      <w:r w:rsidRPr="00E60237">
        <w:rPr>
          <w:b w:val="0"/>
        </w:rPr>
        <w:t>etu</w:t>
      </w:r>
      <w:proofErr w:type="spellEnd"/>
      <w:r w:rsidRPr="00E60237">
        <w:rPr>
          <w:b w:val="0"/>
        </w:rPr>
        <w:t xml:space="preserve"> </w:t>
      </w:r>
      <w:proofErr w:type="spellStart"/>
      <w:r w:rsidRPr="00E60237">
        <w:rPr>
          <w:b w:val="0"/>
        </w:rPr>
        <w:t>wēttwąngi</w:t>
      </w:r>
      <w:proofErr w:type="spellEnd"/>
      <w:r w:rsidRPr="00E60237">
        <w:rPr>
          <w:b w:val="0"/>
        </w:rPr>
        <w:t xml:space="preserve"> ą̄, </w:t>
      </w:r>
      <w:proofErr w:type="spellStart"/>
      <w:r w:rsidRPr="00E60237">
        <w:rPr>
          <w:b w:val="0"/>
        </w:rPr>
        <w:t>kunungaʀ</w:t>
      </w:r>
      <w:proofErr w:type="spellEnd"/>
      <w:r w:rsidRPr="00E60237">
        <w:rPr>
          <w:b w:val="0"/>
        </w:rPr>
        <w:t xml:space="preserve"> </w:t>
      </w:r>
      <w:proofErr w:type="spellStart"/>
      <w:r w:rsidRPr="00E60237">
        <w:rPr>
          <w:b w:val="0"/>
        </w:rPr>
        <w:t>twæiʀ</w:t>
      </w:r>
      <w:proofErr w:type="spellEnd"/>
      <w:r w:rsidRPr="00E60237">
        <w:rPr>
          <w:b w:val="0"/>
        </w:rPr>
        <w:t xml:space="preserve"> </w:t>
      </w:r>
      <w:proofErr w:type="spellStart"/>
      <w:r w:rsidRPr="00E60237">
        <w:rPr>
          <w:b w:val="0"/>
        </w:rPr>
        <w:t>tigiʀ</w:t>
      </w:r>
      <w:proofErr w:type="spellEnd"/>
      <w:r w:rsidRPr="00E60237">
        <w:rPr>
          <w:b w:val="0"/>
        </w:rPr>
        <w:t xml:space="preserve"> </w:t>
      </w:r>
      <w:proofErr w:type="spellStart"/>
      <w:r w:rsidRPr="00E60237">
        <w:rPr>
          <w:b w:val="0"/>
        </w:rPr>
        <w:t>swāð</w:t>
      </w:r>
      <w:proofErr w:type="spellEnd"/>
      <w:r w:rsidRPr="00E60237">
        <w:rPr>
          <w:b w:val="0"/>
        </w:rPr>
        <w:t xml:space="preserve"> ą̄ </w:t>
      </w:r>
      <w:proofErr w:type="spellStart"/>
      <w:r w:rsidRPr="00E60237">
        <w:rPr>
          <w:b w:val="0"/>
        </w:rPr>
        <w:t>liggja</w:t>
      </w:r>
      <w:proofErr w:type="spellEnd"/>
      <w:r w:rsidRPr="00E60237">
        <w:rPr>
          <w:b w:val="0"/>
        </w:rPr>
        <w:t xml:space="preserve">. </w:t>
      </w:r>
      <w:proofErr w:type="spellStart"/>
      <w:r w:rsidRPr="00E60237">
        <w:rPr>
          <w:b w:val="0"/>
        </w:rPr>
        <w:t>Þat</w:t>
      </w:r>
      <w:proofErr w:type="spellEnd"/>
      <w:r w:rsidRPr="00E60237">
        <w:rPr>
          <w:b w:val="0"/>
        </w:rPr>
        <w:t xml:space="preserve"> </w:t>
      </w:r>
      <w:proofErr w:type="spellStart"/>
      <w:r w:rsidRPr="00E60237">
        <w:rPr>
          <w:b w:val="0"/>
        </w:rPr>
        <w:t>sagum</w:t>
      </w:r>
      <w:proofErr w:type="spellEnd"/>
      <w:r w:rsidRPr="00E60237">
        <w:rPr>
          <w:b w:val="0"/>
        </w:rPr>
        <w:t xml:space="preserve"> </w:t>
      </w:r>
      <w:proofErr w:type="spellStart"/>
      <w:r w:rsidRPr="00E60237">
        <w:rPr>
          <w:b w:val="0"/>
        </w:rPr>
        <w:t>þrēttaunda</w:t>
      </w:r>
      <w:proofErr w:type="spellEnd"/>
      <w:r w:rsidRPr="00E60237">
        <w:rPr>
          <w:b w:val="0"/>
        </w:rPr>
        <w:t xml:space="preserve">, </w:t>
      </w:r>
      <w:proofErr w:type="spellStart"/>
      <w:r w:rsidRPr="00E60237">
        <w:rPr>
          <w:b w:val="0"/>
        </w:rPr>
        <w:t>hwariʀ</w:t>
      </w:r>
      <w:proofErr w:type="spellEnd"/>
      <w:r w:rsidRPr="00E60237">
        <w:rPr>
          <w:b w:val="0"/>
        </w:rPr>
        <w:t xml:space="preserve"> </w:t>
      </w:r>
      <w:proofErr w:type="spellStart"/>
      <w:r w:rsidRPr="00E60237">
        <w:rPr>
          <w:b w:val="0"/>
        </w:rPr>
        <w:t>twæiʀ</w:t>
      </w:r>
      <w:proofErr w:type="spellEnd"/>
      <w:r w:rsidRPr="00E60237">
        <w:rPr>
          <w:b w:val="0"/>
        </w:rPr>
        <w:t xml:space="preserve"> </w:t>
      </w:r>
      <w:proofErr w:type="spellStart"/>
      <w:r w:rsidRPr="00E60237">
        <w:rPr>
          <w:b w:val="0"/>
        </w:rPr>
        <w:t>tigiʀ</w:t>
      </w:r>
      <w:proofErr w:type="spellEnd"/>
      <w:r w:rsidRPr="00E60237">
        <w:rPr>
          <w:b w:val="0"/>
        </w:rPr>
        <w:t xml:space="preserve"> </w:t>
      </w:r>
      <w:proofErr w:type="spellStart"/>
      <w:r w:rsidRPr="00E60237">
        <w:rPr>
          <w:b w:val="0"/>
        </w:rPr>
        <w:t>kunungaʀ</w:t>
      </w:r>
      <w:proofErr w:type="spellEnd"/>
      <w:r w:rsidRPr="00E60237">
        <w:rPr>
          <w:b w:val="0"/>
        </w:rPr>
        <w:t xml:space="preserve"> </w:t>
      </w:r>
      <w:proofErr w:type="spellStart"/>
      <w:r w:rsidRPr="00E60237">
        <w:rPr>
          <w:b w:val="0"/>
        </w:rPr>
        <w:t>sātin</w:t>
      </w:r>
      <w:proofErr w:type="spellEnd"/>
      <w:r w:rsidRPr="00E60237">
        <w:rPr>
          <w:b w:val="0"/>
        </w:rPr>
        <w:t xml:space="preserve"> at </w:t>
      </w:r>
      <w:proofErr w:type="spellStart"/>
      <w:r w:rsidRPr="00E60237">
        <w:rPr>
          <w:b w:val="0"/>
        </w:rPr>
        <w:t>Sjolundi</w:t>
      </w:r>
      <w:proofErr w:type="spellEnd"/>
      <w:r w:rsidRPr="00E60237">
        <w:rPr>
          <w:b w:val="0"/>
        </w:rPr>
        <w:t xml:space="preserve"> </w:t>
      </w:r>
      <w:proofErr w:type="spellStart"/>
      <w:r w:rsidRPr="00E60237">
        <w:rPr>
          <w:b w:val="0"/>
        </w:rPr>
        <w:t>fjagura</w:t>
      </w:r>
      <w:proofErr w:type="spellEnd"/>
      <w:r w:rsidRPr="00E60237">
        <w:rPr>
          <w:b w:val="0"/>
        </w:rPr>
        <w:t xml:space="preserve"> </w:t>
      </w:r>
      <w:proofErr w:type="spellStart"/>
      <w:r w:rsidRPr="00E60237">
        <w:rPr>
          <w:b w:val="0"/>
        </w:rPr>
        <w:t>wintur</w:t>
      </w:r>
      <w:proofErr w:type="spellEnd"/>
      <w:r w:rsidRPr="00E60237">
        <w:rPr>
          <w:b w:val="0"/>
        </w:rPr>
        <w:t xml:space="preserve"> at </w:t>
      </w:r>
      <w:proofErr w:type="spellStart"/>
      <w:r w:rsidRPr="00E60237">
        <w:rPr>
          <w:b w:val="0"/>
        </w:rPr>
        <w:lastRenderedPageBreak/>
        <w:t>fjagurum</w:t>
      </w:r>
      <w:proofErr w:type="spellEnd"/>
      <w:r w:rsidRPr="00E60237">
        <w:rPr>
          <w:b w:val="0"/>
        </w:rPr>
        <w:t xml:space="preserve"> </w:t>
      </w:r>
      <w:proofErr w:type="spellStart"/>
      <w:r w:rsidRPr="00E60237">
        <w:rPr>
          <w:b w:val="0"/>
        </w:rPr>
        <w:t>nafnum</w:t>
      </w:r>
      <w:proofErr w:type="spellEnd"/>
      <w:r w:rsidRPr="00E60237">
        <w:rPr>
          <w:b w:val="0"/>
        </w:rPr>
        <w:t xml:space="preserve">, </w:t>
      </w:r>
      <w:proofErr w:type="spellStart"/>
      <w:r w:rsidRPr="00E60237">
        <w:rPr>
          <w:b w:val="0"/>
        </w:rPr>
        <w:t>burniʀ</w:t>
      </w:r>
      <w:proofErr w:type="spellEnd"/>
      <w:r w:rsidRPr="00E60237">
        <w:rPr>
          <w:b w:val="0"/>
        </w:rPr>
        <w:t xml:space="preserve"> </w:t>
      </w:r>
      <w:proofErr w:type="spellStart"/>
      <w:r w:rsidRPr="00E60237">
        <w:rPr>
          <w:b w:val="0"/>
        </w:rPr>
        <w:t>fjagurum</w:t>
      </w:r>
      <w:proofErr w:type="spellEnd"/>
      <w:r w:rsidRPr="00E60237">
        <w:rPr>
          <w:b w:val="0"/>
        </w:rPr>
        <w:t xml:space="preserve"> </w:t>
      </w:r>
      <w:proofErr w:type="spellStart"/>
      <w:r w:rsidRPr="00E60237">
        <w:rPr>
          <w:b w:val="0"/>
        </w:rPr>
        <w:t>brø̄ðrum</w:t>
      </w:r>
      <w:proofErr w:type="spellEnd"/>
      <w:r w:rsidRPr="00E60237">
        <w:rPr>
          <w:b w:val="0"/>
        </w:rPr>
        <w:t xml:space="preserve">. </w:t>
      </w:r>
      <w:proofErr w:type="spellStart"/>
      <w:r w:rsidRPr="00E60237">
        <w:rPr>
          <w:b w:val="0"/>
        </w:rPr>
        <w:t>Walkaʀ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Rāðulfs</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E60237">
        <w:rPr>
          <w:b w:val="0"/>
        </w:rPr>
        <w:t>Hræiðulfaʀ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Rugulfs</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E60237">
        <w:rPr>
          <w:b w:val="0"/>
        </w:rPr>
        <w:t>Hāislaʀ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Hāruðs</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E60237">
        <w:rPr>
          <w:b w:val="0"/>
        </w:rPr>
        <w:t>Gunnmundaʀ</w:t>
      </w:r>
      <w:proofErr w:type="spellEnd"/>
      <w:r w:rsidRPr="00E60237">
        <w:rPr>
          <w:b w:val="0"/>
        </w:rPr>
        <w:t>/</w:t>
      </w:r>
      <w:proofErr w:type="spellStart"/>
      <w:r w:rsidRPr="00E60237">
        <w:rPr>
          <w:b w:val="0"/>
        </w:rPr>
        <w:t>Kynmundaʀ</w:t>
      </w:r>
      <w:proofErr w:type="spellEnd"/>
      <w:r w:rsidRPr="00E60237">
        <w:rPr>
          <w:b w:val="0"/>
        </w:rPr>
        <w:t xml:space="preserve"> </w:t>
      </w:r>
      <w:proofErr w:type="spellStart"/>
      <w:r w:rsidRPr="00E60237">
        <w:rPr>
          <w:b w:val="0"/>
        </w:rPr>
        <w:t>fimm</w:t>
      </w:r>
      <w:proofErr w:type="spellEnd"/>
      <w:r w:rsidRPr="00E60237">
        <w:rPr>
          <w:b w:val="0"/>
        </w:rPr>
        <w:t xml:space="preserve">, </w:t>
      </w:r>
      <w:proofErr w:type="spellStart"/>
      <w:r w:rsidRPr="00E60237">
        <w:rPr>
          <w:b w:val="0"/>
        </w:rPr>
        <w:t>Bjarnaʀ</w:t>
      </w:r>
      <w:proofErr w:type="spellEnd"/>
      <w:r w:rsidRPr="00E60237">
        <w:rPr>
          <w:b w:val="0"/>
        </w:rPr>
        <w:t xml:space="preserve"> </w:t>
      </w:r>
      <w:proofErr w:type="spellStart"/>
      <w:r w:rsidRPr="00E60237">
        <w:rPr>
          <w:b w:val="0"/>
        </w:rPr>
        <w:t>syniʀ</w:t>
      </w:r>
      <w:proofErr w:type="spellEnd"/>
      <w:r w:rsidRPr="00E60237">
        <w:rPr>
          <w:b w:val="0"/>
        </w:rPr>
        <w:t xml:space="preserve">. </w:t>
      </w:r>
      <w:proofErr w:type="spellStart"/>
      <w:r w:rsidRPr="004A2CEB">
        <w:rPr>
          <w:b w:val="0"/>
          <w:lang w:val="fr-FR"/>
        </w:rPr>
        <w:t>Nū</w:t>
      </w:r>
      <w:proofErr w:type="spellEnd"/>
      <w:r w:rsidRPr="004A2CEB">
        <w:rPr>
          <w:b w:val="0"/>
          <w:lang w:val="fr-FR"/>
        </w:rPr>
        <w:t xml:space="preserve"> '</w:t>
      </w:r>
      <w:proofErr w:type="spellStart"/>
      <w:r w:rsidRPr="004A2CEB">
        <w:rPr>
          <w:b w:val="0"/>
          <w:lang w:val="fr-FR"/>
        </w:rPr>
        <w:t>k m</w:t>
      </w:r>
      <w:proofErr w:type="spellEnd"/>
      <w:r w:rsidRPr="004A2CEB">
        <w:rPr>
          <w:b w:val="0"/>
          <w:lang w:val="fr-FR"/>
        </w:rPr>
        <w:t>[inni] m[</w:t>
      </w:r>
      <w:proofErr w:type="spellStart"/>
      <w:r w:rsidRPr="004A2CEB">
        <w:rPr>
          <w:b w:val="0"/>
          <w:lang w:val="fr-FR"/>
        </w:rPr>
        <w:t>eðr</w:t>
      </w:r>
      <w:proofErr w:type="spellEnd"/>
      <w:r w:rsidRPr="004A2CEB">
        <w:rPr>
          <w:b w:val="0"/>
          <w:lang w:val="fr-FR"/>
        </w:rPr>
        <w:t xml:space="preserve">] </w:t>
      </w:r>
      <w:proofErr w:type="spellStart"/>
      <w:r w:rsidRPr="004A2CEB">
        <w:rPr>
          <w:b w:val="0"/>
          <w:lang w:val="fr-FR"/>
        </w:rPr>
        <w:t>allu</w:t>
      </w:r>
      <w:proofErr w:type="spellEnd"/>
      <w:r w:rsidRPr="004A2CEB">
        <w:rPr>
          <w:b w:val="0"/>
          <w:lang w:val="fr-FR"/>
        </w:rPr>
        <w:t xml:space="preserve"> [sa]gi. </w:t>
      </w:r>
      <w:proofErr w:type="spellStart"/>
      <w:r w:rsidRPr="004A2CEB">
        <w:rPr>
          <w:b w:val="0"/>
          <w:lang w:val="fr-FR"/>
        </w:rPr>
        <w:t>Æinhwaʀʀ</w:t>
      </w:r>
      <w:proofErr w:type="spellEnd"/>
      <w:r w:rsidRPr="004A2CEB">
        <w:rPr>
          <w:b w:val="0"/>
          <w:lang w:val="fr-FR"/>
        </w:rPr>
        <w:t xml:space="preserve"> ... [</w:t>
      </w:r>
      <w:proofErr w:type="spellStart"/>
      <w:r w:rsidRPr="004A2CEB">
        <w:rPr>
          <w:b w:val="0"/>
          <w:lang w:val="fr-FR"/>
        </w:rPr>
        <w:t>swā</w:t>
      </w:r>
      <w:proofErr w:type="spellEnd"/>
      <w:r w:rsidRPr="004A2CEB">
        <w:rPr>
          <w:b w:val="0"/>
          <w:lang w:val="fr-FR"/>
        </w:rPr>
        <w:t xml:space="preserve">]ð ... </w:t>
      </w:r>
      <w:proofErr w:type="spellStart"/>
      <w:r w:rsidRPr="004A2CEB">
        <w:rPr>
          <w:b w:val="0"/>
          <w:lang w:val="fr-FR"/>
        </w:rPr>
        <w:t>æftiʀ</w:t>
      </w:r>
      <w:proofErr w:type="spellEnd"/>
      <w:r w:rsidRPr="004A2CEB">
        <w:rPr>
          <w:b w:val="0"/>
          <w:lang w:val="fr-FR"/>
        </w:rPr>
        <w:t xml:space="preserve"> </w:t>
      </w:r>
      <w:proofErr w:type="spellStart"/>
      <w:r w:rsidRPr="004A2CEB">
        <w:rPr>
          <w:b w:val="0"/>
          <w:lang w:val="fr-FR"/>
        </w:rPr>
        <w:t>frā</w:t>
      </w:r>
      <w:proofErr w:type="spellEnd"/>
      <w:r w:rsidRPr="004A2CEB">
        <w:rPr>
          <w:b w:val="0"/>
          <w:lang w:val="fr-FR"/>
        </w:rPr>
        <w:t xml:space="preserve">. Sagum </w:t>
      </w:r>
      <w:proofErr w:type="spellStart"/>
      <w:r w:rsidRPr="004A2CEB">
        <w:rPr>
          <w:b w:val="0"/>
          <w:lang w:val="fr-FR"/>
        </w:rPr>
        <w:t>mōgminni</w:t>
      </w:r>
      <w:proofErr w:type="spellEnd"/>
      <w:r w:rsidRPr="004A2CEB">
        <w:rPr>
          <w:b w:val="0"/>
          <w:lang w:val="fr-FR"/>
        </w:rPr>
        <w:t>/</w:t>
      </w:r>
      <w:proofErr w:type="spellStart"/>
      <w:r w:rsidRPr="004A2CEB">
        <w:rPr>
          <w:b w:val="0"/>
          <w:lang w:val="fr-FR"/>
        </w:rPr>
        <w:t>ungmænni</w:t>
      </w:r>
      <w:proofErr w:type="spellEnd"/>
      <w:r w:rsidRPr="004A2CEB">
        <w:rPr>
          <w:b w:val="0"/>
          <w:lang w:val="fr-FR"/>
        </w:rPr>
        <w:t xml:space="preserve">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hwaʀ</w:t>
      </w:r>
      <w:proofErr w:type="spellEnd"/>
      <w:r w:rsidRPr="004A2CEB">
        <w:rPr>
          <w:b w:val="0"/>
          <w:lang w:val="fr-FR"/>
        </w:rPr>
        <w:t xml:space="preserve"> </w:t>
      </w:r>
      <w:proofErr w:type="spellStart"/>
      <w:r w:rsidRPr="004A2CEB">
        <w:rPr>
          <w:b w:val="0"/>
          <w:lang w:val="fr-FR"/>
        </w:rPr>
        <w:t>Inguldinga</w:t>
      </w:r>
      <w:proofErr w:type="spellEnd"/>
      <w:r w:rsidRPr="004A2CEB">
        <w:rPr>
          <w:b w:val="0"/>
          <w:lang w:val="fr-FR"/>
        </w:rPr>
        <w:t xml:space="preserve"> </w:t>
      </w:r>
      <w:proofErr w:type="spellStart"/>
      <w:r w:rsidRPr="004A2CEB">
        <w:rPr>
          <w:b w:val="0"/>
          <w:lang w:val="fr-FR"/>
        </w:rPr>
        <w:t>wāʀi</w:t>
      </w:r>
      <w:proofErr w:type="spellEnd"/>
      <w:r w:rsidRPr="004A2CEB">
        <w:rPr>
          <w:b w:val="0"/>
          <w:lang w:val="fr-FR"/>
        </w:rPr>
        <w:t xml:space="preserve"> </w:t>
      </w:r>
      <w:proofErr w:type="spellStart"/>
      <w:r w:rsidRPr="004A2CEB">
        <w:rPr>
          <w:b w:val="0"/>
          <w:lang w:val="fr-FR"/>
        </w:rPr>
        <w:t>guldinn</w:t>
      </w:r>
      <w:proofErr w:type="spellEnd"/>
      <w:r w:rsidRPr="004A2CEB">
        <w:rPr>
          <w:b w:val="0"/>
          <w:lang w:val="fr-FR"/>
        </w:rPr>
        <w:t xml:space="preserve"> at </w:t>
      </w:r>
      <w:proofErr w:type="spellStart"/>
      <w:r w:rsidRPr="004A2CEB">
        <w:rPr>
          <w:b w:val="0"/>
          <w:lang w:val="fr-FR"/>
        </w:rPr>
        <w:t>kwą̄naʀ</w:t>
      </w:r>
      <w:proofErr w:type="spellEnd"/>
      <w:r w:rsidRPr="004A2CEB">
        <w:rPr>
          <w:b w:val="0"/>
          <w:lang w:val="fr-FR"/>
        </w:rPr>
        <w:t xml:space="preserve"> </w:t>
      </w:r>
      <w:proofErr w:type="spellStart"/>
      <w:r w:rsidRPr="004A2CEB">
        <w:rPr>
          <w:b w:val="0"/>
          <w:lang w:val="fr-FR"/>
        </w:rPr>
        <w:t>hūsli</w:t>
      </w:r>
      <w:proofErr w:type="spellEnd"/>
      <w:r w:rsidRPr="004A2CEB">
        <w:rPr>
          <w:b w:val="0"/>
          <w:lang w:val="fr-FR"/>
        </w:rPr>
        <w:t xml:space="preserve">. Sagum </w:t>
      </w:r>
      <w:proofErr w:type="spellStart"/>
      <w:r w:rsidRPr="004A2CEB">
        <w:rPr>
          <w:b w:val="0"/>
          <w:lang w:val="fr-FR"/>
        </w:rPr>
        <w:t>mōgminni</w:t>
      </w:r>
      <w:proofErr w:type="spellEnd"/>
      <w:r w:rsidRPr="004A2CEB">
        <w:rPr>
          <w:b w:val="0"/>
          <w:lang w:val="fr-FR"/>
        </w:rPr>
        <w:t>/</w:t>
      </w:r>
      <w:proofErr w:type="spellStart"/>
      <w:r w:rsidRPr="004A2CEB">
        <w:rPr>
          <w:b w:val="0"/>
          <w:lang w:val="fr-FR"/>
        </w:rPr>
        <w:t>ungmænni</w:t>
      </w:r>
      <w:proofErr w:type="spellEnd"/>
      <w:r w:rsidRPr="004A2CEB">
        <w:rPr>
          <w:b w:val="0"/>
          <w:lang w:val="fr-FR"/>
        </w:rPr>
        <w:t xml:space="preserve">, </w:t>
      </w:r>
      <w:proofErr w:type="spellStart"/>
      <w:r w:rsidRPr="004A2CEB">
        <w:rPr>
          <w:b w:val="0"/>
          <w:lang w:val="fr-FR"/>
        </w:rPr>
        <w:t>hwæim</w:t>
      </w:r>
      <w:proofErr w:type="spellEnd"/>
      <w:r w:rsidRPr="004A2CEB">
        <w:rPr>
          <w:b w:val="0"/>
          <w:lang w:val="fr-FR"/>
        </w:rPr>
        <w:t xml:space="preserve"> </w:t>
      </w:r>
      <w:proofErr w:type="spellStart"/>
      <w:r w:rsidRPr="004A2CEB">
        <w:rPr>
          <w:b w:val="0"/>
          <w:lang w:val="fr-FR"/>
        </w:rPr>
        <w:t>sē</w:t>
      </w:r>
      <w:proofErr w:type="spellEnd"/>
      <w:r w:rsidRPr="004A2CEB">
        <w:rPr>
          <w:b w:val="0"/>
          <w:lang w:val="fr-FR"/>
        </w:rPr>
        <w:t xml:space="preserve"> </w:t>
      </w:r>
      <w:proofErr w:type="spellStart"/>
      <w:r w:rsidRPr="004A2CEB">
        <w:rPr>
          <w:b w:val="0"/>
          <w:lang w:val="fr-FR"/>
        </w:rPr>
        <w:t>burinn</w:t>
      </w:r>
      <w:proofErr w:type="spellEnd"/>
      <w:r w:rsidRPr="004A2CEB">
        <w:rPr>
          <w:b w:val="0"/>
          <w:lang w:val="fr-FR"/>
        </w:rPr>
        <w:t xml:space="preserve"> </w:t>
      </w:r>
      <w:proofErr w:type="spellStart"/>
      <w:r w:rsidRPr="004A2CEB">
        <w:rPr>
          <w:b w:val="0"/>
          <w:lang w:val="fr-FR"/>
        </w:rPr>
        <w:t>niðʀ</w:t>
      </w:r>
      <w:proofErr w:type="spellEnd"/>
      <w:r w:rsidRPr="004A2CEB">
        <w:rPr>
          <w:b w:val="0"/>
          <w:lang w:val="fr-FR"/>
        </w:rPr>
        <w:t xml:space="preserve"> </w:t>
      </w:r>
      <w:proofErr w:type="spellStart"/>
      <w:r w:rsidRPr="004A2CEB">
        <w:rPr>
          <w:b w:val="0"/>
          <w:lang w:val="fr-FR"/>
        </w:rPr>
        <w:t>dræ̨ngi</w:t>
      </w:r>
      <w:proofErr w:type="spellEnd"/>
      <w:r w:rsidRPr="004A2CEB">
        <w:rPr>
          <w:b w:val="0"/>
          <w:lang w:val="fr-FR"/>
        </w:rPr>
        <w:t xml:space="preserve">. </w:t>
      </w:r>
      <w:proofErr w:type="spellStart"/>
      <w:r w:rsidRPr="004A2CEB">
        <w:rPr>
          <w:b w:val="0"/>
          <w:lang w:val="fr-FR"/>
        </w:rPr>
        <w:t>Wilinn</w:t>
      </w:r>
      <w:proofErr w:type="spellEnd"/>
      <w:r w:rsidRPr="004A2CEB">
        <w:rPr>
          <w:b w:val="0"/>
          <w:lang w:val="fr-FR"/>
        </w:rPr>
        <w:t xml:space="preserve"> es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Knūą</w:t>
      </w:r>
      <w:proofErr w:type="spellEnd"/>
      <w:r w:rsidRPr="004A2CEB">
        <w:rPr>
          <w:b w:val="0"/>
          <w:lang w:val="fr-FR"/>
        </w:rPr>
        <w:t>/</w:t>
      </w:r>
      <w:proofErr w:type="spellStart"/>
      <w:r w:rsidRPr="004A2CEB">
        <w:rPr>
          <w:b w:val="0"/>
          <w:lang w:val="fr-FR"/>
        </w:rPr>
        <w:t>knyią</w:t>
      </w:r>
      <w:proofErr w:type="spellEnd"/>
      <w:r w:rsidRPr="004A2CEB">
        <w:rPr>
          <w:b w:val="0"/>
          <w:lang w:val="fr-FR"/>
        </w:rPr>
        <w:t xml:space="preserve"> </w:t>
      </w:r>
      <w:proofErr w:type="spellStart"/>
      <w:r w:rsidRPr="004A2CEB">
        <w:rPr>
          <w:b w:val="0"/>
          <w:lang w:val="fr-FR"/>
        </w:rPr>
        <w:t>knātti</w:t>
      </w:r>
      <w:proofErr w:type="spellEnd"/>
      <w:r w:rsidRPr="004A2CEB">
        <w:rPr>
          <w:b w:val="0"/>
          <w:lang w:val="fr-FR"/>
        </w:rPr>
        <w:t xml:space="preserve"> </w:t>
      </w:r>
      <w:proofErr w:type="spellStart"/>
      <w:r w:rsidRPr="004A2CEB">
        <w:rPr>
          <w:b w:val="0"/>
          <w:lang w:val="fr-FR"/>
        </w:rPr>
        <w:t>jatun</w:t>
      </w:r>
      <w:proofErr w:type="spellEnd"/>
      <w:r w:rsidRPr="004A2CEB">
        <w:rPr>
          <w:b w:val="0"/>
          <w:lang w:val="fr-FR"/>
        </w:rPr>
        <w:t xml:space="preserve">. </w:t>
      </w:r>
      <w:proofErr w:type="spellStart"/>
      <w:r w:rsidRPr="004A2CEB">
        <w:rPr>
          <w:b w:val="0"/>
          <w:lang w:val="fr-FR"/>
        </w:rPr>
        <w:t>Wilinn</w:t>
      </w:r>
      <w:proofErr w:type="spellEnd"/>
      <w:r w:rsidRPr="004A2CEB">
        <w:rPr>
          <w:b w:val="0"/>
          <w:lang w:val="fr-FR"/>
        </w:rPr>
        <w:t xml:space="preserve"> es </w:t>
      </w:r>
      <w:proofErr w:type="spellStart"/>
      <w:r w:rsidRPr="004A2CEB">
        <w:rPr>
          <w:b w:val="0"/>
          <w:lang w:val="fr-FR"/>
        </w:rPr>
        <w:t>þat</w:t>
      </w:r>
      <w:proofErr w:type="spellEnd"/>
      <w:r w:rsidRPr="004A2CEB">
        <w:rPr>
          <w:b w:val="0"/>
          <w:lang w:val="fr-FR"/>
        </w:rPr>
        <w:t xml:space="preserve"> ... Sagum </w:t>
      </w:r>
      <w:proofErr w:type="spellStart"/>
      <w:r w:rsidRPr="004A2CEB">
        <w:rPr>
          <w:b w:val="0"/>
          <w:lang w:val="fr-FR"/>
        </w:rPr>
        <w:t>mōgminni</w:t>
      </w:r>
      <w:proofErr w:type="spellEnd"/>
      <w:r w:rsidRPr="004A2CEB">
        <w:rPr>
          <w:b w:val="0"/>
          <w:lang w:val="fr-FR"/>
        </w:rPr>
        <w:t>/</w:t>
      </w:r>
      <w:proofErr w:type="spellStart"/>
      <w:proofErr w:type="gramStart"/>
      <w:r w:rsidRPr="004A2CEB">
        <w:rPr>
          <w:b w:val="0"/>
          <w:lang w:val="fr-FR"/>
        </w:rPr>
        <w:t>ungmænni</w:t>
      </w:r>
      <w:proofErr w:type="spellEnd"/>
      <w:r w:rsidRPr="004A2CEB">
        <w:rPr>
          <w:b w:val="0"/>
          <w:lang w:val="fr-FR"/>
        </w:rPr>
        <w:t>:</w:t>
      </w:r>
      <w:proofErr w:type="gramEnd"/>
      <w:r w:rsidRPr="004A2CEB">
        <w:rPr>
          <w:b w:val="0"/>
          <w:lang w:val="fr-FR"/>
        </w:rPr>
        <w:t xml:space="preserve"> </w:t>
      </w:r>
      <w:proofErr w:type="spellStart"/>
      <w:r w:rsidRPr="004A2CEB">
        <w:rPr>
          <w:b w:val="0"/>
          <w:lang w:val="fr-FR"/>
        </w:rPr>
        <w:t>Þōrr</w:t>
      </w:r>
      <w:proofErr w:type="spellEnd"/>
      <w:r w:rsidRPr="004A2CEB">
        <w:rPr>
          <w:b w:val="0"/>
          <w:lang w:val="fr-FR"/>
        </w:rPr>
        <w:t xml:space="preserve">. </w:t>
      </w:r>
      <w:proofErr w:type="spellStart"/>
      <w:r w:rsidRPr="00E60237">
        <w:rPr>
          <w:b w:val="0"/>
        </w:rPr>
        <w:t>Sibbi</w:t>
      </w:r>
      <w:proofErr w:type="spellEnd"/>
      <w:r w:rsidRPr="00E60237">
        <w:rPr>
          <w:b w:val="0"/>
        </w:rPr>
        <w:t xml:space="preserve"> </w:t>
      </w:r>
      <w:proofErr w:type="spellStart"/>
      <w:r w:rsidRPr="00E60237">
        <w:rPr>
          <w:b w:val="0"/>
        </w:rPr>
        <w:t>wīawæri</w:t>
      </w:r>
      <w:proofErr w:type="spellEnd"/>
      <w:r w:rsidRPr="00E60237">
        <w:rPr>
          <w:b w:val="0"/>
        </w:rPr>
        <w:t xml:space="preserve"> </w:t>
      </w:r>
      <w:proofErr w:type="spellStart"/>
      <w:r w:rsidRPr="00E60237">
        <w:rPr>
          <w:b w:val="0"/>
        </w:rPr>
        <w:t>ōl</w:t>
      </w:r>
      <w:proofErr w:type="spellEnd"/>
      <w:r w:rsidRPr="00E60237">
        <w:rPr>
          <w:b w:val="0"/>
        </w:rPr>
        <w:t xml:space="preserve"> </w:t>
      </w:r>
      <w:proofErr w:type="spellStart"/>
      <w:r w:rsidRPr="00E60237">
        <w:rPr>
          <w:b w:val="0"/>
        </w:rPr>
        <w:t>nīrø̄ðʀ</w:t>
      </w:r>
      <w:proofErr w:type="spellEnd"/>
      <w:r w:rsidRPr="00E60237">
        <w:rPr>
          <w:b w:val="0"/>
        </w:rPr>
        <w:t>.</w:t>
      </w:r>
    </w:p>
    <w:p w:rsidR="00E60237" w:rsidRPr="00E60237" w:rsidRDefault="00E60237" w:rsidP="00E60237">
      <w:pPr>
        <w:rPr>
          <w:b w:val="0"/>
        </w:rPr>
      </w:pPr>
      <w:r w:rsidRPr="00E60237">
        <w:rPr>
          <w:b w:val="0"/>
        </w:rPr>
        <w:t>This is a </w:t>
      </w:r>
      <w:hyperlink r:id="rId24" w:tooltip="Transcription (linguistics)" w:history="1">
        <w:r w:rsidRPr="00E60237">
          <w:rPr>
            <w:rStyle w:val="Hyperlink"/>
            <w:b w:val="0"/>
          </w:rPr>
          <w:t>transcription</w:t>
        </w:r>
      </w:hyperlink>
      <w:r w:rsidRPr="00E60237">
        <w:rPr>
          <w:b w:val="0"/>
        </w:rPr>
        <w:t> of the runes in the classic 13th century </w:t>
      </w:r>
      <w:hyperlink r:id="rId25" w:anchor="Old_West_Norse" w:tooltip="Old Norse" w:history="1">
        <w:r w:rsidRPr="00E60237">
          <w:rPr>
            <w:rStyle w:val="Hyperlink"/>
            <w:b w:val="0"/>
          </w:rPr>
          <w:t>Old West Norse</w:t>
        </w:r>
      </w:hyperlink>
      <w:r w:rsidRPr="00E60237">
        <w:rPr>
          <w:b w:val="0"/>
        </w:rPr>
        <w:t> (Norwegian and Icelandic) dialect of </w:t>
      </w:r>
      <w:hyperlink r:id="rId26" w:tooltip="Old Norse" w:history="1">
        <w:r w:rsidRPr="00E60237">
          <w:rPr>
            <w:rStyle w:val="Hyperlink"/>
            <w:b w:val="0"/>
          </w:rPr>
          <w:t>Old Norse</w:t>
        </w:r>
      </w:hyperlink>
      <w:r w:rsidRPr="00E60237">
        <w:rPr>
          <w:b w:val="0"/>
        </w:rPr>
        <w:t>:</w:t>
      </w:r>
    </w:p>
    <w:p w:rsidR="00E60237" w:rsidRPr="00E60237" w:rsidRDefault="00E60237" w:rsidP="00E60237">
      <w:pPr>
        <w:rPr>
          <w:b w:val="0"/>
        </w:rPr>
      </w:pPr>
      <w:proofErr w:type="spellStart"/>
      <w:r w:rsidRPr="00E60237">
        <w:rPr>
          <w:b w:val="0"/>
        </w:rPr>
        <w:t>Eptir</w:t>
      </w:r>
      <w:proofErr w:type="spellEnd"/>
      <w:r w:rsidRPr="00E60237">
        <w:rPr>
          <w:b w:val="0"/>
        </w:rPr>
        <w:t xml:space="preserve"> </w:t>
      </w:r>
      <w:proofErr w:type="spellStart"/>
      <w:r w:rsidRPr="00E60237">
        <w:rPr>
          <w:b w:val="0"/>
        </w:rPr>
        <w:t>Vémóð</w:t>
      </w:r>
      <w:proofErr w:type="spellEnd"/>
      <w:r w:rsidRPr="00E60237">
        <w:rPr>
          <w:b w:val="0"/>
        </w:rPr>
        <w:t>/</w:t>
      </w:r>
      <w:proofErr w:type="spellStart"/>
      <w:r w:rsidRPr="00E60237">
        <w:rPr>
          <w:b w:val="0"/>
        </w:rPr>
        <w:t>Vámóð</w:t>
      </w:r>
      <w:proofErr w:type="spellEnd"/>
      <w:r w:rsidRPr="00E60237">
        <w:rPr>
          <w:b w:val="0"/>
        </w:rPr>
        <w:t xml:space="preserve"> </w:t>
      </w:r>
      <w:proofErr w:type="spellStart"/>
      <w:r w:rsidRPr="00E60237">
        <w:rPr>
          <w:b w:val="0"/>
        </w:rPr>
        <w:t>standa</w:t>
      </w:r>
      <w:proofErr w:type="spellEnd"/>
      <w:r w:rsidRPr="00E60237">
        <w:rPr>
          <w:b w:val="0"/>
        </w:rPr>
        <w:t xml:space="preserve"> </w:t>
      </w:r>
      <w:proofErr w:type="spellStart"/>
      <w:r w:rsidRPr="00E60237">
        <w:rPr>
          <w:b w:val="0"/>
        </w:rPr>
        <w:t>rúnar</w:t>
      </w:r>
      <w:proofErr w:type="spellEnd"/>
      <w:r w:rsidRPr="00E60237">
        <w:rPr>
          <w:b w:val="0"/>
        </w:rPr>
        <w:t xml:space="preserve"> </w:t>
      </w:r>
      <w:proofErr w:type="spellStart"/>
      <w:r w:rsidRPr="00E60237">
        <w:rPr>
          <w:b w:val="0"/>
        </w:rPr>
        <w:t>þær</w:t>
      </w:r>
      <w:proofErr w:type="spellEnd"/>
      <w:r w:rsidRPr="00E60237">
        <w:rPr>
          <w:b w:val="0"/>
        </w:rPr>
        <w:t xml:space="preserve">. </w:t>
      </w:r>
      <w:r w:rsidRPr="004A2CEB">
        <w:rPr>
          <w:b w:val="0"/>
          <w:lang w:val="fr-FR"/>
        </w:rPr>
        <w:t xml:space="preserve">En </w:t>
      </w:r>
      <w:proofErr w:type="spellStart"/>
      <w:r w:rsidRPr="004A2CEB">
        <w:rPr>
          <w:b w:val="0"/>
          <w:lang w:val="fr-FR"/>
        </w:rPr>
        <w:t>Varinn</w:t>
      </w:r>
      <w:proofErr w:type="spellEnd"/>
      <w:r w:rsidRPr="004A2CEB">
        <w:rPr>
          <w:b w:val="0"/>
          <w:lang w:val="fr-FR"/>
        </w:rPr>
        <w:t xml:space="preserve"> </w:t>
      </w:r>
      <w:proofErr w:type="spellStart"/>
      <w:r w:rsidRPr="004A2CEB">
        <w:rPr>
          <w:b w:val="0"/>
          <w:lang w:val="fr-FR"/>
        </w:rPr>
        <w:t>fáði</w:t>
      </w:r>
      <w:proofErr w:type="spellEnd"/>
      <w:r w:rsidRPr="004A2CEB">
        <w:rPr>
          <w:b w:val="0"/>
          <w:lang w:val="fr-FR"/>
        </w:rPr>
        <w:t xml:space="preserve">, </w:t>
      </w:r>
      <w:proofErr w:type="spellStart"/>
      <w:r w:rsidRPr="004A2CEB">
        <w:rPr>
          <w:b w:val="0"/>
          <w:lang w:val="fr-FR"/>
        </w:rPr>
        <w:t>faðir</w:t>
      </w:r>
      <w:proofErr w:type="spellEnd"/>
      <w:r w:rsidRPr="004A2CEB">
        <w:rPr>
          <w:b w:val="0"/>
          <w:lang w:val="fr-FR"/>
        </w:rPr>
        <w:t xml:space="preserve">, </w:t>
      </w:r>
      <w:proofErr w:type="spellStart"/>
      <w:r w:rsidRPr="004A2CEB">
        <w:rPr>
          <w:b w:val="0"/>
          <w:lang w:val="fr-FR"/>
        </w:rPr>
        <w:t>eptir</w:t>
      </w:r>
      <w:proofErr w:type="spellEnd"/>
      <w:r w:rsidRPr="004A2CEB">
        <w:rPr>
          <w:b w:val="0"/>
          <w:lang w:val="fr-FR"/>
        </w:rPr>
        <w:t xml:space="preserve"> </w:t>
      </w:r>
      <w:proofErr w:type="spellStart"/>
      <w:r w:rsidRPr="004A2CEB">
        <w:rPr>
          <w:b w:val="0"/>
          <w:lang w:val="fr-FR"/>
        </w:rPr>
        <w:t>feigjan</w:t>
      </w:r>
      <w:proofErr w:type="spellEnd"/>
      <w:r w:rsidRPr="004A2CEB">
        <w:rPr>
          <w:b w:val="0"/>
          <w:lang w:val="fr-FR"/>
        </w:rPr>
        <w:t xml:space="preserve"> son. </w:t>
      </w:r>
      <w:proofErr w:type="spellStart"/>
      <w:r w:rsidRPr="004A2CEB">
        <w:rPr>
          <w:b w:val="0"/>
          <w:lang w:val="fr-FR"/>
        </w:rPr>
        <w:t>Sǫgum</w:t>
      </w:r>
      <w:proofErr w:type="spellEnd"/>
      <w:r w:rsidRPr="004A2CEB">
        <w:rPr>
          <w:b w:val="0"/>
          <w:lang w:val="fr-FR"/>
        </w:rPr>
        <w:t xml:space="preserve"> </w:t>
      </w:r>
      <w:proofErr w:type="spellStart"/>
      <w:r w:rsidRPr="004A2CEB">
        <w:rPr>
          <w:b w:val="0"/>
          <w:lang w:val="fr-FR"/>
        </w:rPr>
        <w:t>múgminni</w:t>
      </w:r>
      <w:proofErr w:type="spellEnd"/>
      <w:r w:rsidRPr="004A2CEB">
        <w:rPr>
          <w:b w:val="0"/>
          <w:lang w:val="fr-FR"/>
        </w:rPr>
        <w:t>/</w:t>
      </w:r>
      <w:proofErr w:type="spellStart"/>
      <w:r w:rsidRPr="004A2CEB">
        <w:rPr>
          <w:b w:val="0"/>
          <w:lang w:val="fr-FR"/>
        </w:rPr>
        <w:t>ungmenni</w:t>
      </w:r>
      <w:proofErr w:type="spellEnd"/>
      <w:r w:rsidRPr="004A2CEB">
        <w:rPr>
          <w:b w:val="0"/>
          <w:lang w:val="fr-FR"/>
        </w:rPr>
        <w:t xml:space="preserve">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hverjar</w:t>
      </w:r>
      <w:proofErr w:type="spellEnd"/>
      <w:r w:rsidRPr="004A2CEB">
        <w:rPr>
          <w:b w:val="0"/>
          <w:lang w:val="fr-FR"/>
        </w:rPr>
        <w:t xml:space="preserve"> </w:t>
      </w:r>
      <w:proofErr w:type="spellStart"/>
      <w:r w:rsidRPr="004A2CEB">
        <w:rPr>
          <w:b w:val="0"/>
          <w:lang w:val="fr-FR"/>
        </w:rPr>
        <w:t>valraufar</w:t>
      </w:r>
      <w:proofErr w:type="spellEnd"/>
      <w:r w:rsidRPr="004A2CEB">
        <w:rPr>
          <w:b w:val="0"/>
          <w:lang w:val="fr-FR"/>
        </w:rPr>
        <w:t xml:space="preserve"> </w:t>
      </w:r>
      <w:proofErr w:type="spellStart"/>
      <w:r w:rsidRPr="004A2CEB">
        <w:rPr>
          <w:b w:val="0"/>
          <w:lang w:val="fr-FR"/>
        </w:rPr>
        <w:t>væri</w:t>
      </w:r>
      <w:proofErr w:type="spellEnd"/>
      <w:r w:rsidRPr="004A2CEB">
        <w:rPr>
          <w:b w:val="0"/>
          <w:lang w:val="fr-FR"/>
        </w:rPr>
        <w:t xml:space="preserve"> </w:t>
      </w:r>
      <w:proofErr w:type="spellStart"/>
      <w:r w:rsidRPr="004A2CEB">
        <w:rPr>
          <w:b w:val="0"/>
          <w:lang w:val="fr-FR"/>
        </w:rPr>
        <w:t>tvær</w:t>
      </w:r>
      <w:proofErr w:type="spellEnd"/>
      <w:r w:rsidRPr="004A2CEB">
        <w:rPr>
          <w:b w:val="0"/>
          <w:lang w:val="fr-FR"/>
        </w:rPr>
        <w:t xml:space="preserve"> </w:t>
      </w:r>
      <w:proofErr w:type="spellStart"/>
      <w:r w:rsidRPr="004A2CEB">
        <w:rPr>
          <w:b w:val="0"/>
          <w:lang w:val="fr-FR"/>
        </w:rPr>
        <w:t>þær</w:t>
      </w:r>
      <w:proofErr w:type="spellEnd"/>
      <w:r w:rsidRPr="004A2CEB">
        <w:rPr>
          <w:b w:val="0"/>
          <w:lang w:val="fr-FR"/>
        </w:rPr>
        <w:t xml:space="preserve">, </w:t>
      </w:r>
      <w:proofErr w:type="spellStart"/>
      <w:r w:rsidRPr="004A2CEB">
        <w:rPr>
          <w:b w:val="0"/>
          <w:lang w:val="fr-FR"/>
        </w:rPr>
        <w:t>svát</w:t>
      </w:r>
      <w:proofErr w:type="spellEnd"/>
      <w:r w:rsidRPr="004A2CEB">
        <w:rPr>
          <w:b w:val="0"/>
          <w:lang w:val="fr-FR"/>
        </w:rPr>
        <w:t xml:space="preserve"> </w:t>
      </w:r>
      <w:proofErr w:type="spellStart"/>
      <w:r w:rsidRPr="004A2CEB">
        <w:rPr>
          <w:b w:val="0"/>
          <w:lang w:val="fr-FR"/>
        </w:rPr>
        <w:t>tolf</w:t>
      </w:r>
      <w:proofErr w:type="spellEnd"/>
      <w:r w:rsidRPr="004A2CEB">
        <w:rPr>
          <w:b w:val="0"/>
          <w:lang w:val="fr-FR"/>
        </w:rPr>
        <w:t xml:space="preserve"> </w:t>
      </w:r>
      <w:proofErr w:type="spellStart"/>
      <w:r w:rsidRPr="004A2CEB">
        <w:rPr>
          <w:b w:val="0"/>
          <w:lang w:val="fr-FR"/>
        </w:rPr>
        <w:t>sinnum</w:t>
      </w:r>
      <w:proofErr w:type="spellEnd"/>
      <w:r w:rsidRPr="004A2CEB">
        <w:rPr>
          <w:b w:val="0"/>
          <w:lang w:val="fr-FR"/>
        </w:rPr>
        <w:t xml:space="preserve"> </w:t>
      </w:r>
      <w:proofErr w:type="spellStart"/>
      <w:r w:rsidRPr="004A2CEB">
        <w:rPr>
          <w:b w:val="0"/>
          <w:lang w:val="fr-FR"/>
        </w:rPr>
        <w:t>væri</w:t>
      </w:r>
      <w:proofErr w:type="spellEnd"/>
      <w:r w:rsidRPr="004A2CEB">
        <w:rPr>
          <w:b w:val="0"/>
          <w:lang w:val="fr-FR"/>
        </w:rPr>
        <w:t xml:space="preserve"> </w:t>
      </w:r>
      <w:proofErr w:type="spellStart"/>
      <w:r w:rsidRPr="004A2CEB">
        <w:rPr>
          <w:b w:val="0"/>
          <w:lang w:val="fr-FR"/>
        </w:rPr>
        <w:t>numnar</w:t>
      </w:r>
      <w:proofErr w:type="spellEnd"/>
      <w:r w:rsidRPr="004A2CEB">
        <w:rPr>
          <w:b w:val="0"/>
          <w:lang w:val="fr-FR"/>
        </w:rPr>
        <w:t xml:space="preserve"> at </w:t>
      </w:r>
      <w:proofErr w:type="spellStart"/>
      <w:r w:rsidRPr="004A2CEB">
        <w:rPr>
          <w:b w:val="0"/>
          <w:lang w:val="fr-FR"/>
        </w:rPr>
        <w:t>valraufu</w:t>
      </w:r>
      <w:proofErr w:type="spellEnd"/>
      <w:r w:rsidRPr="004A2CEB">
        <w:rPr>
          <w:b w:val="0"/>
          <w:lang w:val="fr-FR"/>
        </w:rPr>
        <w:t xml:space="preserve">, </w:t>
      </w:r>
      <w:proofErr w:type="spellStart"/>
      <w:r w:rsidRPr="004A2CEB">
        <w:rPr>
          <w:b w:val="0"/>
          <w:lang w:val="fr-FR"/>
        </w:rPr>
        <w:t>báðar</w:t>
      </w:r>
      <w:proofErr w:type="spellEnd"/>
      <w:r w:rsidRPr="004A2CEB">
        <w:rPr>
          <w:b w:val="0"/>
          <w:lang w:val="fr-FR"/>
        </w:rPr>
        <w:t xml:space="preserve"> </w:t>
      </w:r>
      <w:proofErr w:type="spellStart"/>
      <w:r w:rsidRPr="004A2CEB">
        <w:rPr>
          <w:b w:val="0"/>
          <w:lang w:val="fr-FR"/>
        </w:rPr>
        <w:t>saman</w:t>
      </w:r>
      <w:proofErr w:type="spellEnd"/>
      <w:r w:rsidRPr="004A2CEB">
        <w:rPr>
          <w:b w:val="0"/>
          <w:lang w:val="fr-FR"/>
        </w:rPr>
        <w:t xml:space="preserve"> á </w:t>
      </w:r>
      <w:proofErr w:type="spellStart"/>
      <w:r w:rsidRPr="004A2CEB">
        <w:rPr>
          <w:b w:val="0"/>
          <w:lang w:val="fr-FR"/>
        </w:rPr>
        <w:t>ýmissum</w:t>
      </w:r>
      <w:proofErr w:type="spellEnd"/>
      <w:r w:rsidRPr="004A2CEB">
        <w:rPr>
          <w:b w:val="0"/>
          <w:lang w:val="fr-FR"/>
        </w:rPr>
        <w:t xml:space="preserve"> </w:t>
      </w:r>
      <w:proofErr w:type="spellStart"/>
      <w:r w:rsidRPr="004A2CEB">
        <w:rPr>
          <w:b w:val="0"/>
          <w:lang w:val="fr-FR"/>
        </w:rPr>
        <w:t>mǫnnum</w:t>
      </w:r>
      <w:proofErr w:type="spellEnd"/>
      <w:r w:rsidRPr="004A2CEB">
        <w:rPr>
          <w:b w:val="0"/>
          <w:lang w:val="fr-FR"/>
        </w:rPr>
        <w:t xml:space="preserve">.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sǫgum</w:t>
      </w:r>
      <w:proofErr w:type="spellEnd"/>
      <w:r w:rsidRPr="004A2CEB">
        <w:rPr>
          <w:b w:val="0"/>
          <w:lang w:val="fr-FR"/>
        </w:rPr>
        <w:t xml:space="preserve"> </w:t>
      </w:r>
      <w:proofErr w:type="spellStart"/>
      <w:r w:rsidRPr="004A2CEB">
        <w:rPr>
          <w:b w:val="0"/>
          <w:lang w:val="fr-FR"/>
        </w:rPr>
        <w:t>annat</w:t>
      </w:r>
      <w:proofErr w:type="spellEnd"/>
      <w:r w:rsidRPr="004A2CEB">
        <w:rPr>
          <w:b w:val="0"/>
          <w:lang w:val="fr-FR"/>
        </w:rPr>
        <w:t xml:space="preserve">, </w:t>
      </w:r>
      <w:proofErr w:type="spellStart"/>
      <w:r w:rsidRPr="004A2CEB">
        <w:rPr>
          <w:b w:val="0"/>
          <w:lang w:val="fr-FR"/>
        </w:rPr>
        <w:t>hverr</w:t>
      </w:r>
      <w:proofErr w:type="spellEnd"/>
      <w:r w:rsidRPr="004A2CEB">
        <w:rPr>
          <w:b w:val="0"/>
          <w:lang w:val="fr-FR"/>
        </w:rPr>
        <w:t xml:space="preserve"> </w:t>
      </w:r>
      <w:proofErr w:type="spellStart"/>
      <w:r w:rsidRPr="004A2CEB">
        <w:rPr>
          <w:b w:val="0"/>
          <w:lang w:val="fr-FR"/>
        </w:rPr>
        <w:t>fyrir</w:t>
      </w:r>
      <w:proofErr w:type="spellEnd"/>
      <w:r w:rsidRPr="004A2CEB">
        <w:rPr>
          <w:b w:val="0"/>
          <w:lang w:val="fr-FR"/>
        </w:rPr>
        <w:t xml:space="preserve"> </w:t>
      </w:r>
      <w:proofErr w:type="spellStart"/>
      <w:r w:rsidRPr="004A2CEB">
        <w:rPr>
          <w:b w:val="0"/>
          <w:lang w:val="fr-FR"/>
        </w:rPr>
        <w:t>níu</w:t>
      </w:r>
      <w:proofErr w:type="spellEnd"/>
      <w:r w:rsidRPr="004A2CEB">
        <w:rPr>
          <w:b w:val="0"/>
          <w:lang w:val="fr-FR"/>
        </w:rPr>
        <w:t xml:space="preserve"> </w:t>
      </w:r>
      <w:proofErr w:type="spellStart"/>
      <w:r w:rsidRPr="004A2CEB">
        <w:rPr>
          <w:b w:val="0"/>
          <w:lang w:val="fr-FR"/>
        </w:rPr>
        <w:t>ǫldum</w:t>
      </w:r>
      <w:proofErr w:type="spellEnd"/>
      <w:r w:rsidRPr="004A2CEB">
        <w:rPr>
          <w:b w:val="0"/>
          <w:lang w:val="fr-FR"/>
        </w:rPr>
        <w:t xml:space="preserve"> </w:t>
      </w:r>
      <w:proofErr w:type="spellStart"/>
      <w:r w:rsidRPr="004A2CEB">
        <w:rPr>
          <w:b w:val="0"/>
          <w:lang w:val="fr-FR"/>
        </w:rPr>
        <w:t>án</w:t>
      </w:r>
      <w:proofErr w:type="spellEnd"/>
      <w:r w:rsidRPr="004A2CEB">
        <w:rPr>
          <w:b w:val="0"/>
          <w:lang w:val="fr-FR"/>
        </w:rPr>
        <w:t xml:space="preserve"> </w:t>
      </w:r>
      <w:proofErr w:type="spellStart"/>
      <w:r w:rsidRPr="004A2CEB">
        <w:rPr>
          <w:b w:val="0"/>
          <w:lang w:val="fr-FR"/>
        </w:rPr>
        <w:t>yrði</w:t>
      </w:r>
      <w:proofErr w:type="spellEnd"/>
      <w:r w:rsidRPr="004A2CEB">
        <w:rPr>
          <w:b w:val="0"/>
          <w:lang w:val="fr-FR"/>
        </w:rPr>
        <w:t xml:space="preserve"> </w:t>
      </w:r>
      <w:proofErr w:type="spellStart"/>
      <w:r w:rsidRPr="004A2CEB">
        <w:rPr>
          <w:b w:val="0"/>
          <w:lang w:val="fr-FR"/>
        </w:rPr>
        <w:t>fjǫr</w:t>
      </w:r>
      <w:proofErr w:type="spellEnd"/>
      <w:r w:rsidRPr="004A2CEB">
        <w:rPr>
          <w:b w:val="0"/>
          <w:lang w:val="fr-FR"/>
        </w:rPr>
        <w:t xml:space="preserve"> </w:t>
      </w:r>
      <w:proofErr w:type="spellStart"/>
      <w:r w:rsidRPr="004A2CEB">
        <w:rPr>
          <w:b w:val="0"/>
          <w:lang w:val="fr-FR"/>
        </w:rPr>
        <w:t>með</w:t>
      </w:r>
      <w:proofErr w:type="spellEnd"/>
      <w:r w:rsidRPr="004A2CEB">
        <w:rPr>
          <w:b w:val="0"/>
          <w:lang w:val="fr-FR"/>
        </w:rPr>
        <w:t xml:space="preserve"> </w:t>
      </w:r>
      <w:proofErr w:type="spellStart"/>
      <w:r w:rsidRPr="004A2CEB">
        <w:rPr>
          <w:b w:val="0"/>
          <w:lang w:val="fr-FR"/>
        </w:rPr>
        <w:t>Hreiðgotum</w:t>
      </w:r>
      <w:proofErr w:type="spellEnd"/>
      <w:r w:rsidRPr="004A2CEB">
        <w:rPr>
          <w:b w:val="0"/>
          <w:lang w:val="fr-FR"/>
        </w:rPr>
        <w:t xml:space="preserve">, </w:t>
      </w:r>
      <w:proofErr w:type="spellStart"/>
      <w:r w:rsidRPr="004A2CEB">
        <w:rPr>
          <w:b w:val="0"/>
          <w:lang w:val="fr-FR"/>
        </w:rPr>
        <w:t>auk</w:t>
      </w:r>
      <w:proofErr w:type="spellEnd"/>
      <w:r w:rsidRPr="004A2CEB">
        <w:rPr>
          <w:b w:val="0"/>
          <w:lang w:val="fr-FR"/>
        </w:rPr>
        <w:t xml:space="preserve"> </w:t>
      </w:r>
      <w:proofErr w:type="spellStart"/>
      <w:r w:rsidRPr="004A2CEB">
        <w:rPr>
          <w:b w:val="0"/>
          <w:lang w:val="fr-FR"/>
        </w:rPr>
        <w:t>dó</w:t>
      </w:r>
      <w:proofErr w:type="spellEnd"/>
      <w:r w:rsidRPr="004A2CEB">
        <w:rPr>
          <w:b w:val="0"/>
          <w:lang w:val="fr-FR"/>
        </w:rPr>
        <w:t xml:space="preserve"> </w:t>
      </w:r>
      <w:proofErr w:type="spellStart"/>
      <w:r w:rsidRPr="004A2CEB">
        <w:rPr>
          <w:b w:val="0"/>
          <w:lang w:val="fr-FR"/>
        </w:rPr>
        <w:t>meðr</w:t>
      </w:r>
      <w:proofErr w:type="spellEnd"/>
      <w:r w:rsidRPr="004A2CEB">
        <w:rPr>
          <w:b w:val="0"/>
          <w:lang w:val="fr-FR"/>
        </w:rPr>
        <w:t xml:space="preserve"> </w:t>
      </w:r>
      <w:proofErr w:type="spellStart"/>
      <w:r w:rsidRPr="004A2CEB">
        <w:rPr>
          <w:b w:val="0"/>
          <w:lang w:val="fr-FR"/>
        </w:rPr>
        <w:t>hann</w:t>
      </w:r>
      <w:proofErr w:type="spellEnd"/>
      <w:r w:rsidRPr="004A2CEB">
        <w:rPr>
          <w:b w:val="0"/>
          <w:lang w:val="fr-FR"/>
        </w:rPr>
        <w:t xml:space="preserve"> </w:t>
      </w:r>
      <w:proofErr w:type="spellStart"/>
      <w:r w:rsidRPr="004A2CEB">
        <w:rPr>
          <w:b w:val="0"/>
          <w:lang w:val="fr-FR"/>
        </w:rPr>
        <w:t>umb</w:t>
      </w:r>
      <w:proofErr w:type="spellEnd"/>
      <w:r w:rsidRPr="004A2CEB">
        <w:rPr>
          <w:b w:val="0"/>
          <w:lang w:val="fr-FR"/>
        </w:rPr>
        <w:t xml:space="preserve"> </w:t>
      </w:r>
      <w:proofErr w:type="spellStart"/>
      <w:r w:rsidRPr="004A2CEB">
        <w:rPr>
          <w:b w:val="0"/>
          <w:lang w:val="fr-FR"/>
        </w:rPr>
        <w:t>sakar</w:t>
      </w:r>
      <w:proofErr w:type="spellEnd"/>
      <w:r w:rsidRPr="004A2CEB">
        <w:rPr>
          <w:b w:val="0"/>
          <w:lang w:val="fr-FR"/>
        </w:rPr>
        <w:t xml:space="preserve">. </w:t>
      </w:r>
      <w:proofErr w:type="spellStart"/>
      <w:r w:rsidRPr="004A2CEB">
        <w:rPr>
          <w:b w:val="0"/>
          <w:lang w:val="fr-FR"/>
        </w:rPr>
        <w:t>Réð</w:t>
      </w:r>
      <w:proofErr w:type="spellEnd"/>
      <w:r w:rsidRPr="004A2CEB">
        <w:rPr>
          <w:b w:val="0"/>
          <w:lang w:val="fr-FR"/>
        </w:rPr>
        <w:t xml:space="preserve"> </w:t>
      </w:r>
      <w:proofErr w:type="spellStart"/>
      <w:r w:rsidRPr="004A2CEB">
        <w:rPr>
          <w:b w:val="0"/>
          <w:lang w:val="fr-FR"/>
        </w:rPr>
        <w:t>Þjóðríkr</w:t>
      </w:r>
      <w:proofErr w:type="spellEnd"/>
      <w:r w:rsidRPr="004A2CEB">
        <w:rPr>
          <w:b w:val="0"/>
          <w:lang w:val="fr-FR"/>
        </w:rPr>
        <w:t xml:space="preserve"> </w:t>
      </w:r>
      <w:proofErr w:type="spellStart"/>
      <w:r w:rsidRPr="004A2CEB">
        <w:rPr>
          <w:b w:val="0"/>
          <w:lang w:val="fr-FR"/>
        </w:rPr>
        <w:t>hinn</w:t>
      </w:r>
      <w:proofErr w:type="spellEnd"/>
      <w:r w:rsidRPr="004A2CEB">
        <w:rPr>
          <w:b w:val="0"/>
          <w:lang w:val="fr-FR"/>
        </w:rPr>
        <w:t xml:space="preserve"> </w:t>
      </w:r>
      <w:proofErr w:type="spellStart"/>
      <w:r w:rsidRPr="004A2CEB">
        <w:rPr>
          <w:b w:val="0"/>
          <w:lang w:val="fr-FR"/>
        </w:rPr>
        <w:t>þormóði</w:t>
      </w:r>
      <w:proofErr w:type="spellEnd"/>
      <w:r w:rsidRPr="004A2CEB">
        <w:rPr>
          <w:b w:val="0"/>
          <w:lang w:val="fr-FR"/>
        </w:rPr>
        <w:t xml:space="preserve">, </w:t>
      </w:r>
      <w:proofErr w:type="spellStart"/>
      <w:r w:rsidRPr="004A2CEB">
        <w:rPr>
          <w:b w:val="0"/>
          <w:lang w:val="fr-FR"/>
        </w:rPr>
        <w:t>stillir</w:t>
      </w:r>
      <w:proofErr w:type="spellEnd"/>
      <w:r w:rsidRPr="004A2CEB">
        <w:rPr>
          <w:b w:val="0"/>
          <w:lang w:val="fr-FR"/>
        </w:rPr>
        <w:t xml:space="preserve"> </w:t>
      </w:r>
      <w:proofErr w:type="spellStart"/>
      <w:r w:rsidRPr="004A2CEB">
        <w:rPr>
          <w:b w:val="0"/>
          <w:lang w:val="fr-FR"/>
        </w:rPr>
        <w:t>flotna</w:t>
      </w:r>
      <w:proofErr w:type="spellEnd"/>
      <w:r w:rsidRPr="004A2CEB">
        <w:rPr>
          <w:b w:val="0"/>
          <w:lang w:val="fr-FR"/>
        </w:rPr>
        <w:t xml:space="preserve">, </w:t>
      </w:r>
      <w:proofErr w:type="spellStart"/>
      <w:r w:rsidRPr="004A2CEB">
        <w:rPr>
          <w:b w:val="0"/>
          <w:lang w:val="fr-FR"/>
        </w:rPr>
        <w:t>strǫndu</w:t>
      </w:r>
      <w:proofErr w:type="spellEnd"/>
      <w:r w:rsidRPr="004A2CEB">
        <w:rPr>
          <w:b w:val="0"/>
          <w:lang w:val="fr-FR"/>
        </w:rPr>
        <w:t xml:space="preserve"> </w:t>
      </w:r>
      <w:proofErr w:type="spellStart"/>
      <w:r w:rsidRPr="004A2CEB">
        <w:rPr>
          <w:b w:val="0"/>
          <w:lang w:val="fr-FR"/>
        </w:rPr>
        <w:t>Hreiðmarar</w:t>
      </w:r>
      <w:proofErr w:type="spellEnd"/>
      <w:r w:rsidRPr="004A2CEB">
        <w:rPr>
          <w:b w:val="0"/>
          <w:lang w:val="fr-FR"/>
        </w:rPr>
        <w:t xml:space="preserve">. </w:t>
      </w:r>
      <w:proofErr w:type="spellStart"/>
      <w:r w:rsidRPr="004A2CEB">
        <w:rPr>
          <w:b w:val="0"/>
          <w:lang w:val="fr-FR"/>
        </w:rPr>
        <w:t>Sitr</w:t>
      </w:r>
      <w:proofErr w:type="spellEnd"/>
      <w:r w:rsidRPr="004A2CEB">
        <w:rPr>
          <w:b w:val="0"/>
          <w:lang w:val="fr-FR"/>
        </w:rPr>
        <w:t xml:space="preserve"> </w:t>
      </w:r>
      <w:proofErr w:type="spellStart"/>
      <w:r w:rsidRPr="004A2CEB">
        <w:rPr>
          <w:b w:val="0"/>
          <w:lang w:val="fr-FR"/>
        </w:rPr>
        <w:t>nú</w:t>
      </w:r>
      <w:proofErr w:type="spellEnd"/>
      <w:r w:rsidRPr="004A2CEB">
        <w:rPr>
          <w:b w:val="0"/>
          <w:lang w:val="fr-FR"/>
        </w:rPr>
        <w:t xml:space="preserve"> </w:t>
      </w:r>
      <w:proofErr w:type="spellStart"/>
      <w:r w:rsidRPr="004A2CEB">
        <w:rPr>
          <w:b w:val="0"/>
          <w:lang w:val="fr-FR"/>
        </w:rPr>
        <w:t>gǫrr</w:t>
      </w:r>
      <w:proofErr w:type="spellEnd"/>
      <w:r w:rsidRPr="004A2CEB">
        <w:rPr>
          <w:b w:val="0"/>
          <w:lang w:val="fr-FR"/>
        </w:rPr>
        <w:t xml:space="preserve"> á </w:t>
      </w:r>
      <w:proofErr w:type="spellStart"/>
      <w:r w:rsidRPr="004A2CEB">
        <w:rPr>
          <w:b w:val="0"/>
          <w:lang w:val="fr-FR"/>
        </w:rPr>
        <w:t>gota</w:t>
      </w:r>
      <w:proofErr w:type="spellEnd"/>
      <w:r w:rsidRPr="004A2CEB">
        <w:rPr>
          <w:b w:val="0"/>
          <w:lang w:val="fr-FR"/>
        </w:rPr>
        <w:t xml:space="preserve"> </w:t>
      </w:r>
      <w:proofErr w:type="spellStart"/>
      <w:r w:rsidRPr="004A2CEB">
        <w:rPr>
          <w:b w:val="0"/>
          <w:lang w:val="fr-FR"/>
        </w:rPr>
        <w:t>sínum</w:t>
      </w:r>
      <w:proofErr w:type="spellEnd"/>
      <w:r w:rsidRPr="004A2CEB">
        <w:rPr>
          <w:b w:val="0"/>
          <w:lang w:val="fr-FR"/>
        </w:rPr>
        <w:t xml:space="preserve">, </w:t>
      </w:r>
      <w:proofErr w:type="spellStart"/>
      <w:r w:rsidRPr="004A2CEB">
        <w:rPr>
          <w:b w:val="0"/>
          <w:lang w:val="fr-FR"/>
        </w:rPr>
        <w:t>skildi</w:t>
      </w:r>
      <w:proofErr w:type="spellEnd"/>
      <w:r w:rsidRPr="004A2CEB">
        <w:rPr>
          <w:b w:val="0"/>
          <w:lang w:val="fr-FR"/>
        </w:rPr>
        <w:t xml:space="preserve"> </w:t>
      </w:r>
      <w:proofErr w:type="spellStart"/>
      <w:r w:rsidRPr="004A2CEB">
        <w:rPr>
          <w:b w:val="0"/>
          <w:lang w:val="fr-FR"/>
        </w:rPr>
        <w:t>umb</w:t>
      </w:r>
      <w:proofErr w:type="spellEnd"/>
      <w:r w:rsidRPr="004A2CEB">
        <w:rPr>
          <w:b w:val="0"/>
          <w:lang w:val="fr-FR"/>
        </w:rPr>
        <w:t xml:space="preserve"> </w:t>
      </w:r>
      <w:proofErr w:type="spellStart"/>
      <w:r w:rsidRPr="004A2CEB">
        <w:rPr>
          <w:b w:val="0"/>
          <w:lang w:val="fr-FR"/>
        </w:rPr>
        <w:t>fatlaðr</w:t>
      </w:r>
      <w:proofErr w:type="spellEnd"/>
      <w:r w:rsidRPr="004A2CEB">
        <w:rPr>
          <w:b w:val="0"/>
          <w:lang w:val="fr-FR"/>
        </w:rPr>
        <w:t xml:space="preserve">, </w:t>
      </w:r>
      <w:proofErr w:type="spellStart"/>
      <w:r w:rsidRPr="004A2CEB">
        <w:rPr>
          <w:b w:val="0"/>
          <w:lang w:val="fr-FR"/>
        </w:rPr>
        <w:t>skati</w:t>
      </w:r>
      <w:proofErr w:type="spellEnd"/>
      <w:r w:rsidRPr="004A2CEB">
        <w:rPr>
          <w:b w:val="0"/>
          <w:lang w:val="fr-FR"/>
        </w:rPr>
        <w:t xml:space="preserve"> </w:t>
      </w:r>
      <w:proofErr w:type="spellStart"/>
      <w:r w:rsidRPr="004A2CEB">
        <w:rPr>
          <w:b w:val="0"/>
          <w:lang w:val="fr-FR"/>
        </w:rPr>
        <w:t>Mæringa</w:t>
      </w:r>
      <w:proofErr w:type="spellEnd"/>
      <w:r w:rsidRPr="004A2CEB">
        <w:rPr>
          <w:b w:val="0"/>
          <w:lang w:val="fr-FR"/>
        </w:rPr>
        <w:t xml:space="preserve">.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sǫgum</w:t>
      </w:r>
      <w:proofErr w:type="spellEnd"/>
      <w:r w:rsidRPr="004A2CEB">
        <w:rPr>
          <w:b w:val="0"/>
          <w:lang w:val="fr-FR"/>
        </w:rPr>
        <w:t xml:space="preserve"> </w:t>
      </w:r>
      <w:proofErr w:type="spellStart"/>
      <w:r w:rsidRPr="004A2CEB">
        <w:rPr>
          <w:b w:val="0"/>
          <w:lang w:val="fr-FR"/>
        </w:rPr>
        <w:t>tolfta</w:t>
      </w:r>
      <w:proofErr w:type="spellEnd"/>
      <w:r w:rsidRPr="004A2CEB">
        <w:rPr>
          <w:b w:val="0"/>
          <w:lang w:val="fr-FR"/>
        </w:rPr>
        <w:t xml:space="preserve">, </w:t>
      </w:r>
      <w:proofErr w:type="spellStart"/>
      <w:r w:rsidRPr="004A2CEB">
        <w:rPr>
          <w:b w:val="0"/>
          <w:lang w:val="fr-FR"/>
        </w:rPr>
        <w:t>hvar</w:t>
      </w:r>
      <w:proofErr w:type="spellEnd"/>
      <w:r w:rsidRPr="004A2CEB">
        <w:rPr>
          <w:b w:val="0"/>
          <w:lang w:val="fr-FR"/>
        </w:rPr>
        <w:t xml:space="preserve"> </w:t>
      </w:r>
      <w:proofErr w:type="spellStart"/>
      <w:r w:rsidRPr="004A2CEB">
        <w:rPr>
          <w:b w:val="0"/>
          <w:lang w:val="fr-FR"/>
        </w:rPr>
        <w:t>hestr</w:t>
      </w:r>
      <w:proofErr w:type="spellEnd"/>
      <w:r w:rsidRPr="004A2CEB">
        <w:rPr>
          <w:b w:val="0"/>
          <w:lang w:val="fr-FR"/>
        </w:rPr>
        <w:t xml:space="preserve"> </w:t>
      </w:r>
      <w:proofErr w:type="spellStart"/>
      <w:r w:rsidRPr="004A2CEB">
        <w:rPr>
          <w:b w:val="0"/>
          <w:lang w:val="fr-FR"/>
        </w:rPr>
        <w:t>sé</w:t>
      </w:r>
      <w:proofErr w:type="spellEnd"/>
      <w:r w:rsidRPr="004A2CEB">
        <w:rPr>
          <w:b w:val="0"/>
          <w:lang w:val="fr-FR"/>
        </w:rPr>
        <w:t xml:space="preserve"> Gunnar </w:t>
      </w:r>
      <w:proofErr w:type="spellStart"/>
      <w:r w:rsidRPr="004A2CEB">
        <w:rPr>
          <w:b w:val="0"/>
          <w:lang w:val="fr-FR"/>
        </w:rPr>
        <w:t>etu</w:t>
      </w:r>
      <w:proofErr w:type="spellEnd"/>
      <w:r w:rsidRPr="004A2CEB">
        <w:rPr>
          <w:b w:val="0"/>
          <w:lang w:val="fr-FR"/>
        </w:rPr>
        <w:t xml:space="preserve"> </w:t>
      </w:r>
      <w:proofErr w:type="spellStart"/>
      <w:r w:rsidRPr="004A2CEB">
        <w:rPr>
          <w:b w:val="0"/>
          <w:lang w:val="fr-FR"/>
        </w:rPr>
        <w:t>véttvangi</w:t>
      </w:r>
      <w:proofErr w:type="spellEnd"/>
      <w:r w:rsidRPr="004A2CEB">
        <w:rPr>
          <w:b w:val="0"/>
          <w:lang w:val="fr-FR"/>
        </w:rPr>
        <w:t xml:space="preserve"> á, </w:t>
      </w:r>
      <w:proofErr w:type="spellStart"/>
      <w:r w:rsidRPr="004A2CEB">
        <w:rPr>
          <w:b w:val="0"/>
          <w:lang w:val="fr-FR"/>
        </w:rPr>
        <w:t>konungar</w:t>
      </w:r>
      <w:proofErr w:type="spellEnd"/>
      <w:r w:rsidRPr="004A2CEB">
        <w:rPr>
          <w:b w:val="0"/>
          <w:lang w:val="fr-FR"/>
        </w:rPr>
        <w:t xml:space="preserve"> </w:t>
      </w:r>
      <w:proofErr w:type="spellStart"/>
      <w:r w:rsidRPr="004A2CEB">
        <w:rPr>
          <w:b w:val="0"/>
          <w:lang w:val="fr-FR"/>
        </w:rPr>
        <w:t>tveir</w:t>
      </w:r>
      <w:proofErr w:type="spellEnd"/>
      <w:r w:rsidRPr="004A2CEB">
        <w:rPr>
          <w:b w:val="0"/>
          <w:lang w:val="fr-FR"/>
        </w:rPr>
        <w:t xml:space="preserve"> </w:t>
      </w:r>
      <w:proofErr w:type="spellStart"/>
      <w:r w:rsidRPr="004A2CEB">
        <w:rPr>
          <w:b w:val="0"/>
          <w:lang w:val="fr-FR"/>
        </w:rPr>
        <w:t>tigir</w:t>
      </w:r>
      <w:proofErr w:type="spellEnd"/>
      <w:r w:rsidRPr="004A2CEB">
        <w:rPr>
          <w:b w:val="0"/>
          <w:lang w:val="fr-FR"/>
        </w:rPr>
        <w:t xml:space="preserve"> </w:t>
      </w:r>
      <w:proofErr w:type="spellStart"/>
      <w:r w:rsidRPr="004A2CEB">
        <w:rPr>
          <w:b w:val="0"/>
          <w:lang w:val="fr-FR"/>
        </w:rPr>
        <w:t>svát</w:t>
      </w:r>
      <w:proofErr w:type="spellEnd"/>
      <w:r w:rsidRPr="004A2CEB">
        <w:rPr>
          <w:b w:val="0"/>
          <w:lang w:val="fr-FR"/>
        </w:rPr>
        <w:t xml:space="preserve"> á </w:t>
      </w:r>
      <w:proofErr w:type="spellStart"/>
      <w:r w:rsidRPr="004A2CEB">
        <w:rPr>
          <w:b w:val="0"/>
          <w:lang w:val="fr-FR"/>
        </w:rPr>
        <w:t>liggja</w:t>
      </w:r>
      <w:proofErr w:type="spellEnd"/>
      <w:r w:rsidRPr="004A2CEB">
        <w:rPr>
          <w:b w:val="0"/>
          <w:lang w:val="fr-FR"/>
        </w:rPr>
        <w:t xml:space="preserve">.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sǫgum</w:t>
      </w:r>
      <w:proofErr w:type="spellEnd"/>
      <w:r w:rsidRPr="004A2CEB">
        <w:rPr>
          <w:b w:val="0"/>
          <w:lang w:val="fr-FR"/>
        </w:rPr>
        <w:t xml:space="preserve"> </w:t>
      </w:r>
      <w:proofErr w:type="spellStart"/>
      <w:r w:rsidRPr="004A2CEB">
        <w:rPr>
          <w:b w:val="0"/>
          <w:lang w:val="fr-FR"/>
        </w:rPr>
        <w:t>þrettánda</w:t>
      </w:r>
      <w:proofErr w:type="spellEnd"/>
      <w:r w:rsidRPr="004A2CEB">
        <w:rPr>
          <w:b w:val="0"/>
          <w:lang w:val="fr-FR"/>
        </w:rPr>
        <w:t xml:space="preserve">, </w:t>
      </w:r>
      <w:proofErr w:type="spellStart"/>
      <w:r w:rsidRPr="004A2CEB">
        <w:rPr>
          <w:b w:val="0"/>
          <w:lang w:val="fr-FR"/>
        </w:rPr>
        <w:t>hverir</w:t>
      </w:r>
      <w:proofErr w:type="spellEnd"/>
      <w:r w:rsidRPr="004A2CEB">
        <w:rPr>
          <w:b w:val="0"/>
          <w:lang w:val="fr-FR"/>
        </w:rPr>
        <w:t xml:space="preserve"> </w:t>
      </w:r>
      <w:proofErr w:type="spellStart"/>
      <w:r w:rsidRPr="004A2CEB">
        <w:rPr>
          <w:b w:val="0"/>
          <w:lang w:val="fr-FR"/>
        </w:rPr>
        <w:t>tveir</w:t>
      </w:r>
      <w:proofErr w:type="spellEnd"/>
      <w:r w:rsidRPr="004A2CEB">
        <w:rPr>
          <w:b w:val="0"/>
          <w:lang w:val="fr-FR"/>
        </w:rPr>
        <w:t xml:space="preserve"> </w:t>
      </w:r>
      <w:proofErr w:type="spellStart"/>
      <w:r w:rsidRPr="004A2CEB">
        <w:rPr>
          <w:b w:val="0"/>
          <w:lang w:val="fr-FR"/>
        </w:rPr>
        <w:t>tigir</w:t>
      </w:r>
      <w:proofErr w:type="spellEnd"/>
      <w:r w:rsidRPr="004A2CEB">
        <w:rPr>
          <w:b w:val="0"/>
          <w:lang w:val="fr-FR"/>
        </w:rPr>
        <w:t xml:space="preserve"> </w:t>
      </w:r>
      <w:proofErr w:type="spellStart"/>
      <w:r w:rsidRPr="004A2CEB">
        <w:rPr>
          <w:b w:val="0"/>
          <w:lang w:val="fr-FR"/>
        </w:rPr>
        <w:t>konungar</w:t>
      </w:r>
      <w:proofErr w:type="spellEnd"/>
      <w:r w:rsidRPr="004A2CEB">
        <w:rPr>
          <w:b w:val="0"/>
          <w:lang w:val="fr-FR"/>
        </w:rPr>
        <w:t xml:space="preserve"> </w:t>
      </w:r>
      <w:proofErr w:type="spellStart"/>
      <w:r w:rsidRPr="004A2CEB">
        <w:rPr>
          <w:b w:val="0"/>
          <w:lang w:val="fr-FR"/>
        </w:rPr>
        <w:t>sæti</w:t>
      </w:r>
      <w:proofErr w:type="spellEnd"/>
      <w:r w:rsidRPr="004A2CEB">
        <w:rPr>
          <w:b w:val="0"/>
          <w:lang w:val="fr-FR"/>
        </w:rPr>
        <w:t xml:space="preserve"> at </w:t>
      </w:r>
      <w:proofErr w:type="spellStart"/>
      <w:r w:rsidRPr="004A2CEB">
        <w:rPr>
          <w:b w:val="0"/>
          <w:lang w:val="fr-FR"/>
        </w:rPr>
        <w:t>Sjólundi</w:t>
      </w:r>
      <w:proofErr w:type="spellEnd"/>
      <w:r w:rsidRPr="004A2CEB">
        <w:rPr>
          <w:b w:val="0"/>
          <w:lang w:val="fr-FR"/>
        </w:rPr>
        <w:t xml:space="preserve"> </w:t>
      </w:r>
      <w:proofErr w:type="spellStart"/>
      <w:r w:rsidRPr="004A2CEB">
        <w:rPr>
          <w:b w:val="0"/>
          <w:lang w:val="fr-FR"/>
        </w:rPr>
        <w:t>fjóra</w:t>
      </w:r>
      <w:proofErr w:type="spellEnd"/>
      <w:r w:rsidRPr="004A2CEB">
        <w:rPr>
          <w:b w:val="0"/>
          <w:lang w:val="fr-FR"/>
        </w:rPr>
        <w:t xml:space="preserve"> </w:t>
      </w:r>
      <w:proofErr w:type="spellStart"/>
      <w:r w:rsidRPr="004A2CEB">
        <w:rPr>
          <w:b w:val="0"/>
          <w:lang w:val="fr-FR"/>
        </w:rPr>
        <w:t>vetr</w:t>
      </w:r>
      <w:proofErr w:type="spellEnd"/>
      <w:r w:rsidRPr="004A2CEB">
        <w:rPr>
          <w:b w:val="0"/>
          <w:lang w:val="fr-FR"/>
        </w:rPr>
        <w:t xml:space="preserve"> at </w:t>
      </w:r>
      <w:proofErr w:type="spellStart"/>
      <w:r w:rsidRPr="004A2CEB">
        <w:rPr>
          <w:b w:val="0"/>
          <w:lang w:val="fr-FR"/>
        </w:rPr>
        <w:t>fjórum</w:t>
      </w:r>
      <w:proofErr w:type="spellEnd"/>
      <w:r w:rsidRPr="004A2CEB">
        <w:rPr>
          <w:b w:val="0"/>
          <w:lang w:val="fr-FR"/>
        </w:rPr>
        <w:t xml:space="preserve"> </w:t>
      </w:r>
      <w:proofErr w:type="spellStart"/>
      <w:r w:rsidRPr="004A2CEB">
        <w:rPr>
          <w:b w:val="0"/>
          <w:lang w:val="fr-FR"/>
        </w:rPr>
        <w:t>nǫfnum</w:t>
      </w:r>
      <w:proofErr w:type="spellEnd"/>
      <w:r w:rsidRPr="004A2CEB">
        <w:rPr>
          <w:b w:val="0"/>
          <w:lang w:val="fr-FR"/>
        </w:rPr>
        <w:t xml:space="preserve">, </w:t>
      </w:r>
      <w:proofErr w:type="spellStart"/>
      <w:r w:rsidRPr="004A2CEB">
        <w:rPr>
          <w:b w:val="0"/>
          <w:lang w:val="fr-FR"/>
        </w:rPr>
        <w:t>bornir</w:t>
      </w:r>
      <w:proofErr w:type="spellEnd"/>
      <w:r w:rsidRPr="004A2CEB">
        <w:rPr>
          <w:b w:val="0"/>
          <w:lang w:val="fr-FR"/>
        </w:rPr>
        <w:t xml:space="preserve"> </w:t>
      </w:r>
      <w:proofErr w:type="spellStart"/>
      <w:r w:rsidRPr="004A2CEB">
        <w:rPr>
          <w:b w:val="0"/>
          <w:lang w:val="fr-FR"/>
        </w:rPr>
        <w:t>fjórum</w:t>
      </w:r>
      <w:proofErr w:type="spellEnd"/>
      <w:r w:rsidRPr="004A2CEB">
        <w:rPr>
          <w:b w:val="0"/>
          <w:lang w:val="fr-FR"/>
        </w:rPr>
        <w:t xml:space="preserve"> </w:t>
      </w:r>
      <w:proofErr w:type="spellStart"/>
      <w:r w:rsidRPr="004A2CEB">
        <w:rPr>
          <w:b w:val="0"/>
          <w:lang w:val="fr-FR"/>
        </w:rPr>
        <w:t>brœðrum</w:t>
      </w:r>
      <w:proofErr w:type="spellEnd"/>
      <w:r w:rsidRPr="004A2CEB">
        <w:rPr>
          <w:b w:val="0"/>
          <w:lang w:val="fr-FR"/>
        </w:rPr>
        <w:t xml:space="preserve">. </w:t>
      </w:r>
      <w:proofErr w:type="spellStart"/>
      <w:r w:rsidRPr="004A2CEB">
        <w:rPr>
          <w:b w:val="0"/>
          <w:lang w:val="fr-FR"/>
        </w:rPr>
        <w:t>Valkar</w:t>
      </w:r>
      <w:proofErr w:type="spellEnd"/>
      <w:r w:rsidRPr="004A2CEB">
        <w:rPr>
          <w:b w:val="0"/>
          <w:lang w:val="fr-FR"/>
        </w:rPr>
        <w:t xml:space="preserve"> </w:t>
      </w:r>
      <w:proofErr w:type="spellStart"/>
      <w:r w:rsidRPr="004A2CEB">
        <w:rPr>
          <w:b w:val="0"/>
          <w:lang w:val="fr-FR"/>
        </w:rPr>
        <w:t>fimm</w:t>
      </w:r>
      <w:proofErr w:type="spellEnd"/>
      <w:r w:rsidRPr="004A2CEB">
        <w:rPr>
          <w:b w:val="0"/>
          <w:lang w:val="fr-FR"/>
        </w:rPr>
        <w:t xml:space="preserve">, </w:t>
      </w:r>
      <w:proofErr w:type="spellStart"/>
      <w:r w:rsidRPr="004A2CEB">
        <w:rPr>
          <w:b w:val="0"/>
          <w:lang w:val="fr-FR"/>
        </w:rPr>
        <w:t>Ráðulfs</w:t>
      </w:r>
      <w:proofErr w:type="spellEnd"/>
      <w:r w:rsidRPr="004A2CEB">
        <w:rPr>
          <w:b w:val="0"/>
          <w:lang w:val="fr-FR"/>
        </w:rPr>
        <w:t xml:space="preserve"> </w:t>
      </w:r>
      <w:proofErr w:type="spellStart"/>
      <w:r w:rsidRPr="004A2CEB">
        <w:rPr>
          <w:b w:val="0"/>
          <w:lang w:val="fr-FR"/>
        </w:rPr>
        <w:t>synir</w:t>
      </w:r>
      <w:proofErr w:type="spellEnd"/>
      <w:r w:rsidRPr="004A2CEB">
        <w:rPr>
          <w:b w:val="0"/>
          <w:lang w:val="fr-FR"/>
        </w:rPr>
        <w:t xml:space="preserve">, </w:t>
      </w:r>
      <w:proofErr w:type="spellStart"/>
      <w:r w:rsidRPr="004A2CEB">
        <w:rPr>
          <w:b w:val="0"/>
          <w:lang w:val="fr-FR"/>
        </w:rPr>
        <w:t>Hreiðulfar</w:t>
      </w:r>
      <w:proofErr w:type="spellEnd"/>
      <w:r w:rsidRPr="004A2CEB">
        <w:rPr>
          <w:b w:val="0"/>
          <w:lang w:val="fr-FR"/>
        </w:rPr>
        <w:t xml:space="preserve"> </w:t>
      </w:r>
      <w:proofErr w:type="spellStart"/>
      <w:r w:rsidRPr="004A2CEB">
        <w:rPr>
          <w:b w:val="0"/>
          <w:lang w:val="fr-FR"/>
        </w:rPr>
        <w:t>fimm</w:t>
      </w:r>
      <w:proofErr w:type="spellEnd"/>
      <w:r w:rsidRPr="004A2CEB">
        <w:rPr>
          <w:b w:val="0"/>
          <w:lang w:val="fr-FR"/>
        </w:rPr>
        <w:t xml:space="preserve">, </w:t>
      </w:r>
      <w:proofErr w:type="spellStart"/>
      <w:r w:rsidRPr="004A2CEB">
        <w:rPr>
          <w:b w:val="0"/>
          <w:lang w:val="fr-FR"/>
        </w:rPr>
        <w:t>Rugulfs</w:t>
      </w:r>
      <w:proofErr w:type="spellEnd"/>
      <w:r w:rsidRPr="004A2CEB">
        <w:rPr>
          <w:b w:val="0"/>
          <w:lang w:val="fr-FR"/>
        </w:rPr>
        <w:t xml:space="preserve"> </w:t>
      </w:r>
      <w:proofErr w:type="spellStart"/>
      <w:r w:rsidRPr="004A2CEB">
        <w:rPr>
          <w:b w:val="0"/>
          <w:lang w:val="fr-FR"/>
        </w:rPr>
        <w:t>synir</w:t>
      </w:r>
      <w:proofErr w:type="spellEnd"/>
      <w:r w:rsidRPr="004A2CEB">
        <w:rPr>
          <w:b w:val="0"/>
          <w:lang w:val="fr-FR"/>
        </w:rPr>
        <w:t xml:space="preserve">, </w:t>
      </w:r>
      <w:proofErr w:type="spellStart"/>
      <w:r w:rsidRPr="004A2CEB">
        <w:rPr>
          <w:b w:val="0"/>
          <w:lang w:val="fr-FR"/>
        </w:rPr>
        <w:t>Háislar</w:t>
      </w:r>
      <w:proofErr w:type="spellEnd"/>
      <w:r w:rsidRPr="004A2CEB">
        <w:rPr>
          <w:b w:val="0"/>
          <w:lang w:val="fr-FR"/>
        </w:rPr>
        <w:t xml:space="preserve"> </w:t>
      </w:r>
      <w:proofErr w:type="spellStart"/>
      <w:r w:rsidRPr="004A2CEB">
        <w:rPr>
          <w:b w:val="0"/>
          <w:lang w:val="fr-FR"/>
        </w:rPr>
        <w:t>fimm</w:t>
      </w:r>
      <w:proofErr w:type="spellEnd"/>
      <w:r w:rsidRPr="004A2CEB">
        <w:rPr>
          <w:b w:val="0"/>
          <w:lang w:val="fr-FR"/>
        </w:rPr>
        <w:t xml:space="preserve">, </w:t>
      </w:r>
      <w:proofErr w:type="spellStart"/>
      <w:r w:rsidRPr="004A2CEB">
        <w:rPr>
          <w:b w:val="0"/>
          <w:lang w:val="fr-FR"/>
        </w:rPr>
        <w:t>Hǫrðs</w:t>
      </w:r>
      <w:proofErr w:type="spellEnd"/>
      <w:r w:rsidRPr="004A2CEB">
        <w:rPr>
          <w:b w:val="0"/>
          <w:lang w:val="fr-FR"/>
        </w:rPr>
        <w:t xml:space="preserve"> </w:t>
      </w:r>
      <w:proofErr w:type="spellStart"/>
      <w:r w:rsidRPr="004A2CEB">
        <w:rPr>
          <w:b w:val="0"/>
          <w:lang w:val="fr-FR"/>
        </w:rPr>
        <w:t>synir</w:t>
      </w:r>
      <w:proofErr w:type="spellEnd"/>
      <w:r w:rsidRPr="004A2CEB">
        <w:rPr>
          <w:b w:val="0"/>
          <w:lang w:val="fr-FR"/>
        </w:rPr>
        <w:t xml:space="preserve">, </w:t>
      </w:r>
      <w:proofErr w:type="spellStart"/>
      <w:r w:rsidRPr="004A2CEB">
        <w:rPr>
          <w:b w:val="0"/>
          <w:lang w:val="fr-FR"/>
        </w:rPr>
        <w:t>Gunnmundar</w:t>
      </w:r>
      <w:proofErr w:type="spellEnd"/>
      <w:r w:rsidRPr="004A2CEB">
        <w:rPr>
          <w:b w:val="0"/>
          <w:lang w:val="fr-FR"/>
        </w:rPr>
        <w:t>/</w:t>
      </w:r>
      <w:proofErr w:type="spellStart"/>
      <w:r w:rsidRPr="004A2CEB">
        <w:rPr>
          <w:b w:val="0"/>
          <w:lang w:val="fr-FR"/>
        </w:rPr>
        <w:t>Kynmundar</w:t>
      </w:r>
      <w:proofErr w:type="spellEnd"/>
      <w:r w:rsidRPr="004A2CEB">
        <w:rPr>
          <w:b w:val="0"/>
          <w:lang w:val="fr-FR"/>
        </w:rPr>
        <w:t xml:space="preserve"> </w:t>
      </w:r>
      <w:proofErr w:type="spellStart"/>
      <w:r w:rsidRPr="004A2CEB">
        <w:rPr>
          <w:b w:val="0"/>
          <w:lang w:val="fr-FR"/>
        </w:rPr>
        <w:t>fimm</w:t>
      </w:r>
      <w:proofErr w:type="spellEnd"/>
      <w:r w:rsidRPr="004A2CEB">
        <w:rPr>
          <w:b w:val="0"/>
          <w:lang w:val="fr-FR"/>
        </w:rPr>
        <w:t xml:space="preserve">, </w:t>
      </w:r>
      <w:proofErr w:type="spellStart"/>
      <w:r w:rsidRPr="004A2CEB">
        <w:rPr>
          <w:b w:val="0"/>
          <w:lang w:val="fr-FR"/>
        </w:rPr>
        <w:t>Bjarnar</w:t>
      </w:r>
      <w:proofErr w:type="spellEnd"/>
      <w:r w:rsidRPr="004A2CEB">
        <w:rPr>
          <w:b w:val="0"/>
          <w:lang w:val="fr-FR"/>
        </w:rPr>
        <w:t xml:space="preserve"> </w:t>
      </w:r>
      <w:proofErr w:type="spellStart"/>
      <w:r w:rsidRPr="004A2CEB">
        <w:rPr>
          <w:b w:val="0"/>
          <w:lang w:val="fr-FR"/>
        </w:rPr>
        <w:t>synir</w:t>
      </w:r>
      <w:proofErr w:type="spellEnd"/>
      <w:r w:rsidRPr="004A2CEB">
        <w:rPr>
          <w:b w:val="0"/>
          <w:lang w:val="fr-FR"/>
        </w:rPr>
        <w:t xml:space="preserve">. </w:t>
      </w:r>
      <w:proofErr w:type="spellStart"/>
      <w:r w:rsidRPr="004A2CEB">
        <w:rPr>
          <w:b w:val="0"/>
          <w:lang w:val="fr-FR"/>
        </w:rPr>
        <w:t>Nú'k</w:t>
      </w:r>
      <w:proofErr w:type="spellEnd"/>
      <w:r w:rsidRPr="004A2CEB">
        <w:rPr>
          <w:b w:val="0"/>
          <w:lang w:val="fr-FR"/>
        </w:rPr>
        <w:t xml:space="preserve"> m[</w:t>
      </w:r>
      <w:proofErr w:type="spellStart"/>
      <w:r w:rsidRPr="004A2CEB">
        <w:rPr>
          <w:b w:val="0"/>
          <w:lang w:val="fr-FR"/>
        </w:rPr>
        <w:t>inni</w:t>
      </w:r>
      <w:proofErr w:type="spellEnd"/>
      <w:r w:rsidRPr="004A2CEB">
        <w:rPr>
          <w:b w:val="0"/>
          <w:lang w:val="fr-FR"/>
        </w:rPr>
        <w:t>] m[</w:t>
      </w:r>
      <w:proofErr w:type="spellStart"/>
      <w:r w:rsidRPr="004A2CEB">
        <w:rPr>
          <w:b w:val="0"/>
          <w:lang w:val="fr-FR"/>
        </w:rPr>
        <w:t>eð</w:t>
      </w:r>
      <w:proofErr w:type="spellEnd"/>
      <w:r w:rsidRPr="004A2CEB">
        <w:rPr>
          <w:b w:val="0"/>
          <w:lang w:val="fr-FR"/>
        </w:rPr>
        <w:t xml:space="preserve">] </w:t>
      </w:r>
      <w:proofErr w:type="spellStart"/>
      <w:r w:rsidRPr="004A2CEB">
        <w:rPr>
          <w:b w:val="0"/>
          <w:lang w:val="fr-FR"/>
        </w:rPr>
        <w:t>ǫllu</w:t>
      </w:r>
      <w:proofErr w:type="spellEnd"/>
      <w:r w:rsidRPr="004A2CEB">
        <w:rPr>
          <w:b w:val="0"/>
          <w:lang w:val="fr-FR"/>
        </w:rPr>
        <w:t xml:space="preserve"> [se]gi. </w:t>
      </w:r>
      <w:proofErr w:type="spellStart"/>
      <w:r w:rsidRPr="004A2CEB">
        <w:rPr>
          <w:b w:val="0"/>
          <w:lang w:val="fr-FR"/>
        </w:rPr>
        <w:t>Einhverr</w:t>
      </w:r>
      <w:proofErr w:type="spellEnd"/>
      <w:r w:rsidRPr="004A2CEB">
        <w:rPr>
          <w:b w:val="0"/>
          <w:lang w:val="fr-FR"/>
        </w:rPr>
        <w:t xml:space="preserve"> ... [</w:t>
      </w:r>
      <w:proofErr w:type="spellStart"/>
      <w:r w:rsidRPr="004A2CEB">
        <w:rPr>
          <w:b w:val="0"/>
          <w:lang w:val="fr-FR"/>
        </w:rPr>
        <w:t>svá</w:t>
      </w:r>
      <w:proofErr w:type="spellEnd"/>
      <w:r w:rsidRPr="004A2CEB">
        <w:rPr>
          <w:b w:val="0"/>
          <w:lang w:val="fr-FR"/>
        </w:rPr>
        <w:t xml:space="preserve">]t ... </w:t>
      </w:r>
      <w:proofErr w:type="spellStart"/>
      <w:r w:rsidRPr="004A2CEB">
        <w:rPr>
          <w:b w:val="0"/>
          <w:lang w:val="fr-FR"/>
        </w:rPr>
        <w:t>eptir</w:t>
      </w:r>
      <w:proofErr w:type="spellEnd"/>
      <w:r w:rsidRPr="004A2CEB">
        <w:rPr>
          <w:b w:val="0"/>
          <w:lang w:val="fr-FR"/>
        </w:rPr>
        <w:t xml:space="preserve"> </w:t>
      </w:r>
      <w:proofErr w:type="spellStart"/>
      <w:r w:rsidRPr="004A2CEB">
        <w:rPr>
          <w:b w:val="0"/>
          <w:lang w:val="fr-FR"/>
        </w:rPr>
        <w:t>frá</w:t>
      </w:r>
      <w:proofErr w:type="spellEnd"/>
      <w:r w:rsidRPr="004A2CEB">
        <w:rPr>
          <w:b w:val="0"/>
          <w:lang w:val="fr-FR"/>
        </w:rPr>
        <w:t xml:space="preserve">. </w:t>
      </w:r>
      <w:proofErr w:type="spellStart"/>
      <w:r w:rsidRPr="004A2CEB">
        <w:rPr>
          <w:b w:val="0"/>
          <w:lang w:val="fr-FR"/>
        </w:rPr>
        <w:t>Sǫgum</w:t>
      </w:r>
      <w:proofErr w:type="spellEnd"/>
      <w:r w:rsidRPr="004A2CEB">
        <w:rPr>
          <w:b w:val="0"/>
          <w:lang w:val="fr-FR"/>
        </w:rPr>
        <w:t xml:space="preserve"> </w:t>
      </w:r>
      <w:proofErr w:type="spellStart"/>
      <w:r w:rsidRPr="004A2CEB">
        <w:rPr>
          <w:b w:val="0"/>
          <w:lang w:val="fr-FR"/>
        </w:rPr>
        <w:t>múgminni</w:t>
      </w:r>
      <w:proofErr w:type="spellEnd"/>
      <w:r w:rsidRPr="004A2CEB">
        <w:rPr>
          <w:b w:val="0"/>
          <w:lang w:val="fr-FR"/>
        </w:rPr>
        <w:t>/</w:t>
      </w:r>
      <w:proofErr w:type="spellStart"/>
      <w:r w:rsidRPr="004A2CEB">
        <w:rPr>
          <w:b w:val="0"/>
          <w:lang w:val="fr-FR"/>
        </w:rPr>
        <w:t>ungmenni</w:t>
      </w:r>
      <w:proofErr w:type="spellEnd"/>
      <w:r w:rsidRPr="004A2CEB">
        <w:rPr>
          <w:b w:val="0"/>
          <w:lang w:val="fr-FR"/>
        </w:rPr>
        <w:t xml:space="preserve">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hvar</w:t>
      </w:r>
      <w:proofErr w:type="spellEnd"/>
      <w:r w:rsidRPr="004A2CEB">
        <w:rPr>
          <w:b w:val="0"/>
          <w:lang w:val="fr-FR"/>
        </w:rPr>
        <w:t xml:space="preserve"> </w:t>
      </w:r>
      <w:proofErr w:type="spellStart"/>
      <w:r w:rsidRPr="004A2CEB">
        <w:rPr>
          <w:b w:val="0"/>
          <w:lang w:val="fr-FR"/>
        </w:rPr>
        <w:t>Ingoldinga</w:t>
      </w:r>
      <w:proofErr w:type="spellEnd"/>
      <w:r w:rsidRPr="004A2CEB">
        <w:rPr>
          <w:b w:val="0"/>
          <w:lang w:val="fr-FR"/>
        </w:rPr>
        <w:t xml:space="preserve"> </w:t>
      </w:r>
      <w:proofErr w:type="spellStart"/>
      <w:r w:rsidRPr="004A2CEB">
        <w:rPr>
          <w:b w:val="0"/>
          <w:lang w:val="fr-FR"/>
        </w:rPr>
        <w:t>væri</w:t>
      </w:r>
      <w:proofErr w:type="spellEnd"/>
      <w:r w:rsidRPr="004A2CEB">
        <w:rPr>
          <w:b w:val="0"/>
          <w:lang w:val="fr-FR"/>
        </w:rPr>
        <w:t xml:space="preserve"> </w:t>
      </w:r>
      <w:proofErr w:type="spellStart"/>
      <w:r w:rsidRPr="004A2CEB">
        <w:rPr>
          <w:b w:val="0"/>
          <w:lang w:val="fr-FR"/>
        </w:rPr>
        <w:t>goldinn</w:t>
      </w:r>
      <w:proofErr w:type="spellEnd"/>
      <w:r w:rsidRPr="004A2CEB">
        <w:rPr>
          <w:b w:val="0"/>
          <w:lang w:val="fr-FR"/>
        </w:rPr>
        <w:t xml:space="preserve"> at </w:t>
      </w:r>
      <w:proofErr w:type="spellStart"/>
      <w:r w:rsidRPr="004A2CEB">
        <w:rPr>
          <w:b w:val="0"/>
          <w:lang w:val="fr-FR"/>
        </w:rPr>
        <w:t>kvánar</w:t>
      </w:r>
      <w:proofErr w:type="spellEnd"/>
      <w:r w:rsidRPr="004A2CEB">
        <w:rPr>
          <w:b w:val="0"/>
          <w:lang w:val="fr-FR"/>
        </w:rPr>
        <w:t xml:space="preserve"> </w:t>
      </w:r>
      <w:proofErr w:type="spellStart"/>
      <w:r w:rsidRPr="004A2CEB">
        <w:rPr>
          <w:b w:val="0"/>
          <w:lang w:val="fr-FR"/>
        </w:rPr>
        <w:t>húsli</w:t>
      </w:r>
      <w:proofErr w:type="spellEnd"/>
      <w:r w:rsidRPr="004A2CEB">
        <w:rPr>
          <w:b w:val="0"/>
          <w:lang w:val="fr-FR"/>
        </w:rPr>
        <w:t xml:space="preserve">. </w:t>
      </w:r>
      <w:proofErr w:type="spellStart"/>
      <w:r w:rsidRPr="004A2CEB">
        <w:rPr>
          <w:b w:val="0"/>
          <w:lang w:val="fr-FR"/>
        </w:rPr>
        <w:t>Sǫgum</w:t>
      </w:r>
      <w:proofErr w:type="spellEnd"/>
      <w:r w:rsidRPr="004A2CEB">
        <w:rPr>
          <w:b w:val="0"/>
          <w:lang w:val="fr-FR"/>
        </w:rPr>
        <w:t xml:space="preserve"> </w:t>
      </w:r>
      <w:proofErr w:type="spellStart"/>
      <w:r w:rsidRPr="004A2CEB">
        <w:rPr>
          <w:b w:val="0"/>
          <w:lang w:val="fr-FR"/>
        </w:rPr>
        <w:t>múgminni</w:t>
      </w:r>
      <w:proofErr w:type="spellEnd"/>
      <w:r w:rsidRPr="004A2CEB">
        <w:rPr>
          <w:b w:val="0"/>
          <w:lang w:val="fr-FR"/>
        </w:rPr>
        <w:t>/</w:t>
      </w:r>
      <w:proofErr w:type="spellStart"/>
      <w:r w:rsidRPr="004A2CEB">
        <w:rPr>
          <w:b w:val="0"/>
          <w:lang w:val="fr-FR"/>
        </w:rPr>
        <w:t>ungmenni</w:t>
      </w:r>
      <w:proofErr w:type="spellEnd"/>
      <w:r w:rsidRPr="004A2CEB">
        <w:rPr>
          <w:b w:val="0"/>
          <w:lang w:val="fr-FR"/>
        </w:rPr>
        <w:t xml:space="preserve">, </w:t>
      </w:r>
      <w:proofErr w:type="spellStart"/>
      <w:r w:rsidRPr="004A2CEB">
        <w:rPr>
          <w:b w:val="0"/>
          <w:lang w:val="fr-FR"/>
        </w:rPr>
        <w:t>hveim</w:t>
      </w:r>
      <w:proofErr w:type="spellEnd"/>
      <w:r w:rsidRPr="004A2CEB">
        <w:rPr>
          <w:b w:val="0"/>
          <w:lang w:val="fr-FR"/>
        </w:rPr>
        <w:t xml:space="preserve"> </w:t>
      </w:r>
      <w:proofErr w:type="spellStart"/>
      <w:r w:rsidRPr="004A2CEB">
        <w:rPr>
          <w:b w:val="0"/>
          <w:lang w:val="fr-FR"/>
        </w:rPr>
        <w:t>sé</w:t>
      </w:r>
      <w:proofErr w:type="spellEnd"/>
      <w:r w:rsidRPr="004A2CEB">
        <w:rPr>
          <w:b w:val="0"/>
          <w:lang w:val="fr-FR"/>
        </w:rPr>
        <w:t xml:space="preserve"> </w:t>
      </w:r>
      <w:proofErr w:type="spellStart"/>
      <w:r w:rsidRPr="004A2CEB">
        <w:rPr>
          <w:b w:val="0"/>
          <w:lang w:val="fr-FR"/>
        </w:rPr>
        <w:t>borinn</w:t>
      </w:r>
      <w:proofErr w:type="spellEnd"/>
      <w:r w:rsidRPr="004A2CEB">
        <w:rPr>
          <w:b w:val="0"/>
          <w:lang w:val="fr-FR"/>
        </w:rPr>
        <w:t xml:space="preserve"> </w:t>
      </w:r>
      <w:proofErr w:type="spellStart"/>
      <w:r w:rsidRPr="004A2CEB">
        <w:rPr>
          <w:b w:val="0"/>
          <w:lang w:val="fr-FR"/>
        </w:rPr>
        <w:t>niðr</w:t>
      </w:r>
      <w:proofErr w:type="spellEnd"/>
      <w:r w:rsidRPr="004A2CEB">
        <w:rPr>
          <w:b w:val="0"/>
          <w:lang w:val="fr-FR"/>
        </w:rPr>
        <w:t xml:space="preserve"> </w:t>
      </w:r>
      <w:proofErr w:type="spellStart"/>
      <w:r w:rsidRPr="004A2CEB">
        <w:rPr>
          <w:b w:val="0"/>
          <w:lang w:val="fr-FR"/>
        </w:rPr>
        <w:t>drengi</w:t>
      </w:r>
      <w:proofErr w:type="spellEnd"/>
      <w:r w:rsidRPr="004A2CEB">
        <w:rPr>
          <w:b w:val="0"/>
          <w:lang w:val="fr-FR"/>
        </w:rPr>
        <w:t xml:space="preserve">. </w:t>
      </w:r>
      <w:proofErr w:type="spellStart"/>
      <w:r w:rsidRPr="004A2CEB">
        <w:rPr>
          <w:b w:val="0"/>
          <w:lang w:val="fr-FR"/>
        </w:rPr>
        <w:t>Vilinn</w:t>
      </w:r>
      <w:proofErr w:type="spellEnd"/>
      <w:r w:rsidRPr="004A2CEB">
        <w:rPr>
          <w:b w:val="0"/>
          <w:lang w:val="fr-FR"/>
        </w:rPr>
        <w:t xml:space="preserve"> er </w:t>
      </w:r>
      <w:proofErr w:type="spellStart"/>
      <w:r w:rsidRPr="004A2CEB">
        <w:rPr>
          <w:b w:val="0"/>
          <w:lang w:val="fr-FR"/>
        </w:rPr>
        <w:t>þat</w:t>
      </w:r>
      <w:proofErr w:type="spellEnd"/>
      <w:r w:rsidRPr="004A2CEB">
        <w:rPr>
          <w:b w:val="0"/>
          <w:lang w:val="fr-FR"/>
        </w:rPr>
        <w:t xml:space="preserve">. </w:t>
      </w:r>
      <w:proofErr w:type="spellStart"/>
      <w:r w:rsidRPr="004A2CEB">
        <w:rPr>
          <w:b w:val="0"/>
          <w:lang w:val="fr-FR"/>
        </w:rPr>
        <w:t>Knúa</w:t>
      </w:r>
      <w:proofErr w:type="spellEnd"/>
      <w:r w:rsidRPr="004A2CEB">
        <w:rPr>
          <w:b w:val="0"/>
          <w:lang w:val="fr-FR"/>
        </w:rPr>
        <w:t>/</w:t>
      </w:r>
      <w:proofErr w:type="spellStart"/>
      <w:r w:rsidRPr="004A2CEB">
        <w:rPr>
          <w:b w:val="0"/>
          <w:lang w:val="fr-FR"/>
        </w:rPr>
        <w:t>knýja</w:t>
      </w:r>
      <w:proofErr w:type="spellEnd"/>
      <w:r w:rsidRPr="004A2CEB">
        <w:rPr>
          <w:b w:val="0"/>
          <w:lang w:val="fr-FR"/>
        </w:rPr>
        <w:t xml:space="preserve"> </w:t>
      </w:r>
      <w:proofErr w:type="spellStart"/>
      <w:r w:rsidRPr="004A2CEB">
        <w:rPr>
          <w:b w:val="0"/>
          <w:lang w:val="fr-FR"/>
        </w:rPr>
        <w:t>knátti</w:t>
      </w:r>
      <w:proofErr w:type="spellEnd"/>
      <w:r w:rsidRPr="004A2CEB">
        <w:rPr>
          <w:b w:val="0"/>
          <w:lang w:val="fr-FR"/>
        </w:rPr>
        <w:t xml:space="preserve"> </w:t>
      </w:r>
      <w:proofErr w:type="spellStart"/>
      <w:r w:rsidRPr="004A2CEB">
        <w:rPr>
          <w:b w:val="0"/>
          <w:lang w:val="fr-FR"/>
        </w:rPr>
        <w:t>jǫtun</w:t>
      </w:r>
      <w:proofErr w:type="spellEnd"/>
      <w:r w:rsidRPr="004A2CEB">
        <w:rPr>
          <w:b w:val="0"/>
          <w:lang w:val="fr-FR"/>
        </w:rPr>
        <w:t xml:space="preserve">. </w:t>
      </w:r>
      <w:proofErr w:type="spellStart"/>
      <w:r w:rsidRPr="004A2CEB">
        <w:rPr>
          <w:b w:val="0"/>
          <w:lang w:val="fr-FR"/>
        </w:rPr>
        <w:t>Vilinn</w:t>
      </w:r>
      <w:proofErr w:type="spellEnd"/>
      <w:r w:rsidRPr="004A2CEB">
        <w:rPr>
          <w:b w:val="0"/>
          <w:lang w:val="fr-FR"/>
        </w:rPr>
        <w:t xml:space="preserve"> er </w:t>
      </w:r>
      <w:proofErr w:type="spellStart"/>
      <w:r w:rsidRPr="004A2CEB">
        <w:rPr>
          <w:b w:val="0"/>
          <w:lang w:val="fr-FR"/>
        </w:rPr>
        <w:t>þat</w:t>
      </w:r>
      <w:proofErr w:type="spellEnd"/>
      <w:r w:rsidRPr="004A2CEB">
        <w:rPr>
          <w:b w:val="0"/>
          <w:lang w:val="fr-FR"/>
        </w:rPr>
        <w:t xml:space="preserve"> ... </w:t>
      </w:r>
      <w:proofErr w:type="spellStart"/>
      <w:r w:rsidRPr="004A2CEB">
        <w:rPr>
          <w:b w:val="0"/>
          <w:lang w:val="fr-FR"/>
        </w:rPr>
        <w:t>Sǫgum</w:t>
      </w:r>
      <w:proofErr w:type="spellEnd"/>
      <w:r w:rsidRPr="004A2CEB">
        <w:rPr>
          <w:b w:val="0"/>
          <w:lang w:val="fr-FR"/>
        </w:rPr>
        <w:t xml:space="preserve"> </w:t>
      </w:r>
      <w:proofErr w:type="spellStart"/>
      <w:r w:rsidRPr="004A2CEB">
        <w:rPr>
          <w:b w:val="0"/>
          <w:lang w:val="fr-FR"/>
        </w:rPr>
        <w:t>múgminni</w:t>
      </w:r>
      <w:proofErr w:type="spellEnd"/>
      <w:r w:rsidRPr="004A2CEB">
        <w:rPr>
          <w:b w:val="0"/>
          <w:lang w:val="fr-FR"/>
        </w:rPr>
        <w:t>/</w:t>
      </w:r>
      <w:proofErr w:type="spellStart"/>
      <w:proofErr w:type="gramStart"/>
      <w:r w:rsidRPr="004A2CEB">
        <w:rPr>
          <w:b w:val="0"/>
          <w:lang w:val="fr-FR"/>
        </w:rPr>
        <w:t>ungmenni</w:t>
      </w:r>
      <w:proofErr w:type="spellEnd"/>
      <w:r w:rsidRPr="004A2CEB">
        <w:rPr>
          <w:b w:val="0"/>
          <w:lang w:val="fr-FR"/>
        </w:rPr>
        <w:t>:</w:t>
      </w:r>
      <w:proofErr w:type="gramEnd"/>
      <w:r w:rsidRPr="004A2CEB">
        <w:rPr>
          <w:b w:val="0"/>
          <w:lang w:val="fr-FR"/>
        </w:rPr>
        <w:t xml:space="preserve"> </w:t>
      </w:r>
      <w:proofErr w:type="spellStart"/>
      <w:r w:rsidRPr="004A2CEB">
        <w:rPr>
          <w:b w:val="0"/>
          <w:lang w:val="fr-FR"/>
        </w:rPr>
        <w:t>Þórr</w:t>
      </w:r>
      <w:proofErr w:type="spellEnd"/>
      <w:r w:rsidRPr="004A2CEB">
        <w:rPr>
          <w:b w:val="0"/>
          <w:lang w:val="fr-FR"/>
        </w:rPr>
        <w:t xml:space="preserve">. </w:t>
      </w:r>
      <w:proofErr w:type="spellStart"/>
      <w:r w:rsidRPr="00E60237">
        <w:rPr>
          <w:b w:val="0"/>
        </w:rPr>
        <w:t>Sibbi</w:t>
      </w:r>
      <w:proofErr w:type="spellEnd"/>
      <w:r w:rsidRPr="00E60237">
        <w:rPr>
          <w:b w:val="0"/>
        </w:rPr>
        <w:t xml:space="preserve"> </w:t>
      </w:r>
      <w:proofErr w:type="spellStart"/>
      <w:r w:rsidRPr="00E60237">
        <w:rPr>
          <w:b w:val="0"/>
        </w:rPr>
        <w:t>véaveri</w:t>
      </w:r>
      <w:proofErr w:type="spellEnd"/>
      <w:r w:rsidRPr="00E60237">
        <w:rPr>
          <w:b w:val="0"/>
        </w:rPr>
        <w:t xml:space="preserve"> </w:t>
      </w:r>
      <w:proofErr w:type="spellStart"/>
      <w:r w:rsidRPr="00E60237">
        <w:rPr>
          <w:b w:val="0"/>
        </w:rPr>
        <w:t>ól</w:t>
      </w:r>
      <w:proofErr w:type="spellEnd"/>
      <w:r w:rsidRPr="00E60237">
        <w:rPr>
          <w:b w:val="0"/>
        </w:rPr>
        <w:t xml:space="preserve"> </w:t>
      </w:r>
      <w:proofErr w:type="spellStart"/>
      <w:r w:rsidRPr="00E60237">
        <w:rPr>
          <w:b w:val="0"/>
        </w:rPr>
        <w:t>nírœðr</w:t>
      </w:r>
      <w:proofErr w:type="spellEnd"/>
      <w:r w:rsidRPr="00E60237">
        <w:rPr>
          <w:b w:val="0"/>
        </w:rPr>
        <w:t>.</w:t>
      </w:r>
    </w:p>
    <w:p w:rsidR="00E60237" w:rsidRPr="00E60237" w:rsidRDefault="00E60237" w:rsidP="00E60237">
      <w:pPr>
        <w:rPr>
          <w:b w:val="0"/>
        </w:rPr>
      </w:pPr>
      <w:r w:rsidRPr="00E60237">
        <w:rPr>
          <w:b w:val="0"/>
        </w:rPr>
        <w:t>The stone is housed under a roof and is located near the church in which it was discovered.</w:t>
      </w:r>
    </w:p>
    <w:p w:rsidR="00E60237" w:rsidRPr="00E60237" w:rsidRDefault="00E60237" w:rsidP="00E60237">
      <w:pPr>
        <w:rPr>
          <w:b w:val="0"/>
        </w:rPr>
      </w:pPr>
      <w:r w:rsidRPr="00E60237">
        <w:rPr>
          <w:b w:val="0"/>
        </w:rPr>
        <w:t>The following is one translation of the text: most researchers agree on how the runes have been deciphered, but the interpretation of the text and the meaning are still a subject of debate. The first part is written in </w:t>
      </w:r>
      <w:proofErr w:type="spellStart"/>
      <w:r w:rsidRPr="00E60237">
        <w:rPr>
          <w:b w:val="0"/>
        </w:rPr>
        <w:fldChar w:fldCharType="begin"/>
      </w:r>
      <w:r w:rsidRPr="00E60237">
        <w:rPr>
          <w:b w:val="0"/>
        </w:rPr>
        <w:instrText xml:space="preserve"> HYPERLINK "https://en.wikipedia.org/wiki/Lj%C3%B3%C3%B0ah%C3%A1ttr" \o "Ljóðaháttr" </w:instrText>
      </w:r>
      <w:r w:rsidRPr="00E60237">
        <w:rPr>
          <w:b w:val="0"/>
        </w:rPr>
        <w:fldChar w:fldCharType="separate"/>
      </w:r>
      <w:r w:rsidRPr="00E60237">
        <w:rPr>
          <w:rStyle w:val="Hyperlink"/>
          <w:b w:val="0"/>
        </w:rPr>
        <w:t>ljóðaháttr</w:t>
      </w:r>
      <w:proofErr w:type="spellEnd"/>
      <w:r w:rsidRPr="00E60237">
        <w:rPr>
          <w:b w:val="0"/>
        </w:rPr>
        <w:fldChar w:fldCharType="end"/>
      </w:r>
      <w:r w:rsidRPr="00E60237">
        <w:rPr>
          <w:b w:val="0"/>
        </w:rPr>
        <w:t> </w:t>
      </w:r>
      <w:hyperlink r:id="rId27" w:tooltip="Meter (poetry)" w:history="1">
        <w:r w:rsidRPr="00E60237">
          <w:rPr>
            <w:rStyle w:val="Hyperlink"/>
            <w:b w:val="0"/>
          </w:rPr>
          <w:t>meter</w:t>
        </w:r>
      </w:hyperlink>
      <w:r w:rsidRPr="00E60237">
        <w:rPr>
          <w:b w:val="0"/>
        </w:rPr>
        <w:t xml:space="preserve">, and the part about </w:t>
      </w:r>
      <w:proofErr w:type="spellStart"/>
      <w:r w:rsidRPr="00E60237">
        <w:rPr>
          <w:b w:val="0"/>
        </w:rPr>
        <w:t>Theoderic</w:t>
      </w:r>
      <w:proofErr w:type="spellEnd"/>
      <w:r w:rsidRPr="00E60237">
        <w:rPr>
          <w:b w:val="0"/>
        </w:rPr>
        <w:t xml:space="preserve"> is written in the </w:t>
      </w:r>
      <w:proofErr w:type="spellStart"/>
      <w:r w:rsidRPr="00E60237">
        <w:rPr>
          <w:b w:val="0"/>
        </w:rPr>
        <w:fldChar w:fldCharType="begin"/>
      </w:r>
      <w:r w:rsidRPr="00E60237">
        <w:rPr>
          <w:b w:val="0"/>
        </w:rPr>
        <w:instrText xml:space="preserve"> HYPERLINK "https://en.wikipedia.org/wiki/Fornyr%C3%B0islag" \o "Fornyrðislag" </w:instrText>
      </w:r>
      <w:r w:rsidRPr="00E60237">
        <w:rPr>
          <w:b w:val="0"/>
        </w:rPr>
        <w:fldChar w:fldCharType="separate"/>
      </w:r>
      <w:r w:rsidRPr="00E60237">
        <w:rPr>
          <w:rStyle w:val="Hyperlink"/>
          <w:b w:val="0"/>
        </w:rPr>
        <w:t>fornyrðislag</w:t>
      </w:r>
      <w:proofErr w:type="spellEnd"/>
      <w:r w:rsidRPr="00E60237">
        <w:rPr>
          <w:b w:val="0"/>
        </w:rPr>
        <w:fldChar w:fldCharType="end"/>
      </w:r>
      <w:r w:rsidRPr="00E60237">
        <w:rPr>
          <w:b w:val="0"/>
        </w:rPr>
        <w:t xml:space="preserve"> meter. </w:t>
      </w:r>
    </w:p>
    <w:p w:rsidR="00E60237" w:rsidRPr="00E60237" w:rsidRDefault="00E60237" w:rsidP="00E60237">
      <w:pPr>
        <w:rPr>
          <w:b w:val="0"/>
        </w:rPr>
      </w:pPr>
      <w:r w:rsidRPr="00E60237">
        <w:rPr>
          <w:b w:val="0"/>
        </w:rPr>
        <w:t xml:space="preserve">In memory of </w:t>
      </w:r>
      <w:proofErr w:type="spellStart"/>
      <w:r w:rsidRPr="00E60237">
        <w:rPr>
          <w:b w:val="0"/>
        </w:rPr>
        <w:t>Vémóðr</w:t>
      </w:r>
      <w:proofErr w:type="spellEnd"/>
      <w:r w:rsidRPr="00E60237">
        <w:rPr>
          <w:b w:val="0"/>
        </w:rPr>
        <w:t>/</w:t>
      </w:r>
      <w:proofErr w:type="spellStart"/>
      <w:r w:rsidRPr="00E60237">
        <w:rPr>
          <w:b w:val="0"/>
        </w:rPr>
        <w:t>Vámóðr</w:t>
      </w:r>
      <w:proofErr w:type="spellEnd"/>
      <w:r w:rsidRPr="00E60237">
        <w:rPr>
          <w:b w:val="0"/>
        </w:rPr>
        <w:t xml:space="preserve"> stand these runes.</w:t>
      </w:r>
      <w:r w:rsidRPr="00E60237">
        <w:rPr>
          <w:b w:val="0"/>
        </w:rPr>
        <w:br/>
        <w:t xml:space="preserve">And </w:t>
      </w:r>
      <w:proofErr w:type="spellStart"/>
      <w:r w:rsidRPr="00E60237">
        <w:rPr>
          <w:b w:val="0"/>
        </w:rPr>
        <w:t>Varinn</w:t>
      </w:r>
      <w:proofErr w:type="spellEnd"/>
      <w:r w:rsidRPr="00E60237">
        <w:rPr>
          <w:b w:val="0"/>
        </w:rPr>
        <w:t xml:space="preserve"> </w:t>
      </w:r>
      <w:proofErr w:type="spellStart"/>
      <w:r w:rsidRPr="00E60237">
        <w:rPr>
          <w:b w:val="0"/>
        </w:rPr>
        <w:t>coloured</w:t>
      </w:r>
      <w:proofErr w:type="spellEnd"/>
      <w:r w:rsidRPr="00E60237">
        <w:rPr>
          <w:b w:val="0"/>
        </w:rPr>
        <w:t xml:space="preserve"> them, the father,</w:t>
      </w:r>
      <w:r w:rsidRPr="00E60237">
        <w:rPr>
          <w:b w:val="0"/>
        </w:rPr>
        <w:br/>
        <w:t>in memory of his dead son.</w:t>
      </w:r>
      <w:r w:rsidRPr="00E60237">
        <w:rPr>
          <w:b w:val="0"/>
        </w:rPr>
        <w:br/>
      </w:r>
      <w:r w:rsidRPr="00E60237">
        <w:rPr>
          <w:b w:val="0"/>
        </w:rPr>
        <w:br/>
        <w:t>I say the folktale / to the young men, which the two war-booties were, which twelve times were taken as war-booty, both together from various men.</w:t>
      </w:r>
      <w:r w:rsidRPr="00E60237">
        <w:rPr>
          <w:b w:val="0"/>
        </w:rPr>
        <w:br/>
      </w:r>
      <w:r w:rsidRPr="00E60237">
        <w:rPr>
          <w:b w:val="0"/>
        </w:rPr>
        <w:br/>
        <w:t>I say this second, who nine generations ago lost his life with the </w:t>
      </w:r>
      <w:proofErr w:type="spellStart"/>
      <w:r w:rsidRPr="00E60237">
        <w:rPr>
          <w:b w:val="0"/>
        </w:rPr>
        <w:fldChar w:fldCharType="begin"/>
      </w:r>
      <w:r w:rsidRPr="00E60237">
        <w:rPr>
          <w:b w:val="0"/>
        </w:rPr>
        <w:instrText xml:space="preserve"> HYPERLINK "https://en.wikipedia.org/wiki/Hreidgoths" \o "Hreidgoths" </w:instrText>
      </w:r>
      <w:r w:rsidRPr="00E60237">
        <w:rPr>
          <w:b w:val="0"/>
        </w:rPr>
        <w:fldChar w:fldCharType="separate"/>
      </w:r>
      <w:r w:rsidRPr="00E60237">
        <w:rPr>
          <w:rStyle w:val="Hyperlink"/>
          <w:b w:val="0"/>
        </w:rPr>
        <w:t>Hreidgoths</w:t>
      </w:r>
      <w:proofErr w:type="spellEnd"/>
      <w:r w:rsidRPr="00E60237">
        <w:rPr>
          <w:b w:val="0"/>
        </w:rPr>
        <w:fldChar w:fldCharType="end"/>
      </w:r>
      <w:r w:rsidRPr="00E60237">
        <w:rPr>
          <w:b w:val="0"/>
        </w:rPr>
        <w:t>; and died with them for his guilt.</w:t>
      </w:r>
      <w:r w:rsidRPr="00E60237">
        <w:rPr>
          <w:b w:val="0"/>
        </w:rPr>
        <w:br/>
      </w:r>
      <w:r w:rsidRPr="00E60237">
        <w:rPr>
          <w:b w:val="0"/>
        </w:rPr>
        <w:br/>
      </w:r>
      <w:hyperlink r:id="rId28" w:tooltip="Legends about Theodoric the Great" w:history="1">
        <w:proofErr w:type="spellStart"/>
        <w:r w:rsidRPr="00E60237">
          <w:rPr>
            <w:rStyle w:val="Hyperlink"/>
            <w:b w:val="0"/>
          </w:rPr>
          <w:t>Þjóðríkr</w:t>
        </w:r>
        <w:proofErr w:type="spellEnd"/>
        <w:r w:rsidRPr="00E60237">
          <w:rPr>
            <w:rStyle w:val="Hyperlink"/>
            <w:b w:val="0"/>
          </w:rPr>
          <w:t xml:space="preserve"> the bold</w:t>
        </w:r>
      </w:hyperlink>
      <w:r w:rsidRPr="00E60237">
        <w:rPr>
          <w:b w:val="0"/>
        </w:rPr>
        <w:t>,</w:t>
      </w:r>
      <w:r w:rsidRPr="00E60237">
        <w:rPr>
          <w:b w:val="0"/>
        </w:rPr>
        <w:br/>
        <w:t>chief of sea-warriors,</w:t>
      </w:r>
      <w:r w:rsidRPr="00E60237">
        <w:rPr>
          <w:b w:val="0"/>
        </w:rPr>
        <w:br/>
        <w:t xml:space="preserve">ruled over the shores of the </w:t>
      </w:r>
      <w:proofErr w:type="spellStart"/>
      <w:r w:rsidRPr="00E60237">
        <w:rPr>
          <w:b w:val="0"/>
        </w:rPr>
        <w:t>Hreiðsea</w:t>
      </w:r>
      <w:proofErr w:type="spellEnd"/>
      <w:r w:rsidRPr="00E60237">
        <w:rPr>
          <w:b w:val="0"/>
        </w:rPr>
        <w:t>.</w:t>
      </w:r>
      <w:r w:rsidRPr="00E60237">
        <w:rPr>
          <w:b w:val="0"/>
        </w:rPr>
        <w:br/>
        <w:t>Now he sits armed</w:t>
      </w:r>
      <w:r w:rsidRPr="00E60237">
        <w:rPr>
          <w:b w:val="0"/>
        </w:rPr>
        <w:br/>
        <w:t>on his Goth(</w:t>
      </w:r>
      <w:proofErr w:type="spellStart"/>
      <w:r w:rsidRPr="00E60237">
        <w:rPr>
          <w:b w:val="0"/>
        </w:rPr>
        <w:t>ic</w:t>
      </w:r>
      <w:proofErr w:type="spellEnd"/>
      <w:r w:rsidRPr="00E60237">
        <w:rPr>
          <w:b w:val="0"/>
        </w:rPr>
        <w:t xml:space="preserve"> horse),</w:t>
      </w:r>
      <w:r w:rsidRPr="00E60237">
        <w:rPr>
          <w:b w:val="0"/>
        </w:rPr>
        <w:br/>
      </w:r>
      <w:r w:rsidRPr="00E60237">
        <w:rPr>
          <w:b w:val="0"/>
        </w:rPr>
        <w:lastRenderedPageBreak/>
        <w:t>his shield strapped,</w:t>
      </w:r>
      <w:r w:rsidRPr="00E60237">
        <w:rPr>
          <w:b w:val="0"/>
        </w:rPr>
        <w:br/>
        <w:t xml:space="preserve">the prince of the </w:t>
      </w:r>
      <w:proofErr w:type="spellStart"/>
      <w:r w:rsidRPr="00E60237">
        <w:rPr>
          <w:b w:val="0"/>
        </w:rPr>
        <w:t>Mærings</w:t>
      </w:r>
      <w:proofErr w:type="spellEnd"/>
      <w:r w:rsidRPr="00E60237">
        <w:rPr>
          <w:b w:val="0"/>
        </w:rPr>
        <w:t>.</w:t>
      </w:r>
      <w:r w:rsidRPr="00E60237">
        <w:rPr>
          <w:b w:val="0"/>
        </w:rPr>
        <w:br/>
      </w:r>
      <w:r w:rsidRPr="00E60237">
        <w:rPr>
          <w:b w:val="0"/>
        </w:rPr>
        <w:br/>
        <w:t>I say this the twelfth, where the horse of </w:t>
      </w:r>
      <w:proofErr w:type="spellStart"/>
      <w:r w:rsidRPr="00E60237">
        <w:rPr>
          <w:b w:val="0"/>
        </w:rPr>
        <w:fldChar w:fldCharType="begin"/>
      </w:r>
      <w:r w:rsidRPr="00E60237">
        <w:rPr>
          <w:b w:val="0"/>
        </w:rPr>
        <w:instrText xml:space="preserve"> HYPERLINK "https://en.wikipedia.org/wiki/Gunnr" \o "Gunnr" </w:instrText>
      </w:r>
      <w:r w:rsidRPr="00E60237">
        <w:rPr>
          <w:b w:val="0"/>
        </w:rPr>
        <w:fldChar w:fldCharType="separate"/>
      </w:r>
      <w:r w:rsidRPr="00E60237">
        <w:rPr>
          <w:rStyle w:val="Hyperlink"/>
          <w:b w:val="0"/>
        </w:rPr>
        <w:t>Gunnr</w:t>
      </w:r>
      <w:proofErr w:type="spellEnd"/>
      <w:r w:rsidRPr="00E60237">
        <w:rPr>
          <w:b w:val="0"/>
        </w:rPr>
        <w:fldChar w:fldCharType="end"/>
      </w:r>
      <w:r w:rsidRPr="00E60237">
        <w:rPr>
          <w:b w:val="0"/>
        </w:rPr>
        <w:t> sees fodder on the battlefield, where twenty kings lie.</w:t>
      </w:r>
      <w:r w:rsidRPr="00E60237">
        <w:rPr>
          <w:b w:val="0"/>
        </w:rPr>
        <w:br/>
      </w:r>
      <w:r w:rsidRPr="00E60237">
        <w:rPr>
          <w:b w:val="0"/>
        </w:rPr>
        <w:br/>
        <w:t xml:space="preserve">This I say as thirteenth, which twenty kings sat on </w:t>
      </w:r>
      <w:proofErr w:type="spellStart"/>
      <w:r w:rsidRPr="00E60237">
        <w:rPr>
          <w:b w:val="0"/>
        </w:rPr>
        <w:t>Sjólund</w:t>
      </w:r>
      <w:proofErr w:type="spellEnd"/>
      <w:r w:rsidRPr="00E60237">
        <w:rPr>
          <w:b w:val="0"/>
        </w:rPr>
        <w:t xml:space="preserve"> for four winters, of four names, born of four brothers: five </w:t>
      </w:r>
      <w:proofErr w:type="spellStart"/>
      <w:r w:rsidRPr="00E60237">
        <w:rPr>
          <w:b w:val="0"/>
        </w:rPr>
        <w:t>Valkis</w:t>
      </w:r>
      <w:proofErr w:type="spellEnd"/>
      <w:r w:rsidRPr="00E60237">
        <w:rPr>
          <w:b w:val="0"/>
        </w:rPr>
        <w:t xml:space="preserve">, sons of </w:t>
      </w:r>
      <w:proofErr w:type="spellStart"/>
      <w:r w:rsidRPr="00E60237">
        <w:rPr>
          <w:b w:val="0"/>
        </w:rPr>
        <w:t>Hráðulfr</w:t>
      </w:r>
      <w:proofErr w:type="spellEnd"/>
      <w:r w:rsidRPr="00E60237">
        <w:rPr>
          <w:b w:val="0"/>
        </w:rPr>
        <w:t xml:space="preserve">, five </w:t>
      </w:r>
      <w:proofErr w:type="spellStart"/>
      <w:r w:rsidRPr="00E60237">
        <w:rPr>
          <w:b w:val="0"/>
        </w:rPr>
        <w:t>Hreiðulfrs</w:t>
      </w:r>
      <w:proofErr w:type="spellEnd"/>
      <w:r w:rsidRPr="00E60237">
        <w:rPr>
          <w:b w:val="0"/>
        </w:rPr>
        <w:t xml:space="preserve">, sons of </w:t>
      </w:r>
      <w:proofErr w:type="spellStart"/>
      <w:r w:rsidRPr="00E60237">
        <w:rPr>
          <w:b w:val="0"/>
        </w:rPr>
        <w:t>Rugulfr</w:t>
      </w:r>
      <w:proofErr w:type="spellEnd"/>
      <w:r w:rsidRPr="00E60237">
        <w:rPr>
          <w:b w:val="0"/>
        </w:rPr>
        <w:t xml:space="preserve">, five </w:t>
      </w:r>
      <w:proofErr w:type="spellStart"/>
      <w:r w:rsidRPr="00E60237">
        <w:rPr>
          <w:b w:val="0"/>
        </w:rPr>
        <w:t>Háisl</w:t>
      </w:r>
      <w:proofErr w:type="spellEnd"/>
      <w:r w:rsidRPr="00E60237">
        <w:rPr>
          <w:b w:val="0"/>
        </w:rPr>
        <w:t xml:space="preserve">, sons of </w:t>
      </w:r>
      <w:proofErr w:type="spellStart"/>
      <w:r w:rsidRPr="00E60237">
        <w:rPr>
          <w:b w:val="0"/>
        </w:rPr>
        <w:t>Hôrðr</w:t>
      </w:r>
      <w:proofErr w:type="spellEnd"/>
      <w:r w:rsidRPr="00E60237">
        <w:rPr>
          <w:b w:val="0"/>
        </w:rPr>
        <w:t xml:space="preserve">, five </w:t>
      </w:r>
      <w:proofErr w:type="spellStart"/>
      <w:r w:rsidRPr="00E60237">
        <w:rPr>
          <w:b w:val="0"/>
        </w:rPr>
        <w:t>Gunnmundrs</w:t>
      </w:r>
      <w:proofErr w:type="spellEnd"/>
      <w:r w:rsidRPr="00E60237">
        <w:rPr>
          <w:b w:val="0"/>
        </w:rPr>
        <w:t>/</w:t>
      </w:r>
      <w:proofErr w:type="spellStart"/>
      <w:r w:rsidRPr="00E60237">
        <w:rPr>
          <w:b w:val="0"/>
        </w:rPr>
        <w:t>Kynmundrs</w:t>
      </w:r>
      <w:proofErr w:type="spellEnd"/>
      <w:r w:rsidRPr="00E60237">
        <w:rPr>
          <w:b w:val="0"/>
        </w:rPr>
        <w:t xml:space="preserve">, sons of </w:t>
      </w:r>
      <w:proofErr w:type="spellStart"/>
      <w:r w:rsidRPr="00E60237">
        <w:rPr>
          <w:b w:val="0"/>
        </w:rPr>
        <w:t>Bjôrn</w:t>
      </w:r>
      <w:proofErr w:type="spellEnd"/>
      <w:r w:rsidRPr="00E60237">
        <w:rPr>
          <w:b w:val="0"/>
        </w:rPr>
        <w:t>.</w:t>
      </w:r>
      <w:r w:rsidRPr="00E60237">
        <w:rPr>
          <w:b w:val="0"/>
        </w:rPr>
        <w:br/>
      </w:r>
      <w:r w:rsidRPr="00E60237">
        <w:rPr>
          <w:b w:val="0"/>
        </w:rPr>
        <w:br/>
        <w:t>Now I say the tales in full. Someone ...</w:t>
      </w:r>
      <w:r w:rsidRPr="00E60237">
        <w:rPr>
          <w:b w:val="0"/>
        </w:rPr>
        <w:br/>
      </w:r>
      <w:r w:rsidRPr="00E60237">
        <w:rPr>
          <w:b w:val="0"/>
        </w:rPr>
        <w:br/>
        <w:t xml:space="preserve">I say the folktale / to the young men, which of the line of </w:t>
      </w:r>
      <w:proofErr w:type="spellStart"/>
      <w:r w:rsidRPr="00E60237">
        <w:rPr>
          <w:b w:val="0"/>
        </w:rPr>
        <w:t>Ingold</w:t>
      </w:r>
      <w:proofErr w:type="spellEnd"/>
      <w:r w:rsidRPr="00E60237">
        <w:rPr>
          <w:b w:val="0"/>
        </w:rPr>
        <w:t xml:space="preserve"> was repaid by a wife's sacrifice.</w:t>
      </w:r>
      <w:r w:rsidRPr="00E60237">
        <w:rPr>
          <w:b w:val="0"/>
        </w:rPr>
        <w:br/>
      </w:r>
      <w:r w:rsidRPr="00E60237">
        <w:rPr>
          <w:b w:val="0"/>
        </w:rPr>
        <w:br/>
        <w:t xml:space="preserve">I say the folktale / to the young men, to whom is born a relative, to a valiant man. It is </w:t>
      </w:r>
      <w:proofErr w:type="spellStart"/>
      <w:r w:rsidRPr="00E60237">
        <w:rPr>
          <w:b w:val="0"/>
        </w:rPr>
        <w:t>Vélinn</w:t>
      </w:r>
      <w:proofErr w:type="spellEnd"/>
      <w:r w:rsidRPr="00E60237">
        <w:rPr>
          <w:b w:val="0"/>
        </w:rPr>
        <w:t xml:space="preserve">. He could crush a giant. It is </w:t>
      </w:r>
      <w:proofErr w:type="spellStart"/>
      <w:r w:rsidRPr="00E60237">
        <w:rPr>
          <w:b w:val="0"/>
        </w:rPr>
        <w:t>Vélinn</w:t>
      </w:r>
      <w:proofErr w:type="spellEnd"/>
      <w:r w:rsidRPr="00E60237">
        <w:rPr>
          <w:b w:val="0"/>
        </w:rPr>
        <w:t xml:space="preserve"> ... [Nit]</w:t>
      </w:r>
      <w:r w:rsidRPr="00E60237">
        <w:rPr>
          <w:b w:val="0"/>
        </w:rPr>
        <w:br/>
      </w:r>
      <w:r w:rsidRPr="00E60237">
        <w:rPr>
          <w:b w:val="0"/>
        </w:rPr>
        <w:br/>
        <w:t>I say the folktale / to the young men: </w:t>
      </w:r>
      <w:proofErr w:type="spellStart"/>
      <w:r w:rsidRPr="00E60237">
        <w:rPr>
          <w:b w:val="0"/>
        </w:rPr>
        <w:fldChar w:fldCharType="begin"/>
      </w:r>
      <w:r w:rsidRPr="00E60237">
        <w:rPr>
          <w:b w:val="0"/>
        </w:rPr>
        <w:instrText xml:space="preserve"> HYPERLINK "https://en.wikipedia.org/wiki/Thor" \o "Thor" </w:instrText>
      </w:r>
      <w:r w:rsidRPr="00E60237">
        <w:rPr>
          <w:b w:val="0"/>
        </w:rPr>
        <w:fldChar w:fldCharType="separate"/>
      </w:r>
      <w:r w:rsidRPr="00E60237">
        <w:rPr>
          <w:rStyle w:val="Hyperlink"/>
          <w:b w:val="0"/>
        </w:rPr>
        <w:t>Þórr</w:t>
      </w:r>
      <w:proofErr w:type="spellEnd"/>
      <w:r w:rsidRPr="00E60237">
        <w:rPr>
          <w:b w:val="0"/>
        </w:rPr>
        <w:fldChar w:fldCharType="end"/>
      </w:r>
      <w:r w:rsidRPr="00E60237">
        <w:rPr>
          <w:b w:val="0"/>
        </w:rPr>
        <w:t xml:space="preserve">. </w:t>
      </w:r>
      <w:proofErr w:type="spellStart"/>
      <w:r w:rsidRPr="00E60237">
        <w:rPr>
          <w:b w:val="0"/>
        </w:rPr>
        <w:t>Sibbi</w:t>
      </w:r>
      <w:proofErr w:type="spellEnd"/>
      <w:r w:rsidRPr="00E60237">
        <w:rPr>
          <w:b w:val="0"/>
        </w:rPr>
        <w:t xml:space="preserve"> of </w:t>
      </w:r>
      <w:proofErr w:type="spellStart"/>
      <w:r w:rsidRPr="00E60237">
        <w:rPr>
          <w:b w:val="0"/>
        </w:rPr>
        <w:t>Vé</w:t>
      </w:r>
      <w:proofErr w:type="spellEnd"/>
      <w:r w:rsidRPr="00E60237">
        <w:rPr>
          <w:b w:val="0"/>
        </w:rPr>
        <w:t>, nonagenarian, begot (a son).</w:t>
      </w:r>
    </w:p>
    <w:p w:rsidR="00E60237" w:rsidRPr="00E60237" w:rsidRDefault="00E60237" w:rsidP="00E60237">
      <w:pPr>
        <w:rPr>
          <w:b w:val="0"/>
        </w:rPr>
      </w:pPr>
      <w:r w:rsidRPr="00E60237">
        <w:rPr>
          <w:b w:val="0"/>
        </w:rPr>
        <w:t>Apart from the mentioned </w:t>
      </w:r>
      <w:hyperlink r:id="rId29" w:tooltip="Legends about Theodoric the Great" w:history="1">
        <w:r w:rsidRPr="00E60237">
          <w:rPr>
            <w:rStyle w:val="Hyperlink"/>
            <w:b w:val="0"/>
          </w:rPr>
          <w:t>Theodoric</w:t>
        </w:r>
      </w:hyperlink>
      <w:r w:rsidRPr="00E60237">
        <w:rPr>
          <w:b w:val="0"/>
        </w:rPr>
        <w:t>, </w:t>
      </w:r>
      <w:proofErr w:type="spellStart"/>
      <w:r w:rsidRPr="00E60237">
        <w:rPr>
          <w:b w:val="0"/>
        </w:rPr>
        <w:fldChar w:fldCharType="begin"/>
      </w:r>
      <w:r w:rsidRPr="00E60237">
        <w:rPr>
          <w:b w:val="0"/>
        </w:rPr>
        <w:instrText xml:space="preserve"> HYPERLINK "https://en.wikipedia.org/wiki/Gunnr" \o "Gunnr" </w:instrText>
      </w:r>
      <w:r w:rsidRPr="00E60237">
        <w:rPr>
          <w:b w:val="0"/>
        </w:rPr>
        <w:fldChar w:fldCharType="separate"/>
      </w:r>
      <w:r w:rsidRPr="00E60237">
        <w:rPr>
          <w:rStyle w:val="Hyperlink"/>
          <w:b w:val="0"/>
        </w:rPr>
        <w:t>Gunnr</w:t>
      </w:r>
      <w:proofErr w:type="spellEnd"/>
      <w:r w:rsidRPr="00E60237">
        <w:rPr>
          <w:b w:val="0"/>
        </w:rPr>
        <w:fldChar w:fldCharType="end"/>
      </w:r>
      <w:r w:rsidRPr="00E60237">
        <w:rPr>
          <w:b w:val="0"/>
        </w:rPr>
        <w:t> and the </w:t>
      </w:r>
      <w:hyperlink r:id="rId30" w:tooltip="Norse mythology" w:history="1">
        <w:r w:rsidRPr="00E60237">
          <w:rPr>
            <w:rStyle w:val="Hyperlink"/>
            <w:b w:val="0"/>
          </w:rPr>
          <w:t>Norse god</w:t>
        </w:r>
      </w:hyperlink>
      <w:r w:rsidRPr="00E60237">
        <w:rPr>
          <w:b w:val="0"/>
        </w:rPr>
        <w:t> </w:t>
      </w:r>
      <w:hyperlink r:id="rId31" w:tooltip="Thor" w:history="1">
        <w:r w:rsidRPr="00E60237">
          <w:rPr>
            <w:rStyle w:val="Hyperlink"/>
            <w:b w:val="0"/>
          </w:rPr>
          <w:t>Thor</w:t>
        </w:r>
      </w:hyperlink>
      <w:r w:rsidRPr="00E60237">
        <w:rPr>
          <w:b w:val="0"/>
        </w:rPr>
        <w:t>, the people and mythological creatures mentioned are unknown to us. Some interpretations have been suggested:</w:t>
      </w:r>
    </w:p>
    <w:p w:rsidR="00E60237" w:rsidRPr="00E60237" w:rsidRDefault="00E60237" w:rsidP="00E60237">
      <w:pPr>
        <w:rPr>
          <w:b w:val="0"/>
        </w:rPr>
      </w:pPr>
      <w:r w:rsidRPr="00E60237">
        <w:rPr>
          <w:b w:val="0"/>
        </w:rPr>
        <w:t>The two war-booties are likely to be two precious weapons, such as a sword and a shield or a helmet. Several stories like these exist in old Germanic poems.</w:t>
      </w:r>
    </w:p>
    <w:p w:rsidR="00E60237" w:rsidRPr="00E60237" w:rsidRDefault="00E60237" w:rsidP="00E60237">
      <w:pPr>
        <w:rPr>
          <w:b w:val="0"/>
        </w:rPr>
      </w:pPr>
      <w:r w:rsidRPr="00E60237">
        <w:rPr>
          <w:b w:val="0"/>
        </w:rPr>
        <w:t>The </w:t>
      </w:r>
      <w:proofErr w:type="spellStart"/>
      <w:r w:rsidRPr="00E60237">
        <w:rPr>
          <w:b w:val="0"/>
        </w:rPr>
        <w:fldChar w:fldCharType="begin"/>
      </w:r>
      <w:r w:rsidRPr="00E60237">
        <w:rPr>
          <w:b w:val="0"/>
        </w:rPr>
        <w:instrText xml:space="preserve"> HYPERLINK "https://en.wikipedia.org/wiki/Reidgotaland" \o "Reidgotaland" </w:instrText>
      </w:r>
      <w:r w:rsidRPr="00E60237">
        <w:rPr>
          <w:b w:val="0"/>
        </w:rPr>
        <w:fldChar w:fldCharType="separate"/>
      </w:r>
      <w:r w:rsidRPr="00E60237">
        <w:rPr>
          <w:rStyle w:val="Hyperlink"/>
          <w:b w:val="0"/>
        </w:rPr>
        <w:t>Hreidgoths</w:t>
      </w:r>
      <w:proofErr w:type="spellEnd"/>
      <w:r w:rsidRPr="00E60237">
        <w:rPr>
          <w:b w:val="0"/>
        </w:rPr>
        <w:fldChar w:fldCharType="end"/>
      </w:r>
      <w:r w:rsidRPr="00E60237">
        <w:rPr>
          <w:b w:val="0"/>
        </w:rPr>
        <w:t> mentioned are a poetic name for the </w:t>
      </w:r>
      <w:proofErr w:type="spellStart"/>
      <w:r w:rsidRPr="00E60237">
        <w:rPr>
          <w:b w:val="0"/>
        </w:rPr>
        <w:fldChar w:fldCharType="begin"/>
      </w:r>
      <w:r w:rsidRPr="00E60237">
        <w:rPr>
          <w:b w:val="0"/>
        </w:rPr>
        <w:instrText xml:space="preserve"> HYPERLINK "https://en.wikipedia.org/wiki/Ostrogoth" \o "Ostrogoth" </w:instrText>
      </w:r>
      <w:r w:rsidRPr="00E60237">
        <w:rPr>
          <w:b w:val="0"/>
        </w:rPr>
        <w:fldChar w:fldCharType="separate"/>
      </w:r>
      <w:r w:rsidRPr="00E60237">
        <w:rPr>
          <w:rStyle w:val="Hyperlink"/>
          <w:b w:val="0"/>
        </w:rPr>
        <w:t>Ostrogoths</w:t>
      </w:r>
      <w:proofErr w:type="spellEnd"/>
      <w:r w:rsidRPr="00E60237">
        <w:rPr>
          <w:b w:val="0"/>
        </w:rPr>
        <w:fldChar w:fldCharType="end"/>
      </w:r>
      <w:r w:rsidRPr="00E60237">
        <w:rPr>
          <w:b w:val="0"/>
        </w:rPr>
        <w:t>, appearing in other sources. To what sea the name </w:t>
      </w:r>
      <w:proofErr w:type="spellStart"/>
      <w:r w:rsidRPr="00E60237">
        <w:rPr>
          <w:b w:val="0"/>
        </w:rPr>
        <w:t>Hreiðsea</w:t>
      </w:r>
      <w:proofErr w:type="spellEnd"/>
      <w:r w:rsidRPr="00E60237">
        <w:rPr>
          <w:b w:val="0"/>
        </w:rPr>
        <w:t xml:space="preserve"> referred is unknown. Considering the location of the </w:t>
      </w:r>
      <w:proofErr w:type="spellStart"/>
      <w:r w:rsidRPr="00E60237">
        <w:rPr>
          <w:b w:val="0"/>
        </w:rPr>
        <w:t>Ostrogoths</w:t>
      </w:r>
      <w:proofErr w:type="spellEnd"/>
      <w:r w:rsidRPr="00E60237">
        <w:rPr>
          <w:b w:val="0"/>
        </w:rPr>
        <w:t xml:space="preserve"> at the time of </w:t>
      </w:r>
      <w:proofErr w:type="spellStart"/>
      <w:r w:rsidRPr="00E60237">
        <w:rPr>
          <w:b w:val="0"/>
        </w:rPr>
        <w:t>Theoderic</w:t>
      </w:r>
      <w:proofErr w:type="spellEnd"/>
      <w:r w:rsidRPr="00E60237">
        <w:rPr>
          <w:b w:val="0"/>
        </w:rPr>
        <w:t>, it should be a name for the </w:t>
      </w:r>
      <w:hyperlink r:id="rId32" w:tooltip="Mediterranean" w:history="1">
        <w:r w:rsidRPr="00E60237">
          <w:rPr>
            <w:rStyle w:val="Hyperlink"/>
            <w:b w:val="0"/>
          </w:rPr>
          <w:t>Mediterranean</w:t>
        </w:r>
      </w:hyperlink>
      <w:r w:rsidRPr="00E60237">
        <w:rPr>
          <w:b w:val="0"/>
        </w:rPr>
        <w:t>.</w:t>
      </w:r>
    </w:p>
    <w:p w:rsidR="00E60237" w:rsidRPr="00E60237" w:rsidRDefault="00E60237" w:rsidP="00E60237">
      <w:pPr>
        <w:rPr>
          <w:b w:val="0"/>
        </w:rPr>
      </w:pPr>
      <w:r w:rsidRPr="00E60237">
        <w:rPr>
          <w:b w:val="0"/>
        </w:rPr>
        <w:t>The part about Theodoric (who died in 526 A.D.) probably concerns the </w:t>
      </w:r>
      <w:hyperlink r:id="rId33" w:tooltip="Statue" w:history="1">
        <w:r w:rsidRPr="00E60237">
          <w:rPr>
            <w:rStyle w:val="Hyperlink"/>
            <w:b w:val="0"/>
          </w:rPr>
          <w:t>statue</w:t>
        </w:r>
      </w:hyperlink>
      <w:r w:rsidRPr="00E60237">
        <w:rPr>
          <w:b w:val="0"/>
        </w:rPr>
        <w:t> of him sitting on his horse in </w:t>
      </w:r>
      <w:hyperlink r:id="rId34" w:tooltip="Ravenna" w:history="1">
        <w:r w:rsidRPr="00E60237">
          <w:rPr>
            <w:rStyle w:val="Hyperlink"/>
            <w:b w:val="0"/>
          </w:rPr>
          <w:t>Ravenna</w:t>
        </w:r>
      </w:hyperlink>
      <w:r w:rsidRPr="00E60237">
        <w:rPr>
          <w:b w:val="0"/>
        </w:rPr>
        <w:t>, which was moved in 801 A.D. to </w:t>
      </w:r>
      <w:hyperlink r:id="rId35" w:tooltip="Aachen" w:history="1">
        <w:r w:rsidRPr="00E60237">
          <w:rPr>
            <w:rStyle w:val="Hyperlink"/>
            <w:b w:val="0"/>
          </w:rPr>
          <w:t>Aachen</w:t>
        </w:r>
      </w:hyperlink>
      <w:r w:rsidRPr="00E60237">
        <w:rPr>
          <w:b w:val="0"/>
        </w:rPr>
        <w:t> by </w:t>
      </w:r>
      <w:hyperlink r:id="rId36" w:tooltip="Charlemagne" w:history="1">
        <w:r w:rsidRPr="00E60237">
          <w:rPr>
            <w:rStyle w:val="Hyperlink"/>
            <w:b w:val="0"/>
          </w:rPr>
          <w:t>Charlemagne</w:t>
        </w:r>
      </w:hyperlink>
      <w:r w:rsidRPr="00E60237">
        <w:rPr>
          <w:b w:val="0"/>
        </w:rPr>
        <w:t>.</w:t>
      </w:r>
      <w:hyperlink r:id="rId37" w:anchor="cite_note-5" w:history="1">
        <w:r w:rsidRPr="00E60237">
          <w:rPr>
            <w:rStyle w:val="Hyperlink"/>
            <w:b w:val="0"/>
          </w:rPr>
          <w:t>[5]</w:t>
        </w:r>
      </w:hyperlink>
      <w:r w:rsidRPr="00E60237">
        <w:rPr>
          <w:b w:val="0"/>
        </w:rPr>
        <w:t> This statue was very famous and portrayed Theodoric with his shield hanging across his left shoulder, and his lance extended in his right hand. The </w:t>
      </w:r>
      <w:proofErr w:type="spellStart"/>
      <w:r w:rsidRPr="00E60237">
        <w:rPr>
          <w:b w:val="0"/>
        </w:rPr>
        <w:t>Mærings</w:t>
      </w:r>
      <w:proofErr w:type="spellEnd"/>
      <w:r w:rsidRPr="00E60237">
        <w:rPr>
          <w:b w:val="0"/>
        </w:rPr>
        <w:t> is a name for Theodoric's family.[</w:t>
      </w:r>
      <w:hyperlink r:id="rId38" w:tooltip="Wikipedia:Citation needed" w:history="1">
        <w:r w:rsidRPr="00E60237">
          <w:rPr>
            <w:rStyle w:val="Hyperlink"/>
            <w:b w:val="0"/>
          </w:rPr>
          <w:t>citation needed</w:t>
        </w:r>
      </w:hyperlink>
      <w:r w:rsidRPr="00E60237">
        <w:rPr>
          <w:b w:val="0"/>
        </w:rPr>
        <w:t>] According to the old English </w:t>
      </w:r>
      <w:proofErr w:type="spellStart"/>
      <w:r w:rsidRPr="00E60237">
        <w:rPr>
          <w:b w:val="0"/>
        </w:rPr>
        <w:fldChar w:fldCharType="begin"/>
      </w:r>
      <w:r w:rsidRPr="00E60237">
        <w:rPr>
          <w:b w:val="0"/>
        </w:rPr>
        <w:instrText xml:space="preserve"> HYPERLINK "https://en.wikipedia.org/wiki/Deor" \o "Deor" </w:instrText>
      </w:r>
      <w:r w:rsidRPr="00E60237">
        <w:rPr>
          <w:b w:val="0"/>
        </w:rPr>
        <w:fldChar w:fldCharType="separate"/>
      </w:r>
      <w:r w:rsidRPr="00E60237">
        <w:rPr>
          <w:rStyle w:val="Hyperlink"/>
          <w:b w:val="0"/>
        </w:rPr>
        <w:t>Deor</w:t>
      </w:r>
      <w:proofErr w:type="spellEnd"/>
      <w:r w:rsidRPr="00E60237">
        <w:rPr>
          <w:b w:val="0"/>
        </w:rPr>
        <w:fldChar w:fldCharType="end"/>
      </w:r>
      <w:r w:rsidRPr="00E60237">
        <w:rPr>
          <w:b w:val="0"/>
        </w:rPr>
        <w:t xml:space="preserve"> poem from the 10th century, Theodoric ruled the "castle of the </w:t>
      </w:r>
      <w:proofErr w:type="spellStart"/>
      <w:r w:rsidRPr="00E60237">
        <w:rPr>
          <w:b w:val="0"/>
        </w:rPr>
        <w:t>Mærings</w:t>
      </w:r>
      <w:proofErr w:type="spellEnd"/>
      <w:r w:rsidRPr="00E60237">
        <w:rPr>
          <w:b w:val="0"/>
        </w:rPr>
        <w:t>" (Ravenna) for thirty years. The words about Theodoric may be connected to the previous statement, so the stone is talking about the death of Theodoric: he died approximately nine generations before the stone was carved, and the church considered him a cruel and godless emperor, thus some may have said that he died for his guilt.</w:t>
      </w:r>
    </w:p>
    <w:p w:rsidR="00E60237" w:rsidRPr="00E60237" w:rsidRDefault="004A2CEB" w:rsidP="00E60237">
      <w:pPr>
        <w:rPr>
          <w:b w:val="0"/>
        </w:rPr>
      </w:pPr>
      <w:hyperlink r:id="rId39" w:tooltip="Gunn (Valkyrie)" w:history="1">
        <w:proofErr w:type="spellStart"/>
        <w:r w:rsidR="00E60237" w:rsidRPr="00E60237">
          <w:rPr>
            <w:rStyle w:val="Hyperlink"/>
            <w:b w:val="0"/>
          </w:rPr>
          <w:t>Gunnr</w:t>
        </w:r>
        <w:proofErr w:type="spellEnd"/>
      </w:hyperlink>
      <w:r w:rsidR="00E60237" w:rsidRPr="00E60237">
        <w:rPr>
          <w:b w:val="0"/>
        </w:rPr>
        <w:t> whose "horse sees fodder on the battlefield" is presumably a </w:t>
      </w:r>
      <w:hyperlink r:id="rId40" w:tooltip="Valkyrie" w:history="1">
        <w:r w:rsidR="00E60237" w:rsidRPr="00E60237">
          <w:rPr>
            <w:rStyle w:val="Hyperlink"/>
            <w:b w:val="0"/>
          </w:rPr>
          <w:t>Valkyrie</w:t>
        </w:r>
      </w:hyperlink>
      <w:r w:rsidR="00E60237" w:rsidRPr="00E60237">
        <w:rPr>
          <w:b w:val="0"/>
        </w:rPr>
        <w:t> (previously known from Norse mythology), and her "horse" is a wolf. This kind of poetic license is known as </w:t>
      </w:r>
      <w:hyperlink r:id="rId41" w:tooltip="Kenning" w:history="1">
        <w:r w:rsidR="00E60237" w:rsidRPr="00E60237">
          <w:rPr>
            <w:rStyle w:val="Hyperlink"/>
            <w:b w:val="0"/>
          </w:rPr>
          <w:t>kenning</w:t>
        </w:r>
      </w:hyperlink>
      <w:r w:rsidR="00E60237" w:rsidRPr="00E60237">
        <w:rPr>
          <w:b w:val="0"/>
        </w:rPr>
        <w:t> in the old Norse poetry tradition.</w:t>
      </w:r>
    </w:p>
    <w:p w:rsidR="00E60237" w:rsidRPr="00E60237" w:rsidRDefault="00E60237" w:rsidP="00E60237">
      <w:pPr>
        <w:rPr>
          <w:b w:val="0"/>
        </w:rPr>
      </w:pPr>
      <w:r w:rsidRPr="00E60237">
        <w:rPr>
          <w:b w:val="0"/>
        </w:rPr>
        <w:t xml:space="preserve">The story about the twenty kings says that the twenty were four groups of five brothers each, and in each of these four groups, all brothers shared the same names, and their fathers were four brothers (4 × 5 = 20). This piece of mythology seems to have been common knowledge at the </w:t>
      </w:r>
      <w:r w:rsidRPr="00E60237">
        <w:rPr>
          <w:b w:val="0"/>
        </w:rPr>
        <w:lastRenderedPageBreak/>
        <w:t>time, but has been totally lost. The </w:t>
      </w:r>
      <w:proofErr w:type="spellStart"/>
      <w:r w:rsidRPr="00E60237">
        <w:rPr>
          <w:b w:val="0"/>
        </w:rPr>
        <w:t>Sjólund</w:t>
      </w:r>
      <w:proofErr w:type="spellEnd"/>
      <w:r w:rsidRPr="00E60237">
        <w:rPr>
          <w:b w:val="0"/>
        </w:rPr>
        <w:t> is similar to the name given to </w:t>
      </w:r>
      <w:proofErr w:type="spellStart"/>
      <w:r w:rsidRPr="00E60237">
        <w:rPr>
          <w:b w:val="0"/>
        </w:rPr>
        <w:fldChar w:fldCharType="begin"/>
      </w:r>
      <w:r w:rsidRPr="00E60237">
        <w:rPr>
          <w:b w:val="0"/>
        </w:rPr>
        <w:instrText xml:space="preserve"> HYPERLINK "https://en.wikipedia.org/wiki/Roslagen" \o "Roslagen" </w:instrText>
      </w:r>
      <w:r w:rsidRPr="00E60237">
        <w:rPr>
          <w:b w:val="0"/>
        </w:rPr>
        <w:fldChar w:fldCharType="separate"/>
      </w:r>
      <w:r w:rsidRPr="00E60237">
        <w:rPr>
          <w:rStyle w:val="Hyperlink"/>
          <w:b w:val="0"/>
        </w:rPr>
        <w:t>Roslagen</w:t>
      </w:r>
      <w:proofErr w:type="spellEnd"/>
      <w:r w:rsidRPr="00E60237">
        <w:rPr>
          <w:b w:val="0"/>
        </w:rPr>
        <w:fldChar w:fldCharType="end"/>
      </w:r>
      <w:r w:rsidRPr="00E60237">
        <w:rPr>
          <w:b w:val="0"/>
        </w:rPr>
        <w:t> by </w:t>
      </w:r>
      <w:proofErr w:type="spellStart"/>
      <w:r w:rsidRPr="00E60237">
        <w:rPr>
          <w:b w:val="0"/>
        </w:rPr>
        <w:fldChar w:fldCharType="begin"/>
      </w:r>
      <w:r w:rsidRPr="00E60237">
        <w:rPr>
          <w:b w:val="0"/>
        </w:rPr>
        <w:instrText xml:space="preserve"> HYPERLINK "https://en.wikipedia.org/wiki/Snorri_Sturluson" \o "Snorri Sturluson" </w:instrText>
      </w:r>
      <w:r w:rsidRPr="00E60237">
        <w:rPr>
          <w:b w:val="0"/>
        </w:rPr>
        <w:fldChar w:fldCharType="separate"/>
      </w:r>
      <w:r w:rsidRPr="00E60237">
        <w:rPr>
          <w:rStyle w:val="Hyperlink"/>
          <w:b w:val="0"/>
        </w:rPr>
        <w:t>Snorri</w:t>
      </w:r>
      <w:proofErr w:type="spellEnd"/>
      <w:r w:rsidRPr="00E60237">
        <w:rPr>
          <w:rStyle w:val="Hyperlink"/>
          <w:b w:val="0"/>
        </w:rPr>
        <w:t xml:space="preserve"> </w:t>
      </w:r>
      <w:proofErr w:type="spellStart"/>
      <w:r w:rsidRPr="00E60237">
        <w:rPr>
          <w:rStyle w:val="Hyperlink"/>
          <w:b w:val="0"/>
        </w:rPr>
        <w:t>Sturluson</w:t>
      </w:r>
      <w:proofErr w:type="spellEnd"/>
      <w:r w:rsidRPr="00E60237">
        <w:rPr>
          <w:b w:val="0"/>
        </w:rPr>
        <w:fldChar w:fldCharType="end"/>
      </w:r>
      <w:r w:rsidRPr="00E60237">
        <w:rPr>
          <w:b w:val="0"/>
        </w:rPr>
        <w:t> but it has often been interpreted as </w:t>
      </w:r>
      <w:proofErr w:type="spellStart"/>
      <w:r w:rsidRPr="00E60237">
        <w:rPr>
          <w:b w:val="0"/>
        </w:rPr>
        <w:fldChar w:fldCharType="begin"/>
      </w:r>
      <w:r w:rsidRPr="00E60237">
        <w:rPr>
          <w:b w:val="0"/>
        </w:rPr>
        <w:instrText xml:space="preserve"> HYPERLINK "https://en.wikipedia.org/wiki/Zealand_(Denmark)" \o "Zealand (Denmark)" </w:instrText>
      </w:r>
      <w:r w:rsidRPr="00E60237">
        <w:rPr>
          <w:b w:val="0"/>
        </w:rPr>
        <w:fldChar w:fldCharType="separate"/>
      </w:r>
      <w:r w:rsidRPr="00E60237">
        <w:rPr>
          <w:rStyle w:val="Hyperlink"/>
          <w:b w:val="0"/>
        </w:rPr>
        <w:t>Sjælland</w:t>
      </w:r>
      <w:proofErr w:type="spellEnd"/>
      <w:r w:rsidRPr="00E60237">
        <w:rPr>
          <w:b w:val="0"/>
        </w:rPr>
        <w:fldChar w:fldCharType="end"/>
      </w:r>
      <w:r w:rsidRPr="00E60237">
        <w:rPr>
          <w:b w:val="0"/>
        </w:rPr>
        <w:t> (nowadays a part of </w:t>
      </w:r>
      <w:hyperlink r:id="rId42" w:tooltip="Denmark" w:history="1">
        <w:r w:rsidRPr="00E60237">
          <w:rPr>
            <w:rStyle w:val="Hyperlink"/>
            <w:b w:val="0"/>
          </w:rPr>
          <w:t>Denmark</w:t>
        </w:r>
      </w:hyperlink>
      <w:r w:rsidRPr="00E60237">
        <w:rPr>
          <w:b w:val="0"/>
        </w:rPr>
        <w:t>).</w:t>
      </w:r>
    </w:p>
    <w:p w:rsidR="00E60237" w:rsidRPr="00E60237" w:rsidRDefault="00E60237" w:rsidP="00E60237">
      <w:pPr>
        <w:rPr>
          <w:b w:val="0"/>
        </w:rPr>
      </w:pPr>
      <w:r w:rsidRPr="00E60237">
        <w:rPr>
          <w:b w:val="0"/>
        </w:rPr>
        <w:t>Starting with the </w:t>
      </w:r>
      <w:proofErr w:type="spellStart"/>
      <w:r w:rsidRPr="00E60237">
        <w:rPr>
          <w:b w:val="0"/>
        </w:rPr>
        <w:t>Ingold</w:t>
      </w:r>
      <w:proofErr w:type="spellEnd"/>
      <w:r w:rsidRPr="00E60237">
        <w:rPr>
          <w:b w:val="0"/>
        </w:rPr>
        <w:t>-part, the text becomes increasingly hard to read. While the first part is written in the 16 common short-twig runes in the </w:t>
      </w:r>
      <w:hyperlink r:id="rId43" w:tooltip="Younger fuþark" w:history="1">
        <w:r w:rsidRPr="00E60237">
          <w:rPr>
            <w:rStyle w:val="Hyperlink"/>
            <w:b w:val="0"/>
          </w:rPr>
          <w:t xml:space="preserve">younger </w:t>
        </w:r>
        <w:proofErr w:type="spellStart"/>
        <w:r w:rsidRPr="00E60237">
          <w:rPr>
            <w:rStyle w:val="Hyperlink"/>
            <w:b w:val="0"/>
          </w:rPr>
          <w:t>fuþark</w:t>
        </w:r>
        <w:proofErr w:type="spellEnd"/>
      </w:hyperlink>
      <w:r w:rsidRPr="00E60237">
        <w:rPr>
          <w:b w:val="0"/>
        </w:rPr>
        <w:t xml:space="preserve">, </w:t>
      </w:r>
      <w:proofErr w:type="spellStart"/>
      <w:r w:rsidRPr="00E60237">
        <w:rPr>
          <w:b w:val="0"/>
        </w:rPr>
        <w:t>Varinn</w:t>
      </w:r>
      <w:proofErr w:type="spellEnd"/>
      <w:r w:rsidRPr="00E60237">
        <w:rPr>
          <w:b w:val="0"/>
        </w:rPr>
        <w:t xml:space="preserve"> here switches over to using the older 24-type </w:t>
      </w:r>
      <w:hyperlink r:id="rId44" w:tooltip="Elder fuþark" w:history="1">
        <w:r w:rsidRPr="00E60237">
          <w:rPr>
            <w:rStyle w:val="Hyperlink"/>
            <w:b w:val="0"/>
          </w:rPr>
          <w:t xml:space="preserve">elder </w:t>
        </w:r>
        <w:proofErr w:type="spellStart"/>
        <w:r w:rsidRPr="00E60237">
          <w:rPr>
            <w:rStyle w:val="Hyperlink"/>
            <w:b w:val="0"/>
          </w:rPr>
          <w:t>fuþark</w:t>
        </w:r>
        <w:proofErr w:type="spellEnd"/>
      </w:hyperlink>
      <w:r w:rsidRPr="00E60237">
        <w:rPr>
          <w:b w:val="0"/>
        </w:rPr>
        <w:t> and </w:t>
      </w:r>
      <w:hyperlink r:id="rId45" w:tooltip="Cipher runes" w:history="1">
        <w:r w:rsidRPr="00E60237">
          <w:rPr>
            <w:rStyle w:val="Hyperlink"/>
            <w:b w:val="0"/>
          </w:rPr>
          <w:t>cipher runes</w:t>
        </w:r>
      </w:hyperlink>
      <w:r w:rsidRPr="00E60237">
        <w:rPr>
          <w:b w:val="0"/>
        </w:rPr>
        <w:t xml:space="preserve">. It has been assumed that this is intentional, and that the rows following this point concern legends connected specifically to </w:t>
      </w:r>
      <w:proofErr w:type="spellStart"/>
      <w:r w:rsidRPr="00E60237">
        <w:rPr>
          <w:b w:val="0"/>
        </w:rPr>
        <w:t>Varinn</w:t>
      </w:r>
      <w:proofErr w:type="spellEnd"/>
      <w:r w:rsidRPr="00E60237">
        <w:rPr>
          <w:b w:val="0"/>
        </w:rPr>
        <w:t xml:space="preserve"> and his tribe.</w:t>
      </w:r>
    </w:p>
    <w:p w:rsidR="00E60237" w:rsidRPr="00E60237" w:rsidRDefault="00E60237" w:rsidP="00E60237">
      <w:pPr>
        <w:rPr>
          <w:b w:val="0"/>
        </w:rPr>
      </w:pPr>
      <w:r w:rsidRPr="00E60237">
        <w:rPr>
          <w:b w:val="0"/>
        </w:rPr>
        <w:t xml:space="preserve">After the word It is </w:t>
      </w:r>
      <w:proofErr w:type="spellStart"/>
      <w:r w:rsidRPr="00E60237">
        <w:rPr>
          <w:b w:val="0"/>
        </w:rPr>
        <w:t>Vélinn</w:t>
      </w:r>
      <w:proofErr w:type="spellEnd"/>
      <w:r w:rsidRPr="00E60237">
        <w:rPr>
          <w:b w:val="0"/>
        </w:rPr>
        <w:t xml:space="preserve"> ... follows the word Nit. This word remains </w:t>
      </w:r>
      <w:proofErr w:type="spellStart"/>
      <w:r w:rsidRPr="00E60237">
        <w:rPr>
          <w:b w:val="0"/>
        </w:rPr>
        <w:t>uninterpreted</w:t>
      </w:r>
      <w:proofErr w:type="spellEnd"/>
      <w:r w:rsidRPr="00E60237">
        <w:rPr>
          <w:b w:val="0"/>
        </w:rPr>
        <w:t>, and its meaning is unclear.</w:t>
      </w:r>
    </w:p>
    <w:p w:rsidR="00E60237" w:rsidRPr="00E60237" w:rsidRDefault="00E60237" w:rsidP="00E60237">
      <w:pPr>
        <w:rPr>
          <w:b w:val="0"/>
        </w:rPr>
      </w:pPr>
      <w:r w:rsidRPr="00E60237">
        <w:rPr>
          <w:b w:val="0"/>
        </w:rPr>
        <w:t xml:space="preserve">In the last line, the carver invokes the god Thor and then he says that </w:t>
      </w:r>
      <w:proofErr w:type="spellStart"/>
      <w:r w:rsidRPr="00E60237">
        <w:rPr>
          <w:b w:val="0"/>
        </w:rPr>
        <w:t>Sibbi</w:t>
      </w:r>
      <w:proofErr w:type="spellEnd"/>
      <w:r w:rsidRPr="00E60237">
        <w:rPr>
          <w:b w:val="0"/>
        </w:rPr>
        <w:t xml:space="preserve"> "of the shrine" got a son at the age of ninety. Since Thor is evoked before telling about </w:t>
      </w:r>
      <w:proofErr w:type="spellStart"/>
      <w:r w:rsidRPr="00E60237">
        <w:rPr>
          <w:b w:val="0"/>
        </w:rPr>
        <w:t>Sibbi's</w:t>
      </w:r>
      <w:proofErr w:type="spellEnd"/>
      <w:r w:rsidRPr="00E60237">
        <w:rPr>
          <w:b w:val="0"/>
        </w:rPr>
        <w:t xml:space="preserve"> connection with the sanctuary and his potency at old age, it may be a recommendation that being a devout worshipper is beneficial.</w:t>
      </w:r>
    </w:p>
    <w:p w:rsidR="00E60237" w:rsidRPr="00E60237" w:rsidRDefault="00E60237" w:rsidP="00E60237">
      <w:pPr>
        <w:rPr>
          <w:b w:val="0"/>
        </w:rPr>
      </w:pPr>
      <w:r w:rsidRPr="00E60237">
        <w:rPr>
          <w:b w:val="0"/>
        </w:rPr>
        <w:t xml:space="preserve">Although much in the inscription is difficult to understand, its structure is very symmetrical and easy to perceive: it consists of three parts of (roughly) equal length, each containing two questions and one more or less poetic answer to those questions. As Lars </w:t>
      </w:r>
      <w:proofErr w:type="spellStart"/>
      <w:r w:rsidRPr="00E60237">
        <w:rPr>
          <w:b w:val="0"/>
        </w:rPr>
        <w:t>Lönnroth</w:t>
      </w:r>
      <w:proofErr w:type="spellEnd"/>
      <w:r w:rsidRPr="00E60237">
        <w:rPr>
          <w:b w:val="0"/>
        </w:rPr>
        <w:t xml:space="preserve"> and, after him, Joseph Harris have argued, the form is very similar to the so-called "</w:t>
      </w:r>
      <w:proofErr w:type="spellStart"/>
      <w:r w:rsidRPr="00E60237">
        <w:rPr>
          <w:b w:val="0"/>
        </w:rPr>
        <w:t>greppaminni</w:t>
      </w:r>
      <w:proofErr w:type="spellEnd"/>
      <w:r w:rsidRPr="00E60237">
        <w:rPr>
          <w:b w:val="0"/>
        </w:rPr>
        <w:t xml:space="preserve">", a sort of poetic riddle game presented by </w:t>
      </w:r>
      <w:proofErr w:type="spellStart"/>
      <w:r w:rsidRPr="00E60237">
        <w:rPr>
          <w:b w:val="0"/>
        </w:rPr>
        <w:t>Snorri</w:t>
      </w:r>
      <w:proofErr w:type="spellEnd"/>
      <w:r w:rsidRPr="00E60237">
        <w:rPr>
          <w:b w:val="0"/>
        </w:rPr>
        <w:t xml:space="preserve"> </w:t>
      </w:r>
      <w:proofErr w:type="spellStart"/>
      <w:r w:rsidRPr="00E60237">
        <w:rPr>
          <w:b w:val="0"/>
        </w:rPr>
        <w:t>Sturluson</w:t>
      </w:r>
      <w:proofErr w:type="spellEnd"/>
      <w:r w:rsidRPr="00E60237">
        <w:rPr>
          <w:b w:val="0"/>
        </w:rPr>
        <w:t xml:space="preserve"> in his Prose Edda.</w:t>
      </w:r>
    </w:p>
    <w:p w:rsidR="00E60237" w:rsidRPr="00E60237" w:rsidRDefault="00E60237" w:rsidP="00E60237">
      <w:pPr>
        <w:rPr>
          <w:b w:val="0"/>
        </w:rPr>
      </w:pPr>
      <w:r w:rsidRPr="00E60237">
        <w:rPr>
          <w:b w:val="0"/>
        </w:rPr>
        <w:t>Speculation[</w:t>
      </w:r>
      <w:hyperlink r:id="rId46" w:tooltip="Edit section: Speculation" w:history="1">
        <w:r w:rsidRPr="00E60237">
          <w:rPr>
            <w:rStyle w:val="Hyperlink"/>
            <w:b w:val="0"/>
          </w:rPr>
          <w:t>edit</w:t>
        </w:r>
      </w:hyperlink>
      <w:r w:rsidRPr="00E60237">
        <w:rPr>
          <w:b w:val="0"/>
        </w:rPr>
        <w:t>]</w:t>
      </w:r>
    </w:p>
    <w:p w:rsidR="00E60237" w:rsidRPr="00E60237" w:rsidRDefault="00E60237" w:rsidP="00E60237">
      <w:pPr>
        <w:rPr>
          <w:b w:val="0"/>
        </w:rPr>
      </w:pPr>
      <w:r w:rsidRPr="00E60237">
        <w:rPr>
          <w:b w:val="0"/>
        </w:rPr>
        <w:t>There have been numerous speculations written about the stone and its purpose. The most common include:</w:t>
      </w:r>
    </w:p>
    <w:p w:rsidR="00E60237" w:rsidRPr="00E60237" w:rsidRDefault="00E60237" w:rsidP="00E60237">
      <w:pPr>
        <w:rPr>
          <w:b w:val="0"/>
        </w:rPr>
      </w:pPr>
      <w:proofErr w:type="spellStart"/>
      <w:r w:rsidRPr="00E60237">
        <w:rPr>
          <w:b w:val="0"/>
        </w:rPr>
        <w:t>Varinn</w:t>
      </w:r>
      <w:proofErr w:type="spellEnd"/>
      <w:r w:rsidRPr="00E60237">
        <w:rPr>
          <w:b w:val="0"/>
        </w:rPr>
        <w:t xml:space="preserve"> carved the stone only to </w:t>
      </w:r>
      <w:proofErr w:type="spellStart"/>
      <w:r w:rsidRPr="00E60237">
        <w:rPr>
          <w:b w:val="0"/>
        </w:rPr>
        <w:t>honour</w:t>
      </w:r>
      <w:proofErr w:type="spellEnd"/>
      <w:r w:rsidRPr="00E60237">
        <w:rPr>
          <w:b w:val="0"/>
        </w:rPr>
        <w:t xml:space="preserve"> his lost son and the inclusion of mythical passages was a tribute from fantasy (</w:t>
      </w:r>
      <w:hyperlink r:id="rId47" w:tooltip="Elias Wessén" w:history="1">
        <w:r w:rsidRPr="00E60237">
          <w:rPr>
            <w:rStyle w:val="Hyperlink"/>
            <w:b w:val="0"/>
          </w:rPr>
          <w:t xml:space="preserve">Elias </w:t>
        </w:r>
        <w:proofErr w:type="spellStart"/>
        <w:r w:rsidRPr="00E60237">
          <w:rPr>
            <w:rStyle w:val="Hyperlink"/>
            <w:b w:val="0"/>
          </w:rPr>
          <w:t>Wessén</w:t>
        </w:r>
      </w:hyperlink>
      <w:r w:rsidRPr="00E60237">
        <w:rPr>
          <w:b w:val="0"/>
        </w:rPr>
        <w:t>'s</w:t>
      </w:r>
      <w:proofErr w:type="spellEnd"/>
      <w:r w:rsidRPr="00E60237">
        <w:rPr>
          <w:b w:val="0"/>
        </w:rPr>
        <w:t xml:space="preserve"> theory). There is strong evidence to support this view, not the least being the fact that </w:t>
      </w:r>
      <w:hyperlink r:id="rId48" w:tooltip="Thor" w:history="1">
        <w:r w:rsidRPr="00E60237">
          <w:rPr>
            <w:rStyle w:val="Hyperlink"/>
            <w:b w:val="0"/>
          </w:rPr>
          <w:t>Thor</w:t>
        </w:r>
      </w:hyperlink>
      <w:r w:rsidRPr="00E60237">
        <w:rPr>
          <w:b w:val="0"/>
        </w:rPr>
        <w:t> is referenced; this use of a deity in this context is quite conceivably a prefiguration of what was to later become a common practice (anterior to Christianity), where graves were frequently inscribed with runic dedications such as </w:t>
      </w:r>
      <w:proofErr w:type="spellStart"/>
      <w:r w:rsidRPr="00E60237">
        <w:rPr>
          <w:b w:val="0"/>
        </w:rPr>
        <w:t>þórr</w:t>
      </w:r>
      <w:proofErr w:type="spellEnd"/>
      <w:r w:rsidRPr="00E60237">
        <w:rPr>
          <w:b w:val="0"/>
        </w:rPr>
        <w:t xml:space="preserve"> </w:t>
      </w:r>
      <w:proofErr w:type="spellStart"/>
      <w:r w:rsidRPr="00E60237">
        <w:rPr>
          <w:b w:val="0"/>
        </w:rPr>
        <w:t>vigi</w:t>
      </w:r>
      <w:proofErr w:type="spellEnd"/>
      <w:r w:rsidRPr="00E60237">
        <w:rPr>
          <w:b w:val="0"/>
        </w:rPr>
        <w:t>, "may Thor protect you".</w:t>
      </w:r>
    </w:p>
    <w:p w:rsidR="00E60237" w:rsidRPr="00E60237" w:rsidRDefault="00E60237" w:rsidP="00E60237">
      <w:pPr>
        <w:rPr>
          <w:b w:val="0"/>
        </w:rPr>
      </w:pPr>
      <w:proofErr w:type="spellStart"/>
      <w:r w:rsidRPr="00E60237">
        <w:rPr>
          <w:b w:val="0"/>
        </w:rPr>
        <w:t>Varinn</w:t>
      </w:r>
      <w:proofErr w:type="spellEnd"/>
      <w:r w:rsidRPr="00E60237">
        <w:rPr>
          <w:b w:val="0"/>
        </w:rPr>
        <w:t xml:space="preserve"> carved the stone to raise his tribe to vengeance over the death of his son. The dramatic battle mentioned may have been the cause of his son's death. (</w:t>
      </w:r>
      <w:hyperlink r:id="rId49" w:tooltip="Otto von Friesen" w:history="1">
        <w:r w:rsidRPr="00E60237">
          <w:rPr>
            <w:rStyle w:val="Hyperlink"/>
            <w:b w:val="0"/>
          </w:rPr>
          <w:t>Otto von Friesen</w:t>
        </w:r>
      </w:hyperlink>
      <w:r w:rsidRPr="00E60237">
        <w:rPr>
          <w:b w:val="0"/>
        </w:rPr>
        <w:t>'s theory)</w:t>
      </w:r>
    </w:p>
    <w:p w:rsidR="00E60237" w:rsidRPr="00E60237" w:rsidRDefault="00E60237" w:rsidP="00E60237">
      <w:pPr>
        <w:rPr>
          <w:b w:val="0"/>
        </w:rPr>
      </w:pPr>
      <w:proofErr w:type="spellStart"/>
      <w:r w:rsidRPr="00E60237">
        <w:rPr>
          <w:b w:val="0"/>
        </w:rPr>
        <w:t>Varinn</w:t>
      </w:r>
      <w:proofErr w:type="spellEnd"/>
      <w:r w:rsidRPr="00E60237">
        <w:rPr>
          <w:b w:val="0"/>
        </w:rPr>
        <w:t xml:space="preserve"> carved the stone to preserve the tribal myths, as he had the function of a </w:t>
      </w:r>
      <w:proofErr w:type="spellStart"/>
      <w:r w:rsidRPr="00E60237">
        <w:rPr>
          <w:b w:val="0"/>
        </w:rPr>
        <w:fldChar w:fldCharType="begin"/>
      </w:r>
      <w:r w:rsidRPr="00E60237">
        <w:rPr>
          <w:b w:val="0"/>
        </w:rPr>
        <w:instrText xml:space="preserve"> HYPERLINK "https://en.wikipedia.org/wiki/Thyle" \o "Thyle" </w:instrText>
      </w:r>
      <w:r w:rsidRPr="00E60237">
        <w:rPr>
          <w:b w:val="0"/>
        </w:rPr>
        <w:fldChar w:fldCharType="separate"/>
      </w:r>
      <w:r w:rsidRPr="00E60237">
        <w:rPr>
          <w:rStyle w:val="Hyperlink"/>
          <w:b w:val="0"/>
        </w:rPr>
        <w:t>thul</w:t>
      </w:r>
      <w:proofErr w:type="spellEnd"/>
      <w:r w:rsidRPr="00E60237">
        <w:rPr>
          <w:b w:val="0"/>
        </w:rPr>
        <w:fldChar w:fldCharType="end"/>
      </w:r>
      <w:r w:rsidRPr="00E60237">
        <w:rPr>
          <w:b w:val="0"/>
        </w:rPr>
        <w:t>, the ceremonial story-teller of his </w:t>
      </w:r>
      <w:proofErr w:type="spellStart"/>
      <w:r w:rsidRPr="00E60237">
        <w:rPr>
          <w:b w:val="0"/>
        </w:rPr>
        <w:fldChar w:fldCharType="begin"/>
      </w:r>
      <w:r w:rsidRPr="00E60237">
        <w:rPr>
          <w:b w:val="0"/>
        </w:rPr>
        <w:instrText xml:space="preserve"> HYPERLINK "https://en.wikipedia.org/wiki/Norse_clans" \o "Norse clans" </w:instrText>
      </w:r>
      <w:r w:rsidRPr="00E60237">
        <w:rPr>
          <w:b w:val="0"/>
        </w:rPr>
        <w:fldChar w:fldCharType="separate"/>
      </w:r>
      <w:r w:rsidRPr="00E60237">
        <w:rPr>
          <w:rStyle w:val="Hyperlink"/>
          <w:b w:val="0"/>
        </w:rPr>
        <w:t>ætt</w:t>
      </w:r>
      <w:proofErr w:type="spellEnd"/>
      <w:r w:rsidRPr="00E60237">
        <w:rPr>
          <w:b w:val="0"/>
        </w:rPr>
        <w:fldChar w:fldCharType="end"/>
      </w:r>
      <w:r w:rsidRPr="00E60237">
        <w:rPr>
          <w:b w:val="0"/>
        </w:rPr>
        <w:t> (clan), and this retelling task was to be passed on to his son. Perhaps he feared that the stories could be lost because of the death of his son, and therefore he tried to preserve them in a short form in the stone</w:t>
      </w:r>
      <w:r>
        <w:rPr>
          <w:b w:val="0"/>
        </w:rPr>
        <w:t xml:space="preserve"> (</w:t>
      </w:r>
      <w:proofErr w:type="spellStart"/>
      <w:r w:rsidRPr="00E60237">
        <w:rPr>
          <w:rStyle w:val="HTMLCite"/>
          <w:b w:val="0"/>
          <w:i w:val="0"/>
        </w:rPr>
        <w:t>Ohlmarks</w:t>
      </w:r>
      <w:proofErr w:type="spellEnd"/>
      <w:r w:rsidRPr="00E60237">
        <w:rPr>
          <w:rStyle w:val="HTMLCite"/>
          <w:b w:val="0"/>
          <w:i w:val="0"/>
        </w:rPr>
        <w:t xml:space="preserve">, </w:t>
      </w:r>
      <w:proofErr w:type="spellStart"/>
      <w:r w:rsidRPr="00E60237">
        <w:rPr>
          <w:rStyle w:val="HTMLCite"/>
          <w:b w:val="0"/>
          <w:i w:val="0"/>
        </w:rPr>
        <w:t>Åke</w:t>
      </w:r>
      <w:proofErr w:type="spellEnd"/>
      <w:r w:rsidR="00292BB5">
        <w:rPr>
          <w:rStyle w:val="HTMLCite"/>
          <w:b w:val="0"/>
          <w:i w:val="0"/>
        </w:rPr>
        <w:t xml:space="preserve"> </w:t>
      </w:r>
      <w:r w:rsidRPr="00E60237">
        <w:rPr>
          <w:rStyle w:val="HTMLCite"/>
          <w:b w:val="0"/>
          <w:i w:val="0"/>
        </w:rPr>
        <w:t>1979: 228-229)</w:t>
      </w:r>
    </w:p>
    <w:p w:rsidR="00E60237" w:rsidRPr="00E60237" w:rsidRDefault="00E60237" w:rsidP="00E60237">
      <w:pPr>
        <w:rPr>
          <w:b w:val="0"/>
        </w:rPr>
      </w:pPr>
      <w:r w:rsidRPr="00E60237">
        <w:rPr>
          <w:b w:val="0"/>
        </w:rPr>
        <w:t xml:space="preserve">The stone was a sign to strengthen the position of the tribe leader (since the stone could not be missed by anybody passing the land). He tries to </w:t>
      </w:r>
      <w:proofErr w:type="spellStart"/>
      <w:r w:rsidRPr="00E60237">
        <w:rPr>
          <w:b w:val="0"/>
        </w:rPr>
        <w:t>justifiy</w:t>
      </w:r>
      <w:proofErr w:type="spellEnd"/>
      <w:r w:rsidRPr="00E60237">
        <w:rPr>
          <w:b w:val="0"/>
        </w:rPr>
        <w:t xml:space="preserve"> his position by showing a long line of powerful ancestors which he follows.</w:t>
      </w:r>
    </w:p>
    <w:p w:rsidR="00E60237" w:rsidRPr="00E60237" w:rsidRDefault="00E60237" w:rsidP="00E60237">
      <w:pPr>
        <w:rPr>
          <w:b w:val="0"/>
        </w:rPr>
      </w:pPr>
      <w:r w:rsidRPr="00E60237">
        <w:rPr>
          <w:b w:val="0"/>
        </w:rPr>
        <w:lastRenderedPageBreak/>
        <w:t xml:space="preserve">The battlefield where twenty kings lie has been connected (at least by Herman </w:t>
      </w:r>
      <w:proofErr w:type="spellStart"/>
      <w:r w:rsidRPr="00E60237">
        <w:rPr>
          <w:b w:val="0"/>
        </w:rPr>
        <w:t>Lindkvist</w:t>
      </w:r>
      <w:proofErr w:type="spellEnd"/>
      <w:r w:rsidRPr="00E60237">
        <w:rPr>
          <w:b w:val="0"/>
        </w:rPr>
        <w:t>) to the </w:t>
      </w:r>
      <w:hyperlink r:id="rId50" w:tooltip="Battle of Brávellir" w:history="1">
        <w:r w:rsidRPr="00E60237">
          <w:rPr>
            <w:rStyle w:val="Hyperlink"/>
            <w:b w:val="0"/>
          </w:rPr>
          <w:t xml:space="preserve">Battle of </w:t>
        </w:r>
        <w:proofErr w:type="spellStart"/>
        <w:r w:rsidRPr="00E60237">
          <w:rPr>
            <w:rStyle w:val="Hyperlink"/>
            <w:b w:val="0"/>
          </w:rPr>
          <w:t>Brávellir</w:t>
        </w:r>
        <w:proofErr w:type="spellEnd"/>
      </w:hyperlink>
      <w:r w:rsidRPr="00E60237">
        <w:rPr>
          <w:b w:val="0"/>
        </w:rPr>
        <w:t xml:space="preserve">, which in Norse mythology took place not far from the location of the </w:t>
      </w:r>
      <w:proofErr w:type="spellStart"/>
      <w:r w:rsidRPr="00E60237">
        <w:rPr>
          <w:b w:val="0"/>
        </w:rPr>
        <w:t>Rök</w:t>
      </w:r>
      <w:proofErr w:type="spellEnd"/>
      <w:r w:rsidRPr="00E60237">
        <w:rPr>
          <w:b w:val="0"/>
        </w:rPr>
        <w:t xml:space="preserve"> stone about 50 years earlier.</w:t>
      </w:r>
    </w:p>
    <w:p w:rsidR="00E60237" w:rsidRPr="00E60237" w:rsidRDefault="00E60237" w:rsidP="00E60237">
      <w:pPr>
        <w:rPr>
          <w:b w:val="0"/>
        </w:rPr>
      </w:pPr>
      <w:r w:rsidRPr="00E60237">
        <w:rPr>
          <w:b w:val="0"/>
        </w:rPr>
        <w:t>According to a theory put forward by </w:t>
      </w:r>
      <w:proofErr w:type="spellStart"/>
      <w:r w:rsidRPr="00E60237">
        <w:rPr>
          <w:b w:val="0"/>
        </w:rPr>
        <w:fldChar w:fldCharType="begin"/>
      </w:r>
      <w:r w:rsidRPr="00E60237">
        <w:rPr>
          <w:b w:val="0"/>
        </w:rPr>
        <w:instrText xml:space="preserve"> HYPERLINK "https://en.wikipedia.org/wiki/%C3%85ke_Ohlmarks" \o "Åke Ohlmarks" </w:instrText>
      </w:r>
      <w:r w:rsidRPr="00E60237">
        <w:rPr>
          <w:b w:val="0"/>
        </w:rPr>
        <w:fldChar w:fldCharType="separate"/>
      </w:r>
      <w:r w:rsidRPr="00E60237">
        <w:rPr>
          <w:rStyle w:val="Hyperlink"/>
          <w:b w:val="0"/>
        </w:rPr>
        <w:t>Åke</w:t>
      </w:r>
      <w:proofErr w:type="spellEnd"/>
      <w:r w:rsidRPr="00E60237">
        <w:rPr>
          <w:rStyle w:val="Hyperlink"/>
          <w:b w:val="0"/>
        </w:rPr>
        <w:t xml:space="preserve"> </w:t>
      </w:r>
      <w:proofErr w:type="spellStart"/>
      <w:r w:rsidRPr="00E60237">
        <w:rPr>
          <w:rStyle w:val="Hyperlink"/>
          <w:b w:val="0"/>
        </w:rPr>
        <w:t>Ohlmarks</w:t>
      </w:r>
      <w:proofErr w:type="spellEnd"/>
      <w:r w:rsidRPr="00E60237">
        <w:rPr>
          <w:b w:val="0"/>
        </w:rPr>
        <w:fldChar w:fldCharType="end"/>
      </w:r>
      <w:r w:rsidRPr="00E60237">
        <w:rPr>
          <w:b w:val="0"/>
        </w:rPr>
        <w:t xml:space="preserve">, </w:t>
      </w:r>
      <w:proofErr w:type="spellStart"/>
      <w:r w:rsidRPr="00E60237">
        <w:rPr>
          <w:b w:val="0"/>
        </w:rPr>
        <w:t>Varinn</w:t>
      </w:r>
      <w:proofErr w:type="spellEnd"/>
      <w:r w:rsidRPr="00E60237">
        <w:rPr>
          <w:b w:val="0"/>
        </w:rPr>
        <w:t xml:space="preserve"> was the local chieftain and as such also the one who performed sacrifices to the gods. Then arrived </w:t>
      </w:r>
      <w:proofErr w:type="spellStart"/>
      <w:r w:rsidRPr="00E60237">
        <w:rPr>
          <w:b w:val="0"/>
        </w:rPr>
        <w:fldChar w:fldCharType="begin"/>
      </w:r>
      <w:r w:rsidRPr="00E60237">
        <w:rPr>
          <w:b w:val="0"/>
        </w:rPr>
        <w:instrText xml:space="preserve"> HYPERLINK "https://en.wikipedia.org/wiki/Ansgar" \o "Ansgar" </w:instrText>
      </w:r>
      <w:r w:rsidRPr="00E60237">
        <w:rPr>
          <w:b w:val="0"/>
        </w:rPr>
        <w:fldChar w:fldCharType="separate"/>
      </w:r>
      <w:r w:rsidRPr="00E60237">
        <w:rPr>
          <w:rStyle w:val="Hyperlink"/>
          <w:b w:val="0"/>
        </w:rPr>
        <w:t>Ansgar</w:t>
      </w:r>
      <w:proofErr w:type="spellEnd"/>
      <w:r w:rsidRPr="00E60237">
        <w:rPr>
          <w:b w:val="0"/>
        </w:rPr>
        <w:fldChar w:fldCharType="end"/>
      </w:r>
      <w:r w:rsidRPr="00E60237">
        <w:rPr>
          <w:b w:val="0"/>
        </w:rPr>
        <w:t xml:space="preserve">, the first to bring Christianity to Sweden, and the wife of </w:t>
      </w:r>
      <w:proofErr w:type="spellStart"/>
      <w:r w:rsidRPr="00E60237">
        <w:rPr>
          <w:b w:val="0"/>
        </w:rPr>
        <w:t>Varinn's</w:t>
      </w:r>
      <w:proofErr w:type="spellEnd"/>
      <w:r w:rsidRPr="00E60237">
        <w:rPr>
          <w:b w:val="0"/>
        </w:rPr>
        <w:t xml:space="preserve"> son </w:t>
      </w:r>
      <w:proofErr w:type="spellStart"/>
      <w:r w:rsidRPr="00E60237">
        <w:rPr>
          <w:b w:val="0"/>
        </w:rPr>
        <w:t>Vémóðr</w:t>
      </w:r>
      <w:proofErr w:type="spellEnd"/>
      <w:r w:rsidRPr="00E60237">
        <w:rPr>
          <w:b w:val="0"/>
        </w:rPr>
        <w:t>/</w:t>
      </w:r>
      <w:proofErr w:type="spellStart"/>
      <w:r w:rsidRPr="00E60237">
        <w:rPr>
          <w:b w:val="0"/>
        </w:rPr>
        <w:t>Vámóðr</w:t>
      </w:r>
      <w:proofErr w:type="spellEnd"/>
      <w:r w:rsidRPr="00E60237">
        <w:rPr>
          <w:b w:val="0"/>
        </w:rPr>
        <w:t xml:space="preserve"> was baptized by him. Therefore, </w:t>
      </w:r>
      <w:proofErr w:type="spellStart"/>
      <w:r w:rsidRPr="00E60237">
        <w:rPr>
          <w:b w:val="0"/>
        </w:rPr>
        <w:t>Varinn</w:t>
      </w:r>
      <w:proofErr w:type="spellEnd"/>
      <w:r w:rsidRPr="00E60237">
        <w:rPr>
          <w:b w:val="0"/>
        </w:rPr>
        <w:t xml:space="preserve"> was forced to sacrifice his own son to the gods as indicated in the verse: "I say the folktale / to the young men, which of the line of </w:t>
      </w:r>
      <w:proofErr w:type="spellStart"/>
      <w:r w:rsidRPr="00E60237">
        <w:rPr>
          <w:b w:val="0"/>
        </w:rPr>
        <w:t>Ingold</w:t>
      </w:r>
      <w:proofErr w:type="spellEnd"/>
      <w:r w:rsidRPr="00E60237">
        <w:rPr>
          <w:b w:val="0"/>
        </w:rPr>
        <w:t xml:space="preserve"> was repaid by a wife's sacrifice" (the word "</w:t>
      </w:r>
      <w:proofErr w:type="spellStart"/>
      <w:r w:rsidRPr="00E60237">
        <w:rPr>
          <w:b w:val="0"/>
        </w:rPr>
        <w:t>husl</w:t>
      </w:r>
      <w:proofErr w:type="spellEnd"/>
      <w:r w:rsidRPr="00E60237">
        <w:rPr>
          <w:b w:val="0"/>
        </w:rPr>
        <w:t xml:space="preserve">" can be interpreted both "sacrifice" and "baptism"). Shortly: </w:t>
      </w:r>
      <w:proofErr w:type="spellStart"/>
      <w:r w:rsidRPr="00E60237">
        <w:rPr>
          <w:b w:val="0"/>
        </w:rPr>
        <w:t>Vémóðr</w:t>
      </w:r>
      <w:proofErr w:type="spellEnd"/>
      <w:r w:rsidRPr="00E60237">
        <w:rPr>
          <w:b w:val="0"/>
        </w:rPr>
        <w:t>/</w:t>
      </w:r>
      <w:proofErr w:type="spellStart"/>
      <w:r w:rsidRPr="00E60237">
        <w:rPr>
          <w:b w:val="0"/>
        </w:rPr>
        <w:t>Vámóðr</w:t>
      </w:r>
      <w:proofErr w:type="spellEnd"/>
      <w:r w:rsidRPr="00E60237">
        <w:rPr>
          <w:b w:val="0"/>
        </w:rPr>
        <w:t xml:space="preserve"> paid with his life for his wife's betrayal to the gods and </w:t>
      </w:r>
      <w:proofErr w:type="spellStart"/>
      <w:r w:rsidRPr="00E60237">
        <w:rPr>
          <w:b w:val="0"/>
        </w:rPr>
        <w:t>Varinn</w:t>
      </w:r>
      <w:proofErr w:type="spellEnd"/>
      <w:r w:rsidRPr="00E60237">
        <w:rPr>
          <w:b w:val="0"/>
        </w:rPr>
        <w:t xml:space="preserve"> had to kill his own son. That might also be the reason that </w:t>
      </w:r>
      <w:proofErr w:type="spellStart"/>
      <w:r w:rsidRPr="00E60237">
        <w:rPr>
          <w:b w:val="0"/>
        </w:rPr>
        <w:t>Varinn</w:t>
      </w:r>
      <w:proofErr w:type="spellEnd"/>
      <w:r w:rsidRPr="00E60237">
        <w:rPr>
          <w:b w:val="0"/>
        </w:rPr>
        <w:t xml:space="preserve"> used the word "</w:t>
      </w:r>
      <w:proofErr w:type="spellStart"/>
      <w:r w:rsidRPr="00E60237">
        <w:rPr>
          <w:b w:val="0"/>
        </w:rPr>
        <w:t>faigian</w:t>
      </w:r>
      <w:proofErr w:type="spellEnd"/>
      <w:r w:rsidRPr="00E60237">
        <w:rPr>
          <w:b w:val="0"/>
        </w:rPr>
        <w:t>" (who is soon to die) instead of "</w:t>
      </w:r>
      <w:proofErr w:type="spellStart"/>
      <w:r w:rsidRPr="00E60237">
        <w:rPr>
          <w:b w:val="0"/>
        </w:rPr>
        <w:t>dauðan</w:t>
      </w:r>
      <w:proofErr w:type="spellEnd"/>
      <w:r w:rsidRPr="00E60237">
        <w:rPr>
          <w:b w:val="0"/>
        </w:rPr>
        <w:t>" (dead) in the first line</w:t>
      </w:r>
      <w:r>
        <w:rPr>
          <w:b w:val="0"/>
        </w:rPr>
        <w:t>.</w:t>
      </w:r>
    </w:p>
    <w:p w:rsidR="00E60237" w:rsidRPr="00E60237" w:rsidRDefault="00E60237" w:rsidP="00E60237">
      <w:pPr>
        <w:spacing w:after="0"/>
        <w:rPr>
          <w:bCs/>
        </w:rPr>
      </w:pPr>
      <w:r w:rsidRPr="00E60237">
        <w:rPr>
          <w:bCs/>
        </w:rPr>
        <w:t>LC Classification:</w:t>
      </w:r>
    </w:p>
    <w:p w:rsidR="00E60237" w:rsidRPr="00E60237" w:rsidRDefault="00E60237" w:rsidP="00E60237">
      <w:pPr>
        <w:spacing w:after="0"/>
      </w:pPr>
      <w:r w:rsidRPr="00E60237">
        <w:rPr>
          <w:rStyle w:val="Strong"/>
          <w:b/>
        </w:rPr>
        <w:t>Date or Time Horizon:</w:t>
      </w:r>
      <w:r w:rsidRPr="00E60237">
        <w:t xml:space="preserve"> </w:t>
      </w:r>
      <w:r>
        <w:t>850 CE</w:t>
      </w:r>
    </w:p>
    <w:p w:rsidR="00E60237" w:rsidRPr="00E60237" w:rsidRDefault="00E60237" w:rsidP="00E60237">
      <w:pPr>
        <w:spacing w:after="0"/>
      </w:pPr>
      <w:r w:rsidRPr="00E60237">
        <w:rPr>
          <w:rStyle w:val="Strong"/>
          <w:b/>
        </w:rPr>
        <w:t>Geographical Area:</w:t>
      </w:r>
      <w:r w:rsidRPr="00E60237">
        <w:t xml:space="preserve"> </w:t>
      </w:r>
      <w:r>
        <w:t>Sweden</w:t>
      </w:r>
    </w:p>
    <w:p w:rsidR="00E60237" w:rsidRPr="00E60237" w:rsidRDefault="00E60237" w:rsidP="00E60237">
      <w:pPr>
        <w:spacing w:after="0"/>
      </w:pPr>
      <w:r w:rsidRPr="00E60237">
        <w:t xml:space="preserve">Map: </w:t>
      </w:r>
    </w:p>
    <w:p w:rsidR="00E60237" w:rsidRPr="00E60237" w:rsidRDefault="00E60237" w:rsidP="00E60237">
      <w:pPr>
        <w:spacing w:after="0"/>
      </w:pPr>
      <w:r w:rsidRPr="00E60237">
        <w:t>GPS coordinates:</w:t>
      </w:r>
    </w:p>
    <w:p w:rsidR="00E60237" w:rsidRPr="00E60237" w:rsidRDefault="00E60237" w:rsidP="00E60237">
      <w:pPr>
        <w:spacing w:after="0"/>
      </w:pPr>
      <w:r w:rsidRPr="00E60237">
        <w:rPr>
          <w:rStyle w:val="Strong"/>
          <w:b/>
        </w:rPr>
        <w:t>Cultural Affiliation:</w:t>
      </w:r>
      <w:r w:rsidRPr="00E60237">
        <w:t xml:space="preserve"> </w:t>
      </w:r>
      <w:r>
        <w:t xml:space="preserve">Swedish </w:t>
      </w:r>
    </w:p>
    <w:p w:rsidR="00E60237" w:rsidRPr="00E60237" w:rsidRDefault="00E60237" w:rsidP="00E60237">
      <w:pPr>
        <w:spacing w:after="0"/>
      </w:pPr>
      <w:r w:rsidRPr="00E60237">
        <w:rPr>
          <w:rStyle w:val="Strong"/>
          <w:b/>
        </w:rPr>
        <w:t>Media:</w:t>
      </w:r>
      <w:r w:rsidRPr="00E60237">
        <w:t xml:space="preserve"> </w:t>
      </w:r>
    </w:p>
    <w:p w:rsidR="00E60237" w:rsidRPr="00E60237" w:rsidRDefault="00E60237" w:rsidP="00E60237">
      <w:pPr>
        <w:spacing w:after="0"/>
        <w:rPr>
          <w:bCs/>
        </w:rPr>
      </w:pPr>
      <w:r w:rsidRPr="00E60237">
        <w:rPr>
          <w:rStyle w:val="Strong"/>
          <w:b/>
        </w:rPr>
        <w:t>Dimensions:</w:t>
      </w:r>
      <w:r w:rsidRPr="00E60237">
        <w:t xml:space="preserve"> </w:t>
      </w:r>
    </w:p>
    <w:p w:rsidR="00E60237" w:rsidRPr="00E60237" w:rsidRDefault="00E60237" w:rsidP="00E60237">
      <w:pPr>
        <w:spacing w:after="0"/>
        <w:rPr>
          <w:rStyle w:val="Strong"/>
          <w:b/>
        </w:rPr>
      </w:pPr>
      <w:r w:rsidRPr="00E60237">
        <w:rPr>
          <w:rStyle w:val="Strong"/>
          <w:b/>
        </w:rPr>
        <w:t xml:space="preserve">Weight:  </w:t>
      </w:r>
    </w:p>
    <w:p w:rsidR="00E60237" w:rsidRPr="00E60237" w:rsidRDefault="00E60237" w:rsidP="00E60237">
      <w:pPr>
        <w:spacing w:after="0"/>
        <w:rPr>
          <w:rStyle w:val="Strong"/>
          <w:b/>
        </w:rPr>
      </w:pPr>
      <w:r w:rsidRPr="00E60237">
        <w:rPr>
          <w:rStyle w:val="Strong"/>
          <w:b/>
        </w:rPr>
        <w:t>Condition:</w:t>
      </w:r>
    </w:p>
    <w:p w:rsidR="00E60237" w:rsidRPr="00E60237" w:rsidRDefault="00E60237" w:rsidP="00E60237">
      <w:pPr>
        <w:spacing w:after="0"/>
        <w:rPr>
          <w:bCs/>
        </w:rPr>
      </w:pPr>
      <w:r w:rsidRPr="00E60237">
        <w:rPr>
          <w:rStyle w:val="Strong"/>
          <w:b/>
        </w:rPr>
        <w:t>Provenance:</w:t>
      </w:r>
      <w:r w:rsidRPr="00E60237">
        <w:t xml:space="preserve"> </w:t>
      </w:r>
    </w:p>
    <w:p w:rsidR="00E60237" w:rsidRPr="00E60237" w:rsidRDefault="00E60237" w:rsidP="00E60237">
      <w:pPr>
        <w:spacing w:after="0"/>
        <w:rPr>
          <w:bCs/>
        </w:rPr>
      </w:pPr>
      <w:r w:rsidRPr="00E60237">
        <w:rPr>
          <w:bCs/>
        </w:rPr>
        <w:t>Discussion:</w:t>
      </w:r>
    </w:p>
    <w:p w:rsidR="00E60237" w:rsidRPr="00E60237" w:rsidRDefault="00E60237" w:rsidP="00E60237">
      <w:pPr>
        <w:spacing w:after="0"/>
      </w:pPr>
      <w:r w:rsidRPr="00E60237">
        <w:rPr>
          <w:bCs/>
        </w:rPr>
        <w:t>References:</w:t>
      </w:r>
    </w:p>
    <w:p w:rsidR="00E60237" w:rsidRDefault="00E60237" w:rsidP="00E60237">
      <w:pPr>
        <w:numPr>
          <w:ilvl w:val="0"/>
          <w:numId w:val="2"/>
        </w:numPr>
        <w:spacing w:before="100" w:beforeAutospacing="1" w:after="100" w:afterAutospacing="1" w:line="240" w:lineRule="auto"/>
      </w:pPr>
      <w:proofErr w:type="spellStart"/>
      <w:r>
        <w:t>Bugge</w:t>
      </w:r>
      <w:proofErr w:type="spellEnd"/>
      <w:r>
        <w:t xml:space="preserve">, Sophus: </w:t>
      </w:r>
      <w:r>
        <w:rPr>
          <w:i/>
          <w:iCs/>
        </w:rPr>
        <w:t xml:space="preserve">Der </w:t>
      </w:r>
      <w:proofErr w:type="spellStart"/>
      <w:r>
        <w:rPr>
          <w:i/>
          <w:iCs/>
        </w:rPr>
        <w:t>Runenstein</w:t>
      </w:r>
      <w:proofErr w:type="spellEnd"/>
      <w:r>
        <w:rPr>
          <w:i/>
          <w:iCs/>
        </w:rPr>
        <w:t xml:space="preserve"> von </w:t>
      </w:r>
      <w:proofErr w:type="spellStart"/>
      <w:r>
        <w:rPr>
          <w:i/>
          <w:iCs/>
        </w:rPr>
        <w:t>Rök</w:t>
      </w:r>
      <w:proofErr w:type="spellEnd"/>
      <w:r>
        <w:rPr>
          <w:i/>
          <w:iCs/>
        </w:rPr>
        <w:t xml:space="preserve"> in </w:t>
      </w:r>
      <w:proofErr w:type="spellStart"/>
      <w:r>
        <w:rPr>
          <w:i/>
          <w:iCs/>
        </w:rPr>
        <w:t>Östergötland</w:t>
      </w:r>
      <w:proofErr w:type="spellEnd"/>
      <w:r>
        <w:rPr>
          <w:i/>
          <w:iCs/>
        </w:rPr>
        <w:t xml:space="preserve">, </w:t>
      </w:r>
      <w:proofErr w:type="spellStart"/>
      <w:r>
        <w:rPr>
          <w:i/>
          <w:iCs/>
        </w:rPr>
        <w:t>Schweden</w:t>
      </w:r>
      <w:proofErr w:type="spellEnd"/>
      <w:r>
        <w:t>, Stockholm 1910</w:t>
      </w:r>
    </w:p>
    <w:p w:rsidR="00E60237" w:rsidRDefault="004A2CEB" w:rsidP="00E60237">
      <w:pPr>
        <w:numPr>
          <w:ilvl w:val="0"/>
          <w:numId w:val="2"/>
        </w:numPr>
        <w:spacing w:before="100" w:beforeAutospacing="1" w:after="100" w:afterAutospacing="1" w:line="240" w:lineRule="auto"/>
      </w:pPr>
      <w:hyperlink r:id="rId51" w:tooltip="Otto von Friesen" w:history="1">
        <w:r w:rsidR="00E60237">
          <w:rPr>
            <w:rStyle w:val="Hyperlink"/>
          </w:rPr>
          <w:t>von Friesen, Otto</w:t>
        </w:r>
      </w:hyperlink>
      <w:r w:rsidR="00E60237">
        <w:t xml:space="preserve">: </w:t>
      </w:r>
      <w:proofErr w:type="spellStart"/>
      <w:r w:rsidR="00E60237">
        <w:rPr>
          <w:i/>
          <w:iCs/>
        </w:rPr>
        <w:t>Rökstenen</w:t>
      </w:r>
      <w:proofErr w:type="spellEnd"/>
      <w:r w:rsidR="00E60237">
        <w:t>, Uppsala 1920</w:t>
      </w:r>
    </w:p>
    <w:p w:rsidR="00E60237" w:rsidRDefault="004A2CEB" w:rsidP="00E60237">
      <w:pPr>
        <w:numPr>
          <w:ilvl w:val="0"/>
          <w:numId w:val="2"/>
        </w:numPr>
        <w:spacing w:before="100" w:beforeAutospacing="1" w:after="100" w:afterAutospacing="1" w:line="240" w:lineRule="auto"/>
      </w:pPr>
      <w:hyperlink r:id="rId52" w:tooltip="Ottar Grønvik" w:history="1">
        <w:proofErr w:type="spellStart"/>
        <w:r w:rsidR="00E60237">
          <w:rPr>
            <w:rStyle w:val="Hyperlink"/>
          </w:rPr>
          <w:t>Grönvik</w:t>
        </w:r>
        <w:proofErr w:type="spellEnd"/>
        <w:r w:rsidR="00E60237">
          <w:rPr>
            <w:rStyle w:val="Hyperlink"/>
          </w:rPr>
          <w:t xml:space="preserve">, </w:t>
        </w:r>
        <w:proofErr w:type="spellStart"/>
        <w:r w:rsidR="00E60237">
          <w:rPr>
            <w:rStyle w:val="Hyperlink"/>
          </w:rPr>
          <w:t>Ottar</w:t>
        </w:r>
        <w:proofErr w:type="spellEnd"/>
      </w:hyperlink>
      <w:r w:rsidR="00E60237">
        <w:t>: "</w:t>
      </w:r>
      <w:proofErr w:type="spellStart"/>
      <w:r w:rsidR="00E60237">
        <w:t>Runeinnskriften</w:t>
      </w:r>
      <w:proofErr w:type="spellEnd"/>
      <w:r w:rsidR="00E60237">
        <w:t xml:space="preserve"> </w:t>
      </w:r>
      <w:proofErr w:type="spellStart"/>
      <w:r w:rsidR="00E60237">
        <w:t>på</w:t>
      </w:r>
      <w:proofErr w:type="spellEnd"/>
      <w:r w:rsidR="00E60237">
        <w:t xml:space="preserve"> </w:t>
      </w:r>
      <w:proofErr w:type="spellStart"/>
      <w:r w:rsidR="00E60237">
        <w:t>Rökstenen</w:t>
      </w:r>
      <w:proofErr w:type="spellEnd"/>
      <w:r w:rsidR="00E60237">
        <w:t xml:space="preserve">" in </w:t>
      </w:r>
      <w:proofErr w:type="spellStart"/>
      <w:r w:rsidR="00E60237">
        <w:rPr>
          <w:i/>
          <w:iCs/>
        </w:rPr>
        <w:t>Maal</w:t>
      </w:r>
      <w:proofErr w:type="spellEnd"/>
      <w:r w:rsidR="00E60237">
        <w:rPr>
          <w:i/>
          <w:iCs/>
        </w:rPr>
        <w:t xml:space="preserve"> </w:t>
      </w:r>
      <w:proofErr w:type="spellStart"/>
      <w:r w:rsidR="00E60237">
        <w:rPr>
          <w:i/>
          <w:iCs/>
        </w:rPr>
        <w:t>og</w:t>
      </w:r>
      <w:proofErr w:type="spellEnd"/>
      <w:r w:rsidR="00E60237">
        <w:rPr>
          <w:i/>
          <w:iCs/>
        </w:rPr>
        <w:t xml:space="preserve"> </w:t>
      </w:r>
      <w:proofErr w:type="spellStart"/>
      <w:r w:rsidR="00E60237">
        <w:rPr>
          <w:i/>
          <w:iCs/>
        </w:rPr>
        <w:t>Minde</w:t>
      </w:r>
      <w:proofErr w:type="spellEnd"/>
      <w:r w:rsidR="00E60237">
        <w:t xml:space="preserve"> 1983, Oslo 1983</w:t>
      </w:r>
    </w:p>
    <w:p w:rsidR="00E60237" w:rsidRDefault="00E60237" w:rsidP="00E60237">
      <w:pPr>
        <w:numPr>
          <w:ilvl w:val="0"/>
          <w:numId w:val="2"/>
        </w:numPr>
        <w:spacing w:before="100" w:beforeAutospacing="1" w:after="100" w:afterAutospacing="1" w:line="240" w:lineRule="auto"/>
      </w:pPr>
      <w:proofErr w:type="spellStart"/>
      <w:r>
        <w:t>Gustavson</w:t>
      </w:r>
      <w:proofErr w:type="spellEnd"/>
      <w:r>
        <w:t xml:space="preserve">, Helmer: </w:t>
      </w:r>
      <w:proofErr w:type="spellStart"/>
      <w:r>
        <w:rPr>
          <w:i/>
          <w:iCs/>
        </w:rPr>
        <w:t>Rökstenen</w:t>
      </w:r>
      <w:proofErr w:type="spellEnd"/>
      <w:r>
        <w:t xml:space="preserve"> (produced by </w:t>
      </w:r>
      <w:hyperlink r:id="rId53" w:tooltip="Swedish National Heritage Board" w:history="1">
        <w:r>
          <w:rPr>
            <w:rStyle w:val="Hyperlink"/>
          </w:rPr>
          <w:t>Swedish National Heritage Board</w:t>
        </w:r>
      </w:hyperlink>
      <w:r>
        <w:t xml:space="preserve">), </w:t>
      </w:r>
      <w:proofErr w:type="spellStart"/>
      <w:r>
        <w:t>Uddevalla</w:t>
      </w:r>
      <w:proofErr w:type="spellEnd"/>
      <w:r>
        <w:t xml:space="preserve"> 2000, </w:t>
      </w:r>
      <w:hyperlink r:id="rId54" w:tooltip="International Standard Book Number" w:history="1">
        <w:r>
          <w:rPr>
            <w:rStyle w:val="Hyperlink"/>
          </w:rPr>
          <w:t>ISBN</w:t>
        </w:r>
      </w:hyperlink>
      <w:r>
        <w:t> </w:t>
      </w:r>
      <w:hyperlink r:id="rId55" w:tooltip="Special:BookSources/91-7192-822-7" w:history="1">
        <w:r>
          <w:rPr>
            <w:rStyle w:val="Hyperlink"/>
          </w:rPr>
          <w:t>91-7192-822-7</w:t>
        </w:r>
      </w:hyperlink>
    </w:p>
    <w:p w:rsidR="00E60237" w:rsidRDefault="00E60237" w:rsidP="00E60237">
      <w:pPr>
        <w:numPr>
          <w:ilvl w:val="0"/>
          <w:numId w:val="2"/>
        </w:numPr>
        <w:spacing w:before="100" w:beforeAutospacing="1" w:after="100" w:afterAutospacing="1" w:line="240" w:lineRule="auto"/>
      </w:pPr>
      <w:r>
        <w:t xml:space="preserve">Harris, Joseph. "The </w:t>
      </w:r>
      <w:proofErr w:type="spellStart"/>
      <w:r>
        <w:t>Rök</w:t>
      </w:r>
      <w:proofErr w:type="spellEnd"/>
      <w:r>
        <w:t xml:space="preserve"> Inscription, Line 20." In </w:t>
      </w:r>
      <w:hyperlink r:id="rId56" w:history="1">
        <w:r>
          <w:rPr>
            <w:rStyle w:val="Hyperlink"/>
            <w:i/>
            <w:iCs/>
          </w:rPr>
          <w:t>New Norse Studies: Essays on the Literature and Culture of Medieval Scandinavia</w:t>
        </w:r>
      </w:hyperlink>
      <w:r>
        <w:t xml:space="preserve">, edited by Jeffrey Turco, 321-344. </w:t>
      </w:r>
      <w:proofErr w:type="spellStart"/>
      <w:r>
        <w:t>Islandica</w:t>
      </w:r>
      <w:proofErr w:type="spellEnd"/>
      <w:r>
        <w:t xml:space="preserve"> 58. Ithaca: Cornell University Library, 2015. </w:t>
      </w:r>
      <w:hyperlink r:id="rId57" w:history="1">
        <w:r>
          <w:rPr>
            <w:rStyle w:val="Hyperlink"/>
          </w:rPr>
          <w:t>http://cip.cornell.edu/cul.isl/1458045719</w:t>
        </w:r>
      </w:hyperlink>
    </w:p>
    <w:p w:rsidR="00E60237" w:rsidRDefault="00E60237" w:rsidP="00E60237">
      <w:pPr>
        <w:numPr>
          <w:ilvl w:val="0"/>
          <w:numId w:val="2"/>
        </w:numPr>
        <w:spacing w:before="100" w:beforeAutospacing="1" w:after="100" w:afterAutospacing="1" w:line="240" w:lineRule="auto"/>
      </w:pPr>
      <w:r>
        <w:t xml:space="preserve">Harris, Joseph: "Myth and Meaning in the </w:t>
      </w:r>
      <w:proofErr w:type="spellStart"/>
      <w:r>
        <w:t>Rök</w:t>
      </w:r>
      <w:proofErr w:type="spellEnd"/>
      <w:r>
        <w:t xml:space="preserve"> Inscription", </w:t>
      </w:r>
      <w:r>
        <w:rPr>
          <w:i/>
          <w:iCs/>
        </w:rPr>
        <w:t>Viking and Medieval Scandinavia</w:t>
      </w:r>
      <w:r>
        <w:t xml:space="preserve">, 2 (2006), 45-109, DOI: </w:t>
      </w:r>
      <w:hyperlink r:id="rId58" w:history="1">
        <w:r>
          <w:rPr>
            <w:rStyle w:val="Hyperlink"/>
          </w:rPr>
          <w:t>https://dx.doi.org/10.1484/J.VMS.2.302020</w:t>
        </w:r>
      </w:hyperlink>
      <w:r>
        <w:t>.</w:t>
      </w:r>
    </w:p>
    <w:p w:rsidR="00E60237" w:rsidRDefault="00E60237" w:rsidP="00E60237">
      <w:pPr>
        <w:numPr>
          <w:ilvl w:val="0"/>
          <w:numId w:val="2"/>
        </w:numPr>
        <w:spacing w:before="100" w:beforeAutospacing="1" w:after="100" w:afterAutospacing="1" w:line="240" w:lineRule="auto"/>
      </w:pPr>
      <w:proofErr w:type="spellStart"/>
      <w:r>
        <w:t>Jansson</w:t>
      </w:r>
      <w:proofErr w:type="spellEnd"/>
      <w:r>
        <w:t xml:space="preserve">, Sven B F: </w:t>
      </w:r>
      <w:proofErr w:type="spellStart"/>
      <w:r>
        <w:rPr>
          <w:i/>
          <w:iCs/>
        </w:rPr>
        <w:t>Runinskrifter</w:t>
      </w:r>
      <w:proofErr w:type="spellEnd"/>
      <w:r>
        <w:rPr>
          <w:i/>
          <w:iCs/>
        </w:rPr>
        <w:t xml:space="preserve"> </w:t>
      </w:r>
      <w:proofErr w:type="spellStart"/>
      <w:r>
        <w:rPr>
          <w:i/>
          <w:iCs/>
        </w:rPr>
        <w:t>i</w:t>
      </w:r>
      <w:proofErr w:type="spellEnd"/>
      <w:r>
        <w:rPr>
          <w:i/>
          <w:iCs/>
        </w:rPr>
        <w:t xml:space="preserve"> </w:t>
      </w:r>
      <w:proofErr w:type="spellStart"/>
      <w:r>
        <w:rPr>
          <w:i/>
          <w:iCs/>
        </w:rPr>
        <w:t>Sverige</w:t>
      </w:r>
      <w:proofErr w:type="spellEnd"/>
      <w:r>
        <w:t>, Stockholm 1963, 3rd edition in 1984</w:t>
      </w:r>
    </w:p>
    <w:p w:rsidR="00E60237" w:rsidRDefault="00E60237" w:rsidP="00E60237">
      <w:pPr>
        <w:numPr>
          <w:ilvl w:val="0"/>
          <w:numId w:val="2"/>
        </w:numPr>
        <w:spacing w:before="100" w:beforeAutospacing="1" w:after="100" w:afterAutospacing="1" w:line="240" w:lineRule="auto"/>
      </w:pPr>
      <w:proofErr w:type="spellStart"/>
      <w:r>
        <w:t>Lönnroth</w:t>
      </w:r>
      <w:proofErr w:type="spellEnd"/>
      <w:r>
        <w:t xml:space="preserve">, Lars: "The Riddles of the </w:t>
      </w:r>
      <w:proofErr w:type="spellStart"/>
      <w:r>
        <w:t>Rök</w:t>
      </w:r>
      <w:proofErr w:type="spellEnd"/>
      <w:r>
        <w:t xml:space="preserve">-Stone: A Structural Approach", </w:t>
      </w:r>
      <w:proofErr w:type="spellStart"/>
      <w:r>
        <w:t>Arkiv</w:t>
      </w:r>
      <w:proofErr w:type="spellEnd"/>
      <w:r>
        <w:t xml:space="preserve"> </w:t>
      </w:r>
      <w:proofErr w:type="spellStart"/>
      <w:r>
        <w:t>för</w:t>
      </w:r>
      <w:proofErr w:type="spellEnd"/>
      <w:r>
        <w:t xml:space="preserve"> </w:t>
      </w:r>
      <w:proofErr w:type="spellStart"/>
      <w:r>
        <w:t>nordisk</w:t>
      </w:r>
      <w:proofErr w:type="spellEnd"/>
      <w:r>
        <w:t xml:space="preserve"> </w:t>
      </w:r>
      <w:proofErr w:type="spellStart"/>
      <w:r>
        <w:t>filologi</w:t>
      </w:r>
      <w:proofErr w:type="spellEnd"/>
      <w:r>
        <w:t xml:space="preserve"> 92 (1977), reprinted in </w:t>
      </w:r>
      <w:r>
        <w:rPr>
          <w:i/>
          <w:iCs/>
        </w:rPr>
        <w:t>The Academy of Odin: Selected Papers on Old Norse Literature</w:t>
      </w:r>
      <w:r>
        <w:t>, Odense 2011</w:t>
      </w:r>
    </w:p>
    <w:p w:rsidR="00E60237" w:rsidRDefault="004A2CEB" w:rsidP="00E60237">
      <w:pPr>
        <w:numPr>
          <w:ilvl w:val="0"/>
          <w:numId w:val="2"/>
        </w:numPr>
        <w:spacing w:before="100" w:beforeAutospacing="1" w:after="100" w:afterAutospacing="1" w:line="240" w:lineRule="auto"/>
      </w:pPr>
      <w:hyperlink r:id="rId59" w:tooltip="Åke Ohlmarks" w:history="1">
        <w:proofErr w:type="spellStart"/>
        <w:r w:rsidR="00E60237" w:rsidRPr="00E60237">
          <w:rPr>
            <w:rStyle w:val="Hyperlink"/>
            <w:i/>
            <w:iCs/>
          </w:rPr>
          <w:t>Ohlmarks</w:t>
        </w:r>
        <w:proofErr w:type="spellEnd"/>
        <w:r w:rsidR="00E60237" w:rsidRPr="00E60237">
          <w:rPr>
            <w:rStyle w:val="Hyperlink"/>
            <w:i/>
            <w:iCs/>
          </w:rPr>
          <w:t xml:space="preserve">, </w:t>
        </w:r>
        <w:proofErr w:type="spellStart"/>
        <w:r w:rsidR="00E60237" w:rsidRPr="00E60237">
          <w:rPr>
            <w:rStyle w:val="Hyperlink"/>
            <w:i/>
            <w:iCs/>
          </w:rPr>
          <w:t>Åke</w:t>
        </w:r>
        <w:proofErr w:type="spellEnd"/>
      </w:hyperlink>
      <w:r w:rsidR="00E60237" w:rsidRPr="00E60237">
        <w:rPr>
          <w:rStyle w:val="HTMLCite"/>
          <w:i w:val="0"/>
        </w:rPr>
        <w:t xml:space="preserve"> (1979). </w:t>
      </w:r>
      <w:proofErr w:type="spellStart"/>
      <w:r w:rsidR="00E60237">
        <w:rPr>
          <w:rStyle w:val="HTMLCite"/>
        </w:rPr>
        <w:t>Vårt</w:t>
      </w:r>
      <w:proofErr w:type="spellEnd"/>
      <w:r w:rsidR="00E60237">
        <w:rPr>
          <w:rStyle w:val="HTMLCite"/>
        </w:rPr>
        <w:t xml:space="preserve"> </w:t>
      </w:r>
      <w:proofErr w:type="spellStart"/>
      <w:r w:rsidR="00E60237">
        <w:rPr>
          <w:rStyle w:val="HTMLCite"/>
        </w:rPr>
        <w:t>nordiska</w:t>
      </w:r>
      <w:proofErr w:type="spellEnd"/>
      <w:r w:rsidR="00E60237">
        <w:rPr>
          <w:rStyle w:val="HTMLCite"/>
        </w:rPr>
        <w:t xml:space="preserve"> </w:t>
      </w:r>
      <w:proofErr w:type="spellStart"/>
      <w:r w:rsidR="00E60237">
        <w:rPr>
          <w:rStyle w:val="HTMLCite"/>
        </w:rPr>
        <w:t>arv</w:t>
      </w:r>
      <w:proofErr w:type="spellEnd"/>
      <w:r w:rsidR="00E60237">
        <w:rPr>
          <w:rStyle w:val="HTMLCite"/>
        </w:rPr>
        <w:t xml:space="preserve">. </w:t>
      </w:r>
      <w:proofErr w:type="spellStart"/>
      <w:r w:rsidR="00E60237">
        <w:rPr>
          <w:rStyle w:val="HTMLCite"/>
        </w:rPr>
        <w:t>Från</w:t>
      </w:r>
      <w:proofErr w:type="spellEnd"/>
      <w:r w:rsidR="00E60237">
        <w:rPr>
          <w:rStyle w:val="HTMLCite"/>
        </w:rPr>
        <w:t xml:space="preserve"> 10.000 f.Kr. till </w:t>
      </w:r>
      <w:proofErr w:type="spellStart"/>
      <w:r w:rsidR="00E60237">
        <w:rPr>
          <w:rStyle w:val="HTMLCite"/>
        </w:rPr>
        <w:t>medeltidens</w:t>
      </w:r>
      <w:proofErr w:type="spellEnd"/>
      <w:r w:rsidR="00E60237">
        <w:rPr>
          <w:rStyle w:val="HTMLCite"/>
        </w:rPr>
        <w:t xml:space="preserve"> </w:t>
      </w:r>
      <w:proofErr w:type="spellStart"/>
      <w:r w:rsidR="00E60237">
        <w:rPr>
          <w:rStyle w:val="HTMLCite"/>
        </w:rPr>
        <w:t>början</w:t>
      </w:r>
      <w:proofErr w:type="spellEnd"/>
      <w:r w:rsidR="00E60237">
        <w:rPr>
          <w:rStyle w:val="HTMLCite"/>
        </w:rPr>
        <w:t xml:space="preserve">. </w:t>
      </w:r>
      <w:r w:rsidR="00E60237" w:rsidRPr="00E60237">
        <w:rPr>
          <w:rStyle w:val="HTMLCite"/>
          <w:i w:val="0"/>
        </w:rPr>
        <w:t xml:space="preserve">Stockholm: </w:t>
      </w:r>
      <w:proofErr w:type="spellStart"/>
      <w:r w:rsidR="00E60237" w:rsidRPr="00E60237">
        <w:rPr>
          <w:rStyle w:val="HTMLCite"/>
          <w:i w:val="0"/>
        </w:rPr>
        <w:t>Stureförlaget</w:t>
      </w:r>
      <w:proofErr w:type="spellEnd"/>
      <w:r w:rsidR="00E60237">
        <w:rPr>
          <w:rStyle w:val="HTMLCite"/>
        </w:rPr>
        <w:t>.</w:t>
      </w:r>
    </w:p>
    <w:p w:rsidR="00E60237" w:rsidRDefault="00E60237" w:rsidP="00E60237">
      <w:pPr>
        <w:numPr>
          <w:ilvl w:val="0"/>
          <w:numId w:val="2"/>
        </w:numPr>
        <w:spacing w:before="100" w:beforeAutospacing="1" w:after="100" w:afterAutospacing="1" w:line="240" w:lineRule="auto"/>
      </w:pPr>
      <w:r>
        <w:lastRenderedPageBreak/>
        <w:t xml:space="preserve">Rydberg, Viktor: </w:t>
      </w:r>
      <w:hyperlink r:id="rId60" w:history="1">
        <w:r>
          <w:rPr>
            <w:rStyle w:val="Hyperlink"/>
          </w:rPr>
          <w:t xml:space="preserve">Om </w:t>
        </w:r>
        <w:proofErr w:type="spellStart"/>
        <w:r>
          <w:rPr>
            <w:rStyle w:val="Hyperlink"/>
          </w:rPr>
          <w:t>Hjältesagan</w:t>
        </w:r>
        <w:proofErr w:type="spellEnd"/>
        <w:r>
          <w:rPr>
            <w:rStyle w:val="Hyperlink"/>
          </w:rPr>
          <w:t xml:space="preserve"> å </w:t>
        </w:r>
        <w:proofErr w:type="spellStart"/>
        <w:r>
          <w:rPr>
            <w:rStyle w:val="Hyperlink"/>
          </w:rPr>
          <w:t>Rökstenen</w:t>
        </w:r>
        <w:proofErr w:type="spellEnd"/>
      </w:hyperlink>
      <w:r>
        <w:t>, Stockholm, 1892; translated as "</w:t>
      </w:r>
      <w:hyperlink r:id="rId61" w:history="1">
        <w:r>
          <w:rPr>
            <w:rStyle w:val="Hyperlink"/>
          </w:rPr>
          <w:t xml:space="preserve">The Heroic Saga on the </w:t>
        </w:r>
        <w:proofErr w:type="spellStart"/>
        <w:r>
          <w:rPr>
            <w:rStyle w:val="Hyperlink"/>
          </w:rPr>
          <w:t>Rökstone</w:t>
        </w:r>
        <w:proofErr w:type="spellEnd"/>
      </w:hyperlink>
      <w:r>
        <w:t xml:space="preserve">" by </w:t>
      </w:r>
      <w:hyperlink r:id="rId62" w:history="1">
        <w:r>
          <w:rPr>
            <w:rStyle w:val="Hyperlink"/>
          </w:rPr>
          <w:t>William P. Reaves</w:t>
        </w:r>
      </w:hyperlink>
      <w:r>
        <w:t xml:space="preserve">, The </w:t>
      </w:r>
      <w:proofErr w:type="spellStart"/>
      <w:r>
        <w:t>Runestone</w:t>
      </w:r>
      <w:proofErr w:type="spellEnd"/>
      <w:r>
        <w:t xml:space="preserve"> Journal 1, Asatru Folk Assembly, 2007. </w:t>
      </w:r>
      <w:hyperlink r:id="rId63" w:tooltip="OCLC" w:history="1">
        <w:r>
          <w:rPr>
            <w:rStyle w:val="Hyperlink"/>
          </w:rPr>
          <w:t>OCLC</w:t>
        </w:r>
      </w:hyperlink>
      <w:r>
        <w:t> </w:t>
      </w:r>
      <w:hyperlink r:id="rId64" w:history="1">
        <w:r>
          <w:rPr>
            <w:rStyle w:val="Hyperlink"/>
          </w:rPr>
          <w:t>2987129</w:t>
        </w:r>
      </w:hyperlink>
      <w:r>
        <w:t>.</w:t>
      </w:r>
    </w:p>
    <w:p w:rsidR="00E60237" w:rsidRDefault="00E60237" w:rsidP="00E60237">
      <w:pPr>
        <w:numPr>
          <w:ilvl w:val="0"/>
          <w:numId w:val="2"/>
        </w:numPr>
        <w:spacing w:before="100" w:beforeAutospacing="1" w:after="100" w:afterAutospacing="1" w:line="240" w:lineRule="auto"/>
      </w:pPr>
      <w:proofErr w:type="spellStart"/>
      <w:r>
        <w:t>Schück</w:t>
      </w:r>
      <w:proofErr w:type="spellEnd"/>
      <w:r>
        <w:t>, Henrik: "</w:t>
      </w:r>
      <w:proofErr w:type="spellStart"/>
      <w:r>
        <w:t>Bidrag</w:t>
      </w:r>
      <w:proofErr w:type="spellEnd"/>
      <w:r>
        <w:t xml:space="preserve"> till </w:t>
      </w:r>
      <w:proofErr w:type="spellStart"/>
      <w:r>
        <w:t>tolkningen</w:t>
      </w:r>
      <w:proofErr w:type="spellEnd"/>
      <w:r>
        <w:t xml:space="preserve"> </w:t>
      </w:r>
      <w:proofErr w:type="spellStart"/>
      <w:r>
        <w:t>af</w:t>
      </w:r>
      <w:proofErr w:type="spellEnd"/>
      <w:r>
        <w:t xml:space="preserve"> </w:t>
      </w:r>
      <w:proofErr w:type="spellStart"/>
      <w:r>
        <w:t>Rökstenen</w:t>
      </w:r>
      <w:proofErr w:type="spellEnd"/>
      <w:r>
        <w:t xml:space="preserve">" in </w:t>
      </w:r>
      <w:r>
        <w:rPr>
          <w:i/>
          <w:iCs/>
        </w:rPr>
        <w:t xml:space="preserve">Uppsala </w:t>
      </w:r>
      <w:proofErr w:type="spellStart"/>
      <w:r>
        <w:rPr>
          <w:i/>
          <w:iCs/>
        </w:rPr>
        <w:t>Universitets</w:t>
      </w:r>
      <w:proofErr w:type="spellEnd"/>
      <w:r>
        <w:rPr>
          <w:i/>
          <w:iCs/>
        </w:rPr>
        <w:t xml:space="preserve"> </w:t>
      </w:r>
      <w:proofErr w:type="spellStart"/>
      <w:r>
        <w:rPr>
          <w:i/>
          <w:iCs/>
        </w:rPr>
        <w:t>årsskrift</w:t>
      </w:r>
      <w:proofErr w:type="spellEnd"/>
      <w:r>
        <w:t>, Uppsala 1908</w:t>
      </w:r>
    </w:p>
    <w:p w:rsidR="00E60237" w:rsidRDefault="00E60237" w:rsidP="00E60237">
      <w:pPr>
        <w:numPr>
          <w:ilvl w:val="0"/>
          <w:numId w:val="2"/>
        </w:numPr>
        <w:spacing w:before="100" w:beforeAutospacing="1" w:after="100" w:afterAutospacing="1" w:line="240" w:lineRule="auto"/>
      </w:pPr>
      <w:proofErr w:type="spellStart"/>
      <w:r>
        <w:t>Ståhle</w:t>
      </w:r>
      <w:proofErr w:type="spellEnd"/>
      <w:r>
        <w:t xml:space="preserve">, Carl Ivar and </w:t>
      </w:r>
      <w:proofErr w:type="spellStart"/>
      <w:r>
        <w:t>Tigerstedt</w:t>
      </w:r>
      <w:proofErr w:type="spellEnd"/>
      <w:r>
        <w:t xml:space="preserve">, E N: </w:t>
      </w:r>
      <w:proofErr w:type="spellStart"/>
      <w:r>
        <w:rPr>
          <w:i/>
          <w:iCs/>
        </w:rPr>
        <w:t>Sveriges</w:t>
      </w:r>
      <w:proofErr w:type="spellEnd"/>
      <w:r>
        <w:rPr>
          <w:i/>
          <w:iCs/>
        </w:rPr>
        <w:t xml:space="preserve"> </w:t>
      </w:r>
      <w:proofErr w:type="spellStart"/>
      <w:r>
        <w:rPr>
          <w:i/>
          <w:iCs/>
        </w:rPr>
        <w:t>litteratur</w:t>
      </w:r>
      <w:proofErr w:type="spellEnd"/>
      <w:r>
        <w:rPr>
          <w:i/>
          <w:iCs/>
        </w:rPr>
        <w:t xml:space="preserve">. Del 1. </w:t>
      </w:r>
      <w:proofErr w:type="spellStart"/>
      <w:r>
        <w:rPr>
          <w:i/>
          <w:iCs/>
        </w:rPr>
        <w:t>Medeltidens</w:t>
      </w:r>
      <w:proofErr w:type="spellEnd"/>
      <w:r>
        <w:rPr>
          <w:i/>
          <w:iCs/>
        </w:rPr>
        <w:t xml:space="preserve"> </w:t>
      </w:r>
      <w:proofErr w:type="spellStart"/>
      <w:r>
        <w:rPr>
          <w:i/>
          <w:iCs/>
        </w:rPr>
        <w:t>och</w:t>
      </w:r>
      <w:proofErr w:type="spellEnd"/>
      <w:r>
        <w:rPr>
          <w:i/>
          <w:iCs/>
        </w:rPr>
        <w:t xml:space="preserve"> </w:t>
      </w:r>
      <w:proofErr w:type="spellStart"/>
      <w:r>
        <w:rPr>
          <w:i/>
          <w:iCs/>
        </w:rPr>
        <w:t>reformationstidens</w:t>
      </w:r>
      <w:proofErr w:type="spellEnd"/>
      <w:r>
        <w:rPr>
          <w:i/>
          <w:iCs/>
        </w:rPr>
        <w:t xml:space="preserve"> </w:t>
      </w:r>
      <w:proofErr w:type="spellStart"/>
      <w:r>
        <w:rPr>
          <w:i/>
          <w:iCs/>
        </w:rPr>
        <w:t>litteratur</w:t>
      </w:r>
      <w:proofErr w:type="spellEnd"/>
      <w:r>
        <w:t>, Stockholm, 1968.</w:t>
      </w:r>
    </w:p>
    <w:p w:rsidR="00E60237" w:rsidRDefault="00E60237" w:rsidP="00E60237">
      <w:pPr>
        <w:numPr>
          <w:ilvl w:val="0"/>
          <w:numId w:val="2"/>
        </w:numPr>
        <w:spacing w:before="100" w:beforeAutospacing="1" w:after="100" w:afterAutospacing="1" w:line="240" w:lineRule="auto"/>
      </w:pPr>
      <w:proofErr w:type="spellStart"/>
      <w:r>
        <w:t>Wessén</w:t>
      </w:r>
      <w:proofErr w:type="spellEnd"/>
      <w:r>
        <w:t xml:space="preserve">, Elias: </w:t>
      </w:r>
      <w:proofErr w:type="spellStart"/>
      <w:r>
        <w:rPr>
          <w:i/>
          <w:iCs/>
        </w:rPr>
        <w:t>Runstenen</w:t>
      </w:r>
      <w:proofErr w:type="spellEnd"/>
      <w:r>
        <w:rPr>
          <w:i/>
          <w:iCs/>
        </w:rPr>
        <w:t xml:space="preserve"> vid </w:t>
      </w:r>
      <w:proofErr w:type="spellStart"/>
      <w:r>
        <w:rPr>
          <w:i/>
          <w:iCs/>
        </w:rPr>
        <w:t>Röks</w:t>
      </w:r>
      <w:proofErr w:type="spellEnd"/>
      <w:r>
        <w:rPr>
          <w:i/>
          <w:iCs/>
        </w:rPr>
        <w:t xml:space="preserve"> </w:t>
      </w:r>
      <w:proofErr w:type="spellStart"/>
      <w:r>
        <w:rPr>
          <w:i/>
          <w:iCs/>
        </w:rPr>
        <w:t>kyrka</w:t>
      </w:r>
      <w:proofErr w:type="spellEnd"/>
      <w:r>
        <w:t>, Stockholm, 1958.</w:t>
      </w:r>
    </w:p>
    <w:p w:rsidR="00E60237" w:rsidRPr="00E60237" w:rsidRDefault="00E60237" w:rsidP="00E60237"/>
    <w:p w:rsidR="00E60237" w:rsidRDefault="00E60237"/>
    <w:sectPr w:rsidR="00E60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045BD"/>
    <w:multiLevelType w:val="multilevel"/>
    <w:tmpl w:val="2FC8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5E2922"/>
    <w:multiLevelType w:val="multilevel"/>
    <w:tmpl w:val="6C52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AA9"/>
    <w:rsid w:val="00292BB5"/>
    <w:rsid w:val="003F3A4B"/>
    <w:rsid w:val="004A2CEB"/>
    <w:rsid w:val="00C51AA9"/>
    <w:rsid w:val="00C711EE"/>
    <w:rsid w:val="00E60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9EB8F"/>
  <w15:chartTrackingRefBased/>
  <w15:docId w15:val="{FE757F5B-B482-4803-8AC2-2F919A15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60237"/>
    <w:pPr>
      <w:spacing w:before="100" w:beforeAutospacing="1" w:after="100" w:afterAutospacing="1" w:line="240" w:lineRule="auto"/>
      <w:outlineLvl w:val="1"/>
    </w:pPr>
    <w:rPr>
      <w:rFonts w:eastAsia="Times New Roman"/>
      <w:b w:val="0"/>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AA9"/>
    <w:rPr>
      <w:color w:val="0000FF"/>
      <w:u w:val="single"/>
    </w:rPr>
  </w:style>
  <w:style w:type="character" w:customStyle="1" w:styleId="Heading2Char">
    <w:name w:val="Heading 2 Char"/>
    <w:basedOn w:val="DefaultParagraphFont"/>
    <w:link w:val="Heading2"/>
    <w:uiPriority w:val="9"/>
    <w:rsid w:val="00E60237"/>
    <w:rPr>
      <w:rFonts w:ascii="Times New Roman" w:eastAsia="Times New Roman" w:hAnsi="Times New Roman" w:cs="Times New Roman"/>
      <w:b w:val="0"/>
      <w:bCs/>
      <w:sz w:val="36"/>
      <w:szCs w:val="36"/>
    </w:rPr>
  </w:style>
  <w:style w:type="paragraph" w:styleId="NormalWeb">
    <w:name w:val="Normal (Web)"/>
    <w:basedOn w:val="Normal"/>
    <w:uiPriority w:val="99"/>
    <w:semiHidden/>
    <w:unhideWhenUsed/>
    <w:rsid w:val="00E60237"/>
    <w:pPr>
      <w:spacing w:before="100" w:beforeAutospacing="1" w:after="100" w:afterAutospacing="1" w:line="240" w:lineRule="auto"/>
    </w:pPr>
    <w:rPr>
      <w:rFonts w:eastAsia="Times New Roman"/>
    </w:rPr>
  </w:style>
  <w:style w:type="character" w:customStyle="1" w:styleId="mw-headline">
    <w:name w:val="mw-headline"/>
    <w:basedOn w:val="DefaultParagraphFont"/>
    <w:rsid w:val="00E60237"/>
  </w:style>
  <w:style w:type="character" w:customStyle="1" w:styleId="mw-editsection">
    <w:name w:val="mw-editsection"/>
    <w:basedOn w:val="DefaultParagraphFont"/>
    <w:rsid w:val="00E60237"/>
  </w:style>
  <w:style w:type="character" w:customStyle="1" w:styleId="mw-editsection-bracket">
    <w:name w:val="mw-editsection-bracket"/>
    <w:basedOn w:val="DefaultParagraphFont"/>
    <w:rsid w:val="00E60237"/>
  </w:style>
  <w:style w:type="character" w:styleId="Strong">
    <w:name w:val="Strong"/>
    <w:qFormat/>
    <w:rsid w:val="00E60237"/>
    <w:rPr>
      <w:b w:val="0"/>
      <w:bCs/>
    </w:rPr>
  </w:style>
  <w:style w:type="character" w:styleId="FollowedHyperlink">
    <w:name w:val="FollowedHyperlink"/>
    <w:basedOn w:val="DefaultParagraphFont"/>
    <w:uiPriority w:val="99"/>
    <w:semiHidden/>
    <w:unhideWhenUsed/>
    <w:rsid w:val="00E60237"/>
    <w:rPr>
      <w:color w:val="954F72" w:themeColor="followedHyperlink"/>
      <w:u w:val="single"/>
    </w:rPr>
  </w:style>
  <w:style w:type="character" w:styleId="HTMLCite">
    <w:name w:val="HTML Cite"/>
    <w:basedOn w:val="DefaultParagraphFont"/>
    <w:uiPriority w:val="99"/>
    <w:semiHidden/>
    <w:unhideWhenUsed/>
    <w:rsid w:val="00E602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95178">
      <w:bodyDiv w:val="1"/>
      <w:marLeft w:val="0"/>
      <w:marRight w:val="0"/>
      <w:marTop w:val="0"/>
      <w:marBottom w:val="0"/>
      <w:divBdr>
        <w:top w:val="none" w:sz="0" w:space="0" w:color="auto"/>
        <w:left w:val="none" w:sz="0" w:space="0" w:color="auto"/>
        <w:bottom w:val="none" w:sz="0" w:space="0" w:color="auto"/>
        <w:right w:val="none" w:sz="0" w:space="0" w:color="auto"/>
      </w:divBdr>
      <w:divsChild>
        <w:div w:id="1047921244">
          <w:marLeft w:val="336"/>
          <w:marRight w:val="0"/>
          <w:marTop w:val="120"/>
          <w:marBottom w:val="312"/>
          <w:divBdr>
            <w:top w:val="none" w:sz="0" w:space="0" w:color="auto"/>
            <w:left w:val="none" w:sz="0" w:space="0" w:color="auto"/>
            <w:bottom w:val="none" w:sz="0" w:space="0" w:color="auto"/>
            <w:right w:val="none" w:sz="0" w:space="0" w:color="auto"/>
          </w:divBdr>
          <w:divsChild>
            <w:div w:id="5136125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4230936">
          <w:blockQuote w:val="1"/>
          <w:marLeft w:val="0"/>
          <w:marRight w:val="0"/>
          <w:marTop w:val="240"/>
          <w:marBottom w:val="240"/>
          <w:divBdr>
            <w:top w:val="none" w:sz="0" w:space="0" w:color="auto"/>
            <w:left w:val="none" w:sz="0" w:space="0" w:color="auto"/>
            <w:bottom w:val="none" w:sz="0" w:space="0" w:color="auto"/>
            <w:right w:val="none" w:sz="0" w:space="0" w:color="auto"/>
          </w:divBdr>
        </w:div>
        <w:div w:id="118496803">
          <w:blockQuote w:val="1"/>
          <w:marLeft w:val="0"/>
          <w:marRight w:val="0"/>
          <w:marTop w:val="240"/>
          <w:marBottom w:val="240"/>
          <w:divBdr>
            <w:top w:val="none" w:sz="0" w:space="0" w:color="auto"/>
            <w:left w:val="none" w:sz="0" w:space="0" w:color="auto"/>
            <w:bottom w:val="none" w:sz="0" w:space="0" w:color="auto"/>
            <w:right w:val="none" w:sz="0" w:space="0" w:color="auto"/>
          </w:divBdr>
        </w:div>
        <w:div w:id="764616925">
          <w:blockQuote w:val="1"/>
          <w:marLeft w:val="0"/>
          <w:marRight w:val="0"/>
          <w:marTop w:val="240"/>
          <w:marBottom w:val="240"/>
          <w:divBdr>
            <w:top w:val="none" w:sz="0" w:space="0" w:color="auto"/>
            <w:left w:val="none" w:sz="0" w:space="0" w:color="auto"/>
            <w:bottom w:val="none" w:sz="0" w:space="0" w:color="auto"/>
            <w:right w:val="none" w:sz="0" w:space="0" w:color="auto"/>
          </w:divBdr>
        </w:div>
        <w:div w:id="1791628590">
          <w:marLeft w:val="336"/>
          <w:marRight w:val="0"/>
          <w:marTop w:val="120"/>
          <w:marBottom w:val="312"/>
          <w:divBdr>
            <w:top w:val="none" w:sz="0" w:space="0" w:color="auto"/>
            <w:left w:val="none" w:sz="0" w:space="0" w:color="auto"/>
            <w:bottom w:val="none" w:sz="0" w:space="0" w:color="auto"/>
            <w:right w:val="none" w:sz="0" w:space="0" w:color="auto"/>
          </w:divBdr>
          <w:divsChild>
            <w:div w:id="10257851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53904803">
          <w:blockQuote w:val="1"/>
          <w:marLeft w:val="0"/>
          <w:marRight w:val="0"/>
          <w:marTop w:val="240"/>
          <w:marBottom w:val="240"/>
          <w:divBdr>
            <w:top w:val="none" w:sz="0" w:space="0" w:color="auto"/>
            <w:left w:val="none" w:sz="0" w:space="0" w:color="auto"/>
            <w:bottom w:val="none" w:sz="0" w:space="0" w:color="auto"/>
            <w:right w:val="none" w:sz="0" w:space="0" w:color="auto"/>
          </w:divBdr>
          <w:divsChild>
            <w:div w:id="5804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8627">
      <w:bodyDiv w:val="1"/>
      <w:marLeft w:val="0"/>
      <w:marRight w:val="0"/>
      <w:marTop w:val="0"/>
      <w:marBottom w:val="0"/>
      <w:divBdr>
        <w:top w:val="none" w:sz="0" w:space="0" w:color="auto"/>
        <w:left w:val="none" w:sz="0" w:space="0" w:color="auto"/>
        <w:bottom w:val="none" w:sz="0" w:space="0" w:color="auto"/>
        <w:right w:val="none" w:sz="0" w:space="0" w:color="auto"/>
      </w:divBdr>
    </w:div>
    <w:div w:id="197861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enning" TargetMode="External"/><Relationship Id="rId18" Type="http://schemas.openxmlformats.org/officeDocument/2006/relationships/hyperlink" Target="https://en.wikipedia.org/wiki/File:R%C3%B6kstenen2.JPG" TargetMode="External"/><Relationship Id="rId26" Type="http://schemas.openxmlformats.org/officeDocument/2006/relationships/hyperlink" Target="https://en.wikipedia.org/wiki/Old_Norse" TargetMode="External"/><Relationship Id="rId39" Type="http://schemas.openxmlformats.org/officeDocument/2006/relationships/hyperlink" Target="https://en.wikipedia.org/wiki/Gunn_(Valkyrie)" TargetMode="External"/><Relationship Id="rId21" Type="http://schemas.openxmlformats.org/officeDocument/2006/relationships/hyperlink" Target="https://en.wikipedia.org/wiki/Transcription_(linguistics)" TargetMode="External"/><Relationship Id="rId34" Type="http://schemas.openxmlformats.org/officeDocument/2006/relationships/hyperlink" Target="https://en.wikipedia.org/wiki/Ravenna" TargetMode="External"/><Relationship Id="rId42" Type="http://schemas.openxmlformats.org/officeDocument/2006/relationships/hyperlink" Target="https://en.wikipedia.org/wiki/Denmark" TargetMode="External"/><Relationship Id="rId47" Type="http://schemas.openxmlformats.org/officeDocument/2006/relationships/hyperlink" Target="https://en.wikipedia.org/wiki/Elias_Wess%C3%A9n" TargetMode="External"/><Relationship Id="rId50" Type="http://schemas.openxmlformats.org/officeDocument/2006/relationships/hyperlink" Target="https://en.wikipedia.org/wiki/Battle_of_Br%C3%A1vellir" TargetMode="External"/><Relationship Id="rId55" Type="http://schemas.openxmlformats.org/officeDocument/2006/relationships/hyperlink" Target="https://en.wikipedia.org/wiki/Special:BookSources/91-7192-822-7" TargetMode="External"/><Relationship Id="rId63" Type="http://schemas.openxmlformats.org/officeDocument/2006/relationships/hyperlink" Target="https://en.wikipedia.org/wiki/OCLC" TargetMode="External"/><Relationship Id="rId7" Type="http://schemas.openxmlformats.org/officeDocument/2006/relationships/hyperlink" Target="https://en.wikipedia.org/wiki/Tautology_(rhetoric)" TargetMode="External"/><Relationship Id="rId2" Type="http://schemas.openxmlformats.org/officeDocument/2006/relationships/styles" Target="styles.xml"/><Relationship Id="rId16" Type="http://schemas.openxmlformats.org/officeDocument/2006/relationships/hyperlink" Target="https://en.wikipedia.org/wiki/R%C3%B6k_Runestone" TargetMode="External"/><Relationship Id="rId20" Type="http://schemas.openxmlformats.org/officeDocument/2006/relationships/hyperlink" Target="https://en.wikipedia.org/wiki/Transliteration" TargetMode="External"/><Relationship Id="rId29" Type="http://schemas.openxmlformats.org/officeDocument/2006/relationships/hyperlink" Target="https://en.wikipedia.org/wiki/Legends_about_Theodoric_the_Great" TargetMode="External"/><Relationship Id="rId41" Type="http://schemas.openxmlformats.org/officeDocument/2006/relationships/hyperlink" Target="https://en.wikipedia.org/wiki/Kenning" TargetMode="External"/><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www.germanicmythology.com/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Encryption" TargetMode="External"/><Relationship Id="rId24" Type="http://schemas.openxmlformats.org/officeDocument/2006/relationships/hyperlink" Target="https://en.wikipedia.org/wiki/Transcription_(linguistics)" TargetMode="External"/><Relationship Id="rId32" Type="http://schemas.openxmlformats.org/officeDocument/2006/relationships/hyperlink" Target="https://en.wikipedia.org/wiki/Mediterranean" TargetMode="External"/><Relationship Id="rId37" Type="http://schemas.openxmlformats.org/officeDocument/2006/relationships/hyperlink" Target="https://en.wikipedia.org/wiki/R%C3%B6k_Runestone" TargetMode="External"/><Relationship Id="rId40" Type="http://schemas.openxmlformats.org/officeDocument/2006/relationships/hyperlink" Target="https://en.wikipedia.org/wiki/Valkyrie" TargetMode="External"/><Relationship Id="rId45" Type="http://schemas.openxmlformats.org/officeDocument/2006/relationships/hyperlink" Target="https://en.wikipedia.org/wiki/Cipher_runes" TargetMode="External"/><Relationship Id="rId53" Type="http://schemas.openxmlformats.org/officeDocument/2006/relationships/hyperlink" Target="https://en.wikipedia.org/wiki/Swedish_National_Heritage_Board" TargetMode="External"/><Relationship Id="rId58" Type="http://schemas.openxmlformats.org/officeDocument/2006/relationships/hyperlink" Target="https://dx.doi.org/10.1484/J.VMS.2.302020" TargetMode="External"/><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R%C3%B6k_Runestone" TargetMode="External"/><Relationship Id="rId23" Type="http://schemas.openxmlformats.org/officeDocument/2006/relationships/hyperlink" Target="https://en.wikipedia.org/wiki/Old_Norse" TargetMode="External"/><Relationship Id="rId28" Type="http://schemas.openxmlformats.org/officeDocument/2006/relationships/hyperlink" Target="https://en.wikipedia.org/wiki/Legends_about_Theodoric_the_Great" TargetMode="External"/><Relationship Id="rId36" Type="http://schemas.openxmlformats.org/officeDocument/2006/relationships/hyperlink" Target="https://en.wikipedia.org/wiki/Charlemagne" TargetMode="External"/><Relationship Id="rId49" Type="http://schemas.openxmlformats.org/officeDocument/2006/relationships/hyperlink" Target="https://en.wikipedia.org/wiki/Otto_von_Friesen" TargetMode="External"/><Relationship Id="rId57" Type="http://schemas.openxmlformats.org/officeDocument/2006/relationships/hyperlink" Target="http://cip.cornell.edu/cul.isl/1458045719" TargetMode="External"/><Relationship Id="rId61" Type="http://schemas.openxmlformats.org/officeDocument/2006/relationships/hyperlink" Target="http://vrsidor.se/PDF/RokstenEssay.pdf" TargetMode="External"/><Relationship Id="rId10" Type="http://schemas.openxmlformats.org/officeDocument/2006/relationships/hyperlink" Target="https://en.wikipedia.org/wiki/Theodoric_the_Great" TargetMode="External"/><Relationship Id="rId19" Type="http://schemas.openxmlformats.org/officeDocument/2006/relationships/image" Target="media/image3.jpeg"/><Relationship Id="rId31" Type="http://schemas.openxmlformats.org/officeDocument/2006/relationships/hyperlink" Target="https://en.wikipedia.org/wiki/Thor" TargetMode="External"/><Relationship Id="rId44" Type="http://schemas.openxmlformats.org/officeDocument/2006/relationships/hyperlink" Target="https://en.wikipedia.org/wiki/Elder_fu%C3%BEark" TargetMode="External"/><Relationship Id="rId52" Type="http://schemas.openxmlformats.org/officeDocument/2006/relationships/hyperlink" Target="https://en.wikipedia.org/wiki/Ottar_Gr%C3%B8nvik" TargetMode="External"/><Relationship Id="rId60" Type="http://schemas.openxmlformats.org/officeDocument/2006/relationships/hyperlink" Target="http://runeberg.org/gudasaga/0539.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Norse_mythology" TargetMode="External"/><Relationship Id="rId14" Type="http://schemas.openxmlformats.org/officeDocument/2006/relationships/hyperlink" Target="https://en.wikipedia.org/wiki/Skald" TargetMode="External"/><Relationship Id="rId22" Type="http://schemas.openxmlformats.org/officeDocument/2006/relationships/hyperlink" Target="https://en.wikipedia.org/wiki/Old_Norse" TargetMode="External"/><Relationship Id="rId27" Type="http://schemas.openxmlformats.org/officeDocument/2006/relationships/hyperlink" Target="https://en.wikipedia.org/wiki/Meter_(poetry)" TargetMode="External"/><Relationship Id="rId30" Type="http://schemas.openxmlformats.org/officeDocument/2006/relationships/hyperlink" Target="https://en.wikipedia.org/wiki/Norse_mythology" TargetMode="External"/><Relationship Id="rId35" Type="http://schemas.openxmlformats.org/officeDocument/2006/relationships/hyperlink" Target="https://en.wikipedia.org/wiki/Aachen" TargetMode="External"/><Relationship Id="rId43" Type="http://schemas.openxmlformats.org/officeDocument/2006/relationships/hyperlink" Target="https://en.wikipedia.org/wiki/Younger_fu%C3%BEark" TargetMode="External"/><Relationship Id="rId48" Type="http://schemas.openxmlformats.org/officeDocument/2006/relationships/hyperlink" Target="https://en.wikipedia.org/wiki/Thor" TargetMode="External"/><Relationship Id="rId56" Type="http://schemas.openxmlformats.org/officeDocument/2006/relationships/hyperlink" Target="https://www.academia.edu/12348317/New_Norse_Studies_Essays_on_the_Literature_and_Culture_of_Medieval_Scandinavia._Edited_by_Jeffrey_Turco._Islandica_58._Ithaca_Cornell_University_Library_2015" TargetMode="External"/><Relationship Id="rId64" Type="http://schemas.openxmlformats.org/officeDocument/2006/relationships/hyperlink" Target="https://www.worldcat.org/oclc/2987129" TargetMode="External"/><Relationship Id="rId8" Type="http://schemas.openxmlformats.org/officeDocument/2006/relationships/hyperlink" Target="https://en.wikipedia.org/wiki/Old_Norse" TargetMode="External"/><Relationship Id="rId51" Type="http://schemas.openxmlformats.org/officeDocument/2006/relationships/hyperlink" Target="https://en.wikipedia.org/wiki/Otto_von_Friesen" TargetMode="External"/><Relationship Id="rId3" Type="http://schemas.openxmlformats.org/officeDocument/2006/relationships/settings" Target="settings.xml"/><Relationship Id="rId12" Type="http://schemas.openxmlformats.org/officeDocument/2006/relationships/hyperlink" Target="https://en.wikipedia.org/wiki/Cipher_runes" TargetMode="External"/><Relationship Id="rId17" Type="http://schemas.openxmlformats.org/officeDocument/2006/relationships/hyperlink" Target="https://en.wikipedia.org/w/index.php?title=R%C3%B6k_Runestone&amp;action=edit&amp;section=2" TargetMode="External"/><Relationship Id="rId25" Type="http://schemas.openxmlformats.org/officeDocument/2006/relationships/hyperlink" Target="https://en.wikipedia.org/wiki/Old_Norse" TargetMode="External"/><Relationship Id="rId33" Type="http://schemas.openxmlformats.org/officeDocument/2006/relationships/hyperlink" Target="https://en.wikipedia.org/wiki/Statue" TargetMode="External"/><Relationship Id="rId38" Type="http://schemas.openxmlformats.org/officeDocument/2006/relationships/hyperlink" Target="https://en.wikipedia.org/wiki/Wikipedia:Citation_needed" TargetMode="External"/><Relationship Id="rId46" Type="http://schemas.openxmlformats.org/officeDocument/2006/relationships/hyperlink" Target="https://en.wikipedia.org/w/index.php?title=R%C3%B6k_Runestone&amp;action=edit&amp;section=6" TargetMode="External"/><Relationship Id="rId59" Type="http://schemas.openxmlformats.org/officeDocument/2006/relationships/hyperlink" Target="https://en.wikipedia.org/wiki/%C3%85ke_Ohlma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3124</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2018-09-02T20:06:00Z</dcterms:created>
  <dcterms:modified xsi:type="dcterms:W3CDTF">2018-09-02T20:06:00Z</dcterms:modified>
</cp:coreProperties>
</file>