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38F" w:rsidRPr="0082328C" w:rsidRDefault="00FF238F" w:rsidP="0082328C">
      <w:pPr>
        <w:pStyle w:val="Heading1"/>
        <w:jc w:val="center"/>
        <w:rPr>
          <w:rFonts w:ascii="Arial Rounded MT Bold" w:hAnsi="Arial Rounded MT Bold"/>
          <w:b/>
          <w:sz w:val="72"/>
          <w:szCs w:val="72"/>
        </w:rPr>
      </w:pPr>
      <w:bookmarkStart w:id="0" w:name="_heading=h.gjdgxs" w:colFirst="0" w:colLast="0"/>
      <w:bookmarkEnd w:id="0"/>
      <w:r w:rsidRPr="0082328C">
        <w:rPr>
          <w:rFonts w:ascii="Arial Rounded MT Bold" w:hAnsi="Arial Rounded MT Bold"/>
          <w:b/>
          <w:sz w:val="72"/>
          <w:szCs w:val="72"/>
        </w:rPr>
        <w:t>Tasks</w:t>
      </w:r>
    </w:p>
    <w:p w:rsidR="00C87DE5" w:rsidRDefault="00C87DE5" w:rsidP="00C87DE5"/>
    <w:p w:rsidR="0082328C" w:rsidRPr="0082328C" w:rsidRDefault="0082328C" w:rsidP="0082328C">
      <w:pPr>
        <w:rPr>
          <w:rFonts w:ascii="Arial Rounded MT Bold" w:hAnsi="Arial Rounded MT Bold"/>
          <w:color w:val="000000" w:themeColor="text1"/>
        </w:rPr>
      </w:pPr>
      <w:r w:rsidRPr="0082328C">
        <w:rPr>
          <w:rFonts w:ascii="Arial Rounded MT Bold" w:hAnsi="Arial Rounded MT Bold"/>
          <w:b/>
          <w:color w:val="000000" w:themeColor="text1"/>
          <w:sz w:val="36"/>
          <w:szCs w:val="36"/>
        </w:rPr>
        <w:t>Objective Questions</w:t>
      </w:r>
      <w:r w:rsidRPr="0082328C">
        <w:rPr>
          <w:rFonts w:ascii="Arial Rounded MT Bold" w:hAnsi="Arial Rounded MT Bold"/>
          <w:color w:val="000000" w:themeColor="text1"/>
        </w:rPr>
        <w:t>:</w:t>
      </w:r>
    </w:p>
    <w:p w:rsidR="00C87DE5" w:rsidRPr="0082328C" w:rsidRDefault="00C87DE5" w:rsidP="00C87DE5">
      <w:pPr>
        <w:rPr>
          <w:rFonts w:ascii="Arial Rounded MT Bold" w:hAnsi="Arial Rounded MT Bold"/>
          <w:color w:val="FF0000"/>
        </w:rPr>
      </w:pPr>
    </w:p>
    <w:p w:rsidR="00FF238F" w:rsidRPr="0082328C" w:rsidRDefault="00FF238F" w:rsidP="00FF238F">
      <w:pPr>
        <w:pStyle w:val="Heading2"/>
        <w:numPr>
          <w:ilvl w:val="0"/>
          <w:numId w:val="4"/>
        </w:numPr>
        <w:rPr>
          <w:rFonts w:ascii="Arial Rounded MT Bold" w:hAnsi="Arial Rounded MT Bold"/>
          <w:color w:val="FF0000"/>
        </w:rPr>
      </w:pPr>
      <w:r w:rsidRPr="0082328C">
        <w:rPr>
          <w:rFonts w:ascii="Arial Rounded MT Bold" w:hAnsi="Arial Rounded MT Bold"/>
          <w:color w:val="FF0000"/>
        </w:rPr>
        <w:t>What is the total no. of tables present in the data?</w:t>
      </w:r>
    </w:p>
    <w:p w:rsidR="00FF238F" w:rsidRPr="0082328C" w:rsidRDefault="00FF238F" w:rsidP="00FF238F">
      <w:pPr>
        <w:rPr>
          <w:rFonts w:ascii="Arial Rounded MT Bold" w:hAnsi="Arial Rounded MT Bold"/>
          <w:color w:val="FF0000"/>
        </w:rPr>
      </w:pPr>
      <w:r w:rsidRPr="0082328C">
        <w:rPr>
          <w:rFonts w:ascii="Arial Rounded MT Bold" w:hAnsi="Arial Rounded MT Bold"/>
          <w:noProof/>
          <w:color w:val="FF0000"/>
          <w:lang w:eastAsia="en-IN"/>
        </w:rPr>
        <w:drawing>
          <wp:inline distT="0" distB="0" distL="0" distR="0" wp14:anchorId="4A15E3FE" wp14:editId="44D86B3A">
            <wp:extent cx="6072996" cy="44259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84841" cy="443458"/>
                    </a:xfrm>
                    <a:prstGeom prst="rect">
                      <a:avLst/>
                    </a:prstGeom>
                  </pic:spPr>
                </pic:pic>
              </a:graphicData>
            </a:graphic>
          </wp:inline>
        </w:drawing>
      </w:r>
    </w:p>
    <w:p w:rsidR="00427A5B" w:rsidRPr="0082328C" w:rsidRDefault="00427A5B" w:rsidP="00FF238F">
      <w:pPr>
        <w:rPr>
          <w:rFonts w:ascii="Arial Rounded MT Bold" w:hAnsi="Arial Rounded MT Bold"/>
          <w:color w:val="FF0000"/>
        </w:rPr>
      </w:pPr>
    </w:p>
    <w:p w:rsidR="00FF238F" w:rsidRPr="0082328C" w:rsidRDefault="00FF238F" w:rsidP="00FF238F">
      <w:pPr>
        <w:rPr>
          <w:rFonts w:ascii="Arial Rounded MT Bold" w:hAnsi="Arial Rounded MT Bold"/>
          <w:color w:val="FF0000"/>
        </w:rPr>
      </w:pPr>
    </w:p>
    <w:p w:rsidR="00FF238F" w:rsidRPr="0082328C" w:rsidRDefault="00FF238F" w:rsidP="00FF238F">
      <w:pPr>
        <w:pStyle w:val="Heading2"/>
        <w:numPr>
          <w:ilvl w:val="0"/>
          <w:numId w:val="4"/>
        </w:numPr>
        <w:rPr>
          <w:rFonts w:ascii="Arial Rounded MT Bold" w:hAnsi="Arial Rounded MT Bold"/>
          <w:color w:val="FF0000"/>
        </w:rPr>
      </w:pPr>
      <w:r w:rsidRPr="0082328C">
        <w:rPr>
          <w:rFonts w:ascii="Arial Rounded MT Bold" w:hAnsi="Arial Rounded MT Bold"/>
          <w:color w:val="FF0000"/>
        </w:rPr>
        <w:t xml:space="preserve"> What is the total no. of attributes present in the data?</w:t>
      </w:r>
    </w:p>
    <w:p w:rsidR="00FF238F" w:rsidRPr="0082328C" w:rsidRDefault="00FF238F" w:rsidP="00FF238F">
      <w:pPr>
        <w:rPr>
          <w:rFonts w:ascii="Arial Rounded MT Bold" w:hAnsi="Arial Rounded MT Bold"/>
          <w:color w:val="FF0000"/>
        </w:rPr>
      </w:pPr>
      <w:r w:rsidRPr="0082328C">
        <w:rPr>
          <w:rFonts w:ascii="Arial Rounded MT Bold" w:hAnsi="Arial Rounded MT Bold"/>
          <w:noProof/>
          <w:color w:val="FF0000"/>
          <w:lang w:eastAsia="en-IN"/>
        </w:rPr>
        <w:drawing>
          <wp:inline distT="0" distB="0" distL="0" distR="0" wp14:anchorId="3D9675C0" wp14:editId="50300CE2">
            <wp:extent cx="6055743" cy="4654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25252" cy="478458"/>
                    </a:xfrm>
                    <a:prstGeom prst="rect">
                      <a:avLst/>
                    </a:prstGeom>
                  </pic:spPr>
                </pic:pic>
              </a:graphicData>
            </a:graphic>
          </wp:inline>
        </w:drawing>
      </w:r>
    </w:p>
    <w:p w:rsidR="00FF238F" w:rsidRPr="0082328C" w:rsidRDefault="00FF238F" w:rsidP="00FF238F">
      <w:pPr>
        <w:rPr>
          <w:rFonts w:ascii="Arial Rounded MT Bold" w:hAnsi="Arial Rounded MT Bold"/>
          <w:color w:val="FF0000"/>
        </w:rPr>
      </w:pPr>
    </w:p>
    <w:p w:rsidR="00FF238F" w:rsidRPr="0082328C" w:rsidRDefault="00FF238F" w:rsidP="00FF238F">
      <w:pPr>
        <w:rPr>
          <w:rFonts w:ascii="Arial Rounded MT Bold" w:hAnsi="Arial Rounded MT Bold"/>
          <w:color w:val="FF0000"/>
        </w:rPr>
      </w:pPr>
    </w:p>
    <w:p w:rsidR="00FF238F" w:rsidRPr="0082328C" w:rsidRDefault="00FF238F" w:rsidP="00FF238F">
      <w:pPr>
        <w:pStyle w:val="Heading2"/>
        <w:numPr>
          <w:ilvl w:val="0"/>
          <w:numId w:val="4"/>
        </w:numPr>
        <w:rPr>
          <w:rFonts w:ascii="Arial Rounded MT Bold" w:hAnsi="Arial Rounded MT Bold"/>
          <w:color w:val="FF0000"/>
        </w:rPr>
      </w:pPr>
      <w:r w:rsidRPr="0082328C">
        <w:rPr>
          <w:rFonts w:ascii="Arial Rounded MT Bold" w:hAnsi="Arial Rounded MT Bold"/>
          <w:color w:val="FF0000"/>
        </w:rPr>
        <w:t>How many categorical columns are there in the data? [Search about categorical and continuous data, and try to answer this question</w:t>
      </w:r>
      <w:proofErr w:type="gramStart"/>
      <w:r w:rsidRPr="0082328C">
        <w:rPr>
          <w:rFonts w:ascii="Arial Rounded MT Bold" w:hAnsi="Arial Rounded MT Bold"/>
          <w:color w:val="FF0000"/>
        </w:rPr>
        <w:t>] .</w:t>
      </w:r>
      <w:proofErr w:type="gramEnd"/>
      <w:r w:rsidRPr="0082328C">
        <w:rPr>
          <w:rFonts w:ascii="Arial Rounded MT Bold" w:hAnsi="Arial Rounded MT Bold"/>
          <w:color w:val="FF0000"/>
        </w:rPr>
        <w:t xml:space="preserve"> </w:t>
      </w:r>
    </w:p>
    <w:p w:rsidR="00C87DE5" w:rsidRPr="0082328C" w:rsidRDefault="00FF238F" w:rsidP="00C87DE5">
      <w:pPr>
        <w:pStyle w:val="Heading2"/>
        <w:rPr>
          <w:rFonts w:ascii="Arial Rounded MT Bold" w:hAnsi="Arial Rounded MT Bold"/>
          <w:color w:val="FF0000"/>
        </w:rPr>
      </w:pPr>
      <w:r w:rsidRPr="0082328C">
        <w:rPr>
          <w:rFonts w:ascii="Arial Rounded MT Bold" w:hAnsi="Arial Rounded MT Bold"/>
          <w:noProof/>
          <w:color w:val="FF0000"/>
          <w:lang w:eastAsia="en-IN"/>
        </w:rPr>
        <w:drawing>
          <wp:inline distT="0" distB="0" distL="0" distR="0" wp14:anchorId="5E6B148A" wp14:editId="4CFFD530">
            <wp:extent cx="6081443" cy="8965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13649" cy="916085"/>
                    </a:xfrm>
                    <a:prstGeom prst="rect">
                      <a:avLst/>
                    </a:prstGeom>
                  </pic:spPr>
                </pic:pic>
              </a:graphicData>
            </a:graphic>
          </wp:inline>
        </w:drawing>
      </w:r>
    </w:p>
    <w:p w:rsidR="00C87DE5" w:rsidRPr="0082328C" w:rsidRDefault="00C87DE5" w:rsidP="00C87DE5">
      <w:pPr>
        <w:pStyle w:val="Heading2"/>
        <w:rPr>
          <w:rFonts w:ascii="Arial Rounded MT Bold" w:hAnsi="Arial Rounded MT Bold"/>
          <w:color w:val="FF0000"/>
        </w:rPr>
      </w:pPr>
    </w:p>
    <w:p w:rsidR="00C87DE5" w:rsidRPr="0082328C" w:rsidRDefault="00C87DE5" w:rsidP="00C87DE5">
      <w:pPr>
        <w:pStyle w:val="Heading2"/>
        <w:numPr>
          <w:ilvl w:val="0"/>
          <w:numId w:val="4"/>
        </w:numPr>
        <w:rPr>
          <w:rFonts w:ascii="Arial Rounded MT Bold" w:hAnsi="Arial Rounded MT Bold"/>
          <w:color w:val="FF0000"/>
        </w:rPr>
      </w:pPr>
      <w:r w:rsidRPr="0082328C">
        <w:rPr>
          <w:rFonts w:ascii="Arial Rounded MT Bold" w:hAnsi="Arial Rounded MT Bold"/>
          <w:color w:val="FF0000"/>
        </w:rPr>
        <w:t>The data consists of some inconsistent and missing values so ensure that the data used for further analysis is cleaned.</w:t>
      </w:r>
    </w:p>
    <w:p w:rsidR="00C87DE5" w:rsidRPr="0082328C" w:rsidRDefault="00C87DE5" w:rsidP="00C87DE5">
      <w:pPr>
        <w:rPr>
          <w:rFonts w:ascii="Arial Rounded MT Bold" w:hAnsi="Arial Rounded MT Bold"/>
          <w:color w:val="FF0000"/>
        </w:rPr>
      </w:pPr>
      <w:r w:rsidRPr="0082328C">
        <w:rPr>
          <w:rFonts w:ascii="Arial Rounded MT Bold" w:hAnsi="Arial Rounded MT Bold"/>
          <w:noProof/>
          <w:color w:val="FF0000"/>
          <w:lang w:eastAsia="en-IN"/>
        </w:rPr>
        <w:drawing>
          <wp:inline distT="0" distB="0" distL="0" distR="0" wp14:anchorId="0DA2713A" wp14:editId="2BDE68EE">
            <wp:extent cx="5731510" cy="201676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16760"/>
                    </a:xfrm>
                    <a:prstGeom prst="rect">
                      <a:avLst/>
                    </a:prstGeom>
                  </pic:spPr>
                </pic:pic>
              </a:graphicData>
            </a:graphic>
          </wp:inline>
        </w:drawing>
      </w:r>
    </w:p>
    <w:p w:rsidR="00C87DE5" w:rsidRPr="0082328C" w:rsidRDefault="00C87DE5" w:rsidP="00C87DE5">
      <w:pPr>
        <w:rPr>
          <w:rFonts w:ascii="Arial Rounded MT Bold" w:hAnsi="Arial Rounded MT Bold"/>
          <w:color w:val="FF0000"/>
        </w:rPr>
      </w:pPr>
    </w:p>
    <w:p w:rsidR="00C87DE5" w:rsidRPr="0082328C" w:rsidRDefault="00C87DE5" w:rsidP="00C87DE5">
      <w:pPr>
        <w:pStyle w:val="Heading2"/>
        <w:numPr>
          <w:ilvl w:val="0"/>
          <w:numId w:val="4"/>
        </w:numPr>
        <w:rPr>
          <w:rFonts w:ascii="Arial Rounded MT Bold" w:hAnsi="Arial Rounded MT Bold"/>
          <w:color w:val="FF0000"/>
        </w:rPr>
      </w:pPr>
      <w:r w:rsidRPr="0082328C">
        <w:rPr>
          <w:rFonts w:ascii="Arial Rounded MT Bold" w:hAnsi="Arial Rounded MT Bold"/>
          <w:color w:val="FF0000"/>
        </w:rPr>
        <w:lastRenderedPageBreak/>
        <w:t xml:space="preserve">Using the </w:t>
      </w:r>
      <w:proofErr w:type="spellStart"/>
      <w:r w:rsidRPr="0082328C">
        <w:rPr>
          <w:rFonts w:ascii="Arial Rounded MT Bold" w:hAnsi="Arial Rounded MT Bold"/>
          <w:color w:val="FF0000"/>
        </w:rPr>
        <w:t>LookUp</w:t>
      </w:r>
      <w:proofErr w:type="spellEnd"/>
      <w:r w:rsidRPr="0082328C">
        <w:rPr>
          <w:rFonts w:ascii="Arial Rounded MT Bold" w:hAnsi="Arial Rounded MT Bold"/>
          <w:color w:val="FF0000"/>
        </w:rPr>
        <w:t xml:space="preserve"> functions, fill up the countries in the original data using the country code.</w:t>
      </w:r>
    </w:p>
    <w:p w:rsidR="00C87DE5" w:rsidRPr="0082328C" w:rsidRDefault="00C87DE5" w:rsidP="00C87DE5">
      <w:pPr>
        <w:rPr>
          <w:rFonts w:ascii="Arial Rounded MT Bold" w:hAnsi="Arial Rounded MT Bold"/>
          <w:color w:val="FF0000"/>
        </w:rPr>
      </w:pPr>
      <w:r w:rsidRPr="0082328C">
        <w:rPr>
          <w:rFonts w:ascii="Arial Rounded MT Bold" w:hAnsi="Arial Rounded MT Bold"/>
          <w:noProof/>
          <w:color w:val="FF0000"/>
          <w:lang w:eastAsia="en-IN"/>
        </w:rPr>
        <w:drawing>
          <wp:inline distT="0" distB="0" distL="0" distR="0" wp14:anchorId="0E6C4868" wp14:editId="6B227E5E">
            <wp:extent cx="5731510" cy="62293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622935"/>
                    </a:xfrm>
                    <a:prstGeom prst="rect">
                      <a:avLst/>
                    </a:prstGeom>
                  </pic:spPr>
                </pic:pic>
              </a:graphicData>
            </a:graphic>
          </wp:inline>
        </w:drawing>
      </w:r>
    </w:p>
    <w:p w:rsidR="00C87DE5" w:rsidRPr="0082328C" w:rsidRDefault="00C87DE5" w:rsidP="00C87DE5">
      <w:pPr>
        <w:rPr>
          <w:rFonts w:ascii="Arial Rounded MT Bold" w:hAnsi="Arial Rounded MT Bold"/>
          <w:color w:val="FF0000"/>
        </w:rPr>
      </w:pPr>
    </w:p>
    <w:p w:rsidR="00C87DE5" w:rsidRPr="0082328C" w:rsidRDefault="00C87DE5" w:rsidP="00C87DE5">
      <w:pPr>
        <w:pStyle w:val="Heading2"/>
        <w:numPr>
          <w:ilvl w:val="0"/>
          <w:numId w:val="4"/>
        </w:numPr>
        <w:rPr>
          <w:rFonts w:ascii="Arial Rounded MT Bold" w:hAnsi="Arial Rounded MT Bold"/>
          <w:color w:val="FF0000"/>
        </w:rPr>
      </w:pPr>
      <w:r w:rsidRPr="0082328C">
        <w:rPr>
          <w:rFonts w:ascii="Arial Rounded MT Bold" w:hAnsi="Arial Rounded MT Bold"/>
          <w:color w:val="FF0000"/>
        </w:rPr>
        <w:t xml:space="preserve"> Create a table to represent the number of restaurants opened in each country.</w:t>
      </w:r>
    </w:p>
    <w:p w:rsidR="00C87DE5" w:rsidRPr="0082328C" w:rsidRDefault="00C87DE5" w:rsidP="00C87DE5">
      <w:pPr>
        <w:rPr>
          <w:rFonts w:ascii="Arial Rounded MT Bold" w:hAnsi="Arial Rounded MT Bold"/>
          <w:color w:val="FF0000"/>
        </w:rPr>
      </w:pPr>
      <w:r w:rsidRPr="0082328C">
        <w:rPr>
          <w:rFonts w:ascii="Arial Rounded MT Bold" w:hAnsi="Arial Rounded MT Bold"/>
          <w:noProof/>
          <w:color w:val="FF0000"/>
          <w:lang w:eastAsia="en-IN"/>
        </w:rPr>
        <w:drawing>
          <wp:inline distT="0" distB="0" distL="0" distR="0" wp14:anchorId="2556CC05" wp14:editId="0DDD96A3">
            <wp:extent cx="4010585" cy="401058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0585" cy="4010585"/>
                    </a:xfrm>
                    <a:prstGeom prst="rect">
                      <a:avLst/>
                    </a:prstGeom>
                  </pic:spPr>
                </pic:pic>
              </a:graphicData>
            </a:graphic>
          </wp:inline>
        </w:drawing>
      </w:r>
    </w:p>
    <w:p w:rsidR="00C87DE5" w:rsidRPr="0082328C" w:rsidRDefault="00C87DE5" w:rsidP="00C87DE5">
      <w:pPr>
        <w:pStyle w:val="Heading2"/>
        <w:numPr>
          <w:ilvl w:val="0"/>
          <w:numId w:val="4"/>
        </w:numPr>
        <w:rPr>
          <w:rFonts w:ascii="Arial Rounded MT Bold" w:hAnsi="Arial Rounded MT Bold"/>
          <w:color w:val="FF0000"/>
        </w:rPr>
      </w:pPr>
      <w:r w:rsidRPr="0082328C">
        <w:rPr>
          <w:rFonts w:ascii="Arial Rounded MT Bold" w:hAnsi="Arial Rounded MT Bold"/>
          <w:color w:val="FF0000"/>
        </w:rPr>
        <w:lastRenderedPageBreak/>
        <w:t>Also, the management wants to look at the number of restaurants opened each year, so provide them with something here.</w:t>
      </w:r>
    </w:p>
    <w:p w:rsidR="00C87DE5" w:rsidRPr="0082328C" w:rsidRDefault="00C87DE5" w:rsidP="00C87DE5">
      <w:pPr>
        <w:rPr>
          <w:rFonts w:ascii="Arial Rounded MT Bold" w:hAnsi="Arial Rounded MT Bold"/>
          <w:color w:val="FF0000"/>
        </w:rPr>
      </w:pPr>
      <w:r w:rsidRPr="0082328C">
        <w:rPr>
          <w:rFonts w:ascii="Arial Rounded MT Bold" w:hAnsi="Arial Rounded MT Bold"/>
          <w:noProof/>
          <w:color w:val="FF0000"/>
          <w:lang w:eastAsia="en-IN"/>
        </w:rPr>
        <w:drawing>
          <wp:inline distT="0" distB="0" distL="0" distR="0" wp14:anchorId="08E8B53F" wp14:editId="627DF70B">
            <wp:extent cx="3724795" cy="2734057"/>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24795" cy="2734057"/>
                    </a:xfrm>
                    <a:prstGeom prst="rect">
                      <a:avLst/>
                    </a:prstGeom>
                  </pic:spPr>
                </pic:pic>
              </a:graphicData>
            </a:graphic>
          </wp:inline>
        </w:drawing>
      </w:r>
    </w:p>
    <w:p w:rsidR="00C87DE5" w:rsidRPr="0082328C" w:rsidRDefault="00C87DE5" w:rsidP="00C87DE5">
      <w:pPr>
        <w:rPr>
          <w:rFonts w:ascii="Arial Rounded MT Bold" w:hAnsi="Arial Rounded MT Bold"/>
          <w:color w:val="FF0000"/>
        </w:rPr>
      </w:pPr>
    </w:p>
    <w:p w:rsidR="00C87DE5" w:rsidRPr="0082328C" w:rsidRDefault="00C87DE5" w:rsidP="00C87DE5">
      <w:pPr>
        <w:pStyle w:val="Heading2"/>
        <w:numPr>
          <w:ilvl w:val="0"/>
          <w:numId w:val="4"/>
        </w:numPr>
        <w:rPr>
          <w:rFonts w:ascii="Arial Rounded MT Bold" w:hAnsi="Arial Rounded MT Bold"/>
          <w:color w:val="FF0000"/>
        </w:rPr>
      </w:pPr>
      <w:r w:rsidRPr="0082328C">
        <w:rPr>
          <w:rFonts w:ascii="Arial Rounded MT Bold" w:hAnsi="Arial Rounded MT Bold"/>
          <w:color w:val="FF0000"/>
        </w:rPr>
        <w:t>What is the total number of restaurants in India in the price range of 4?</w:t>
      </w:r>
    </w:p>
    <w:p w:rsidR="00C87DE5" w:rsidRPr="0082328C" w:rsidRDefault="00C87DE5" w:rsidP="00C87DE5">
      <w:pPr>
        <w:rPr>
          <w:rFonts w:ascii="Arial Rounded MT Bold" w:hAnsi="Arial Rounded MT Bold"/>
          <w:color w:val="FF0000"/>
        </w:rPr>
      </w:pPr>
      <w:r w:rsidRPr="0082328C">
        <w:rPr>
          <w:rFonts w:ascii="Arial Rounded MT Bold" w:hAnsi="Arial Rounded MT Bold"/>
          <w:noProof/>
          <w:color w:val="FF0000"/>
          <w:lang w:eastAsia="en-IN"/>
        </w:rPr>
        <w:drawing>
          <wp:inline distT="0" distB="0" distL="0" distR="0" wp14:anchorId="157B53F0" wp14:editId="374FEA17">
            <wp:extent cx="5731510" cy="6140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614045"/>
                    </a:xfrm>
                    <a:prstGeom prst="rect">
                      <a:avLst/>
                    </a:prstGeom>
                  </pic:spPr>
                </pic:pic>
              </a:graphicData>
            </a:graphic>
          </wp:inline>
        </w:drawing>
      </w:r>
    </w:p>
    <w:p w:rsidR="00C87DE5" w:rsidRPr="0082328C" w:rsidRDefault="0082328C" w:rsidP="00C87DE5">
      <w:pPr>
        <w:rPr>
          <w:rFonts w:ascii="Arial Rounded MT Bold" w:hAnsi="Arial Rounded MT Bold"/>
          <w:color w:val="000000" w:themeColor="text1"/>
        </w:rPr>
      </w:pPr>
      <w:r w:rsidRPr="0082328C">
        <w:rPr>
          <w:rFonts w:ascii="Arial Rounded MT Bold" w:hAnsi="Arial Rounded MT Bold"/>
          <w:color w:val="000000" w:themeColor="text1"/>
        </w:rPr>
        <w:t xml:space="preserve">Used </w:t>
      </w:r>
      <w:proofErr w:type="gramStart"/>
      <w:r w:rsidRPr="0082328C">
        <w:rPr>
          <w:rFonts w:ascii="Arial Rounded MT Bold" w:hAnsi="Arial Rounded MT Bold"/>
          <w:color w:val="000000" w:themeColor="text1"/>
        </w:rPr>
        <w:t>formula :</w:t>
      </w:r>
      <w:proofErr w:type="gramEnd"/>
      <w:r w:rsidRPr="0082328C">
        <w:rPr>
          <w:rFonts w:ascii="Arial Rounded MT Bold" w:hAnsi="Arial Rounded MT Bold"/>
          <w:color w:val="000000" w:themeColor="text1"/>
        </w:rPr>
        <w:t xml:space="preserve">  “=COUNTIFS('Table 1 '!P2:P9543,4,'Table 1 '!W2:W9543,"India") ”</w:t>
      </w:r>
    </w:p>
    <w:p w:rsidR="00C87DE5" w:rsidRPr="0082328C" w:rsidRDefault="00C87DE5" w:rsidP="00C87DE5">
      <w:pPr>
        <w:pStyle w:val="Heading2"/>
        <w:numPr>
          <w:ilvl w:val="0"/>
          <w:numId w:val="4"/>
        </w:numPr>
        <w:rPr>
          <w:rFonts w:ascii="Arial Rounded MT Bold" w:hAnsi="Arial Rounded MT Bold"/>
          <w:color w:val="FF0000"/>
        </w:rPr>
      </w:pPr>
      <w:r w:rsidRPr="0082328C">
        <w:rPr>
          <w:rFonts w:ascii="Arial Rounded MT Bold" w:hAnsi="Arial Rounded MT Bold"/>
          <w:color w:val="FF0000"/>
        </w:rPr>
        <w:lastRenderedPageBreak/>
        <w:t>What is the average number of voters for the restaurants in each country according to the data?</w:t>
      </w:r>
    </w:p>
    <w:p w:rsidR="00C87DE5" w:rsidRPr="0082328C" w:rsidRDefault="00C87DE5" w:rsidP="00C87DE5">
      <w:pPr>
        <w:rPr>
          <w:rFonts w:ascii="Arial Rounded MT Bold" w:hAnsi="Arial Rounded MT Bold"/>
          <w:color w:val="FF0000"/>
        </w:rPr>
      </w:pPr>
      <w:r w:rsidRPr="0082328C">
        <w:rPr>
          <w:rFonts w:ascii="Arial Rounded MT Bold" w:hAnsi="Arial Rounded MT Bold"/>
          <w:noProof/>
          <w:color w:val="FF0000"/>
          <w:lang w:eastAsia="en-IN"/>
        </w:rPr>
        <w:drawing>
          <wp:inline distT="0" distB="0" distL="0" distR="0" wp14:anchorId="0FD44E46" wp14:editId="5ECB85B4">
            <wp:extent cx="3620005" cy="40010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0005" cy="4001058"/>
                    </a:xfrm>
                    <a:prstGeom prst="rect">
                      <a:avLst/>
                    </a:prstGeom>
                  </pic:spPr>
                </pic:pic>
              </a:graphicData>
            </a:graphic>
          </wp:inline>
        </w:drawing>
      </w:r>
    </w:p>
    <w:p w:rsidR="00C87DE5" w:rsidRPr="0082328C" w:rsidRDefault="00C87DE5" w:rsidP="00C87DE5">
      <w:pPr>
        <w:rPr>
          <w:rFonts w:ascii="Arial Rounded MT Bold" w:hAnsi="Arial Rounded MT Bold"/>
          <w:color w:val="FF0000"/>
        </w:rPr>
      </w:pPr>
    </w:p>
    <w:p w:rsidR="00C87DE5" w:rsidRPr="0082328C" w:rsidRDefault="00C87DE5" w:rsidP="00C87DE5">
      <w:pPr>
        <w:pStyle w:val="Heading2"/>
        <w:numPr>
          <w:ilvl w:val="0"/>
          <w:numId w:val="4"/>
        </w:numPr>
        <w:rPr>
          <w:rFonts w:ascii="Arial Rounded MT Bold" w:hAnsi="Arial Rounded MT Bold"/>
          <w:color w:val="FF0000"/>
        </w:rPr>
      </w:pPr>
      <w:r w:rsidRPr="0082328C">
        <w:rPr>
          <w:rFonts w:ascii="Arial Rounded MT Bold" w:hAnsi="Arial Rounded MT Bold"/>
          <w:color w:val="FF0000"/>
        </w:rPr>
        <w:t xml:space="preserve">Calculate the average rating for all the restaurants that have </w:t>
      </w:r>
      <w:proofErr w:type="spellStart"/>
      <w:r w:rsidRPr="0082328C">
        <w:rPr>
          <w:rFonts w:ascii="Arial Rounded MT Bold" w:hAnsi="Arial Rounded MT Bold"/>
          <w:color w:val="FF0000"/>
        </w:rPr>
        <w:t>price_range</w:t>
      </w:r>
      <w:proofErr w:type="spellEnd"/>
      <w:r w:rsidRPr="0082328C">
        <w:rPr>
          <w:rFonts w:ascii="Arial Rounded MT Bold" w:hAnsi="Arial Rounded MT Bold"/>
          <w:color w:val="FF0000"/>
        </w:rPr>
        <w:t xml:space="preserve"> &lt; 4 and provide online delivery. Use only the “IF” function, Logical Operators, and Aggregation functions to solve this problem. [Note: Don’t use Conditional aggregation in this question.]</w:t>
      </w:r>
    </w:p>
    <w:p w:rsidR="00C87DE5" w:rsidRPr="0082328C" w:rsidRDefault="00C87DE5" w:rsidP="00C87DE5">
      <w:pPr>
        <w:rPr>
          <w:rFonts w:ascii="Arial Rounded MT Bold" w:hAnsi="Arial Rounded MT Bold"/>
          <w:color w:val="FF0000"/>
        </w:rPr>
      </w:pPr>
    </w:p>
    <w:p w:rsidR="00C87DE5" w:rsidRPr="0082328C" w:rsidRDefault="005C4CD9" w:rsidP="00C87DE5">
      <w:pPr>
        <w:rPr>
          <w:rFonts w:ascii="Arial Rounded MT Bold" w:hAnsi="Arial Rounded MT Bold"/>
          <w:color w:val="FF0000"/>
        </w:rPr>
      </w:pPr>
      <w:r w:rsidRPr="005C4CD9">
        <w:rPr>
          <w:rFonts w:ascii="Arial Rounded MT Bold" w:hAnsi="Arial Rounded MT Bold"/>
          <w:color w:val="FF0000"/>
        </w:rPr>
        <w:drawing>
          <wp:inline distT="0" distB="0" distL="0" distR="0" wp14:anchorId="0335E9DD" wp14:editId="032BD679">
            <wp:extent cx="4344006" cy="581106"/>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44006" cy="581106"/>
                    </a:xfrm>
                    <a:prstGeom prst="rect">
                      <a:avLst/>
                    </a:prstGeom>
                  </pic:spPr>
                </pic:pic>
              </a:graphicData>
            </a:graphic>
          </wp:inline>
        </w:drawing>
      </w:r>
    </w:p>
    <w:p w:rsidR="0082328C" w:rsidRPr="0082328C" w:rsidRDefault="0082328C" w:rsidP="00C87DE5">
      <w:pPr>
        <w:rPr>
          <w:rFonts w:ascii="Arial Rounded MT Bold" w:hAnsi="Arial Rounded MT Bold"/>
          <w:color w:val="000000" w:themeColor="text1"/>
        </w:rPr>
      </w:pPr>
    </w:p>
    <w:p w:rsidR="00C87DE5" w:rsidRPr="0082328C" w:rsidRDefault="008E26F8" w:rsidP="00C87DE5">
      <w:pPr>
        <w:rPr>
          <w:rFonts w:ascii="Arial Rounded MT Bold" w:hAnsi="Arial Rounded MT Bold"/>
          <w:color w:val="000000" w:themeColor="text1"/>
        </w:rPr>
      </w:pPr>
      <w:r>
        <w:rPr>
          <w:rFonts w:ascii="Arial Rounded MT Bold" w:hAnsi="Arial Rounded MT Bold"/>
          <w:color w:val="000000" w:themeColor="text1"/>
        </w:rPr>
        <w:t xml:space="preserve">used formula : </w:t>
      </w:r>
      <w:r w:rsidR="005C4CD9">
        <w:rPr>
          <w:rFonts w:ascii="Arial Rounded MT Bold" w:hAnsi="Arial Rounded MT Bold"/>
          <w:color w:val="000000" w:themeColor="text1"/>
        </w:rPr>
        <w:br/>
      </w:r>
      <w:r w:rsidR="005C4CD9">
        <w:rPr>
          <w:rFonts w:ascii="Arial Rounded MT Bold" w:hAnsi="Arial Rounded MT Bold"/>
          <w:color w:val="000000" w:themeColor="text1"/>
        </w:rPr>
        <w:br/>
        <w:t>“{</w:t>
      </w:r>
      <w:r w:rsidR="005C4CD9" w:rsidRPr="005C4CD9">
        <w:rPr>
          <w:rFonts w:ascii="Arial Rounded MT Bold" w:hAnsi="Arial Rounded MT Bold"/>
          <w:color w:val="000000" w:themeColor="text1"/>
        </w:rPr>
        <w:t>=AVERAGE(IF(('Table 1'[</w:t>
      </w:r>
      <w:proofErr w:type="spellStart"/>
      <w:r w:rsidR="005C4CD9" w:rsidRPr="005C4CD9">
        <w:rPr>
          <w:rFonts w:ascii="Arial Rounded MT Bold" w:hAnsi="Arial Rounded MT Bold"/>
          <w:color w:val="000000" w:themeColor="text1"/>
        </w:rPr>
        <w:t>Has_Online_delivery</w:t>
      </w:r>
      <w:proofErr w:type="spellEnd"/>
      <w:r w:rsidR="005C4CD9" w:rsidRPr="005C4CD9">
        <w:rPr>
          <w:rFonts w:ascii="Arial Rounded MT Bold" w:hAnsi="Arial Rounded MT Bold"/>
          <w:color w:val="000000" w:themeColor="text1"/>
        </w:rPr>
        <w:t>]="Yes")*('Table 1'[</w:t>
      </w:r>
      <w:proofErr w:type="spellStart"/>
      <w:r w:rsidR="005C4CD9" w:rsidRPr="005C4CD9">
        <w:rPr>
          <w:rFonts w:ascii="Arial Rounded MT Bold" w:hAnsi="Arial Rounded MT Bold"/>
          <w:color w:val="000000" w:themeColor="text1"/>
        </w:rPr>
        <w:t>Price_range</w:t>
      </w:r>
      <w:proofErr w:type="spellEnd"/>
      <w:r w:rsidR="005C4CD9" w:rsidRPr="005C4CD9">
        <w:rPr>
          <w:rFonts w:ascii="Arial Rounded MT Bold" w:hAnsi="Arial Rounded MT Bold"/>
          <w:color w:val="000000" w:themeColor="text1"/>
        </w:rPr>
        <w:t>]&lt;4),'Table 1'[Rating]))</w:t>
      </w:r>
      <w:r w:rsidR="005C4CD9">
        <w:rPr>
          <w:rFonts w:ascii="Arial Rounded MT Bold" w:hAnsi="Arial Rounded MT Bold"/>
          <w:color w:val="000000" w:themeColor="text1"/>
        </w:rPr>
        <w:t>}”</w:t>
      </w:r>
      <w:r w:rsidR="005C4CD9">
        <w:rPr>
          <w:rFonts w:ascii="Arial Rounded MT Bold" w:hAnsi="Arial Rounded MT Bold"/>
          <w:color w:val="000000" w:themeColor="text1"/>
        </w:rPr>
        <w:br/>
      </w:r>
      <w:r w:rsidR="005C4CD9">
        <w:rPr>
          <w:rFonts w:ascii="Arial Rounded MT Bold" w:hAnsi="Arial Rounded MT Bold"/>
          <w:color w:val="000000" w:themeColor="text1"/>
        </w:rPr>
        <w:br/>
      </w:r>
      <w:proofErr w:type="spellStart"/>
      <w:r w:rsidR="005C4CD9">
        <w:rPr>
          <w:rFonts w:ascii="Arial Rounded MT Bold" w:hAnsi="Arial Rounded MT Bold"/>
          <w:color w:val="000000" w:themeColor="text1"/>
        </w:rPr>
        <w:t>i.e</w:t>
      </w:r>
      <w:proofErr w:type="spellEnd"/>
      <w:r w:rsidR="005C4CD9">
        <w:rPr>
          <w:rFonts w:ascii="Arial Rounded MT Bold" w:hAnsi="Arial Rounded MT Bold"/>
          <w:color w:val="000000" w:themeColor="text1"/>
        </w:rPr>
        <w:t xml:space="preserve"> “{</w:t>
      </w:r>
      <w:r w:rsidR="005C4CD9" w:rsidRPr="005C4CD9">
        <w:rPr>
          <w:rFonts w:ascii="Arial Rounded MT Bold" w:hAnsi="Arial Rounded MT Bold"/>
          <w:color w:val="000000" w:themeColor="text1"/>
        </w:rPr>
        <w:t>=AVERAGE(IF(('Table 1 '!M2:M9543="Yes")*('Table 1 '!P2:P9543&lt;4), 'Table 1 '!S2:S9543))</w:t>
      </w:r>
      <w:r w:rsidR="005C4CD9">
        <w:rPr>
          <w:rFonts w:ascii="Arial Rounded MT Bold" w:hAnsi="Arial Rounded MT Bold"/>
          <w:color w:val="000000" w:themeColor="text1"/>
        </w:rPr>
        <w:t>}”</w:t>
      </w:r>
    </w:p>
    <w:p w:rsidR="00C87DE5" w:rsidRPr="0082328C" w:rsidRDefault="00C87DE5" w:rsidP="00C87DE5">
      <w:pPr>
        <w:pStyle w:val="Heading2"/>
        <w:numPr>
          <w:ilvl w:val="0"/>
          <w:numId w:val="4"/>
        </w:numPr>
        <w:rPr>
          <w:rFonts w:ascii="Arial Rounded MT Bold" w:hAnsi="Arial Rounded MT Bold"/>
          <w:color w:val="FF0000"/>
        </w:rPr>
      </w:pPr>
      <w:r w:rsidRPr="0082328C">
        <w:rPr>
          <w:rFonts w:ascii="Arial Rounded MT Bold" w:hAnsi="Arial Rounded MT Bold"/>
          <w:color w:val="FF0000"/>
        </w:rPr>
        <w:lastRenderedPageBreak/>
        <w:t xml:space="preserve"> Using Conditional formatting highlight the rows of restaurants that are located in the countries or cities that you’ve suggested to the management for opening new restaurants.</w:t>
      </w:r>
    </w:p>
    <w:p w:rsidR="00C87DE5" w:rsidRDefault="00BF5A74" w:rsidP="00C87DE5">
      <w:pPr>
        <w:rPr>
          <w:rFonts w:ascii="Arial Rounded MT Bold" w:hAnsi="Arial Rounded MT Bold"/>
          <w:color w:val="FF0000"/>
        </w:rPr>
      </w:pPr>
      <w:r w:rsidRPr="00BF5A74">
        <w:rPr>
          <w:rFonts w:ascii="Arial Rounded MT Bold" w:hAnsi="Arial Rounded MT Bold"/>
          <w:noProof/>
          <w:color w:val="FF0000"/>
          <w:lang w:eastAsia="en-IN"/>
        </w:rPr>
        <w:drawing>
          <wp:inline distT="0" distB="0" distL="0" distR="0" wp14:anchorId="3E10B121" wp14:editId="0126AC06">
            <wp:extent cx="6254151" cy="1220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61436" cy="1221892"/>
                    </a:xfrm>
                    <a:prstGeom prst="rect">
                      <a:avLst/>
                    </a:prstGeom>
                  </pic:spPr>
                </pic:pic>
              </a:graphicData>
            </a:graphic>
          </wp:inline>
        </w:drawing>
      </w:r>
    </w:p>
    <w:p w:rsidR="00BF5A74" w:rsidRDefault="00BF5A74" w:rsidP="00C87DE5">
      <w:pPr>
        <w:rPr>
          <w:rFonts w:ascii="Arial Rounded MT Bold" w:hAnsi="Arial Rounded MT Bold"/>
          <w:color w:val="FF0000"/>
        </w:rPr>
      </w:pPr>
    </w:p>
    <w:p w:rsidR="00BF5A74" w:rsidRPr="0082328C" w:rsidRDefault="00BF5A74" w:rsidP="00C87DE5">
      <w:pPr>
        <w:rPr>
          <w:rFonts w:ascii="Arial Rounded MT Bold" w:hAnsi="Arial Rounded MT Bold"/>
          <w:color w:val="FF0000"/>
        </w:rPr>
      </w:pPr>
    </w:p>
    <w:p w:rsidR="00C87DE5" w:rsidRDefault="00C87DE5" w:rsidP="00C87DE5">
      <w:pPr>
        <w:pStyle w:val="Heading2"/>
        <w:numPr>
          <w:ilvl w:val="0"/>
          <w:numId w:val="4"/>
        </w:numPr>
        <w:rPr>
          <w:rFonts w:ascii="Arial Rounded MT Bold" w:hAnsi="Arial Rounded MT Bold"/>
          <w:color w:val="FF0000"/>
        </w:rPr>
      </w:pPr>
      <w:r w:rsidRPr="0082328C">
        <w:rPr>
          <w:rFonts w:ascii="Arial Rounded MT Bold" w:hAnsi="Arial Rounded MT Bold"/>
          <w:color w:val="FF0000"/>
        </w:rPr>
        <w:t xml:space="preserve">Create a new customized price column that consists of the abbreviation/symbol of the currency along with the </w:t>
      </w:r>
      <w:proofErr w:type="spellStart"/>
      <w:r w:rsidRPr="0082328C">
        <w:rPr>
          <w:rFonts w:ascii="Arial Rounded MT Bold" w:hAnsi="Arial Rounded MT Bold"/>
          <w:color w:val="FF0000"/>
        </w:rPr>
        <w:t>Average_cost_for_two</w:t>
      </w:r>
      <w:proofErr w:type="spellEnd"/>
      <w:r w:rsidRPr="0082328C">
        <w:rPr>
          <w:rFonts w:ascii="Arial Rounded MT Bold" w:hAnsi="Arial Rounded MT Bold"/>
          <w:color w:val="FF0000"/>
        </w:rPr>
        <w:t xml:space="preserve"> value. [Use string operations to do this task]</w:t>
      </w:r>
      <w:r w:rsidRPr="0082328C">
        <w:rPr>
          <w:rFonts w:ascii="Arial Rounded MT Bold" w:hAnsi="Arial Rounded MT Bold"/>
          <w:color w:val="FF0000"/>
        </w:rPr>
        <w:br/>
      </w:r>
      <w:r w:rsidRPr="0082328C">
        <w:rPr>
          <w:rFonts w:ascii="Arial Rounded MT Bold" w:hAnsi="Arial Rounded MT Bold"/>
          <w:noProof/>
          <w:color w:val="FF0000"/>
          <w:lang w:eastAsia="en-IN"/>
        </w:rPr>
        <w:drawing>
          <wp:inline distT="0" distB="0" distL="0" distR="0" wp14:anchorId="2A260B49" wp14:editId="108BB26F">
            <wp:extent cx="5731510" cy="6680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668020"/>
                    </a:xfrm>
                    <a:prstGeom prst="rect">
                      <a:avLst/>
                    </a:prstGeom>
                  </pic:spPr>
                </pic:pic>
              </a:graphicData>
            </a:graphic>
          </wp:inline>
        </w:drawing>
      </w:r>
    </w:p>
    <w:p w:rsidR="00BF5A74" w:rsidRPr="00BF5A74" w:rsidRDefault="00BF5A74" w:rsidP="00BF5A74"/>
    <w:p w:rsidR="00BF5A74" w:rsidRPr="00BF5A74" w:rsidRDefault="00BF5A74" w:rsidP="00BF5A74"/>
    <w:p w:rsidR="00C87DE5" w:rsidRPr="0082328C" w:rsidRDefault="00C87DE5" w:rsidP="00C87DE5">
      <w:pPr>
        <w:rPr>
          <w:rFonts w:ascii="Arial Rounded MT Bold" w:hAnsi="Arial Rounded MT Bold"/>
          <w:color w:val="FF0000"/>
        </w:rPr>
      </w:pPr>
    </w:p>
    <w:p w:rsidR="0082328C" w:rsidRPr="0082328C" w:rsidRDefault="00C87DE5" w:rsidP="00C87DE5">
      <w:pPr>
        <w:pStyle w:val="Heading2"/>
        <w:numPr>
          <w:ilvl w:val="0"/>
          <w:numId w:val="4"/>
        </w:numPr>
        <w:rPr>
          <w:rFonts w:ascii="Arial Rounded MT Bold" w:hAnsi="Arial Rounded MT Bold"/>
          <w:color w:val="FF0000"/>
        </w:rPr>
      </w:pPr>
      <w:r w:rsidRPr="0082328C">
        <w:rPr>
          <w:rFonts w:ascii="Arial Rounded MT Bold" w:hAnsi="Arial Rounded MT Bold"/>
          <w:color w:val="FF0000"/>
        </w:rPr>
        <w:t>How can you create an array formula in Excel or Google Sheets to count the number of restaurants listed that do not offer online delivery, are in the lowest price range, and have an average cost for two people less than or equal to 250 Indian Rupees?</w:t>
      </w:r>
    </w:p>
    <w:p w:rsidR="00C87DE5" w:rsidRPr="0082328C" w:rsidRDefault="00C87DE5" w:rsidP="0082328C">
      <w:pPr>
        <w:pStyle w:val="Heading2"/>
        <w:ind w:left="720"/>
        <w:rPr>
          <w:rFonts w:ascii="Arial Rounded MT Bold" w:hAnsi="Arial Rounded MT Bold"/>
          <w:color w:val="FF0000"/>
          <w:sz w:val="22"/>
          <w:szCs w:val="22"/>
        </w:rPr>
      </w:pPr>
      <w:bookmarkStart w:id="1" w:name="_GoBack"/>
      <w:bookmarkEnd w:id="1"/>
      <w:r w:rsidRPr="0082328C">
        <w:rPr>
          <w:rFonts w:ascii="Arial Rounded MT Bold" w:hAnsi="Arial Rounded MT Bold"/>
          <w:color w:val="FF0000"/>
        </w:rPr>
        <w:br/>
      </w:r>
      <w:r w:rsidR="005C4CD9">
        <w:rPr>
          <w:noProof/>
          <w:lang w:eastAsia="en-IN"/>
        </w:rPr>
        <w:drawing>
          <wp:inline distT="0" distB="0" distL="0" distR="0" wp14:anchorId="5974409E" wp14:editId="5BDFDD57">
            <wp:extent cx="4692770" cy="456512"/>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78045" cy="464808"/>
                    </a:xfrm>
                    <a:prstGeom prst="rect">
                      <a:avLst/>
                    </a:prstGeom>
                  </pic:spPr>
                </pic:pic>
              </a:graphicData>
            </a:graphic>
          </wp:inline>
        </w:drawing>
      </w:r>
    </w:p>
    <w:p w:rsidR="0082328C" w:rsidRPr="0082328C" w:rsidRDefault="0082328C" w:rsidP="0082328C">
      <w:pPr>
        <w:rPr>
          <w:rFonts w:ascii="Arial Rounded MT Bold" w:hAnsi="Arial Rounded MT Bold"/>
        </w:rPr>
      </w:pPr>
    </w:p>
    <w:p w:rsidR="0082328C" w:rsidRDefault="0082328C" w:rsidP="008E26F8">
      <w:pPr>
        <w:rPr>
          <w:rFonts w:ascii="Arial Rounded MT Bold" w:eastAsiaTheme="majorEastAsia" w:hAnsi="Arial Rounded MT Bold" w:cstheme="majorBidi"/>
          <w:color w:val="000000" w:themeColor="text1"/>
        </w:rPr>
      </w:pPr>
      <w:r w:rsidRPr="0082328C">
        <w:rPr>
          <w:rFonts w:ascii="Arial Rounded MT Bold" w:eastAsiaTheme="majorEastAsia" w:hAnsi="Arial Rounded MT Bold" w:cstheme="majorBidi"/>
          <w:color w:val="000000" w:themeColor="text1"/>
        </w:rPr>
        <w:t xml:space="preserve">Used </w:t>
      </w:r>
      <w:proofErr w:type="gramStart"/>
      <w:r w:rsidRPr="0082328C">
        <w:rPr>
          <w:rFonts w:ascii="Arial Rounded MT Bold" w:eastAsiaTheme="majorEastAsia" w:hAnsi="Arial Rounded MT Bold" w:cstheme="majorBidi"/>
          <w:color w:val="000000" w:themeColor="text1"/>
        </w:rPr>
        <w:t>formula :</w:t>
      </w:r>
      <w:proofErr w:type="gramEnd"/>
      <w:r w:rsidRPr="0082328C">
        <w:rPr>
          <w:rFonts w:ascii="Arial Rounded MT Bold" w:eastAsiaTheme="majorEastAsia" w:hAnsi="Arial Rounded MT Bold" w:cstheme="majorBidi"/>
          <w:color w:val="000000" w:themeColor="text1"/>
        </w:rPr>
        <w:t xml:space="preserve"> </w:t>
      </w:r>
      <w:r w:rsidR="005C4CD9">
        <w:rPr>
          <w:rFonts w:ascii="Arial Rounded MT Bold" w:eastAsiaTheme="majorEastAsia" w:hAnsi="Arial Rounded MT Bold" w:cstheme="majorBidi"/>
          <w:color w:val="000000" w:themeColor="text1"/>
        </w:rPr>
        <w:t>{</w:t>
      </w:r>
      <w:r w:rsidR="005C4CD9" w:rsidRPr="005C4CD9">
        <w:rPr>
          <w:rFonts w:ascii="Arial Rounded MT Bold" w:eastAsiaTheme="majorEastAsia" w:hAnsi="Arial Rounded MT Bold" w:cstheme="majorBidi"/>
          <w:color w:val="000000" w:themeColor="text1"/>
        </w:rPr>
        <w:t>=SUM(( 'Table 1 '!M2:M9543 = "No") * ( 'Table 1 '!P2:P9543 = 1) * ( 'Table 1 '!X2:X9543 &lt;= 250))</w:t>
      </w:r>
      <w:r w:rsidR="005C4CD9">
        <w:rPr>
          <w:rFonts w:ascii="Arial Rounded MT Bold" w:eastAsiaTheme="majorEastAsia" w:hAnsi="Arial Rounded MT Bold" w:cstheme="majorBidi"/>
          <w:color w:val="000000" w:themeColor="text1"/>
        </w:rPr>
        <w:t>}</w:t>
      </w:r>
    </w:p>
    <w:p w:rsidR="00FC0E03" w:rsidRDefault="00050DE1" w:rsidP="0082328C">
      <w:pPr>
        <w:rPr>
          <w:rFonts w:ascii="Arial Rounded MT Bold" w:eastAsiaTheme="majorEastAsia" w:hAnsi="Arial Rounded MT Bold" w:cstheme="majorBidi"/>
          <w:color w:val="000000" w:themeColor="text1"/>
        </w:rPr>
      </w:pPr>
      <w:proofErr w:type="gramStart"/>
      <w:r>
        <w:rPr>
          <w:rFonts w:ascii="Arial Rounded MT Bold" w:eastAsiaTheme="majorEastAsia" w:hAnsi="Arial Rounded MT Bold" w:cstheme="majorBidi"/>
          <w:color w:val="000000" w:themeColor="text1"/>
        </w:rPr>
        <w:t>also</w:t>
      </w:r>
      <w:proofErr w:type="gramEnd"/>
      <w:r>
        <w:rPr>
          <w:rFonts w:ascii="Arial Rounded MT Bold" w:eastAsiaTheme="majorEastAsia" w:hAnsi="Arial Rounded MT Bold" w:cstheme="majorBidi"/>
          <w:color w:val="000000" w:themeColor="text1"/>
        </w:rPr>
        <w:t xml:space="preserve"> before leaving the cell there is combination to apply the array formula ctrl + shift + enter to apply array formula .</w:t>
      </w:r>
    </w:p>
    <w:p w:rsidR="00FC0E03" w:rsidRDefault="00FC0E03" w:rsidP="0082328C">
      <w:pPr>
        <w:rPr>
          <w:rFonts w:ascii="Arial Rounded MT Bold" w:eastAsiaTheme="majorEastAsia" w:hAnsi="Arial Rounded MT Bold" w:cstheme="majorBidi"/>
          <w:color w:val="000000" w:themeColor="text1"/>
        </w:rPr>
      </w:pPr>
    </w:p>
    <w:p w:rsidR="00FC0E03" w:rsidRDefault="00FC0E03" w:rsidP="0082328C">
      <w:pPr>
        <w:rPr>
          <w:rFonts w:ascii="Arial Rounded MT Bold" w:eastAsiaTheme="majorEastAsia" w:hAnsi="Arial Rounded MT Bold" w:cstheme="majorBidi"/>
          <w:color w:val="000000" w:themeColor="text1"/>
        </w:rPr>
      </w:pPr>
    </w:p>
    <w:p w:rsidR="00FC0E03" w:rsidRDefault="00FC0E03" w:rsidP="0082328C">
      <w:pPr>
        <w:rPr>
          <w:rFonts w:ascii="Arial Rounded MT Bold" w:eastAsiaTheme="majorEastAsia" w:hAnsi="Arial Rounded MT Bold" w:cstheme="majorBidi"/>
          <w:color w:val="000000" w:themeColor="text1"/>
        </w:rPr>
      </w:pPr>
    </w:p>
    <w:p w:rsidR="00FC0E03" w:rsidRDefault="00FC0E03" w:rsidP="0082328C">
      <w:pPr>
        <w:rPr>
          <w:rFonts w:ascii="Arial Rounded MT Bold" w:eastAsiaTheme="majorEastAsia" w:hAnsi="Arial Rounded MT Bold" w:cstheme="majorBidi"/>
          <w:color w:val="000000" w:themeColor="text1"/>
        </w:rPr>
      </w:pPr>
    </w:p>
    <w:p w:rsidR="00FC0E03" w:rsidRDefault="00FC0E03" w:rsidP="00FC0E03">
      <w:pPr>
        <w:rPr>
          <w:b/>
          <w:sz w:val="36"/>
          <w:szCs w:val="36"/>
        </w:rPr>
      </w:pPr>
      <w:r>
        <w:rPr>
          <w:b/>
          <w:sz w:val="36"/>
          <w:szCs w:val="36"/>
        </w:rPr>
        <w:lastRenderedPageBreak/>
        <w:t>Subjective Question:</w:t>
      </w:r>
    </w:p>
    <w:p w:rsidR="00FC0E03" w:rsidRDefault="00FC0E03" w:rsidP="00FC0E03">
      <w:pPr>
        <w:pStyle w:val="Heading2"/>
        <w:rPr>
          <w:rFonts w:asciiTheme="minorHAnsi" w:eastAsiaTheme="minorHAnsi" w:hAnsiTheme="minorHAnsi" w:cstheme="minorBidi"/>
          <w:b/>
          <w:color w:val="auto"/>
          <w:sz w:val="36"/>
          <w:szCs w:val="36"/>
        </w:rPr>
      </w:pPr>
    </w:p>
    <w:p w:rsidR="00FC0E03" w:rsidRPr="00D97F64" w:rsidRDefault="00FC0E03" w:rsidP="00D97F64">
      <w:pPr>
        <w:numPr>
          <w:ilvl w:val="0"/>
          <w:numId w:val="6"/>
        </w:numPr>
        <w:spacing w:after="0" w:line="276" w:lineRule="auto"/>
        <w:rPr>
          <w:rFonts w:ascii="Arial Rounded MT Bold" w:hAnsi="Arial Rounded MT Bold"/>
          <w:color w:val="FF0000"/>
          <w:sz w:val="28"/>
          <w:szCs w:val="28"/>
        </w:rPr>
      </w:pPr>
      <w:r w:rsidRPr="00995F16">
        <w:rPr>
          <w:rFonts w:ascii="Arial Rounded MT Bold" w:hAnsi="Arial Rounded MT Bold"/>
          <w:color w:val="FF0000"/>
          <w:sz w:val="28"/>
          <w:szCs w:val="28"/>
        </w:rPr>
        <w:t>Suggest a few countries where the team can open newer restaurants with lesser competition. Which visualization/technique will you use here to justify the suggestions?</w:t>
      </w:r>
    </w:p>
    <w:p w:rsidR="0061401E" w:rsidRPr="0061401E" w:rsidRDefault="0061401E" w:rsidP="0061401E">
      <w:pPr>
        <w:pStyle w:val="NormalWeb"/>
        <w:rPr>
          <w:rFonts w:ascii="Bahnschrift SemiLight" w:hAnsi="Bahnschrift SemiLight"/>
        </w:rPr>
      </w:pPr>
      <w:r w:rsidRPr="00D97F64">
        <w:rPr>
          <w:rFonts w:ascii="Bahnschrift SemiLight" w:hAnsi="Bahnschrift SemiLight"/>
        </w:rPr>
        <w:t>Finding the nation with the lowest competition is straightforward. To do this, use a PivotTable to add ratings to the rows, place the nation in the columns, and add the restaurant's ID to the values field. Next, select the nation with the fewest restaurants. These are the countries where new restaurants could be opened, offering high-quality service to provide customers with a fresh experience. Additionally, since the restaurants in these nations have very high ratings, it is advisable to offer online delivery services to enhance customer satisfaction.</w:t>
      </w:r>
      <w:r w:rsidRPr="00D97F64">
        <w:rPr>
          <w:rFonts w:ascii="Bahnschrift SemiLight" w:hAnsi="Bahnschrift SemiLight"/>
        </w:rPr>
        <w:br/>
      </w:r>
      <w:r w:rsidRPr="00D97F64">
        <w:rPr>
          <w:rFonts w:ascii="Bahnschrift SemiLight" w:hAnsi="Bahnschrift SemiLight"/>
        </w:rPr>
        <w:br/>
      </w:r>
      <w:r w:rsidRPr="00D97F64">
        <w:rPr>
          <w:rFonts w:ascii="Bahnschrift SemiLight" w:hAnsi="Bahnschrift SemiLight"/>
          <w:b/>
          <w:bCs/>
        </w:rPr>
        <w:t>Recommendations Extracted</w:t>
      </w:r>
    </w:p>
    <w:p w:rsidR="0061401E" w:rsidRPr="0061401E" w:rsidRDefault="00D97F64" w:rsidP="0061401E">
      <w:pPr>
        <w:numPr>
          <w:ilvl w:val="0"/>
          <w:numId w:val="16"/>
        </w:numPr>
        <w:spacing w:before="100" w:beforeAutospacing="1" w:after="100" w:afterAutospacing="1" w:line="240" w:lineRule="auto"/>
        <w:rPr>
          <w:rFonts w:ascii="Bahnschrift SemiLight" w:eastAsia="Times New Roman" w:hAnsi="Bahnschrift SemiLight" w:cs="Times New Roman"/>
          <w:sz w:val="24"/>
          <w:szCs w:val="24"/>
          <w:lang w:eastAsia="en-IN"/>
        </w:rPr>
      </w:pPr>
      <w:r w:rsidRPr="00D97F64">
        <w:rPr>
          <w:rFonts w:ascii="Bahnschrift SemiLight" w:eastAsia="Times New Roman" w:hAnsi="Bahnschrift SemiLight" w:cs="Times New Roman"/>
          <w:sz w:val="24"/>
          <w:szCs w:val="24"/>
          <w:lang w:eastAsia="en-IN"/>
        </w:rPr>
        <w:t>Open</w:t>
      </w:r>
      <w:r w:rsidR="0061401E" w:rsidRPr="0061401E">
        <w:rPr>
          <w:rFonts w:ascii="Bahnschrift SemiLight" w:eastAsia="Times New Roman" w:hAnsi="Bahnschrift SemiLight" w:cs="Times New Roman"/>
          <w:sz w:val="24"/>
          <w:szCs w:val="24"/>
          <w:lang w:eastAsia="en-IN"/>
        </w:rPr>
        <w:t xml:space="preserve"> new restaurants to provide</w:t>
      </w:r>
      <w:r w:rsidRPr="00D97F64">
        <w:rPr>
          <w:rFonts w:ascii="Bahnschrift SemiLight" w:eastAsia="Times New Roman" w:hAnsi="Bahnschrift SemiLight" w:cs="Times New Roman"/>
          <w:sz w:val="24"/>
          <w:szCs w:val="24"/>
          <w:lang w:eastAsia="en-IN"/>
        </w:rPr>
        <w:t xml:space="preserve"> people </w:t>
      </w:r>
      <w:r>
        <w:rPr>
          <w:rFonts w:ascii="Bahnschrift SemiLight" w:eastAsia="Times New Roman" w:hAnsi="Bahnschrift SemiLight" w:cs="Times New Roman"/>
          <w:sz w:val="24"/>
          <w:szCs w:val="24"/>
          <w:lang w:eastAsia="en-IN"/>
        </w:rPr>
        <w:t>a</w:t>
      </w:r>
      <w:r w:rsidR="0061401E" w:rsidRPr="0061401E">
        <w:rPr>
          <w:rFonts w:ascii="Bahnschrift SemiLight" w:eastAsia="Times New Roman" w:hAnsi="Bahnschrift SemiLight" w:cs="Times New Roman"/>
          <w:sz w:val="24"/>
          <w:szCs w:val="24"/>
          <w:lang w:eastAsia="en-IN"/>
        </w:rPr>
        <w:t xml:space="preserve"> fresh experience.</w:t>
      </w:r>
    </w:p>
    <w:p w:rsidR="00FF226A" w:rsidRPr="00D97F64" w:rsidRDefault="0061401E" w:rsidP="00D97F64">
      <w:pPr>
        <w:numPr>
          <w:ilvl w:val="0"/>
          <w:numId w:val="16"/>
        </w:numPr>
        <w:spacing w:before="100" w:beforeAutospacing="1" w:after="100" w:afterAutospacing="1" w:line="240" w:lineRule="auto"/>
        <w:rPr>
          <w:rFonts w:ascii="Bahnschrift SemiLight" w:eastAsia="Times New Roman" w:hAnsi="Bahnschrift SemiLight" w:cs="Times New Roman"/>
          <w:sz w:val="24"/>
          <w:szCs w:val="24"/>
          <w:lang w:eastAsia="en-IN"/>
        </w:rPr>
      </w:pPr>
      <w:r w:rsidRPr="0061401E">
        <w:rPr>
          <w:rFonts w:ascii="Bahnschrift SemiLight" w:eastAsia="Times New Roman" w:hAnsi="Bahnschrift SemiLight" w:cs="Times New Roman"/>
          <w:sz w:val="24"/>
          <w:szCs w:val="24"/>
          <w:lang w:eastAsia="en-IN"/>
        </w:rPr>
        <w:t>Implement online delivery services, as high-rated restaurants in these nations suggest it could be beneficial.</w:t>
      </w:r>
    </w:p>
    <w:p w:rsidR="00D879CB" w:rsidRPr="00D97F64" w:rsidRDefault="00B26A20" w:rsidP="00995F16">
      <w:pPr>
        <w:rPr>
          <w:b/>
        </w:rPr>
      </w:pPr>
      <w:r w:rsidRPr="00B26A20">
        <w:rPr>
          <w:b/>
          <w:noProof/>
          <w:lang w:eastAsia="en-IN"/>
        </w:rPr>
        <w:drawing>
          <wp:inline distT="0" distB="0" distL="0" distR="0" wp14:anchorId="64675F67" wp14:editId="4E79E56E">
            <wp:extent cx="4200524" cy="1500997"/>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20621" cy="1508178"/>
                    </a:xfrm>
                    <a:prstGeom prst="rect">
                      <a:avLst/>
                    </a:prstGeom>
                  </pic:spPr>
                </pic:pic>
              </a:graphicData>
            </a:graphic>
          </wp:inline>
        </w:drawing>
      </w:r>
      <w:r w:rsidRPr="00B26A20">
        <w:rPr>
          <w:noProof/>
          <w:sz w:val="24"/>
          <w:szCs w:val="24"/>
          <w:lang w:eastAsia="en-IN"/>
        </w:rPr>
        <w:drawing>
          <wp:inline distT="0" distB="0" distL="0" distR="0" wp14:anchorId="22C05AA3" wp14:editId="2E0EA873">
            <wp:extent cx="5579052" cy="2708694"/>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36176" r="50926"/>
                    <a:stretch/>
                  </pic:blipFill>
                  <pic:spPr bwMode="auto">
                    <a:xfrm>
                      <a:off x="0" y="0"/>
                      <a:ext cx="5761024" cy="2797044"/>
                    </a:xfrm>
                    <a:prstGeom prst="rect">
                      <a:avLst/>
                    </a:prstGeom>
                    <a:ln>
                      <a:noFill/>
                    </a:ln>
                    <a:extLst>
                      <a:ext uri="{53640926-AAD7-44D8-BBD7-CCE9431645EC}">
                        <a14:shadowObscured xmlns:a14="http://schemas.microsoft.com/office/drawing/2010/main"/>
                      </a:ext>
                    </a:extLst>
                  </pic:spPr>
                </pic:pic>
              </a:graphicData>
            </a:graphic>
          </wp:inline>
        </w:drawing>
      </w:r>
      <w:proofErr w:type="gramStart"/>
      <w:r w:rsidR="00D879CB">
        <w:rPr>
          <w:b/>
        </w:rPr>
        <w:t>subjective</w:t>
      </w:r>
      <w:proofErr w:type="gramEnd"/>
      <w:r w:rsidR="00D879CB">
        <w:rPr>
          <w:b/>
        </w:rPr>
        <w:t xml:space="preserve"> Question chart</w:t>
      </w:r>
    </w:p>
    <w:p w:rsidR="00FC0E03" w:rsidRPr="00FF226A" w:rsidRDefault="00995F16" w:rsidP="00FF226A">
      <w:pPr>
        <w:pStyle w:val="ListParagraph"/>
        <w:numPr>
          <w:ilvl w:val="0"/>
          <w:numId w:val="6"/>
        </w:numPr>
        <w:rPr>
          <w:rFonts w:ascii="Arial Rounded MT Bold" w:hAnsi="Arial Rounded MT Bold"/>
          <w:color w:val="FF0000"/>
          <w:sz w:val="28"/>
          <w:szCs w:val="28"/>
        </w:rPr>
      </w:pPr>
      <w:r w:rsidRPr="00FF226A">
        <w:rPr>
          <w:rFonts w:ascii="Arial Rounded MT Bold" w:hAnsi="Arial Rounded MT Bold"/>
          <w:color w:val="FF0000"/>
          <w:sz w:val="28"/>
          <w:szCs w:val="28"/>
        </w:rPr>
        <w:lastRenderedPageBreak/>
        <w:t>Come up with the names of States and cities in the suggested countries suitable for opening restaurants.</w:t>
      </w:r>
    </w:p>
    <w:p w:rsidR="00995F16" w:rsidRDefault="00995F16" w:rsidP="00995F16">
      <w:pPr>
        <w:pStyle w:val="ListParagraph"/>
        <w:rPr>
          <w:rFonts w:ascii="Arial Rounded MT Bold" w:hAnsi="Arial Rounded MT Bold"/>
          <w:color w:val="FF0000"/>
          <w:sz w:val="28"/>
          <w:szCs w:val="28"/>
        </w:rPr>
      </w:pPr>
    </w:p>
    <w:p w:rsidR="00720D24" w:rsidRPr="00720D24" w:rsidRDefault="00720D24" w:rsidP="00720D24">
      <w:pPr>
        <w:spacing w:before="100" w:beforeAutospacing="1" w:after="100" w:afterAutospacing="1" w:line="240" w:lineRule="auto"/>
        <w:rPr>
          <w:rFonts w:ascii="Arial" w:eastAsia="Times New Roman" w:hAnsi="Arial" w:cs="Arial"/>
          <w:sz w:val="24"/>
          <w:szCs w:val="24"/>
          <w:lang w:eastAsia="en-IN"/>
        </w:rPr>
      </w:pPr>
      <w:r w:rsidRPr="00720D24">
        <w:rPr>
          <w:rFonts w:ascii="Arial" w:eastAsia="Times New Roman" w:hAnsi="Arial" w:cs="Arial"/>
          <w:sz w:val="24"/>
          <w:szCs w:val="24"/>
          <w:lang w:eastAsia="en-IN"/>
        </w:rPr>
        <w:t>To obtain the names of respondents in each nation, first include the country in the rows of the pivot table. Next, add the city beneath each country to categorize the cities within each nation. Finally, include the restaurant ID in the values section to achieve the desired outcome.</w:t>
      </w:r>
    </w:p>
    <w:p w:rsidR="00720D24" w:rsidRPr="00720D24" w:rsidRDefault="00720D24" w:rsidP="00720D24">
      <w:pPr>
        <w:spacing w:before="100" w:beforeAutospacing="1" w:after="100" w:afterAutospacing="1" w:line="240" w:lineRule="auto"/>
        <w:rPr>
          <w:rFonts w:ascii="Arial" w:eastAsia="Times New Roman" w:hAnsi="Arial" w:cs="Arial"/>
          <w:sz w:val="24"/>
          <w:szCs w:val="24"/>
          <w:lang w:eastAsia="en-IN"/>
        </w:rPr>
      </w:pPr>
      <w:r w:rsidRPr="00720D24">
        <w:rPr>
          <w:rFonts w:ascii="Arial" w:eastAsia="Times New Roman" w:hAnsi="Arial" w:cs="Arial"/>
          <w:sz w:val="24"/>
          <w:szCs w:val="24"/>
          <w:lang w:eastAsia="en-IN"/>
        </w:rPr>
        <w:t>Cities with less competition include:</w:t>
      </w:r>
    </w:p>
    <w:p w:rsidR="00720D24" w:rsidRPr="00720D24" w:rsidRDefault="00720D24" w:rsidP="00720D24">
      <w:pPr>
        <w:numPr>
          <w:ilvl w:val="0"/>
          <w:numId w:val="17"/>
        </w:numPr>
        <w:spacing w:before="100" w:beforeAutospacing="1" w:after="100" w:afterAutospacing="1" w:line="240" w:lineRule="auto"/>
        <w:rPr>
          <w:rFonts w:ascii="Arial" w:eastAsia="Times New Roman" w:hAnsi="Arial" w:cs="Arial"/>
          <w:sz w:val="24"/>
          <w:szCs w:val="24"/>
          <w:lang w:eastAsia="en-IN"/>
        </w:rPr>
      </w:pPr>
      <w:r w:rsidRPr="00F07A07">
        <w:rPr>
          <w:rFonts w:ascii="Arial" w:eastAsia="Times New Roman" w:hAnsi="Arial" w:cs="Arial"/>
          <w:b/>
          <w:bCs/>
          <w:sz w:val="24"/>
          <w:szCs w:val="24"/>
          <w:lang w:eastAsia="en-IN"/>
        </w:rPr>
        <w:t>Canada:</w:t>
      </w:r>
      <w:r w:rsidRPr="00720D24">
        <w:rPr>
          <w:rFonts w:ascii="Arial" w:eastAsia="Times New Roman" w:hAnsi="Arial" w:cs="Arial"/>
          <w:sz w:val="24"/>
          <w:szCs w:val="24"/>
          <w:lang w:eastAsia="en-IN"/>
        </w:rPr>
        <w:t xml:space="preserve"> Chatham-Kent, Vineland Station, Yorkton, Consort</w:t>
      </w:r>
    </w:p>
    <w:p w:rsidR="00720D24" w:rsidRPr="00720D24" w:rsidRDefault="00720D24" w:rsidP="00720D24">
      <w:pPr>
        <w:numPr>
          <w:ilvl w:val="0"/>
          <w:numId w:val="17"/>
        </w:numPr>
        <w:spacing w:before="100" w:beforeAutospacing="1" w:after="100" w:afterAutospacing="1" w:line="240" w:lineRule="auto"/>
        <w:rPr>
          <w:rFonts w:ascii="Arial" w:eastAsia="Times New Roman" w:hAnsi="Arial" w:cs="Arial"/>
          <w:sz w:val="24"/>
          <w:szCs w:val="24"/>
          <w:lang w:eastAsia="en-IN"/>
        </w:rPr>
      </w:pPr>
      <w:r w:rsidRPr="00F07A07">
        <w:rPr>
          <w:rFonts w:ascii="Arial" w:eastAsia="Times New Roman" w:hAnsi="Arial" w:cs="Arial"/>
          <w:b/>
          <w:bCs/>
          <w:sz w:val="24"/>
          <w:szCs w:val="24"/>
          <w:lang w:eastAsia="en-IN"/>
        </w:rPr>
        <w:t>Sri Lanka</w:t>
      </w:r>
      <w:r w:rsidR="00F07A07">
        <w:rPr>
          <w:rFonts w:ascii="Arial" w:eastAsia="Times New Roman" w:hAnsi="Arial" w:cs="Arial"/>
          <w:b/>
          <w:bCs/>
          <w:sz w:val="24"/>
          <w:szCs w:val="24"/>
          <w:lang w:eastAsia="en-IN"/>
        </w:rPr>
        <w:t xml:space="preserve"> : </w:t>
      </w:r>
      <w:r w:rsidR="00F07A07" w:rsidRPr="00F07A07">
        <w:rPr>
          <w:rFonts w:ascii="Arial" w:eastAsia="Times New Roman" w:hAnsi="Arial" w:cs="Arial"/>
          <w:bCs/>
          <w:sz w:val="24"/>
          <w:szCs w:val="24"/>
          <w:lang w:eastAsia="en-IN"/>
        </w:rPr>
        <w:t>Colombo</w:t>
      </w:r>
    </w:p>
    <w:p w:rsidR="00720D24" w:rsidRPr="00720D24" w:rsidRDefault="00F07A07" w:rsidP="00720D24">
      <w:pPr>
        <w:numPr>
          <w:ilvl w:val="0"/>
          <w:numId w:val="17"/>
        </w:numPr>
        <w:spacing w:before="100" w:beforeAutospacing="1" w:after="100" w:afterAutospacing="1" w:line="240" w:lineRule="auto"/>
        <w:rPr>
          <w:rFonts w:ascii="Arial" w:eastAsia="Times New Roman" w:hAnsi="Arial" w:cs="Arial"/>
          <w:sz w:val="24"/>
          <w:szCs w:val="24"/>
          <w:lang w:eastAsia="en-IN"/>
        </w:rPr>
      </w:pPr>
      <w:r>
        <w:rPr>
          <w:rFonts w:ascii="Arial" w:eastAsia="Times New Roman" w:hAnsi="Arial" w:cs="Arial"/>
          <w:b/>
          <w:bCs/>
          <w:sz w:val="24"/>
          <w:szCs w:val="24"/>
          <w:lang w:eastAsia="en-IN"/>
        </w:rPr>
        <w:t xml:space="preserve">Qatar : </w:t>
      </w:r>
      <w:r w:rsidRPr="00F07A07">
        <w:rPr>
          <w:rFonts w:ascii="Arial" w:eastAsia="Times New Roman" w:hAnsi="Arial" w:cs="Arial"/>
          <w:bCs/>
          <w:sz w:val="24"/>
          <w:szCs w:val="24"/>
          <w:lang w:eastAsia="en-IN"/>
        </w:rPr>
        <w:t>Doha</w:t>
      </w:r>
    </w:p>
    <w:p w:rsidR="00720D24" w:rsidRPr="00720D24" w:rsidRDefault="00720D24" w:rsidP="00720D24">
      <w:pPr>
        <w:numPr>
          <w:ilvl w:val="0"/>
          <w:numId w:val="17"/>
        </w:numPr>
        <w:spacing w:before="100" w:beforeAutospacing="1" w:after="100" w:afterAutospacing="1" w:line="240" w:lineRule="auto"/>
        <w:rPr>
          <w:rFonts w:ascii="Arial" w:eastAsia="Times New Roman" w:hAnsi="Arial" w:cs="Arial"/>
          <w:sz w:val="24"/>
          <w:szCs w:val="24"/>
          <w:lang w:eastAsia="en-IN"/>
        </w:rPr>
      </w:pPr>
      <w:r w:rsidRPr="00F07A07">
        <w:rPr>
          <w:rFonts w:ascii="Arial" w:eastAsia="Times New Roman" w:hAnsi="Arial" w:cs="Arial"/>
          <w:b/>
          <w:bCs/>
          <w:sz w:val="24"/>
          <w:szCs w:val="24"/>
          <w:lang w:eastAsia="en-IN"/>
        </w:rPr>
        <w:t>Singapore</w:t>
      </w:r>
      <w:r w:rsidRPr="00720D24">
        <w:rPr>
          <w:rFonts w:ascii="Arial" w:eastAsia="Times New Roman" w:hAnsi="Arial" w:cs="Arial"/>
          <w:sz w:val="24"/>
          <w:szCs w:val="24"/>
          <w:lang w:eastAsia="en-IN"/>
        </w:rPr>
        <w:t xml:space="preserve"> </w:t>
      </w:r>
      <w:r w:rsidR="00F07A07">
        <w:rPr>
          <w:rFonts w:ascii="Arial" w:eastAsia="Times New Roman" w:hAnsi="Arial" w:cs="Arial"/>
          <w:sz w:val="24"/>
          <w:szCs w:val="24"/>
          <w:lang w:eastAsia="en-IN"/>
        </w:rPr>
        <w:t xml:space="preserve">: Singapore </w:t>
      </w:r>
    </w:p>
    <w:p w:rsidR="00720D24" w:rsidRPr="00720D24" w:rsidRDefault="00720D24" w:rsidP="00720D24">
      <w:pPr>
        <w:spacing w:before="100" w:beforeAutospacing="1" w:after="100" w:afterAutospacing="1" w:line="240" w:lineRule="auto"/>
        <w:rPr>
          <w:rFonts w:ascii="Arial" w:eastAsia="Times New Roman" w:hAnsi="Arial" w:cs="Arial"/>
          <w:sz w:val="24"/>
          <w:szCs w:val="24"/>
          <w:lang w:eastAsia="en-IN"/>
        </w:rPr>
      </w:pPr>
      <w:r w:rsidRPr="00720D24">
        <w:rPr>
          <w:rFonts w:ascii="Arial" w:eastAsia="Times New Roman" w:hAnsi="Arial" w:cs="Arial"/>
          <w:sz w:val="24"/>
          <w:szCs w:val="24"/>
          <w:lang w:eastAsia="en-IN"/>
        </w:rPr>
        <w:t>These cities are well-regarded and present opportunities with less competition. It is recommended that the corporation consider opening new restaurants in these locations, offering a diverse range of cuisine options and maintaining high-quality service.</w:t>
      </w:r>
    </w:p>
    <w:p w:rsidR="00F07A07" w:rsidRPr="00F07A07" w:rsidRDefault="00F07A07" w:rsidP="00995F16">
      <w:pPr>
        <w:rPr>
          <w:rFonts w:ascii="Arial" w:hAnsi="Arial" w:cs="Arial"/>
          <w:b/>
          <w:sz w:val="24"/>
          <w:szCs w:val="24"/>
        </w:rPr>
      </w:pPr>
      <w:r w:rsidRPr="00F07A07">
        <w:rPr>
          <w:rFonts w:ascii="Arial" w:hAnsi="Arial" w:cs="Arial"/>
          <w:b/>
          <w:sz w:val="24"/>
          <w:szCs w:val="24"/>
        </w:rPr>
        <w:t>Recommendation:</w:t>
      </w:r>
    </w:p>
    <w:p w:rsidR="00995F16" w:rsidRPr="00F07A07" w:rsidRDefault="00F07A07" w:rsidP="00995F16">
      <w:pPr>
        <w:rPr>
          <w:rFonts w:ascii="Arial" w:hAnsi="Arial" w:cs="Arial"/>
        </w:rPr>
      </w:pPr>
      <w:r w:rsidRPr="00F07A07">
        <w:rPr>
          <w:rFonts w:ascii="Arial" w:hAnsi="Arial" w:cs="Arial"/>
        </w:rPr>
        <w:t xml:space="preserve"> The corporation should consider opening new restaurants in the listed cities, focusing on offering diverse cuisine and high-quality service to leverage the lower competition and strong reputation of these locations.</w:t>
      </w:r>
    </w:p>
    <w:p w:rsidR="00995F16" w:rsidRDefault="00D4447B" w:rsidP="00995F16">
      <w:pPr>
        <w:pStyle w:val="ListParagraph"/>
        <w:rPr>
          <w:rFonts w:ascii="Arial Rounded MT Bold" w:hAnsi="Arial Rounded MT Bold"/>
          <w:color w:val="FF0000"/>
          <w:sz w:val="28"/>
          <w:szCs w:val="28"/>
        </w:rPr>
      </w:pPr>
      <w:r w:rsidRPr="0039020B">
        <w:rPr>
          <w:rFonts w:ascii="Arial Rounded MT Bold" w:hAnsi="Arial Rounded MT Bold"/>
          <w:noProof/>
          <w:color w:val="FF0000"/>
          <w:sz w:val="28"/>
          <w:szCs w:val="28"/>
          <w:lang w:eastAsia="en-IN"/>
        </w:rPr>
        <w:drawing>
          <wp:anchor distT="0" distB="0" distL="114300" distR="114300" simplePos="0" relativeHeight="251658240" behindDoc="0" locked="0" layoutInCell="1" allowOverlap="1">
            <wp:simplePos x="0" y="0"/>
            <wp:positionH relativeFrom="margin">
              <wp:posOffset>819042</wp:posOffset>
            </wp:positionH>
            <wp:positionV relativeFrom="paragraph">
              <wp:posOffset>6889</wp:posOffset>
            </wp:positionV>
            <wp:extent cx="4537075" cy="3726180"/>
            <wp:effectExtent l="0" t="0" r="0" b="762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537075" cy="3726180"/>
                    </a:xfrm>
                    <a:prstGeom prst="rect">
                      <a:avLst/>
                    </a:prstGeom>
                  </pic:spPr>
                </pic:pic>
              </a:graphicData>
            </a:graphic>
            <wp14:sizeRelH relativeFrom="margin">
              <wp14:pctWidth>0</wp14:pctWidth>
            </wp14:sizeRelH>
            <wp14:sizeRelV relativeFrom="margin">
              <wp14:pctHeight>0</wp14:pctHeight>
            </wp14:sizeRelV>
          </wp:anchor>
        </w:drawing>
      </w:r>
    </w:p>
    <w:p w:rsidR="00F07A07" w:rsidRDefault="00F07A07" w:rsidP="00995F16">
      <w:pPr>
        <w:pStyle w:val="ListParagraph"/>
        <w:rPr>
          <w:rFonts w:ascii="Arial Rounded MT Bold" w:hAnsi="Arial Rounded MT Bold"/>
          <w:color w:val="FF0000"/>
          <w:sz w:val="28"/>
          <w:szCs w:val="28"/>
        </w:rPr>
      </w:pPr>
    </w:p>
    <w:p w:rsidR="00F07A07" w:rsidRDefault="00F07A07" w:rsidP="00995F16">
      <w:pPr>
        <w:pStyle w:val="ListParagraph"/>
        <w:rPr>
          <w:rFonts w:ascii="Arial Rounded MT Bold" w:hAnsi="Arial Rounded MT Bold"/>
          <w:color w:val="FF0000"/>
          <w:sz w:val="28"/>
          <w:szCs w:val="28"/>
        </w:rPr>
      </w:pPr>
    </w:p>
    <w:p w:rsidR="00F07A07" w:rsidRDefault="00F07A07" w:rsidP="00995F16">
      <w:pPr>
        <w:pStyle w:val="ListParagraph"/>
        <w:rPr>
          <w:rFonts w:ascii="Arial Rounded MT Bold" w:hAnsi="Arial Rounded MT Bold"/>
          <w:color w:val="FF0000"/>
          <w:sz w:val="28"/>
          <w:szCs w:val="28"/>
        </w:rPr>
      </w:pPr>
    </w:p>
    <w:p w:rsidR="00F07A07" w:rsidRDefault="00F07A07" w:rsidP="00995F16">
      <w:pPr>
        <w:pStyle w:val="ListParagraph"/>
        <w:rPr>
          <w:rFonts w:ascii="Arial Rounded MT Bold" w:hAnsi="Arial Rounded MT Bold"/>
          <w:color w:val="FF0000"/>
          <w:sz w:val="28"/>
          <w:szCs w:val="28"/>
        </w:rPr>
      </w:pPr>
    </w:p>
    <w:p w:rsidR="00F07A07" w:rsidRDefault="00F07A07" w:rsidP="00995F16">
      <w:pPr>
        <w:pStyle w:val="ListParagraph"/>
        <w:rPr>
          <w:rFonts w:ascii="Arial Rounded MT Bold" w:hAnsi="Arial Rounded MT Bold"/>
          <w:color w:val="FF0000"/>
          <w:sz w:val="28"/>
          <w:szCs w:val="28"/>
        </w:rPr>
      </w:pPr>
    </w:p>
    <w:p w:rsidR="00F07A07" w:rsidRDefault="00F07A07" w:rsidP="00995F16">
      <w:pPr>
        <w:pStyle w:val="ListParagraph"/>
        <w:rPr>
          <w:rFonts w:ascii="Arial Rounded MT Bold" w:hAnsi="Arial Rounded MT Bold"/>
          <w:color w:val="FF0000"/>
          <w:sz w:val="28"/>
          <w:szCs w:val="28"/>
        </w:rPr>
      </w:pPr>
    </w:p>
    <w:p w:rsidR="00F07A07" w:rsidRDefault="00F07A07" w:rsidP="00995F16">
      <w:pPr>
        <w:pStyle w:val="ListParagraph"/>
        <w:rPr>
          <w:rFonts w:ascii="Arial Rounded MT Bold" w:hAnsi="Arial Rounded MT Bold"/>
          <w:color w:val="FF0000"/>
          <w:sz w:val="28"/>
          <w:szCs w:val="28"/>
        </w:rPr>
      </w:pPr>
    </w:p>
    <w:p w:rsidR="00F07A07" w:rsidRDefault="00F07A07" w:rsidP="00995F16">
      <w:pPr>
        <w:pStyle w:val="ListParagraph"/>
        <w:rPr>
          <w:rFonts w:ascii="Arial Rounded MT Bold" w:hAnsi="Arial Rounded MT Bold"/>
          <w:color w:val="FF0000"/>
          <w:sz w:val="28"/>
          <w:szCs w:val="28"/>
        </w:rPr>
      </w:pPr>
    </w:p>
    <w:p w:rsidR="00F07A07" w:rsidRDefault="00F07A07" w:rsidP="00995F16">
      <w:pPr>
        <w:pStyle w:val="ListParagraph"/>
        <w:rPr>
          <w:rFonts w:ascii="Arial Rounded MT Bold" w:hAnsi="Arial Rounded MT Bold"/>
          <w:color w:val="FF0000"/>
          <w:sz w:val="28"/>
          <w:szCs w:val="28"/>
        </w:rPr>
      </w:pPr>
    </w:p>
    <w:p w:rsidR="00F07A07" w:rsidRDefault="00D4447B" w:rsidP="00995F16">
      <w:pPr>
        <w:pStyle w:val="ListParagraph"/>
        <w:rPr>
          <w:rFonts w:ascii="Arial Rounded MT Bold" w:hAnsi="Arial Rounded MT Bold"/>
          <w:color w:val="FF0000"/>
          <w:sz w:val="28"/>
          <w:szCs w:val="28"/>
        </w:rPr>
      </w:pPr>
      <w:proofErr w:type="gramStart"/>
      <w:r>
        <w:rPr>
          <w:b/>
        </w:rPr>
        <w:t>subjective</w:t>
      </w:r>
      <w:proofErr w:type="gramEnd"/>
      <w:r>
        <w:rPr>
          <w:b/>
        </w:rPr>
        <w:t xml:space="preserve"> Question chart</w:t>
      </w:r>
    </w:p>
    <w:p w:rsidR="00557C0B" w:rsidRPr="00F07A07" w:rsidRDefault="00995F16" w:rsidP="00557C0B">
      <w:pPr>
        <w:pStyle w:val="Heading2"/>
        <w:numPr>
          <w:ilvl w:val="0"/>
          <w:numId w:val="6"/>
        </w:numPr>
        <w:rPr>
          <w:rFonts w:ascii="Arial Rounded MT Bold" w:hAnsi="Arial Rounded MT Bold"/>
          <w:color w:val="FF0000"/>
          <w:sz w:val="28"/>
          <w:szCs w:val="28"/>
        </w:rPr>
      </w:pPr>
      <w:r w:rsidRPr="000D2C54">
        <w:rPr>
          <w:rFonts w:ascii="Arial Rounded MT Bold" w:hAnsi="Arial Rounded MT Bold"/>
          <w:color w:val="FF0000"/>
          <w:sz w:val="28"/>
          <w:szCs w:val="28"/>
        </w:rPr>
        <w:lastRenderedPageBreak/>
        <w:t>According to the countries you suggested, what is the current quality regarding ratings for restaurants that are open there?</w:t>
      </w:r>
    </w:p>
    <w:p w:rsidR="0020665A" w:rsidRPr="00F07A07" w:rsidRDefault="0020665A" w:rsidP="0020665A">
      <w:pPr>
        <w:pStyle w:val="NormalWeb"/>
        <w:rPr>
          <w:rFonts w:ascii="Bahnschrift SemiLight" w:hAnsi="Bahnschrift SemiLight"/>
        </w:rPr>
      </w:pPr>
      <w:r w:rsidRPr="00F07A07">
        <w:rPr>
          <w:rFonts w:ascii="Bahnschrift SemiLight" w:hAnsi="Bahnschrift SemiLight"/>
        </w:rPr>
        <w:t>Singapore, Canada, Sri Lanka, and Qatar boast restaurants with generally positive ratings, averaging between 3 and 4 stars. These countries also exhibit a relatively competitive landscape compared to other regions. This combination makes them prime locations for launching cloud kitchens. Despite the moderate competition, there are ample opportunities to establish a successful restaurant chain in these markets.</w:t>
      </w:r>
    </w:p>
    <w:p w:rsidR="0020665A" w:rsidRPr="00F07A07" w:rsidRDefault="0020665A" w:rsidP="0020665A">
      <w:pPr>
        <w:pStyle w:val="Heading3"/>
        <w:rPr>
          <w:rFonts w:ascii="Bahnschrift SemiLight" w:hAnsi="Bahnschrift SemiLight"/>
        </w:rPr>
      </w:pPr>
      <w:r w:rsidRPr="00F07A07">
        <w:rPr>
          <w:rFonts w:ascii="Bahnschrift SemiLight" w:hAnsi="Bahnschrift SemiLight"/>
        </w:rPr>
        <w:t>Recommendations:</w:t>
      </w:r>
    </w:p>
    <w:p w:rsidR="0020665A" w:rsidRPr="00F07A07" w:rsidRDefault="0020665A" w:rsidP="0020665A">
      <w:pPr>
        <w:numPr>
          <w:ilvl w:val="0"/>
          <w:numId w:val="12"/>
        </w:numPr>
        <w:spacing w:before="100" w:beforeAutospacing="1" w:after="100" w:afterAutospacing="1" w:line="240" w:lineRule="auto"/>
        <w:rPr>
          <w:rFonts w:ascii="Bahnschrift SemiLight" w:hAnsi="Bahnschrift SemiLight"/>
          <w:sz w:val="24"/>
          <w:szCs w:val="24"/>
        </w:rPr>
      </w:pPr>
      <w:r w:rsidRPr="00F07A07">
        <w:rPr>
          <w:rStyle w:val="Strong"/>
          <w:rFonts w:ascii="Bahnschrift SemiLight" w:hAnsi="Bahnschrift SemiLight"/>
          <w:sz w:val="24"/>
          <w:szCs w:val="24"/>
        </w:rPr>
        <w:t>Establish cloud kitchens:</w:t>
      </w:r>
      <w:r w:rsidRPr="00F07A07">
        <w:rPr>
          <w:rFonts w:ascii="Bahnschrift SemiLight" w:hAnsi="Bahnschrift SemiLight"/>
          <w:sz w:val="24"/>
          <w:szCs w:val="24"/>
        </w:rPr>
        <w:t xml:space="preserve"> Given the </w:t>
      </w:r>
      <w:proofErr w:type="spellStart"/>
      <w:r w:rsidRPr="00F07A07">
        <w:rPr>
          <w:rFonts w:ascii="Bahnschrift SemiLight" w:hAnsi="Bahnschrift SemiLight"/>
          <w:sz w:val="24"/>
          <w:szCs w:val="24"/>
        </w:rPr>
        <w:t>favorable</w:t>
      </w:r>
      <w:proofErr w:type="spellEnd"/>
      <w:r w:rsidRPr="00F07A07">
        <w:rPr>
          <w:rFonts w:ascii="Bahnschrift SemiLight" w:hAnsi="Bahnschrift SemiLight"/>
          <w:sz w:val="24"/>
          <w:szCs w:val="24"/>
        </w:rPr>
        <w:t xml:space="preserve"> conditions, setting up cloud kitchens in these countries presents a promising business venture.</w:t>
      </w:r>
    </w:p>
    <w:p w:rsidR="0020665A" w:rsidRPr="00F07A07" w:rsidRDefault="0020665A" w:rsidP="000D2C54">
      <w:pPr>
        <w:numPr>
          <w:ilvl w:val="0"/>
          <w:numId w:val="12"/>
        </w:numPr>
        <w:spacing w:before="100" w:beforeAutospacing="1" w:after="100" w:afterAutospacing="1" w:line="240" w:lineRule="auto"/>
        <w:rPr>
          <w:rFonts w:ascii="Bahnschrift SemiLight" w:hAnsi="Bahnschrift SemiLight"/>
          <w:sz w:val="24"/>
          <w:szCs w:val="24"/>
        </w:rPr>
      </w:pPr>
      <w:r w:rsidRPr="00F07A07">
        <w:rPr>
          <w:rStyle w:val="Strong"/>
          <w:rFonts w:ascii="Bahnschrift SemiLight" w:hAnsi="Bahnschrift SemiLight"/>
          <w:sz w:val="24"/>
          <w:szCs w:val="24"/>
        </w:rPr>
        <w:t>Implement an online delivery service:</w:t>
      </w:r>
      <w:r w:rsidRPr="00F07A07">
        <w:rPr>
          <w:rFonts w:ascii="Bahnschrift SemiLight" w:hAnsi="Bahnschrift SemiLight"/>
          <w:sz w:val="24"/>
          <w:szCs w:val="24"/>
        </w:rPr>
        <w:t xml:space="preserve"> Complementing the cloud kitchens with a robust online delivery service can further enhance market penetration and customer convenience.</w:t>
      </w:r>
    </w:p>
    <w:p w:rsidR="0020665A" w:rsidRDefault="0020665A" w:rsidP="0020665A">
      <w:pPr>
        <w:spacing w:before="100" w:beforeAutospacing="1" w:after="100" w:afterAutospacing="1" w:line="240" w:lineRule="auto"/>
        <w:ind w:left="720"/>
        <w:rPr>
          <w:rFonts w:ascii="Bahnschrift SemiLight" w:hAnsi="Bahnschrift SemiLight"/>
        </w:rPr>
      </w:pPr>
    </w:p>
    <w:p w:rsidR="000D2C54" w:rsidRPr="0020665A" w:rsidRDefault="0020665A" w:rsidP="0020665A">
      <w:pPr>
        <w:spacing w:before="100" w:beforeAutospacing="1" w:after="100" w:afterAutospacing="1" w:line="240" w:lineRule="auto"/>
        <w:ind w:left="720"/>
        <w:rPr>
          <w:rFonts w:ascii="Bahnschrift SemiLight" w:hAnsi="Bahnschrift SemiLight"/>
        </w:rPr>
      </w:pPr>
      <w:r w:rsidRPr="00557C0B">
        <w:rPr>
          <w:rFonts w:ascii="Arial" w:hAnsi="Arial" w:cs="Arial"/>
          <w:noProof/>
          <w:sz w:val="24"/>
          <w:szCs w:val="24"/>
          <w:lang w:eastAsia="en-IN"/>
        </w:rPr>
        <w:drawing>
          <wp:inline distT="0" distB="0" distL="0" distR="0" wp14:anchorId="0F419525" wp14:editId="620358F2">
            <wp:extent cx="5000625" cy="4796287"/>
            <wp:effectExtent l="0" t="0" r="0" b="444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25886" cy="4820516"/>
                    </a:xfrm>
                    <a:prstGeom prst="rect">
                      <a:avLst/>
                    </a:prstGeom>
                  </pic:spPr>
                </pic:pic>
              </a:graphicData>
            </a:graphic>
          </wp:inline>
        </w:drawing>
      </w:r>
      <w:r w:rsidR="00D4447B" w:rsidRPr="00D4447B">
        <w:rPr>
          <w:b/>
        </w:rPr>
        <w:t xml:space="preserve"> </w:t>
      </w:r>
      <w:proofErr w:type="gramStart"/>
      <w:r w:rsidR="00D4447B">
        <w:rPr>
          <w:b/>
        </w:rPr>
        <w:t>subjective</w:t>
      </w:r>
      <w:proofErr w:type="gramEnd"/>
      <w:r w:rsidR="00D4447B">
        <w:rPr>
          <w:b/>
        </w:rPr>
        <w:t xml:space="preserve"> Question chart</w:t>
      </w:r>
    </w:p>
    <w:p w:rsidR="00D515BC" w:rsidRPr="000D2C54" w:rsidRDefault="00D515BC" w:rsidP="000D2C54"/>
    <w:p w:rsidR="00995F16" w:rsidRDefault="00995F16" w:rsidP="000D2C54">
      <w:pPr>
        <w:pStyle w:val="Heading2"/>
        <w:ind w:left="720"/>
      </w:pPr>
    </w:p>
    <w:p w:rsidR="000D2C54" w:rsidRDefault="000D2C54" w:rsidP="000D2C54">
      <w:pPr>
        <w:pStyle w:val="Heading2"/>
        <w:numPr>
          <w:ilvl w:val="0"/>
          <w:numId w:val="6"/>
        </w:numPr>
        <w:rPr>
          <w:rFonts w:ascii="Arial Rounded MT Bold" w:hAnsi="Arial Rounded MT Bold"/>
          <w:color w:val="FF0000"/>
          <w:sz w:val="28"/>
          <w:szCs w:val="28"/>
        </w:rPr>
      </w:pPr>
      <w:r w:rsidRPr="000D2C54">
        <w:rPr>
          <w:rFonts w:ascii="Arial Rounded MT Bold" w:hAnsi="Arial Rounded MT Bold"/>
          <w:color w:val="FF0000"/>
          <w:sz w:val="28"/>
          <w:szCs w:val="28"/>
        </w:rPr>
        <w:t>Also, what is the current expenditure on food in the suggested countries, so we can keep our financial expenditure in control?</w:t>
      </w:r>
    </w:p>
    <w:p w:rsidR="00FB257E" w:rsidRPr="00FB257E" w:rsidRDefault="00FB257E" w:rsidP="00FB257E"/>
    <w:p w:rsidR="0020665A" w:rsidRPr="0020665A" w:rsidRDefault="0020665A" w:rsidP="0020665A">
      <w:pPr>
        <w:spacing w:before="100" w:beforeAutospacing="1" w:after="100" w:afterAutospacing="1" w:line="240" w:lineRule="auto"/>
        <w:rPr>
          <w:rFonts w:ascii="Bahnschrift SemiLight" w:eastAsia="Times New Roman" w:hAnsi="Bahnschrift SemiLight" w:cs="Times New Roman"/>
          <w:sz w:val="24"/>
          <w:szCs w:val="24"/>
          <w:lang w:eastAsia="en-IN"/>
        </w:rPr>
      </w:pPr>
      <w:r w:rsidRPr="0020665A">
        <w:rPr>
          <w:rFonts w:ascii="Bahnschrift SemiLight" w:eastAsia="Times New Roman" w:hAnsi="Bahnschrift SemiLight" w:cs="Times New Roman"/>
          <w:sz w:val="24"/>
          <w:szCs w:val="24"/>
          <w:lang w:eastAsia="en-IN"/>
        </w:rPr>
        <w:t xml:space="preserve">In the recommended countries of Sri Lanka, Qatar, Canada, Singapore, and others, the average cost for two individuals dining out ranges from 2500 to 9500 rupees. Online delivery services present significant profit potential due to the substantial average order values in these regions. While individuals may spend more on dining out, they could also choose to allocate those funds towards a comfortable home-cooked meal. Given the relatively lower competition among </w:t>
      </w:r>
      <w:proofErr w:type="spellStart"/>
      <w:r w:rsidRPr="0020665A">
        <w:rPr>
          <w:rFonts w:ascii="Bahnschrift SemiLight" w:eastAsia="Times New Roman" w:hAnsi="Bahnschrift SemiLight" w:cs="Times New Roman"/>
          <w:sz w:val="24"/>
          <w:szCs w:val="24"/>
          <w:lang w:eastAsia="en-IN"/>
        </w:rPr>
        <w:t>Zomato</w:t>
      </w:r>
      <w:proofErr w:type="spellEnd"/>
      <w:r w:rsidRPr="0020665A">
        <w:rPr>
          <w:rFonts w:ascii="Bahnschrift SemiLight" w:eastAsia="Times New Roman" w:hAnsi="Bahnschrift SemiLight" w:cs="Times New Roman"/>
          <w:sz w:val="24"/>
          <w:szCs w:val="24"/>
          <w:lang w:eastAsia="en-IN"/>
        </w:rPr>
        <w:t xml:space="preserve">-partnered restaurants, the company could strategically align itself with these establishments to attract more customers. By fostering exclusive partnerships, </w:t>
      </w:r>
      <w:proofErr w:type="spellStart"/>
      <w:r w:rsidRPr="0020665A">
        <w:rPr>
          <w:rFonts w:ascii="Bahnschrift SemiLight" w:eastAsia="Times New Roman" w:hAnsi="Bahnschrift SemiLight" w:cs="Times New Roman"/>
          <w:sz w:val="24"/>
          <w:szCs w:val="24"/>
          <w:lang w:eastAsia="en-IN"/>
        </w:rPr>
        <w:t>Zomato</w:t>
      </w:r>
      <w:proofErr w:type="spellEnd"/>
      <w:r w:rsidRPr="0020665A">
        <w:rPr>
          <w:rFonts w:ascii="Bahnschrift SemiLight" w:eastAsia="Times New Roman" w:hAnsi="Bahnschrift SemiLight" w:cs="Times New Roman"/>
          <w:sz w:val="24"/>
          <w:szCs w:val="24"/>
          <w:lang w:eastAsia="en-IN"/>
        </w:rPr>
        <w:t xml:space="preserve"> could potentially establish a dominant market position in specific areas.</w:t>
      </w:r>
    </w:p>
    <w:p w:rsidR="0020665A" w:rsidRPr="0020665A" w:rsidRDefault="0020665A" w:rsidP="0020665A">
      <w:pPr>
        <w:spacing w:before="100" w:beforeAutospacing="1" w:after="100" w:afterAutospacing="1" w:line="240" w:lineRule="auto"/>
        <w:rPr>
          <w:rFonts w:ascii="Bahnschrift SemiLight" w:eastAsia="Times New Roman" w:hAnsi="Bahnschrift SemiLight" w:cs="Times New Roman"/>
          <w:sz w:val="24"/>
          <w:szCs w:val="24"/>
          <w:lang w:eastAsia="en-IN"/>
        </w:rPr>
      </w:pPr>
      <w:r w:rsidRPr="0020665A">
        <w:rPr>
          <w:rFonts w:ascii="Bahnschrift SemiLight" w:eastAsia="Times New Roman" w:hAnsi="Bahnschrift SemiLight" w:cs="Times New Roman"/>
          <w:b/>
          <w:bCs/>
          <w:sz w:val="24"/>
          <w:szCs w:val="24"/>
          <w:lang w:eastAsia="en-IN"/>
        </w:rPr>
        <w:t>Recommendations:</w:t>
      </w:r>
    </w:p>
    <w:p w:rsidR="0020665A" w:rsidRPr="0020665A" w:rsidRDefault="0020665A" w:rsidP="0020665A">
      <w:pPr>
        <w:numPr>
          <w:ilvl w:val="0"/>
          <w:numId w:val="13"/>
        </w:numPr>
        <w:spacing w:before="100" w:beforeAutospacing="1" w:after="100" w:afterAutospacing="1" w:line="240" w:lineRule="auto"/>
        <w:rPr>
          <w:rFonts w:ascii="Bahnschrift SemiLight" w:eastAsia="Times New Roman" w:hAnsi="Bahnschrift SemiLight" w:cs="Times New Roman"/>
          <w:sz w:val="24"/>
          <w:szCs w:val="24"/>
          <w:lang w:eastAsia="en-IN"/>
        </w:rPr>
      </w:pPr>
      <w:r w:rsidRPr="0020665A">
        <w:rPr>
          <w:rFonts w:ascii="Bahnschrift SemiLight" w:eastAsia="Times New Roman" w:hAnsi="Bahnschrift SemiLight" w:cs="Times New Roman"/>
          <w:b/>
          <w:bCs/>
          <w:sz w:val="24"/>
          <w:szCs w:val="24"/>
          <w:lang w:eastAsia="en-IN"/>
        </w:rPr>
        <w:t>Strengthen Restaurant Partnerships:</w:t>
      </w:r>
      <w:r w:rsidRPr="0020665A">
        <w:rPr>
          <w:rFonts w:ascii="Bahnschrift SemiLight" w:eastAsia="Times New Roman" w:hAnsi="Bahnschrift SemiLight" w:cs="Times New Roman"/>
          <w:sz w:val="24"/>
          <w:szCs w:val="24"/>
          <w:lang w:eastAsia="en-IN"/>
        </w:rPr>
        <w:t xml:space="preserve"> </w:t>
      </w:r>
      <w:proofErr w:type="spellStart"/>
      <w:r w:rsidRPr="0020665A">
        <w:rPr>
          <w:rFonts w:ascii="Bahnschrift SemiLight" w:eastAsia="Times New Roman" w:hAnsi="Bahnschrift SemiLight" w:cs="Times New Roman"/>
          <w:sz w:val="24"/>
          <w:szCs w:val="24"/>
          <w:lang w:eastAsia="en-IN"/>
        </w:rPr>
        <w:t>Zomato</w:t>
      </w:r>
      <w:proofErr w:type="spellEnd"/>
      <w:r w:rsidRPr="0020665A">
        <w:rPr>
          <w:rFonts w:ascii="Bahnschrift SemiLight" w:eastAsia="Times New Roman" w:hAnsi="Bahnschrift SemiLight" w:cs="Times New Roman"/>
          <w:sz w:val="24"/>
          <w:szCs w:val="24"/>
          <w:lang w:eastAsia="en-IN"/>
        </w:rPr>
        <w:t xml:space="preserve"> should actively seek and cultivate stronger partnerships with restaurants in these regions. This could involve offering exclusive deals, marketing support, and other benefits to encourage restaurant participation.</w:t>
      </w:r>
    </w:p>
    <w:p w:rsidR="0020665A" w:rsidRPr="0020665A" w:rsidRDefault="0020665A" w:rsidP="0020665A">
      <w:pPr>
        <w:numPr>
          <w:ilvl w:val="0"/>
          <w:numId w:val="13"/>
        </w:numPr>
        <w:spacing w:before="100" w:beforeAutospacing="1" w:after="100" w:afterAutospacing="1" w:line="240" w:lineRule="auto"/>
        <w:rPr>
          <w:rFonts w:ascii="Bahnschrift SemiLight" w:eastAsia="Times New Roman" w:hAnsi="Bahnschrift SemiLight" w:cs="Times New Roman"/>
          <w:sz w:val="24"/>
          <w:szCs w:val="24"/>
          <w:lang w:eastAsia="en-IN"/>
        </w:rPr>
      </w:pPr>
      <w:r w:rsidRPr="0020665A">
        <w:rPr>
          <w:rFonts w:ascii="Bahnschrift SemiLight" w:eastAsia="Times New Roman" w:hAnsi="Bahnschrift SemiLight" w:cs="Times New Roman"/>
          <w:b/>
          <w:bCs/>
          <w:sz w:val="24"/>
          <w:szCs w:val="24"/>
          <w:lang w:eastAsia="en-IN"/>
        </w:rPr>
        <w:t>Launch Targeted Coupons and Offers:</w:t>
      </w:r>
      <w:r w:rsidRPr="0020665A">
        <w:rPr>
          <w:rFonts w:ascii="Bahnschrift SemiLight" w:eastAsia="Times New Roman" w:hAnsi="Bahnschrift SemiLight" w:cs="Times New Roman"/>
          <w:sz w:val="24"/>
          <w:szCs w:val="24"/>
          <w:lang w:eastAsia="en-IN"/>
        </w:rPr>
        <w:t xml:space="preserve"> Implementing targeted coupons and offers on the </w:t>
      </w:r>
      <w:proofErr w:type="spellStart"/>
      <w:r w:rsidRPr="0020665A">
        <w:rPr>
          <w:rFonts w:ascii="Bahnschrift SemiLight" w:eastAsia="Times New Roman" w:hAnsi="Bahnschrift SemiLight" w:cs="Times New Roman"/>
          <w:sz w:val="24"/>
          <w:szCs w:val="24"/>
          <w:lang w:eastAsia="en-IN"/>
        </w:rPr>
        <w:t>Zomato</w:t>
      </w:r>
      <w:proofErr w:type="spellEnd"/>
      <w:r w:rsidRPr="0020665A">
        <w:rPr>
          <w:rFonts w:ascii="Bahnschrift SemiLight" w:eastAsia="Times New Roman" w:hAnsi="Bahnschrift SemiLight" w:cs="Times New Roman"/>
          <w:sz w:val="24"/>
          <w:szCs w:val="24"/>
          <w:lang w:eastAsia="en-IN"/>
        </w:rPr>
        <w:t xml:space="preserve"> app can attract more customers and increase order frequency. These promotions can be tailored to specific demographics, regions, or restaurant types.</w:t>
      </w:r>
    </w:p>
    <w:p w:rsidR="0020665A" w:rsidRPr="0020665A" w:rsidRDefault="0020665A" w:rsidP="0020665A">
      <w:pPr>
        <w:numPr>
          <w:ilvl w:val="0"/>
          <w:numId w:val="13"/>
        </w:numPr>
        <w:spacing w:before="100" w:beforeAutospacing="1" w:after="100" w:afterAutospacing="1" w:line="240" w:lineRule="auto"/>
        <w:rPr>
          <w:rFonts w:ascii="Bahnschrift SemiLight" w:eastAsia="Times New Roman" w:hAnsi="Bahnschrift SemiLight" w:cs="Times New Roman"/>
          <w:sz w:val="24"/>
          <w:szCs w:val="24"/>
          <w:lang w:eastAsia="en-IN"/>
        </w:rPr>
      </w:pPr>
      <w:r w:rsidRPr="0020665A">
        <w:rPr>
          <w:rFonts w:ascii="Bahnschrift SemiLight" w:eastAsia="Times New Roman" w:hAnsi="Bahnschrift SemiLight" w:cs="Times New Roman"/>
          <w:b/>
          <w:bCs/>
          <w:sz w:val="24"/>
          <w:szCs w:val="24"/>
          <w:lang w:eastAsia="en-IN"/>
        </w:rPr>
        <w:t>Strategic Menu Management:</w:t>
      </w:r>
      <w:r w:rsidRPr="0020665A">
        <w:rPr>
          <w:rFonts w:ascii="Bahnschrift SemiLight" w:eastAsia="Times New Roman" w:hAnsi="Bahnschrift SemiLight" w:cs="Times New Roman"/>
          <w:sz w:val="24"/>
          <w:szCs w:val="24"/>
          <w:lang w:eastAsia="en-IN"/>
        </w:rPr>
        <w:t xml:space="preserve"> While inflating prices in a monopolistic market might be tempting, it could lead to customer dissatisfaction and potential backlash. A more sustainable approach would be to focus on optimizing the menu by offering unique, high-quality items that justify premium pricing. Additionally, strategic cross-selling and upselling techniques could enhance profitability without relying solely on price increases.</w:t>
      </w:r>
    </w:p>
    <w:p w:rsidR="00D4447B" w:rsidRDefault="000C72AA" w:rsidP="000D2C54">
      <w:pPr>
        <w:rPr>
          <w:b/>
        </w:rPr>
      </w:pPr>
      <w:r w:rsidRPr="000C72AA">
        <w:rPr>
          <w:noProof/>
          <w:lang w:eastAsia="en-IN"/>
        </w:rPr>
        <w:drawing>
          <wp:inline distT="0" distB="0" distL="0" distR="0" wp14:anchorId="1157570C" wp14:editId="79948C9D">
            <wp:extent cx="4942840" cy="1984076"/>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71950" cy="1995761"/>
                    </a:xfrm>
                    <a:prstGeom prst="rect">
                      <a:avLst/>
                    </a:prstGeom>
                  </pic:spPr>
                </pic:pic>
              </a:graphicData>
            </a:graphic>
          </wp:inline>
        </w:drawing>
      </w:r>
      <w:r w:rsidR="00D4447B" w:rsidRPr="00D4447B">
        <w:rPr>
          <w:b/>
        </w:rPr>
        <w:t xml:space="preserve"> </w:t>
      </w:r>
    </w:p>
    <w:p w:rsidR="003D2572" w:rsidRDefault="00D4447B" w:rsidP="000D2C54">
      <w:proofErr w:type="gramStart"/>
      <w:r>
        <w:rPr>
          <w:b/>
        </w:rPr>
        <w:t>subjective</w:t>
      </w:r>
      <w:proofErr w:type="gramEnd"/>
      <w:r>
        <w:rPr>
          <w:b/>
        </w:rPr>
        <w:t xml:space="preserve"> Question chart</w:t>
      </w:r>
    </w:p>
    <w:p w:rsidR="003D2572" w:rsidRDefault="003D2572" w:rsidP="000D2C54"/>
    <w:p w:rsidR="00FB257E" w:rsidRDefault="000D2C54" w:rsidP="00FB257E">
      <w:pPr>
        <w:pStyle w:val="Heading2"/>
        <w:numPr>
          <w:ilvl w:val="0"/>
          <w:numId w:val="6"/>
        </w:numPr>
        <w:rPr>
          <w:rFonts w:ascii="Arial Rounded MT Bold" w:hAnsi="Arial Rounded MT Bold"/>
          <w:color w:val="FF0000"/>
          <w:sz w:val="28"/>
          <w:szCs w:val="28"/>
        </w:rPr>
      </w:pPr>
      <w:r w:rsidRPr="000D2C54">
        <w:rPr>
          <w:rFonts w:ascii="Arial Rounded MT Bold" w:hAnsi="Arial Rounded MT Bold"/>
          <w:color w:val="FF0000"/>
          <w:sz w:val="28"/>
          <w:szCs w:val="28"/>
        </w:rPr>
        <w:lastRenderedPageBreak/>
        <w:t>Come up with the names of restaurants from the recommended states that are our biggest competitors and also those that are rated in the lower brackets, i.e. 1-2 or 2-3.</w:t>
      </w:r>
    </w:p>
    <w:p w:rsidR="00163E89" w:rsidRPr="00163E89" w:rsidRDefault="00163E89" w:rsidP="00163E89"/>
    <w:p w:rsidR="000E1B5D" w:rsidRPr="00163E89" w:rsidRDefault="00163E89" w:rsidP="000E1B5D">
      <w:pPr>
        <w:ind w:left="720"/>
        <w:rPr>
          <w:rFonts w:ascii="Bahnschrift SemiLight" w:hAnsi="Bahnschrift SemiLight"/>
          <w:sz w:val="24"/>
          <w:szCs w:val="24"/>
        </w:rPr>
      </w:pPr>
      <w:r w:rsidRPr="00163E89">
        <w:rPr>
          <w:rFonts w:ascii="Bahnschrift SemiLight" w:hAnsi="Bahnschrift SemiLight"/>
          <w:sz w:val="24"/>
          <w:szCs w:val="24"/>
        </w:rPr>
        <w:t>The table below lists restaurant names in the recommended nations that are competitors, with ratings between one and three. Some of these restaurants, located in prime areas, should be converted. Additionally, efforts should be made to improve their online listings and customer service. A small upfront investment can also be made to attract interest from the restaurant owners, including menu adjustments to feature higher-priced items.</w:t>
      </w:r>
    </w:p>
    <w:p w:rsidR="00163E89" w:rsidRPr="00163E89" w:rsidRDefault="00163E89" w:rsidP="00163E89">
      <w:pPr>
        <w:spacing w:before="100" w:beforeAutospacing="1" w:after="100" w:afterAutospacing="1" w:line="240" w:lineRule="auto"/>
        <w:rPr>
          <w:rFonts w:ascii="Bahnschrift SemiLight" w:eastAsia="Times New Roman" w:hAnsi="Bahnschrift SemiLight" w:cs="Times New Roman"/>
          <w:sz w:val="24"/>
          <w:szCs w:val="24"/>
          <w:lang w:eastAsia="en-IN"/>
        </w:rPr>
      </w:pPr>
      <w:r w:rsidRPr="00163E89">
        <w:rPr>
          <w:rFonts w:ascii="Bahnschrift SemiLight" w:eastAsia="Times New Roman" w:hAnsi="Bahnschrift SemiLight" w:cs="Times New Roman"/>
          <w:b/>
          <w:bCs/>
          <w:sz w:val="24"/>
          <w:szCs w:val="24"/>
          <w:lang w:eastAsia="en-IN"/>
        </w:rPr>
        <w:t>Recommendations</w:t>
      </w:r>
      <w:r w:rsidR="00790EA7">
        <w:rPr>
          <w:rFonts w:ascii="Bahnschrift SemiLight" w:eastAsia="Times New Roman" w:hAnsi="Bahnschrift SemiLight" w:cs="Times New Roman"/>
          <w:b/>
          <w:bCs/>
          <w:sz w:val="24"/>
          <w:szCs w:val="24"/>
          <w:lang w:eastAsia="en-IN"/>
        </w:rPr>
        <w:t xml:space="preserve"> </w:t>
      </w:r>
      <w:r w:rsidRPr="00163E89">
        <w:rPr>
          <w:rFonts w:ascii="Bahnschrift SemiLight" w:eastAsia="Times New Roman" w:hAnsi="Bahnschrift SemiLight" w:cs="Times New Roman"/>
          <w:b/>
          <w:bCs/>
          <w:sz w:val="24"/>
          <w:szCs w:val="24"/>
          <w:lang w:eastAsia="en-IN"/>
        </w:rPr>
        <w:t>:</w:t>
      </w:r>
    </w:p>
    <w:p w:rsidR="00163E89" w:rsidRPr="00163E89" w:rsidRDefault="00163E89" w:rsidP="00163E89">
      <w:pPr>
        <w:numPr>
          <w:ilvl w:val="0"/>
          <w:numId w:val="14"/>
        </w:numPr>
        <w:spacing w:before="100" w:beforeAutospacing="1" w:after="100" w:afterAutospacing="1" w:line="240" w:lineRule="auto"/>
        <w:rPr>
          <w:rFonts w:ascii="Bahnschrift SemiLight" w:eastAsia="Times New Roman" w:hAnsi="Bahnschrift SemiLight" w:cs="Times New Roman"/>
          <w:sz w:val="24"/>
          <w:szCs w:val="24"/>
          <w:lang w:eastAsia="en-IN"/>
        </w:rPr>
      </w:pPr>
      <w:r w:rsidRPr="00163E89">
        <w:rPr>
          <w:rFonts w:ascii="Bahnschrift SemiLight" w:eastAsia="Times New Roman" w:hAnsi="Bahnschrift SemiLight" w:cs="Times New Roman"/>
          <w:sz w:val="24"/>
          <w:szCs w:val="24"/>
          <w:lang w:eastAsia="en-IN"/>
        </w:rPr>
        <w:t>Focus on converting restaurants in prime locations.</w:t>
      </w:r>
    </w:p>
    <w:p w:rsidR="00163E89" w:rsidRPr="00163E89" w:rsidRDefault="00163E89" w:rsidP="00163E89">
      <w:pPr>
        <w:numPr>
          <w:ilvl w:val="0"/>
          <w:numId w:val="14"/>
        </w:numPr>
        <w:spacing w:before="100" w:beforeAutospacing="1" w:after="100" w:afterAutospacing="1" w:line="240" w:lineRule="auto"/>
        <w:rPr>
          <w:rFonts w:ascii="Bahnschrift SemiLight" w:eastAsia="Times New Roman" w:hAnsi="Bahnschrift SemiLight" w:cs="Times New Roman"/>
          <w:sz w:val="24"/>
          <w:szCs w:val="24"/>
          <w:lang w:eastAsia="en-IN"/>
        </w:rPr>
      </w:pPr>
      <w:r w:rsidRPr="00163E89">
        <w:rPr>
          <w:rFonts w:ascii="Bahnschrift SemiLight" w:eastAsia="Times New Roman" w:hAnsi="Bahnschrift SemiLight" w:cs="Times New Roman"/>
          <w:sz w:val="24"/>
          <w:szCs w:val="24"/>
          <w:lang w:eastAsia="en-IN"/>
        </w:rPr>
        <w:t>Improve online listings and customer service for these restaurants.</w:t>
      </w:r>
    </w:p>
    <w:p w:rsidR="00163E89" w:rsidRPr="00163E89" w:rsidRDefault="00163E89" w:rsidP="00163E89">
      <w:pPr>
        <w:numPr>
          <w:ilvl w:val="0"/>
          <w:numId w:val="14"/>
        </w:numPr>
        <w:spacing w:before="100" w:beforeAutospacing="1" w:after="100" w:afterAutospacing="1" w:line="240" w:lineRule="auto"/>
        <w:rPr>
          <w:rFonts w:ascii="Bahnschrift SemiLight" w:eastAsia="Times New Roman" w:hAnsi="Bahnschrift SemiLight" w:cs="Times New Roman"/>
          <w:sz w:val="24"/>
          <w:szCs w:val="24"/>
          <w:lang w:eastAsia="en-IN"/>
        </w:rPr>
      </w:pPr>
      <w:r w:rsidRPr="00163E89">
        <w:rPr>
          <w:rFonts w:ascii="Bahnschrift SemiLight" w:eastAsia="Times New Roman" w:hAnsi="Bahnschrift SemiLight" w:cs="Times New Roman"/>
          <w:sz w:val="24"/>
          <w:szCs w:val="24"/>
          <w:lang w:eastAsia="en-IN"/>
        </w:rPr>
        <w:t>Make a small upfront investment to attract restaurant owners' interest.</w:t>
      </w:r>
    </w:p>
    <w:p w:rsidR="00163E89" w:rsidRPr="00163E89" w:rsidRDefault="00163E89" w:rsidP="00163E89">
      <w:pPr>
        <w:numPr>
          <w:ilvl w:val="0"/>
          <w:numId w:val="14"/>
        </w:numPr>
        <w:spacing w:before="100" w:beforeAutospacing="1" w:after="100" w:afterAutospacing="1" w:line="240" w:lineRule="auto"/>
        <w:rPr>
          <w:rFonts w:ascii="Bahnschrift SemiLight" w:eastAsia="Times New Roman" w:hAnsi="Bahnschrift SemiLight" w:cs="Times New Roman"/>
          <w:sz w:val="24"/>
          <w:szCs w:val="24"/>
          <w:lang w:eastAsia="en-IN"/>
        </w:rPr>
      </w:pPr>
      <w:r w:rsidRPr="00163E89">
        <w:rPr>
          <w:rFonts w:ascii="Bahnschrift SemiLight" w:eastAsia="Times New Roman" w:hAnsi="Bahnschrift SemiLight" w:cs="Times New Roman"/>
          <w:sz w:val="24"/>
          <w:szCs w:val="24"/>
          <w:lang w:eastAsia="en-IN"/>
        </w:rPr>
        <w:t>Adjust menus to include more expensive items to increase profitability.</w:t>
      </w:r>
    </w:p>
    <w:p w:rsidR="00FB257E" w:rsidRDefault="00FB257E" w:rsidP="000D2C54">
      <w:pPr>
        <w:rPr>
          <w:rFonts w:ascii="Arial" w:hAnsi="Arial" w:cs="Arial"/>
          <w:sz w:val="24"/>
          <w:szCs w:val="24"/>
        </w:rPr>
      </w:pPr>
      <w:r w:rsidRPr="00FB257E">
        <w:rPr>
          <w:rFonts w:ascii="Arial" w:hAnsi="Arial" w:cs="Arial"/>
          <w:noProof/>
          <w:sz w:val="24"/>
          <w:szCs w:val="24"/>
          <w:lang w:eastAsia="en-IN"/>
        </w:rPr>
        <w:drawing>
          <wp:inline distT="0" distB="0" distL="0" distR="0" wp14:anchorId="1DA5A7C7" wp14:editId="7584E96F">
            <wp:extent cx="4389120" cy="4899804"/>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17319" cy="5042919"/>
                    </a:xfrm>
                    <a:prstGeom prst="rect">
                      <a:avLst/>
                    </a:prstGeom>
                  </pic:spPr>
                </pic:pic>
              </a:graphicData>
            </a:graphic>
          </wp:inline>
        </w:drawing>
      </w:r>
    </w:p>
    <w:p w:rsidR="00D4447B" w:rsidRPr="000D2C54" w:rsidRDefault="00D4447B" w:rsidP="000D2C54">
      <w:pPr>
        <w:rPr>
          <w:rFonts w:ascii="Arial" w:hAnsi="Arial" w:cs="Arial"/>
          <w:sz w:val="24"/>
          <w:szCs w:val="24"/>
        </w:rPr>
      </w:pPr>
      <w:proofErr w:type="gramStart"/>
      <w:r>
        <w:rPr>
          <w:b/>
        </w:rPr>
        <w:t>subjective</w:t>
      </w:r>
      <w:proofErr w:type="gramEnd"/>
      <w:r>
        <w:rPr>
          <w:b/>
        </w:rPr>
        <w:t xml:space="preserve"> Question chart</w:t>
      </w:r>
    </w:p>
    <w:p w:rsidR="000D2C54" w:rsidRPr="000D2C54" w:rsidRDefault="000D2C54" w:rsidP="000D2C54"/>
    <w:p w:rsidR="003524AF" w:rsidRPr="00D40970" w:rsidRDefault="003524AF" w:rsidP="003524AF">
      <w:pPr>
        <w:pStyle w:val="Heading2"/>
        <w:numPr>
          <w:ilvl w:val="0"/>
          <w:numId w:val="6"/>
        </w:numPr>
        <w:rPr>
          <w:rFonts w:ascii="Arial Rounded MT Bold" w:hAnsi="Arial Rounded MT Bold"/>
          <w:color w:val="FF0000"/>
          <w:sz w:val="28"/>
          <w:szCs w:val="28"/>
        </w:rPr>
      </w:pPr>
      <w:r w:rsidRPr="003524AF">
        <w:rPr>
          <w:rFonts w:ascii="Arial Rounded MT Bold" w:hAnsi="Arial Rounded MT Bold"/>
          <w:color w:val="FF0000"/>
          <w:sz w:val="28"/>
          <w:szCs w:val="28"/>
        </w:rPr>
        <w:t>Which cuisines should we focus on in the newer restaurants to get better feedback? Does the choice of cuisines affect the restaurant ratings?</w:t>
      </w:r>
    </w:p>
    <w:p w:rsidR="003A2612" w:rsidRPr="00D40970" w:rsidRDefault="003A2612" w:rsidP="003A2612">
      <w:pPr>
        <w:pStyle w:val="NormalWeb"/>
      </w:pPr>
      <w:r w:rsidRPr="00D40970">
        <w:t>The table below shows that people typically enjoy multinational cuisines such as American, Chinese, and Indian. This suggests that individuals in these nations are open to trying new things. Therefore, in addition to offering regional cuisine, we can introduce popular international dishes. Furthermore, adding discount vouchers can help increase customer traffic to these restaurants. People who enjoy international cuisine also appreciate an international ambiance. Hence, an initial investment in creating such an environment could attract customers seeking a more global dining experience.</w:t>
      </w:r>
      <w:r w:rsidRPr="00D40970">
        <w:br/>
      </w:r>
      <w:r w:rsidRPr="00D40970">
        <w:br/>
      </w:r>
      <w:proofErr w:type="gramStart"/>
      <w:r w:rsidRPr="00D40970">
        <w:rPr>
          <w:b/>
          <w:bCs/>
        </w:rPr>
        <w:t>Recommendations</w:t>
      </w:r>
      <w:r w:rsidR="00790EA7">
        <w:rPr>
          <w:b/>
          <w:bCs/>
        </w:rPr>
        <w:t xml:space="preserve"> </w:t>
      </w:r>
      <w:r w:rsidRPr="00D40970">
        <w:rPr>
          <w:b/>
          <w:bCs/>
        </w:rPr>
        <w:t>:</w:t>
      </w:r>
      <w:proofErr w:type="gramEnd"/>
    </w:p>
    <w:p w:rsidR="003A2612" w:rsidRPr="003A2612" w:rsidRDefault="003A2612" w:rsidP="003A261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3A2612">
        <w:rPr>
          <w:rFonts w:ascii="Times New Roman" w:eastAsia="Times New Roman" w:hAnsi="Times New Roman" w:cs="Times New Roman"/>
          <w:sz w:val="24"/>
          <w:szCs w:val="24"/>
          <w:lang w:eastAsia="en-IN"/>
        </w:rPr>
        <w:t xml:space="preserve">Introduce popular international cuisines (American, Chinese, </w:t>
      </w:r>
      <w:proofErr w:type="gramStart"/>
      <w:r w:rsidRPr="003A2612">
        <w:rPr>
          <w:rFonts w:ascii="Times New Roman" w:eastAsia="Times New Roman" w:hAnsi="Times New Roman" w:cs="Times New Roman"/>
          <w:sz w:val="24"/>
          <w:szCs w:val="24"/>
          <w:lang w:eastAsia="en-IN"/>
        </w:rPr>
        <w:t>Indian</w:t>
      </w:r>
      <w:proofErr w:type="gramEnd"/>
      <w:r w:rsidRPr="003A2612">
        <w:rPr>
          <w:rFonts w:ascii="Times New Roman" w:eastAsia="Times New Roman" w:hAnsi="Times New Roman" w:cs="Times New Roman"/>
          <w:sz w:val="24"/>
          <w:szCs w:val="24"/>
          <w:lang w:eastAsia="en-IN"/>
        </w:rPr>
        <w:t>) alongside regional dishes.</w:t>
      </w:r>
    </w:p>
    <w:p w:rsidR="003A2612" w:rsidRPr="003A2612" w:rsidRDefault="003A2612" w:rsidP="003A261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3A2612">
        <w:rPr>
          <w:rFonts w:ascii="Times New Roman" w:eastAsia="Times New Roman" w:hAnsi="Times New Roman" w:cs="Times New Roman"/>
          <w:sz w:val="24"/>
          <w:szCs w:val="24"/>
          <w:lang w:eastAsia="en-IN"/>
        </w:rPr>
        <w:t>Offer discount vouchers to increase customer traffic.</w:t>
      </w:r>
    </w:p>
    <w:p w:rsidR="00D40970" w:rsidRPr="00D40970" w:rsidRDefault="003A2612" w:rsidP="00D40970">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3A2612">
        <w:rPr>
          <w:rFonts w:ascii="Times New Roman" w:eastAsia="Times New Roman" w:hAnsi="Times New Roman" w:cs="Times New Roman"/>
          <w:sz w:val="24"/>
          <w:szCs w:val="24"/>
          <w:lang w:eastAsia="en-IN"/>
        </w:rPr>
        <w:t>Invest in creating an international ambiance to attract customers who enjoy global dining experiences.</w:t>
      </w:r>
    </w:p>
    <w:p w:rsidR="000D2C54" w:rsidRPr="00F07A07" w:rsidRDefault="00D4447B" w:rsidP="00F07A07">
      <w:pPr>
        <w:spacing w:before="100" w:beforeAutospacing="1" w:after="100" w:afterAutospacing="1" w:line="240" w:lineRule="auto"/>
        <w:ind w:left="720"/>
        <w:rPr>
          <w:rFonts w:ascii="Times New Roman" w:eastAsia="Times New Roman" w:hAnsi="Times New Roman" w:cs="Times New Roman"/>
          <w:sz w:val="24"/>
          <w:szCs w:val="24"/>
          <w:lang w:eastAsia="en-IN"/>
        </w:rPr>
      </w:pPr>
      <w:proofErr w:type="gramStart"/>
      <w:r>
        <w:rPr>
          <w:b/>
        </w:rPr>
        <w:t>subjective</w:t>
      </w:r>
      <w:proofErr w:type="gramEnd"/>
      <w:r>
        <w:rPr>
          <w:b/>
        </w:rPr>
        <w:t xml:space="preserve"> Question chart</w:t>
      </w:r>
      <w:r w:rsidRPr="00FC1642">
        <w:rPr>
          <w:rFonts w:ascii="Arial" w:hAnsi="Arial" w:cs="Arial"/>
          <w:noProof/>
          <w:sz w:val="24"/>
          <w:szCs w:val="24"/>
          <w:lang w:eastAsia="en-IN"/>
        </w:rPr>
        <w:t xml:space="preserve"> </w:t>
      </w:r>
      <w:r w:rsidR="00FC1642" w:rsidRPr="00FC1642">
        <w:rPr>
          <w:rFonts w:ascii="Arial" w:hAnsi="Arial" w:cs="Arial"/>
          <w:noProof/>
          <w:sz w:val="24"/>
          <w:szCs w:val="24"/>
          <w:lang w:eastAsia="en-IN"/>
        </w:rPr>
        <w:drawing>
          <wp:inline distT="0" distB="0" distL="0" distR="0" wp14:anchorId="6F479725" wp14:editId="167A3AB5">
            <wp:extent cx="6394540" cy="4666890"/>
            <wp:effectExtent l="0" t="0" r="6350" b="6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65521" cy="4864659"/>
                    </a:xfrm>
                    <a:prstGeom prst="rect">
                      <a:avLst/>
                    </a:prstGeom>
                  </pic:spPr>
                </pic:pic>
              </a:graphicData>
            </a:graphic>
          </wp:inline>
        </w:drawing>
      </w:r>
    </w:p>
    <w:p w:rsidR="003524AF" w:rsidRPr="003524AF" w:rsidRDefault="003524AF" w:rsidP="003524AF">
      <w:pPr>
        <w:pStyle w:val="Heading2"/>
        <w:numPr>
          <w:ilvl w:val="0"/>
          <w:numId w:val="6"/>
        </w:numPr>
        <w:rPr>
          <w:rFonts w:ascii="Arial Rounded MT Bold" w:hAnsi="Arial Rounded MT Bold"/>
          <w:color w:val="FF0000"/>
          <w:sz w:val="28"/>
          <w:szCs w:val="28"/>
        </w:rPr>
      </w:pPr>
      <w:r w:rsidRPr="003524AF">
        <w:rPr>
          <w:rFonts w:ascii="Arial Rounded MT Bold" w:hAnsi="Arial Rounded MT Bold"/>
          <w:color w:val="FF0000"/>
          <w:sz w:val="28"/>
          <w:szCs w:val="28"/>
        </w:rPr>
        <w:lastRenderedPageBreak/>
        <w:t>According to our current data, should we go for online delivery and table booking? Does that affect the customer’s ratings?</w:t>
      </w:r>
    </w:p>
    <w:p w:rsidR="003524AF" w:rsidRDefault="003524AF" w:rsidP="003524AF">
      <w:pPr>
        <w:ind w:left="720"/>
        <w:rPr>
          <w:sz w:val="24"/>
          <w:szCs w:val="24"/>
        </w:rPr>
      </w:pPr>
    </w:p>
    <w:p w:rsidR="00B77F87" w:rsidRPr="000A7D7E" w:rsidRDefault="00B77F87" w:rsidP="00B77F87">
      <w:pPr>
        <w:pStyle w:val="NormalWeb"/>
        <w:rPr>
          <w:rFonts w:ascii="Arial Narrow" w:hAnsi="Arial Narrow"/>
        </w:rPr>
      </w:pPr>
      <w:r w:rsidRPr="000A7D7E">
        <w:rPr>
          <w:rFonts w:ascii="Arial Narrow" w:hAnsi="Arial Narrow"/>
        </w:rPr>
        <w:t>The data reveals that countries without online delivery and table booking services have an average rating of 2.68, while those offering both services achieve a higher average rating of 3.60. This clearly indicates that providing online delivery and table booking significantly impacts customer satisfaction. In the suggested countries, the organization should prioritize offering these services to enhance consumer engagement. To attract more customers, it’s recommended to offer discount coupons and promotions, such as "Buy 2, Get 1 Free." Initially, the company can focus on affordability by minimizing profitability, and after a certain period, gradually increase profits by raising menu prices and introducing charges for additional services like online delivery.</w:t>
      </w:r>
    </w:p>
    <w:p w:rsidR="00B77F87" w:rsidRPr="000A7D7E" w:rsidRDefault="00B77F87" w:rsidP="00B77F87">
      <w:pPr>
        <w:pStyle w:val="Heading3"/>
        <w:rPr>
          <w:rFonts w:ascii="Arial Narrow" w:hAnsi="Arial Narrow"/>
        </w:rPr>
      </w:pPr>
      <w:r w:rsidRPr="000A7D7E">
        <w:rPr>
          <w:rFonts w:ascii="Arial Narrow" w:hAnsi="Arial Narrow"/>
        </w:rPr>
        <w:t>Key Recommendations:</w:t>
      </w:r>
    </w:p>
    <w:p w:rsidR="00B77F87" w:rsidRPr="000A7D7E" w:rsidRDefault="00B77F87" w:rsidP="00B77F87">
      <w:pPr>
        <w:numPr>
          <w:ilvl w:val="0"/>
          <w:numId w:val="18"/>
        </w:numPr>
        <w:spacing w:before="100" w:beforeAutospacing="1" w:after="100" w:afterAutospacing="1" w:line="240" w:lineRule="auto"/>
        <w:rPr>
          <w:rFonts w:ascii="Arial Narrow" w:hAnsi="Arial Narrow"/>
        </w:rPr>
      </w:pPr>
      <w:r w:rsidRPr="000A7D7E">
        <w:rPr>
          <w:rStyle w:val="Strong"/>
          <w:rFonts w:ascii="Arial Narrow" w:hAnsi="Arial Narrow"/>
        </w:rPr>
        <w:t>Provide online delivery and table booking</w:t>
      </w:r>
      <w:r w:rsidRPr="000A7D7E">
        <w:rPr>
          <w:rFonts w:ascii="Arial Narrow" w:hAnsi="Arial Narrow"/>
        </w:rPr>
        <w:t xml:space="preserve"> to boost customer satisfaction and ratings.</w:t>
      </w:r>
    </w:p>
    <w:p w:rsidR="00B77F87" w:rsidRPr="000A7D7E" w:rsidRDefault="00B77F87" w:rsidP="00B77F87">
      <w:pPr>
        <w:numPr>
          <w:ilvl w:val="0"/>
          <w:numId w:val="18"/>
        </w:numPr>
        <w:spacing w:before="100" w:beforeAutospacing="1" w:after="100" w:afterAutospacing="1" w:line="240" w:lineRule="auto"/>
        <w:rPr>
          <w:rFonts w:ascii="Arial Narrow" w:hAnsi="Arial Narrow"/>
        </w:rPr>
      </w:pPr>
      <w:r w:rsidRPr="000A7D7E">
        <w:rPr>
          <w:rStyle w:val="Strong"/>
          <w:rFonts w:ascii="Arial Narrow" w:hAnsi="Arial Narrow"/>
        </w:rPr>
        <w:t>Offer discount schemes</w:t>
      </w:r>
      <w:r w:rsidRPr="000A7D7E">
        <w:rPr>
          <w:rFonts w:ascii="Arial Narrow" w:hAnsi="Arial Narrow"/>
        </w:rPr>
        <w:t xml:space="preserve"> (e.g., "Buy 2, Get 1 Free") to attract customers and increase engagement.</w:t>
      </w:r>
    </w:p>
    <w:p w:rsidR="00B77F87" w:rsidRPr="000A7D7E" w:rsidRDefault="00B77F87" w:rsidP="00B77F87">
      <w:pPr>
        <w:numPr>
          <w:ilvl w:val="0"/>
          <w:numId w:val="18"/>
        </w:numPr>
        <w:spacing w:before="100" w:beforeAutospacing="1" w:after="100" w:afterAutospacing="1" w:line="240" w:lineRule="auto"/>
        <w:rPr>
          <w:rFonts w:ascii="Arial Narrow" w:hAnsi="Arial Narrow"/>
        </w:rPr>
      </w:pPr>
      <w:r w:rsidRPr="000A7D7E">
        <w:rPr>
          <w:rStyle w:val="Strong"/>
          <w:rFonts w:ascii="Arial Narrow" w:hAnsi="Arial Narrow"/>
        </w:rPr>
        <w:t>Minimize profitability initially</w:t>
      </w:r>
      <w:r w:rsidRPr="000A7D7E">
        <w:rPr>
          <w:rFonts w:ascii="Arial Narrow" w:hAnsi="Arial Narrow"/>
        </w:rPr>
        <w:t xml:space="preserve"> to offer affordable services and gain customer traction.</w:t>
      </w:r>
    </w:p>
    <w:p w:rsidR="00C93BC6" w:rsidRPr="00B77F87" w:rsidRDefault="00B77F87" w:rsidP="003524AF">
      <w:pPr>
        <w:numPr>
          <w:ilvl w:val="0"/>
          <w:numId w:val="18"/>
        </w:numPr>
        <w:spacing w:before="100" w:beforeAutospacing="1" w:after="100" w:afterAutospacing="1" w:line="240" w:lineRule="auto"/>
        <w:rPr>
          <w:rFonts w:ascii="Arial Narrow" w:hAnsi="Arial Narrow"/>
        </w:rPr>
      </w:pPr>
      <w:r w:rsidRPr="000A7D7E">
        <w:rPr>
          <w:rStyle w:val="Strong"/>
          <w:rFonts w:ascii="Arial Narrow" w:hAnsi="Arial Narrow"/>
        </w:rPr>
        <w:t>Gradually increase prices and introduce charges for additional services</w:t>
      </w:r>
      <w:r w:rsidRPr="000A7D7E">
        <w:rPr>
          <w:rFonts w:ascii="Arial Narrow" w:hAnsi="Arial Narrow"/>
        </w:rPr>
        <w:t xml:space="preserve"> (such as online delivery) after gaining a customer base.</w:t>
      </w:r>
    </w:p>
    <w:p w:rsidR="00C93BC6" w:rsidRDefault="00C93BC6" w:rsidP="00B77F87">
      <w:pPr>
        <w:ind w:left="720"/>
        <w:rPr>
          <w:sz w:val="24"/>
          <w:szCs w:val="24"/>
        </w:rPr>
      </w:pPr>
      <w:r w:rsidRPr="00C93BC6">
        <w:rPr>
          <w:noProof/>
          <w:sz w:val="24"/>
          <w:szCs w:val="24"/>
          <w:lang w:eastAsia="en-IN"/>
        </w:rPr>
        <w:drawing>
          <wp:inline distT="0" distB="0" distL="0" distR="0" wp14:anchorId="5052D4DA" wp14:editId="2185B411">
            <wp:extent cx="2704465" cy="3096883"/>
            <wp:effectExtent l="0" t="0" r="635" b="889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40952" cy="3138664"/>
                    </a:xfrm>
                    <a:prstGeom prst="rect">
                      <a:avLst/>
                    </a:prstGeom>
                  </pic:spPr>
                </pic:pic>
              </a:graphicData>
            </a:graphic>
          </wp:inline>
        </w:drawing>
      </w:r>
      <w:r w:rsidRPr="00C93BC6">
        <w:rPr>
          <w:sz w:val="24"/>
          <w:szCs w:val="24"/>
        </w:rPr>
        <w:t xml:space="preserve"> </w:t>
      </w:r>
    </w:p>
    <w:p w:rsidR="003524AF" w:rsidRDefault="00C93BC6" w:rsidP="003524AF">
      <w:pPr>
        <w:ind w:left="720"/>
        <w:rPr>
          <w:sz w:val="24"/>
          <w:szCs w:val="24"/>
        </w:rPr>
      </w:pPr>
      <w:r w:rsidRPr="00C93BC6">
        <w:rPr>
          <w:noProof/>
          <w:sz w:val="24"/>
          <w:szCs w:val="24"/>
          <w:lang w:eastAsia="en-IN"/>
        </w:rPr>
        <w:drawing>
          <wp:inline distT="0" distB="0" distL="0" distR="0" wp14:anchorId="2EDBDCF6" wp14:editId="1A044057">
            <wp:extent cx="2704197" cy="1561381"/>
            <wp:effectExtent l="0" t="0" r="1270" b="127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59221" cy="1593151"/>
                    </a:xfrm>
                    <a:prstGeom prst="rect">
                      <a:avLst/>
                    </a:prstGeom>
                  </pic:spPr>
                </pic:pic>
              </a:graphicData>
            </a:graphic>
          </wp:inline>
        </w:drawing>
      </w:r>
      <w:r w:rsidR="00D4447B" w:rsidRPr="00D4447B">
        <w:rPr>
          <w:b/>
        </w:rPr>
        <w:t xml:space="preserve"> </w:t>
      </w:r>
      <w:proofErr w:type="gramStart"/>
      <w:r w:rsidR="00D4447B">
        <w:rPr>
          <w:b/>
        </w:rPr>
        <w:t>subjective</w:t>
      </w:r>
      <w:proofErr w:type="gramEnd"/>
      <w:r w:rsidR="00D4447B">
        <w:rPr>
          <w:b/>
        </w:rPr>
        <w:t xml:space="preserve"> Question chart</w:t>
      </w:r>
    </w:p>
    <w:p w:rsidR="003524AF" w:rsidRDefault="003524AF" w:rsidP="003524AF">
      <w:pPr>
        <w:ind w:left="720"/>
        <w:rPr>
          <w:sz w:val="24"/>
          <w:szCs w:val="24"/>
        </w:rPr>
      </w:pPr>
    </w:p>
    <w:p w:rsidR="000A64D3" w:rsidRPr="000A64D3" w:rsidRDefault="000A64D3" w:rsidP="000A64D3">
      <w:pPr>
        <w:pStyle w:val="Heading2"/>
        <w:numPr>
          <w:ilvl w:val="0"/>
          <w:numId w:val="6"/>
        </w:numPr>
        <w:rPr>
          <w:rFonts w:ascii="Arial Rounded MT Bold" w:hAnsi="Arial Rounded MT Bold"/>
          <w:color w:val="FF0000"/>
          <w:sz w:val="28"/>
          <w:szCs w:val="28"/>
        </w:rPr>
      </w:pPr>
      <w:r w:rsidRPr="000A64D3">
        <w:rPr>
          <w:rFonts w:ascii="Arial Rounded MT Bold" w:hAnsi="Arial Rounded MT Bold"/>
          <w:color w:val="FF0000"/>
          <w:sz w:val="28"/>
          <w:szCs w:val="28"/>
        </w:rPr>
        <w:t>Should the team keep the rate of cuisines higher? Will that affect the feedback? According to our data are the rates of cuisines and ratings, correlated?</w:t>
      </w:r>
    </w:p>
    <w:p w:rsidR="000A64D3" w:rsidRDefault="000A64D3" w:rsidP="000A64D3">
      <w:pPr>
        <w:ind w:left="720"/>
        <w:rPr>
          <w:sz w:val="24"/>
          <w:szCs w:val="24"/>
        </w:rPr>
      </w:pPr>
    </w:p>
    <w:p w:rsidR="00B77F87" w:rsidRPr="00430C34" w:rsidRDefault="00B77F87" w:rsidP="00B77F87">
      <w:pPr>
        <w:spacing w:before="100" w:beforeAutospacing="1" w:after="100" w:afterAutospacing="1" w:line="240" w:lineRule="auto"/>
        <w:rPr>
          <w:rFonts w:ascii="Arial" w:eastAsia="Times New Roman" w:hAnsi="Arial" w:cs="Arial"/>
          <w:sz w:val="24"/>
          <w:szCs w:val="24"/>
          <w:lang w:eastAsia="en-IN"/>
        </w:rPr>
      </w:pPr>
      <w:r w:rsidRPr="00430C34">
        <w:rPr>
          <w:rFonts w:ascii="Arial" w:eastAsia="Times New Roman" w:hAnsi="Arial" w:cs="Arial"/>
          <w:sz w:val="24"/>
          <w:szCs w:val="24"/>
          <w:lang w:eastAsia="en-IN"/>
        </w:rPr>
        <w:t>Based on the observation, the correlation between the cost for two and the average rating is -0.02, indicating that customers perceive the pricing as not offering good value for money. In other words, people feel they are not getting their money’s worth. It is recommended that the company focus on enhancing the restaurant’s ambiance, maintaining hygiene, and implementing standardized operating procedures (SOPs) in unorganized restaurant chains. Additionally, offering promotions for dining out can improve the overall customer experience. For customers who prefer online orders, the company should consider offering "Fr</w:t>
      </w:r>
      <w:r>
        <w:rPr>
          <w:rFonts w:ascii="Arial" w:eastAsia="Times New Roman" w:hAnsi="Arial" w:cs="Arial"/>
          <w:sz w:val="24"/>
          <w:szCs w:val="24"/>
          <w:lang w:eastAsia="en-IN"/>
        </w:rPr>
        <w:t>ee delivery after 30 minutes, "</w:t>
      </w:r>
      <w:r w:rsidRPr="00430C34">
        <w:rPr>
          <w:rFonts w:ascii="Arial" w:eastAsia="Times New Roman" w:hAnsi="Arial" w:cs="Arial"/>
          <w:sz w:val="24"/>
          <w:szCs w:val="24"/>
          <w:lang w:eastAsia="en-IN"/>
        </w:rPr>
        <w:t>Buy 2, Get 1 Free</w:t>
      </w:r>
      <w:r>
        <w:rPr>
          <w:rFonts w:ascii="Arial" w:eastAsia="Times New Roman" w:hAnsi="Arial" w:cs="Arial"/>
          <w:sz w:val="24"/>
          <w:szCs w:val="24"/>
          <w:lang w:eastAsia="en-IN"/>
        </w:rPr>
        <w:t>”</w:t>
      </w:r>
      <w:r w:rsidRPr="00430C34">
        <w:rPr>
          <w:rFonts w:ascii="Arial" w:eastAsia="Times New Roman" w:hAnsi="Arial" w:cs="Arial"/>
          <w:sz w:val="24"/>
          <w:szCs w:val="24"/>
          <w:lang w:eastAsia="en-IN"/>
        </w:rPr>
        <w:t>," discount coupons, and additional discounts for loyal customers to enhance their satisfaction.</w:t>
      </w:r>
    </w:p>
    <w:p w:rsidR="00B77F87" w:rsidRPr="000C1AA4" w:rsidRDefault="00B77F87" w:rsidP="00B77F87">
      <w:pPr>
        <w:pStyle w:val="Heading3"/>
        <w:rPr>
          <w:rFonts w:ascii="Arial" w:hAnsi="Arial" w:cs="Arial"/>
        </w:rPr>
      </w:pPr>
      <w:r w:rsidRPr="000C1AA4">
        <w:rPr>
          <w:rFonts w:ascii="Arial" w:hAnsi="Arial" w:cs="Arial"/>
        </w:rPr>
        <w:t>Key Recommendations:</w:t>
      </w:r>
    </w:p>
    <w:p w:rsidR="00B77F87" w:rsidRPr="000C1AA4" w:rsidRDefault="00B77F87" w:rsidP="00B77F87">
      <w:pPr>
        <w:numPr>
          <w:ilvl w:val="0"/>
          <w:numId w:val="19"/>
        </w:numPr>
        <w:spacing w:before="100" w:beforeAutospacing="1" w:after="100" w:afterAutospacing="1" w:line="240" w:lineRule="auto"/>
        <w:rPr>
          <w:rFonts w:ascii="Arial" w:hAnsi="Arial" w:cs="Arial"/>
        </w:rPr>
      </w:pPr>
      <w:r w:rsidRPr="000C1AA4">
        <w:rPr>
          <w:rStyle w:val="Strong"/>
          <w:rFonts w:ascii="Arial" w:hAnsi="Arial" w:cs="Arial"/>
        </w:rPr>
        <w:t>Enhance restaurant ambiance and maintain hygiene</w:t>
      </w:r>
      <w:r w:rsidRPr="000C1AA4">
        <w:rPr>
          <w:rFonts w:ascii="Arial" w:hAnsi="Arial" w:cs="Arial"/>
        </w:rPr>
        <w:t xml:space="preserve"> to improve customer experience.</w:t>
      </w:r>
    </w:p>
    <w:p w:rsidR="00B77F87" w:rsidRPr="000C1AA4" w:rsidRDefault="00B77F87" w:rsidP="00B77F87">
      <w:pPr>
        <w:numPr>
          <w:ilvl w:val="0"/>
          <w:numId w:val="19"/>
        </w:numPr>
        <w:spacing w:before="100" w:beforeAutospacing="1" w:after="100" w:afterAutospacing="1" w:line="240" w:lineRule="auto"/>
        <w:rPr>
          <w:rFonts w:ascii="Arial" w:hAnsi="Arial" w:cs="Arial"/>
        </w:rPr>
      </w:pPr>
      <w:r w:rsidRPr="000C1AA4">
        <w:rPr>
          <w:rStyle w:val="Strong"/>
          <w:rFonts w:ascii="Arial" w:hAnsi="Arial" w:cs="Arial"/>
        </w:rPr>
        <w:t>Implement SOPs in unorganized restaurant chains</w:t>
      </w:r>
      <w:r w:rsidRPr="000C1AA4">
        <w:rPr>
          <w:rFonts w:ascii="Arial" w:hAnsi="Arial" w:cs="Arial"/>
        </w:rPr>
        <w:t xml:space="preserve"> to ensure consistent service quality.</w:t>
      </w:r>
    </w:p>
    <w:p w:rsidR="00B77F87" w:rsidRPr="000C1AA4" w:rsidRDefault="00B77F87" w:rsidP="00B77F87">
      <w:pPr>
        <w:numPr>
          <w:ilvl w:val="0"/>
          <w:numId w:val="19"/>
        </w:numPr>
        <w:spacing w:before="100" w:beforeAutospacing="1" w:after="100" w:afterAutospacing="1" w:line="240" w:lineRule="auto"/>
        <w:rPr>
          <w:rFonts w:ascii="Arial" w:hAnsi="Arial" w:cs="Arial"/>
        </w:rPr>
      </w:pPr>
      <w:r w:rsidRPr="000C1AA4">
        <w:rPr>
          <w:rStyle w:val="Strong"/>
          <w:rFonts w:ascii="Arial" w:hAnsi="Arial" w:cs="Arial"/>
        </w:rPr>
        <w:t>Offer promotions for dining out</w:t>
      </w:r>
      <w:r w:rsidRPr="000C1AA4">
        <w:rPr>
          <w:rFonts w:ascii="Arial" w:hAnsi="Arial" w:cs="Arial"/>
        </w:rPr>
        <w:t>, such as discounts and special offers, to boost customer satisfaction.</w:t>
      </w:r>
    </w:p>
    <w:p w:rsidR="00B77F87" w:rsidRPr="000C1AA4" w:rsidRDefault="00B77F87" w:rsidP="00B77F87">
      <w:pPr>
        <w:numPr>
          <w:ilvl w:val="0"/>
          <w:numId w:val="19"/>
        </w:numPr>
        <w:spacing w:before="100" w:beforeAutospacing="1" w:after="100" w:afterAutospacing="1" w:line="240" w:lineRule="auto"/>
        <w:rPr>
          <w:rFonts w:ascii="Arial" w:hAnsi="Arial" w:cs="Arial"/>
        </w:rPr>
      </w:pPr>
      <w:r w:rsidRPr="000C1AA4">
        <w:rPr>
          <w:rFonts w:ascii="Arial" w:hAnsi="Arial" w:cs="Arial"/>
        </w:rPr>
        <w:t xml:space="preserve">For online customers, </w:t>
      </w:r>
      <w:r w:rsidRPr="000C1AA4">
        <w:rPr>
          <w:rStyle w:val="Strong"/>
          <w:rFonts w:ascii="Arial" w:hAnsi="Arial" w:cs="Arial"/>
        </w:rPr>
        <w:t>introduce offers like "Free delivery after 30 minutes"</w:t>
      </w:r>
      <w:r w:rsidRPr="000C1AA4">
        <w:rPr>
          <w:rFonts w:ascii="Arial" w:hAnsi="Arial" w:cs="Arial"/>
        </w:rPr>
        <w:t>, "Buy 2, Get 1 Free," and discount coupons to increase engagement.</w:t>
      </w:r>
    </w:p>
    <w:p w:rsidR="00B77F87" w:rsidRPr="000C1AA4" w:rsidRDefault="00B77F87" w:rsidP="00B77F87">
      <w:pPr>
        <w:numPr>
          <w:ilvl w:val="0"/>
          <w:numId w:val="19"/>
        </w:numPr>
        <w:spacing w:before="100" w:beforeAutospacing="1" w:after="100" w:afterAutospacing="1" w:line="240" w:lineRule="auto"/>
        <w:rPr>
          <w:rFonts w:ascii="Arial" w:hAnsi="Arial" w:cs="Arial"/>
        </w:rPr>
      </w:pPr>
      <w:r w:rsidRPr="000C1AA4">
        <w:rPr>
          <w:rStyle w:val="Strong"/>
          <w:rFonts w:ascii="Arial" w:hAnsi="Arial" w:cs="Arial"/>
        </w:rPr>
        <w:t>Provide additional discounts for loyal customers</w:t>
      </w:r>
      <w:r w:rsidRPr="000C1AA4">
        <w:rPr>
          <w:rFonts w:ascii="Arial" w:hAnsi="Arial" w:cs="Arial"/>
        </w:rPr>
        <w:t xml:space="preserve"> to encourage repeat business and customer loyalty.</w:t>
      </w:r>
    </w:p>
    <w:p w:rsidR="000A64D3" w:rsidRDefault="00460E8E" w:rsidP="00B77F87">
      <w:pPr>
        <w:rPr>
          <w:rFonts w:ascii="Arial" w:hAnsi="Arial"/>
          <w:sz w:val="24"/>
          <w:szCs w:val="24"/>
        </w:rPr>
      </w:pPr>
      <w:r w:rsidRPr="00460E8E">
        <w:rPr>
          <w:rFonts w:ascii="Arial" w:hAnsi="Arial"/>
          <w:noProof/>
          <w:sz w:val="24"/>
          <w:szCs w:val="24"/>
          <w:lang w:eastAsia="en-IN"/>
        </w:rPr>
        <w:drawing>
          <wp:inline distT="0" distB="0" distL="0" distR="0" wp14:anchorId="64C62D76" wp14:editId="3CD01F1F">
            <wp:extent cx="7599680" cy="3071004"/>
            <wp:effectExtent l="0" t="0" r="127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7756145" cy="3134231"/>
                    </a:xfrm>
                    <a:prstGeom prst="rect">
                      <a:avLst/>
                    </a:prstGeom>
                  </pic:spPr>
                </pic:pic>
              </a:graphicData>
            </a:graphic>
          </wp:inline>
        </w:drawing>
      </w:r>
    </w:p>
    <w:p w:rsidR="000A64D3" w:rsidRDefault="00D4447B" w:rsidP="000A64D3">
      <w:pPr>
        <w:ind w:left="720"/>
        <w:rPr>
          <w:sz w:val="24"/>
          <w:szCs w:val="24"/>
        </w:rPr>
      </w:pPr>
      <w:proofErr w:type="gramStart"/>
      <w:r>
        <w:rPr>
          <w:b/>
        </w:rPr>
        <w:t>subjective</w:t>
      </w:r>
      <w:proofErr w:type="gramEnd"/>
      <w:r>
        <w:rPr>
          <w:b/>
        </w:rPr>
        <w:t xml:space="preserve"> Question chart</w:t>
      </w:r>
    </w:p>
    <w:p w:rsidR="000A64D3" w:rsidRPr="000A64D3" w:rsidRDefault="000A64D3" w:rsidP="000A64D3">
      <w:pPr>
        <w:pStyle w:val="Heading2"/>
        <w:numPr>
          <w:ilvl w:val="0"/>
          <w:numId w:val="6"/>
        </w:numPr>
        <w:rPr>
          <w:rFonts w:ascii="Arial Rounded MT Bold" w:hAnsi="Arial Rounded MT Bold"/>
          <w:color w:val="FF0000"/>
          <w:sz w:val="28"/>
          <w:szCs w:val="28"/>
        </w:rPr>
      </w:pPr>
      <w:r w:rsidRPr="000A64D3">
        <w:rPr>
          <w:rFonts w:ascii="Arial Rounded MT Bold" w:hAnsi="Arial Rounded MT Bold"/>
          <w:color w:val="FF0000"/>
          <w:sz w:val="28"/>
          <w:szCs w:val="28"/>
        </w:rPr>
        <w:lastRenderedPageBreak/>
        <w:t>What is the distribution of the number of restaurants of different price ranges in all the countries?</w:t>
      </w:r>
    </w:p>
    <w:p w:rsidR="000A64D3" w:rsidRDefault="000A64D3" w:rsidP="000A64D3">
      <w:pPr>
        <w:rPr>
          <w:sz w:val="24"/>
          <w:szCs w:val="24"/>
        </w:rPr>
      </w:pPr>
      <w:r>
        <w:rPr>
          <w:sz w:val="24"/>
          <w:szCs w:val="24"/>
        </w:rPr>
        <w:t xml:space="preserve">      </w:t>
      </w:r>
    </w:p>
    <w:p w:rsidR="00B77F87" w:rsidRDefault="00B77F87" w:rsidP="00B77F87">
      <w:pPr>
        <w:pStyle w:val="NormalWeb"/>
      </w:pPr>
      <w:r>
        <w:t xml:space="preserve">Data analysis reveals that India has the highest number of restaurants across various price ranges, followed by the USA. This suggests that countries with a diverse range of restaurant pricing are more likely to offer growth opportunities, as they cater to a wide range of consumer preferences. The variety of restaurants in these regions reflects dynamic consumer </w:t>
      </w:r>
      <w:proofErr w:type="spellStart"/>
      <w:r>
        <w:t>behavior</w:t>
      </w:r>
      <w:proofErr w:type="spellEnd"/>
      <w:r>
        <w:t>. We could target low-rated restaurants already located in prime areas with high growth potential. By providing initial funding to improve their quality, service, and ambiance, we can help boost their ratings, gain their trust, and attract them to our platform. Additionally, we could help these restaurants establish an online presence. For cost-conscious customers, focusing on cloud kitchens can reduce production expenses, allowing for lower menu prices and better serving this customer segment.</w:t>
      </w:r>
    </w:p>
    <w:p w:rsidR="00B77F87" w:rsidRDefault="00B77F87" w:rsidP="00B77F87">
      <w:pPr>
        <w:pStyle w:val="Heading3"/>
      </w:pPr>
      <w:r>
        <w:t>Recommendations:</w:t>
      </w:r>
    </w:p>
    <w:p w:rsidR="00B77F87" w:rsidRDefault="00B77F87" w:rsidP="00B77F87">
      <w:pPr>
        <w:numPr>
          <w:ilvl w:val="0"/>
          <w:numId w:val="20"/>
        </w:numPr>
        <w:spacing w:before="100" w:beforeAutospacing="1" w:after="100" w:afterAutospacing="1" w:line="240" w:lineRule="auto"/>
      </w:pPr>
      <w:r>
        <w:rPr>
          <w:rStyle w:val="Strong"/>
        </w:rPr>
        <w:t>Target Growth Opportunities</w:t>
      </w:r>
      <w:r>
        <w:t>: Focus on countries like India and the USA, which have a diverse range of restaurants, to tap into varied consumer segments.</w:t>
      </w:r>
    </w:p>
    <w:p w:rsidR="00B77F87" w:rsidRDefault="00B77F87" w:rsidP="00B77F87">
      <w:pPr>
        <w:numPr>
          <w:ilvl w:val="0"/>
          <w:numId w:val="20"/>
        </w:numPr>
        <w:spacing w:before="100" w:beforeAutospacing="1" w:after="100" w:afterAutospacing="1" w:line="240" w:lineRule="auto"/>
      </w:pPr>
      <w:r>
        <w:rPr>
          <w:rStyle w:val="Strong"/>
        </w:rPr>
        <w:t>Improve Low-Rated Restaurants</w:t>
      </w:r>
      <w:r>
        <w:t>: Partner with low-rated restaurants in prime locations, providing resources to improve quality, service, and ambiance, which could enhance their ratings and growth potential.</w:t>
      </w:r>
    </w:p>
    <w:p w:rsidR="00B77F87" w:rsidRDefault="00B77F87" w:rsidP="00B77F87">
      <w:pPr>
        <w:numPr>
          <w:ilvl w:val="0"/>
          <w:numId w:val="20"/>
        </w:numPr>
        <w:spacing w:before="100" w:beforeAutospacing="1" w:after="100" w:afterAutospacing="1" w:line="240" w:lineRule="auto"/>
      </w:pPr>
      <w:r>
        <w:rPr>
          <w:rStyle w:val="Strong"/>
        </w:rPr>
        <w:t>Platform Attraction</w:t>
      </w:r>
      <w:r>
        <w:t>: Bring improved restaurants onto the platform by gaining their trust and offering value, such as helping them establish an online presence.</w:t>
      </w:r>
    </w:p>
    <w:p w:rsidR="00B77F87" w:rsidRDefault="00B77F87" w:rsidP="00B77F87">
      <w:pPr>
        <w:numPr>
          <w:ilvl w:val="0"/>
          <w:numId w:val="20"/>
        </w:numPr>
        <w:spacing w:before="100" w:beforeAutospacing="1" w:after="100" w:afterAutospacing="1" w:line="240" w:lineRule="auto"/>
      </w:pPr>
      <w:r>
        <w:rPr>
          <w:rStyle w:val="Strong"/>
        </w:rPr>
        <w:t>Cloud Kitchens for Budget Customers</w:t>
      </w:r>
      <w:r>
        <w:t>: Set up cloud kitchens to reduce production costs and offer lower menu prices, catering to cost-sensitive customers.</w:t>
      </w:r>
    </w:p>
    <w:p w:rsidR="000A64D3" w:rsidRDefault="000A64D3" w:rsidP="000A64D3">
      <w:pPr>
        <w:rPr>
          <w:rFonts w:eastAsia="Times New Roman"/>
          <w:sz w:val="24"/>
          <w:szCs w:val="24"/>
        </w:rPr>
      </w:pPr>
    </w:p>
    <w:p w:rsidR="000A64D3" w:rsidRDefault="00460E8E" w:rsidP="000A64D3">
      <w:pPr>
        <w:jc w:val="center"/>
        <w:rPr>
          <w:rFonts w:ascii="Times New Roman" w:eastAsia="Times New Roman" w:hAnsi="Times New Roman" w:cs="Times New Roman"/>
          <w:sz w:val="24"/>
          <w:szCs w:val="24"/>
        </w:rPr>
      </w:pPr>
      <w:r w:rsidRPr="00460E8E">
        <w:rPr>
          <w:rFonts w:ascii="Times New Roman" w:eastAsia="Times New Roman" w:hAnsi="Times New Roman" w:cs="Times New Roman"/>
          <w:noProof/>
          <w:sz w:val="24"/>
          <w:szCs w:val="24"/>
          <w:lang w:eastAsia="en-IN"/>
        </w:rPr>
        <w:drawing>
          <wp:inline distT="0" distB="0" distL="0" distR="0" wp14:anchorId="3EB4AE47" wp14:editId="39C47233">
            <wp:extent cx="4124237" cy="3303917"/>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52925" cy="3326899"/>
                    </a:xfrm>
                    <a:prstGeom prst="rect">
                      <a:avLst/>
                    </a:prstGeom>
                  </pic:spPr>
                </pic:pic>
              </a:graphicData>
            </a:graphic>
          </wp:inline>
        </w:drawing>
      </w:r>
    </w:p>
    <w:p w:rsidR="000A64D3" w:rsidRDefault="000A64D3" w:rsidP="000A64D3">
      <w:pPr>
        <w:ind w:left="720"/>
        <w:rPr>
          <w:rFonts w:ascii="Arial" w:eastAsia="Arial" w:hAnsi="Arial" w:cs="Arial"/>
          <w:sz w:val="24"/>
          <w:szCs w:val="24"/>
        </w:rPr>
      </w:pPr>
      <w:r>
        <w:rPr>
          <w:sz w:val="24"/>
          <w:szCs w:val="24"/>
        </w:rPr>
        <w:t xml:space="preserve">            </w:t>
      </w:r>
      <w:r w:rsidR="00D4447B">
        <w:rPr>
          <w:b/>
        </w:rPr>
        <w:t>subjective Question chart</w:t>
      </w:r>
    </w:p>
    <w:p w:rsidR="000A64D3" w:rsidRDefault="000A64D3" w:rsidP="000A64D3">
      <w:pPr>
        <w:ind w:left="720"/>
        <w:rPr>
          <w:sz w:val="24"/>
          <w:szCs w:val="24"/>
        </w:rPr>
      </w:pPr>
      <w:r>
        <w:rPr>
          <w:sz w:val="24"/>
          <w:szCs w:val="24"/>
        </w:rPr>
        <w:lastRenderedPageBreak/>
        <w:t xml:space="preserve">                        </w:t>
      </w:r>
    </w:p>
    <w:p w:rsidR="000A64D3" w:rsidRPr="000A64D3" w:rsidRDefault="000A64D3" w:rsidP="000A64D3">
      <w:pPr>
        <w:pStyle w:val="Heading2"/>
        <w:numPr>
          <w:ilvl w:val="0"/>
          <w:numId w:val="6"/>
        </w:numPr>
        <w:rPr>
          <w:rFonts w:ascii="Arial Rounded MT Bold" w:hAnsi="Arial Rounded MT Bold"/>
          <w:color w:val="FF0000"/>
          <w:sz w:val="28"/>
          <w:szCs w:val="28"/>
        </w:rPr>
      </w:pPr>
      <w:r w:rsidRPr="000A64D3">
        <w:rPr>
          <w:rFonts w:ascii="Arial Rounded MT Bold" w:hAnsi="Arial Rounded MT Bold"/>
          <w:color w:val="FF0000"/>
          <w:sz w:val="28"/>
          <w:szCs w:val="28"/>
        </w:rPr>
        <w:t xml:space="preserve">Explain your approach in brief for suggesting countries/cities in order to open new restaurants, if the objective and subjective questions would have not been given to assist you. </w:t>
      </w:r>
      <w:r w:rsidRPr="000A64D3">
        <w:rPr>
          <w:rFonts w:ascii="Arial Rounded MT Bold" w:hAnsi="Arial Rounded MT Bold"/>
          <w:b/>
          <w:color w:val="FF0000"/>
          <w:sz w:val="28"/>
          <w:szCs w:val="28"/>
        </w:rPr>
        <w:t>[</w:t>
      </w:r>
      <w:proofErr w:type="gramStart"/>
      <w:r w:rsidRPr="000A64D3">
        <w:rPr>
          <w:rFonts w:ascii="Arial Rounded MT Bold" w:hAnsi="Arial Rounded MT Bold"/>
          <w:b/>
          <w:color w:val="FF0000"/>
          <w:sz w:val="28"/>
          <w:szCs w:val="28"/>
        </w:rPr>
        <w:t>you</w:t>
      </w:r>
      <w:proofErr w:type="gramEnd"/>
      <w:r w:rsidRPr="000A64D3">
        <w:rPr>
          <w:rFonts w:ascii="Arial Rounded MT Bold" w:hAnsi="Arial Rounded MT Bold"/>
          <w:b/>
          <w:color w:val="FF0000"/>
          <w:sz w:val="28"/>
          <w:szCs w:val="28"/>
        </w:rPr>
        <w:t xml:space="preserve"> have to give bullet pointers in order to answer this question]</w:t>
      </w:r>
    </w:p>
    <w:p w:rsidR="00460E8E" w:rsidRDefault="00460E8E" w:rsidP="00460E8E">
      <w:pPr>
        <w:spacing w:after="0" w:line="240" w:lineRule="auto"/>
        <w:ind w:left="360"/>
        <w:rPr>
          <w:rFonts w:ascii="Times New Roman" w:eastAsia="Times New Roman" w:hAnsi="Times New Roman" w:cs="Times New Roman"/>
          <w:sz w:val="24"/>
          <w:szCs w:val="24"/>
          <w:lang w:eastAsia="en-IN"/>
        </w:rPr>
      </w:pPr>
    </w:p>
    <w:p w:rsidR="00460E8E" w:rsidRPr="00460E8E" w:rsidRDefault="00460E8E" w:rsidP="00460E8E">
      <w:pPr>
        <w:spacing w:after="0" w:line="240" w:lineRule="auto"/>
        <w:ind w:left="360"/>
        <w:rPr>
          <w:rFonts w:ascii="Arial" w:eastAsia="Times New Roman" w:hAnsi="Arial" w:cs="Arial"/>
          <w:sz w:val="24"/>
          <w:szCs w:val="24"/>
          <w:lang w:eastAsia="en-IN"/>
        </w:rPr>
      </w:pPr>
      <w:r w:rsidRPr="00460E8E">
        <w:rPr>
          <w:rFonts w:ascii="Arial" w:eastAsia="Times New Roman" w:hAnsi="Arial" w:cs="Arial"/>
          <w:sz w:val="24"/>
          <w:szCs w:val="24"/>
          <w:lang w:eastAsia="en-IN"/>
        </w:rPr>
        <w:t xml:space="preserve">1. Pick the restaurants with better reviews for their cuisines and cities. </w:t>
      </w:r>
      <w:r w:rsidRPr="00460E8E">
        <w:rPr>
          <w:rFonts w:ascii="Arial" w:eastAsia="Times New Roman" w:hAnsi="Arial" w:cs="Arial"/>
          <w:sz w:val="24"/>
          <w:szCs w:val="24"/>
          <w:lang w:eastAsia="en-IN"/>
        </w:rPr>
        <w:br/>
        <w:t xml:space="preserve">2. Avoid investing in areas where the quality of the services has declined. </w:t>
      </w:r>
      <w:r w:rsidRPr="00460E8E">
        <w:rPr>
          <w:rFonts w:ascii="Arial" w:eastAsia="Times New Roman" w:hAnsi="Arial" w:cs="Arial"/>
          <w:sz w:val="24"/>
          <w:szCs w:val="24"/>
          <w:lang w:eastAsia="en-IN"/>
        </w:rPr>
        <w:br/>
        <w:t xml:space="preserve">3. Payed attention to nations where table reservations and internet delivery are available, as this boosts restaurant revenue. </w:t>
      </w:r>
      <w:r w:rsidRPr="00460E8E">
        <w:rPr>
          <w:rFonts w:ascii="Arial" w:eastAsia="Times New Roman" w:hAnsi="Arial" w:cs="Arial"/>
          <w:sz w:val="24"/>
          <w:szCs w:val="24"/>
          <w:lang w:eastAsia="en-IN"/>
        </w:rPr>
        <w:br/>
        <w:t xml:space="preserve">4. Concentrated on cities with high average costs for two. </w:t>
      </w:r>
    </w:p>
    <w:p w:rsidR="003524AF" w:rsidRDefault="003524AF" w:rsidP="003524AF">
      <w:pPr>
        <w:ind w:left="720"/>
        <w:rPr>
          <w:sz w:val="24"/>
          <w:szCs w:val="24"/>
        </w:rPr>
      </w:pPr>
    </w:p>
    <w:p w:rsidR="003524AF" w:rsidRPr="003524AF" w:rsidRDefault="003524AF" w:rsidP="003524AF">
      <w:pPr>
        <w:rPr>
          <w:rFonts w:ascii="Arial" w:hAnsi="Arial" w:cs="Arial"/>
          <w:b/>
          <w:bCs/>
          <w:color w:val="000000"/>
        </w:rPr>
      </w:pPr>
    </w:p>
    <w:p w:rsidR="003524AF" w:rsidRPr="000D2C54" w:rsidRDefault="003524AF" w:rsidP="000D2C54"/>
    <w:sectPr w:rsidR="003524AF" w:rsidRPr="000D2C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Bahnschrift SemiLight">
    <w:panose1 w:val="020B0502040204020203"/>
    <w:charset w:val="00"/>
    <w:family w:val="swiss"/>
    <w:pitch w:val="variable"/>
    <w:sig w:usb0="A00002C7" w:usb1="00000002"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41763"/>
    <w:multiLevelType w:val="multilevel"/>
    <w:tmpl w:val="EB802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A5F60"/>
    <w:multiLevelType w:val="multilevel"/>
    <w:tmpl w:val="600AD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0C2423"/>
    <w:multiLevelType w:val="hybridMultilevel"/>
    <w:tmpl w:val="148A66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17827F12"/>
    <w:multiLevelType w:val="hybridMultilevel"/>
    <w:tmpl w:val="726C076C"/>
    <w:lvl w:ilvl="0" w:tplc="0CEACD44">
      <w:start w:val="1"/>
      <w:numFmt w:val="bullet"/>
      <w:lvlText w:val="•"/>
      <w:lvlJc w:val="left"/>
      <w:pPr>
        <w:tabs>
          <w:tab w:val="num" w:pos="720"/>
        </w:tabs>
        <w:ind w:left="720" w:hanging="360"/>
      </w:pPr>
      <w:rPr>
        <w:rFonts w:ascii="Arial" w:hAnsi="Arial" w:cs="Times New Roman" w:hint="default"/>
      </w:rPr>
    </w:lvl>
    <w:lvl w:ilvl="1" w:tplc="34168C28">
      <w:start w:val="1"/>
      <w:numFmt w:val="bullet"/>
      <w:lvlText w:val="•"/>
      <w:lvlJc w:val="left"/>
      <w:pPr>
        <w:tabs>
          <w:tab w:val="num" w:pos="1440"/>
        </w:tabs>
        <w:ind w:left="1440" w:hanging="360"/>
      </w:pPr>
      <w:rPr>
        <w:rFonts w:ascii="Arial" w:hAnsi="Arial" w:cs="Times New Roman" w:hint="default"/>
      </w:rPr>
    </w:lvl>
    <w:lvl w:ilvl="2" w:tplc="3E36FD02">
      <w:start w:val="1"/>
      <w:numFmt w:val="bullet"/>
      <w:lvlText w:val="•"/>
      <w:lvlJc w:val="left"/>
      <w:pPr>
        <w:tabs>
          <w:tab w:val="num" w:pos="2160"/>
        </w:tabs>
        <w:ind w:left="2160" w:hanging="360"/>
      </w:pPr>
      <w:rPr>
        <w:rFonts w:ascii="Arial" w:hAnsi="Arial" w:cs="Times New Roman" w:hint="default"/>
      </w:rPr>
    </w:lvl>
    <w:lvl w:ilvl="3" w:tplc="F9EC6B1C">
      <w:start w:val="1"/>
      <w:numFmt w:val="bullet"/>
      <w:lvlText w:val="•"/>
      <w:lvlJc w:val="left"/>
      <w:pPr>
        <w:tabs>
          <w:tab w:val="num" w:pos="2880"/>
        </w:tabs>
        <w:ind w:left="2880" w:hanging="360"/>
      </w:pPr>
      <w:rPr>
        <w:rFonts w:ascii="Arial" w:hAnsi="Arial" w:cs="Times New Roman" w:hint="default"/>
      </w:rPr>
    </w:lvl>
    <w:lvl w:ilvl="4" w:tplc="B0B241BC">
      <w:start w:val="1"/>
      <w:numFmt w:val="bullet"/>
      <w:lvlText w:val="•"/>
      <w:lvlJc w:val="left"/>
      <w:pPr>
        <w:tabs>
          <w:tab w:val="num" w:pos="3600"/>
        </w:tabs>
        <w:ind w:left="3600" w:hanging="360"/>
      </w:pPr>
      <w:rPr>
        <w:rFonts w:ascii="Arial" w:hAnsi="Arial" w:cs="Times New Roman" w:hint="default"/>
      </w:rPr>
    </w:lvl>
    <w:lvl w:ilvl="5" w:tplc="288001C2">
      <w:start w:val="1"/>
      <w:numFmt w:val="bullet"/>
      <w:lvlText w:val="•"/>
      <w:lvlJc w:val="left"/>
      <w:pPr>
        <w:tabs>
          <w:tab w:val="num" w:pos="4320"/>
        </w:tabs>
        <w:ind w:left="4320" w:hanging="360"/>
      </w:pPr>
      <w:rPr>
        <w:rFonts w:ascii="Arial" w:hAnsi="Arial" w:cs="Times New Roman" w:hint="default"/>
      </w:rPr>
    </w:lvl>
    <w:lvl w:ilvl="6" w:tplc="C638E8F6">
      <w:start w:val="1"/>
      <w:numFmt w:val="bullet"/>
      <w:lvlText w:val="•"/>
      <w:lvlJc w:val="left"/>
      <w:pPr>
        <w:tabs>
          <w:tab w:val="num" w:pos="5040"/>
        </w:tabs>
        <w:ind w:left="5040" w:hanging="360"/>
      </w:pPr>
      <w:rPr>
        <w:rFonts w:ascii="Arial" w:hAnsi="Arial" w:cs="Times New Roman" w:hint="default"/>
      </w:rPr>
    </w:lvl>
    <w:lvl w:ilvl="7" w:tplc="E06C52EC">
      <w:start w:val="1"/>
      <w:numFmt w:val="bullet"/>
      <w:lvlText w:val="•"/>
      <w:lvlJc w:val="left"/>
      <w:pPr>
        <w:tabs>
          <w:tab w:val="num" w:pos="5760"/>
        </w:tabs>
        <w:ind w:left="5760" w:hanging="360"/>
      </w:pPr>
      <w:rPr>
        <w:rFonts w:ascii="Arial" w:hAnsi="Arial" w:cs="Times New Roman" w:hint="default"/>
      </w:rPr>
    </w:lvl>
    <w:lvl w:ilvl="8" w:tplc="892E4D20">
      <w:start w:val="1"/>
      <w:numFmt w:val="bullet"/>
      <w:lvlText w:val="•"/>
      <w:lvlJc w:val="left"/>
      <w:pPr>
        <w:tabs>
          <w:tab w:val="num" w:pos="6480"/>
        </w:tabs>
        <w:ind w:left="6480" w:hanging="360"/>
      </w:pPr>
      <w:rPr>
        <w:rFonts w:ascii="Arial" w:hAnsi="Arial" w:cs="Times New Roman" w:hint="default"/>
      </w:rPr>
    </w:lvl>
  </w:abstractNum>
  <w:abstractNum w:abstractNumId="4" w15:restartNumberingAfterBreak="0">
    <w:nsid w:val="247F5EA2"/>
    <w:multiLevelType w:val="multilevel"/>
    <w:tmpl w:val="853CB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2949C3"/>
    <w:multiLevelType w:val="hybridMultilevel"/>
    <w:tmpl w:val="D750A184"/>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79A50AD"/>
    <w:multiLevelType w:val="multilevel"/>
    <w:tmpl w:val="76DE9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9E2ACB"/>
    <w:multiLevelType w:val="hybridMultilevel"/>
    <w:tmpl w:val="924260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E4C3782"/>
    <w:multiLevelType w:val="multilevel"/>
    <w:tmpl w:val="549A20F8"/>
    <w:lvl w:ilvl="0">
      <w:start w:val="1"/>
      <w:numFmt w:val="decimal"/>
      <w:lvlText w:val="%1."/>
      <w:lvlJc w:val="left"/>
      <w:pPr>
        <w:ind w:left="720" w:hanging="360"/>
      </w:pPr>
      <w:rPr>
        <w:rFonts w:ascii="Arial" w:eastAsia="Arial" w:hAnsi="Arial" w:cs="Arial"/>
        <w:b/>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 w15:restartNumberingAfterBreak="0">
    <w:nsid w:val="3F142146"/>
    <w:multiLevelType w:val="multilevel"/>
    <w:tmpl w:val="7CFA0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634440"/>
    <w:multiLevelType w:val="multilevel"/>
    <w:tmpl w:val="F938A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2D63ED"/>
    <w:multiLevelType w:val="hybridMultilevel"/>
    <w:tmpl w:val="E5941F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C2E379C"/>
    <w:multiLevelType w:val="multilevel"/>
    <w:tmpl w:val="42923D6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DD06015"/>
    <w:multiLevelType w:val="multilevel"/>
    <w:tmpl w:val="2F5C43F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03B1D48"/>
    <w:multiLevelType w:val="multilevel"/>
    <w:tmpl w:val="02084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EE5EF7"/>
    <w:multiLevelType w:val="hybridMultilevel"/>
    <w:tmpl w:val="E0BE6C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AA948DF"/>
    <w:multiLevelType w:val="multilevel"/>
    <w:tmpl w:val="98EC2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7A5BB0"/>
    <w:multiLevelType w:val="hybridMultilevel"/>
    <w:tmpl w:val="A4FCF3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CC1711D"/>
    <w:multiLevelType w:val="multilevel"/>
    <w:tmpl w:val="644E9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E7118E"/>
    <w:multiLevelType w:val="multilevel"/>
    <w:tmpl w:val="2F5C43F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9"/>
  </w:num>
  <w:num w:numId="2">
    <w:abstractNumId w:val="13"/>
  </w:num>
  <w:num w:numId="3">
    <w:abstractNumId w:val="17"/>
  </w:num>
  <w:num w:numId="4">
    <w:abstractNumId w:val="15"/>
  </w:num>
  <w:num w:numId="5">
    <w:abstractNumId w:val="11"/>
  </w:num>
  <w:num w:numId="6">
    <w:abstractNumId w:val="5"/>
  </w:num>
  <w:num w:numId="7">
    <w:abstractNumId w:val="12"/>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2"/>
  </w:num>
  <w:num w:numId="11">
    <w:abstractNumId w:val="7"/>
  </w:num>
  <w:num w:numId="12">
    <w:abstractNumId w:val="10"/>
  </w:num>
  <w:num w:numId="13">
    <w:abstractNumId w:val="4"/>
  </w:num>
  <w:num w:numId="14">
    <w:abstractNumId w:val="16"/>
  </w:num>
  <w:num w:numId="15">
    <w:abstractNumId w:val="6"/>
  </w:num>
  <w:num w:numId="16">
    <w:abstractNumId w:val="9"/>
  </w:num>
  <w:num w:numId="17">
    <w:abstractNumId w:val="0"/>
  </w:num>
  <w:num w:numId="18">
    <w:abstractNumId w:val="14"/>
  </w:num>
  <w:num w:numId="19">
    <w:abstractNumId w:val="1"/>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C4E"/>
    <w:rsid w:val="00050DE1"/>
    <w:rsid w:val="000A64D3"/>
    <w:rsid w:val="000C72AA"/>
    <w:rsid w:val="000D2C54"/>
    <w:rsid w:val="000E1B5D"/>
    <w:rsid w:val="00163E89"/>
    <w:rsid w:val="001C74FB"/>
    <w:rsid w:val="0020665A"/>
    <w:rsid w:val="002252D7"/>
    <w:rsid w:val="0024156F"/>
    <w:rsid w:val="003524AF"/>
    <w:rsid w:val="0039020B"/>
    <w:rsid w:val="003A2612"/>
    <w:rsid w:val="003D2572"/>
    <w:rsid w:val="00427A5B"/>
    <w:rsid w:val="00460E8E"/>
    <w:rsid w:val="004C40BD"/>
    <w:rsid w:val="00557C0B"/>
    <w:rsid w:val="005B5F7F"/>
    <w:rsid w:val="005C4CD9"/>
    <w:rsid w:val="0061401E"/>
    <w:rsid w:val="00626698"/>
    <w:rsid w:val="00720D24"/>
    <w:rsid w:val="00790EA7"/>
    <w:rsid w:val="0082328C"/>
    <w:rsid w:val="008717CF"/>
    <w:rsid w:val="008E26F8"/>
    <w:rsid w:val="00995F16"/>
    <w:rsid w:val="00B26A20"/>
    <w:rsid w:val="00B77F87"/>
    <w:rsid w:val="00BF5A74"/>
    <w:rsid w:val="00C87DE5"/>
    <w:rsid w:val="00C93BC6"/>
    <w:rsid w:val="00CE6C4E"/>
    <w:rsid w:val="00D40970"/>
    <w:rsid w:val="00D4447B"/>
    <w:rsid w:val="00D515BC"/>
    <w:rsid w:val="00D879CB"/>
    <w:rsid w:val="00D97F64"/>
    <w:rsid w:val="00F07A07"/>
    <w:rsid w:val="00FB257E"/>
    <w:rsid w:val="00FC0E03"/>
    <w:rsid w:val="00FC1642"/>
    <w:rsid w:val="00FF226A"/>
    <w:rsid w:val="00FF23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53C7AB-E279-4BA7-A694-29DEAAE62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23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23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F23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87DE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38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F238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F238F"/>
    <w:pPr>
      <w:ind w:left="720"/>
      <w:contextualSpacing/>
    </w:pPr>
  </w:style>
  <w:style w:type="character" w:customStyle="1" w:styleId="Heading3Char">
    <w:name w:val="Heading 3 Char"/>
    <w:basedOn w:val="DefaultParagraphFont"/>
    <w:link w:val="Heading3"/>
    <w:uiPriority w:val="9"/>
    <w:rsid w:val="00FF238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87DE5"/>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2066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0665A"/>
    <w:rPr>
      <w:b/>
      <w:bCs/>
    </w:rPr>
  </w:style>
  <w:style w:type="character" w:customStyle="1" w:styleId="overflow-hidden">
    <w:name w:val="overflow-hidden"/>
    <w:basedOn w:val="DefaultParagraphFont"/>
    <w:rsid w:val="00163E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269397">
      <w:bodyDiv w:val="1"/>
      <w:marLeft w:val="0"/>
      <w:marRight w:val="0"/>
      <w:marTop w:val="0"/>
      <w:marBottom w:val="0"/>
      <w:divBdr>
        <w:top w:val="none" w:sz="0" w:space="0" w:color="auto"/>
        <w:left w:val="none" w:sz="0" w:space="0" w:color="auto"/>
        <w:bottom w:val="none" w:sz="0" w:space="0" w:color="auto"/>
        <w:right w:val="none" w:sz="0" w:space="0" w:color="auto"/>
      </w:divBdr>
    </w:div>
    <w:div w:id="113602071">
      <w:bodyDiv w:val="1"/>
      <w:marLeft w:val="0"/>
      <w:marRight w:val="0"/>
      <w:marTop w:val="0"/>
      <w:marBottom w:val="0"/>
      <w:divBdr>
        <w:top w:val="none" w:sz="0" w:space="0" w:color="auto"/>
        <w:left w:val="none" w:sz="0" w:space="0" w:color="auto"/>
        <w:bottom w:val="none" w:sz="0" w:space="0" w:color="auto"/>
        <w:right w:val="none" w:sz="0" w:space="0" w:color="auto"/>
      </w:divBdr>
    </w:div>
    <w:div w:id="163251442">
      <w:bodyDiv w:val="1"/>
      <w:marLeft w:val="0"/>
      <w:marRight w:val="0"/>
      <w:marTop w:val="0"/>
      <w:marBottom w:val="0"/>
      <w:divBdr>
        <w:top w:val="none" w:sz="0" w:space="0" w:color="auto"/>
        <w:left w:val="none" w:sz="0" w:space="0" w:color="auto"/>
        <w:bottom w:val="none" w:sz="0" w:space="0" w:color="auto"/>
        <w:right w:val="none" w:sz="0" w:space="0" w:color="auto"/>
      </w:divBdr>
    </w:div>
    <w:div w:id="178812858">
      <w:bodyDiv w:val="1"/>
      <w:marLeft w:val="0"/>
      <w:marRight w:val="0"/>
      <w:marTop w:val="0"/>
      <w:marBottom w:val="0"/>
      <w:divBdr>
        <w:top w:val="none" w:sz="0" w:space="0" w:color="auto"/>
        <w:left w:val="none" w:sz="0" w:space="0" w:color="auto"/>
        <w:bottom w:val="none" w:sz="0" w:space="0" w:color="auto"/>
        <w:right w:val="none" w:sz="0" w:space="0" w:color="auto"/>
      </w:divBdr>
      <w:divsChild>
        <w:div w:id="1663703512">
          <w:marLeft w:val="0"/>
          <w:marRight w:val="0"/>
          <w:marTop w:val="0"/>
          <w:marBottom w:val="0"/>
          <w:divBdr>
            <w:top w:val="none" w:sz="0" w:space="0" w:color="auto"/>
            <w:left w:val="none" w:sz="0" w:space="0" w:color="auto"/>
            <w:bottom w:val="none" w:sz="0" w:space="0" w:color="auto"/>
            <w:right w:val="none" w:sz="0" w:space="0" w:color="auto"/>
          </w:divBdr>
          <w:divsChild>
            <w:div w:id="1956594555">
              <w:marLeft w:val="0"/>
              <w:marRight w:val="0"/>
              <w:marTop w:val="0"/>
              <w:marBottom w:val="0"/>
              <w:divBdr>
                <w:top w:val="none" w:sz="0" w:space="0" w:color="auto"/>
                <w:left w:val="none" w:sz="0" w:space="0" w:color="auto"/>
                <w:bottom w:val="none" w:sz="0" w:space="0" w:color="auto"/>
                <w:right w:val="none" w:sz="0" w:space="0" w:color="auto"/>
              </w:divBdr>
              <w:divsChild>
                <w:div w:id="1342396045">
                  <w:marLeft w:val="0"/>
                  <w:marRight w:val="0"/>
                  <w:marTop w:val="0"/>
                  <w:marBottom w:val="0"/>
                  <w:divBdr>
                    <w:top w:val="none" w:sz="0" w:space="0" w:color="auto"/>
                    <w:left w:val="none" w:sz="0" w:space="0" w:color="auto"/>
                    <w:bottom w:val="none" w:sz="0" w:space="0" w:color="auto"/>
                    <w:right w:val="none" w:sz="0" w:space="0" w:color="auto"/>
                  </w:divBdr>
                  <w:divsChild>
                    <w:div w:id="99634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128953">
          <w:marLeft w:val="0"/>
          <w:marRight w:val="0"/>
          <w:marTop w:val="0"/>
          <w:marBottom w:val="0"/>
          <w:divBdr>
            <w:top w:val="none" w:sz="0" w:space="0" w:color="auto"/>
            <w:left w:val="none" w:sz="0" w:space="0" w:color="auto"/>
            <w:bottom w:val="none" w:sz="0" w:space="0" w:color="auto"/>
            <w:right w:val="none" w:sz="0" w:space="0" w:color="auto"/>
          </w:divBdr>
          <w:divsChild>
            <w:div w:id="1686591947">
              <w:marLeft w:val="0"/>
              <w:marRight w:val="0"/>
              <w:marTop w:val="0"/>
              <w:marBottom w:val="0"/>
              <w:divBdr>
                <w:top w:val="none" w:sz="0" w:space="0" w:color="auto"/>
                <w:left w:val="none" w:sz="0" w:space="0" w:color="auto"/>
                <w:bottom w:val="none" w:sz="0" w:space="0" w:color="auto"/>
                <w:right w:val="none" w:sz="0" w:space="0" w:color="auto"/>
              </w:divBdr>
              <w:divsChild>
                <w:div w:id="1997950627">
                  <w:marLeft w:val="0"/>
                  <w:marRight w:val="0"/>
                  <w:marTop w:val="0"/>
                  <w:marBottom w:val="0"/>
                  <w:divBdr>
                    <w:top w:val="none" w:sz="0" w:space="0" w:color="auto"/>
                    <w:left w:val="none" w:sz="0" w:space="0" w:color="auto"/>
                    <w:bottom w:val="none" w:sz="0" w:space="0" w:color="auto"/>
                    <w:right w:val="none" w:sz="0" w:space="0" w:color="auto"/>
                  </w:divBdr>
                  <w:divsChild>
                    <w:div w:id="28875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95030">
      <w:bodyDiv w:val="1"/>
      <w:marLeft w:val="0"/>
      <w:marRight w:val="0"/>
      <w:marTop w:val="0"/>
      <w:marBottom w:val="0"/>
      <w:divBdr>
        <w:top w:val="none" w:sz="0" w:space="0" w:color="auto"/>
        <w:left w:val="none" w:sz="0" w:space="0" w:color="auto"/>
        <w:bottom w:val="none" w:sz="0" w:space="0" w:color="auto"/>
        <w:right w:val="none" w:sz="0" w:space="0" w:color="auto"/>
      </w:divBdr>
    </w:div>
    <w:div w:id="228007525">
      <w:bodyDiv w:val="1"/>
      <w:marLeft w:val="0"/>
      <w:marRight w:val="0"/>
      <w:marTop w:val="0"/>
      <w:marBottom w:val="0"/>
      <w:divBdr>
        <w:top w:val="none" w:sz="0" w:space="0" w:color="auto"/>
        <w:left w:val="none" w:sz="0" w:space="0" w:color="auto"/>
        <w:bottom w:val="none" w:sz="0" w:space="0" w:color="auto"/>
        <w:right w:val="none" w:sz="0" w:space="0" w:color="auto"/>
      </w:divBdr>
    </w:div>
    <w:div w:id="436830075">
      <w:bodyDiv w:val="1"/>
      <w:marLeft w:val="0"/>
      <w:marRight w:val="0"/>
      <w:marTop w:val="0"/>
      <w:marBottom w:val="0"/>
      <w:divBdr>
        <w:top w:val="none" w:sz="0" w:space="0" w:color="auto"/>
        <w:left w:val="none" w:sz="0" w:space="0" w:color="auto"/>
        <w:bottom w:val="none" w:sz="0" w:space="0" w:color="auto"/>
        <w:right w:val="none" w:sz="0" w:space="0" w:color="auto"/>
      </w:divBdr>
    </w:div>
    <w:div w:id="518541341">
      <w:bodyDiv w:val="1"/>
      <w:marLeft w:val="0"/>
      <w:marRight w:val="0"/>
      <w:marTop w:val="0"/>
      <w:marBottom w:val="0"/>
      <w:divBdr>
        <w:top w:val="none" w:sz="0" w:space="0" w:color="auto"/>
        <w:left w:val="none" w:sz="0" w:space="0" w:color="auto"/>
        <w:bottom w:val="none" w:sz="0" w:space="0" w:color="auto"/>
        <w:right w:val="none" w:sz="0" w:space="0" w:color="auto"/>
      </w:divBdr>
    </w:div>
    <w:div w:id="539243394">
      <w:bodyDiv w:val="1"/>
      <w:marLeft w:val="0"/>
      <w:marRight w:val="0"/>
      <w:marTop w:val="0"/>
      <w:marBottom w:val="0"/>
      <w:divBdr>
        <w:top w:val="none" w:sz="0" w:space="0" w:color="auto"/>
        <w:left w:val="none" w:sz="0" w:space="0" w:color="auto"/>
        <w:bottom w:val="none" w:sz="0" w:space="0" w:color="auto"/>
        <w:right w:val="none" w:sz="0" w:space="0" w:color="auto"/>
      </w:divBdr>
    </w:div>
    <w:div w:id="568001578">
      <w:bodyDiv w:val="1"/>
      <w:marLeft w:val="0"/>
      <w:marRight w:val="0"/>
      <w:marTop w:val="0"/>
      <w:marBottom w:val="0"/>
      <w:divBdr>
        <w:top w:val="none" w:sz="0" w:space="0" w:color="auto"/>
        <w:left w:val="none" w:sz="0" w:space="0" w:color="auto"/>
        <w:bottom w:val="none" w:sz="0" w:space="0" w:color="auto"/>
        <w:right w:val="none" w:sz="0" w:space="0" w:color="auto"/>
      </w:divBdr>
    </w:div>
    <w:div w:id="675618534">
      <w:bodyDiv w:val="1"/>
      <w:marLeft w:val="0"/>
      <w:marRight w:val="0"/>
      <w:marTop w:val="0"/>
      <w:marBottom w:val="0"/>
      <w:divBdr>
        <w:top w:val="none" w:sz="0" w:space="0" w:color="auto"/>
        <w:left w:val="none" w:sz="0" w:space="0" w:color="auto"/>
        <w:bottom w:val="none" w:sz="0" w:space="0" w:color="auto"/>
        <w:right w:val="none" w:sz="0" w:space="0" w:color="auto"/>
      </w:divBdr>
    </w:div>
    <w:div w:id="758136560">
      <w:bodyDiv w:val="1"/>
      <w:marLeft w:val="0"/>
      <w:marRight w:val="0"/>
      <w:marTop w:val="0"/>
      <w:marBottom w:val="0"/>
      <w:divBdr>
        <w:top w:val="none" w:sz="0" w:space="0" w:color="auto"/>
        <w:left w:val="none" w:sz="0" w:space="0" w:color="auto"/>
        <w:bottom w:val="none" w:sz="0" w:space="0" w:color="auto"/>
        <w:right w:val="none" w:sz="0" w:space="0" w:color="auto"/>
      </w:divBdr>
    </w:div>
    <w:div w:id="795105174">
      <w:bodyDiv w:val="1"/>
      <w:marLeft w:val="0"/>
      <w:marRight w:val="0"/>
      <w:marTop w:val="0"/>
      <w:marBottom w:val="0"/>
      <w:divBdr>
        <w:top w:val="none" w:sz="0" w:space="0" w:color="auto"/>
        <w:left w:val="none" w:sz="0" w:space="0" w:color="auto"/>
        <w:bottom w:val="none" w:sz="0" w:space="0" w:color="auto"/>
        <w:right w:val="none" w:sz="0" w:space="0" w:color="auto"/>
      </w:divBdr>
    </w:div>
    <w:div w:id="853804795">
      <w:bodyDiv w:val="1"/>
      <w:marLeft w:val="0"/>
      <w:marRight w:val="0"/>
      <w:marTop w:val="0"/>
      <w:marBottom w:val="0"/>
      <w:divBdr>
        <w:top w:val="none" w:sz="0" w:space="0" w:color="auto"/>
        <w:left w:val="none" w:sz="0" w:space="0" w:color="auto"/>
        <w:bottom w:val="none" w:sz="0" w:space="0" w:color="auto"/>
        <w:right w:val="none" w:sz="0" w:space="0" w:color="auto"/>
      </w:divBdr>
    </w:div>
    <w:div w:id="923611498">
      <w:bodyDiv w:val="1"/>
      <w:marLeft w:val="0"/>
      <w:marRight w:val="0"/>
      <w:marTop w:val="0"/>
      <w:marBottom w:val="0"/>
      <w:divBdr>
        <w:top w:val="none" w:sz="0" w:space="0" w:color="auto"/>
        <w:left w:val="none" w:sz="0" w:space="0" w:color="auto"/>
        <w:bottom w:val="none" w:sz="0" w:space="0" w:color="auto"/>
        <w:right w:val="none" w:sz="0" w:space="0" w:color="auto"/>
      </w:divBdr>
    </w:div>
    <w:div w:id="1121799729">
      <w:bodyDiv w:val="1"/>
      <w:marLeft w:val="0"/>
      <w:marRight w:val="0"/>
      <w:marTop w:val="0"/>
      <w:marBottom w:val="0"/>
      <w:divBdr>
        <w:top w:val="none" w:sz="0" w:space="0" w:color="auto"/>
        <w:left w:val="none" w:sz="0" w:space="0" w:color="auto"/>
        <w:bottom w:val="none" w:sz="0" w:space="0" w:color="auto"/>
        <w:right w:val="none" w:sz="0" w:space="0" w:color="auto"/>
      </w:divBdr>
    </w:div>
    <w:div w:id="1227642263">
      <w:bodyDiv w:val="1"/>
      <w:marLeft w:val="0"/>
      <w:marRight w:val="0"/>
      <w:marTop w:val="0"/>
      <w:marBottom w:val="0"/>
      <w:divBdr>
        <w:top w:val="none" w:sz="0" w:space="0" w:color="auto"/>
        <w:left w:val="none" w:sz="0" w:space="0" w:color="auto"/>
        <w:bottom w:val="none" w:sz="0" w:space="0" w:color="auto"/>
        <w:right w:val="none" w:sz="0" w:space="0" w:color="auto"/>
      </w:divBdr>
    </w:div>
    <w:div w:id="1390152450">
      <w:bodyDiv w:val="1"/>
      <w:marLeft w:val="0"/>
      <w:marRight w:val="0"/>
      <w:marTop w:val="0"/>
      <w:marBottom w:val="0"/>
      <w:divBdr>
        <w:top w:val="none" w:sz="0" w:space="0" w:color="auto"/>
        <w:left w:val="none" w:sz="0" w:space="0" w:color="auto"/>
        <w:bottom w:val="none" w:sz="0" w:space="0" w:color="auto"/>
        <w:right w:val="none" w:sz="0" w:space="0" w:color="auto"/>
      </w:divBdr>
    </w:div>
    <w:div w:id="1400514764">
      <w:bodyDiv w:val="1"/>
      <w:marLeft w:val="0"/>
      <w:marRight w:val="0"/>
      <w:marTop w:val="0"/>
      <w:marBottom w:val="0"/>
      <w:divBdr>
        <w:top w:val="none" w:sz="0" w:space="0" w:color="auto"/>
        <w:left w:val="none" w:sz="0" w:space="0" w:color="auto"/>
        <w:bottom w:val="none" w:sz="0" w:space="0" w:color="auto"/>
        <w:right w:val="none" w:sz="0" w:space="0" w:color="auto"/>
      </w:divBdr>
    </w:div>
    <w:div w:id="1427462778">
      <w:bodyDiv w:val="1"/>
      <w:marLeft w:val="0"/>
      <w:marRight w:val="0"/>
      <w:marTop w:val="0"/>
      <w:marBottom w:val="0"/>
      <w:divBdr>
        <w:top w:val="none" w:sz="0" w:space="0" w:color="auto"/>
        <w:left w:val="none" w:sz="0" w:space="0" w:color="auto"/>
        <w:bottom w:val="none" w:sz="0" w:space="0" w:color="auto"/>
        <w:right w:val="none" w:sz="0" w:space="0" w:color="auto"/>
      </w:divBdr>
    </w:div>
    <w:div w:id="1441996859">
      <w:bodyDiv w:val="1"/>
      <w:marLeft w:val="0"/>
      <w:marRight w:val="0"/>
      <w:marTop w:val="0"/>
      <w:marBottom w:val="0"/>
      <w:divBdr>
        <w:top w:val="none" w:sz="0" w:space="0" w:color="auto"/>
        <w:left w:val="none" w:sz="0" w:space="0" w:color="auto"/>
        <w:bottom w:val="none" w:sz="0" w:space="0" w:color="auto"/>
        <w:right w:val="none" w:sz="0" w:space="0" w:color="auto"/>
      </w:divBdr>
    </w:div>
    <w:div w:id="1637763088">
      <w:bodyDiv w:val="1"/>
      <w:marLeft w:val="0"/>
      <w:marRight w:val="0"/>
      <w:marTop w:val="0"/>
      <w:marBottom w:val="0"/>
      <w:divBdr>
        <w:top w:val="none" w:sz="0" w:space="0" w:color="auto"/>
        <w:left w:val="none" w:sz="0" w:space="0" w:color="auto"/>
        <w:bottom w:val="none" w:sz="0" w:space="0" w:color="auto"/>
        <w:right w:val="none" w:sz="0" w:space="0" w:color="auto"/>
      </w:divBdr>
    </w:div>
    <w:div w:id="1645042307">
      <w:bodyDiv w:val="1"/>
      <w:marLeft w:val="0"/>
      <w:marRight w:val="0"/>
      <w:marTop w:val="0"/>
      <w:marBottom w:val="0"/>
      <w:divBdr>
        <w:top w:val="none" w:sz="0" w:space="0" w:color="auto"/>
        <w:left w:val="none" w:sz="0" w:space="0" w:color="auto"/>
        <w:bottom w:val="none" w:sz="0" w:space="0" w:color="auto"/>
        <w:right w:val="none" w:sz="0" w:space="0" w:color="auto"/>
      </w:divBdr>
    </w:div>
    <w:div w:id="1691225903">
      <w:bodyDiv w:val="1"/>
      <w:marLeft w:val="0"/>
      <w:marRight w:val="0"/>
      <w:marTop w:val="0"/>
      <w:marBottom w:val="0"/>
      <w:divBdr>
        <w:top w:val="none" w:sz="0" w:space="0" w:color="auto"/>
        <w:left w:val="none" w:sz="0" w:space="0" w:color="auto"/>
        <w:bottom w:val="none" w:sz="0" w:space="0" w:color="auto"/>
        <w:right w:val="none" w:sz="0" w:space="0" w:color="auto"/>
      </w:divBdr>
    </w:div>
    <w:div w:id="1714845426">
      <w:bodyDiv w:val="1"/>
      <w:marLeft w:val="0"/>
      <w:marRight w:val="0"/>
      <w:marTop w:val="0"/>
      <w:marBottom w:val="0"/>
      <w:divBdr>
        <w:top w:val="none" w:sz="0" w:space="0" w:color="auto"/>
        <w:left w:val="none" w:sz="0" w:space="0" w:color="auto"/>
        <w:bottom w:val="none" w:sz="0" w:space="0" w:color="auto"/>
        <w:right w:val="none" w:sz="0" w:space="0" w:color="auto"/>
      </w:divBdr>
    </w:div>
    <w:div w:id="1903910545">
      <w:bodyDiv w:val="1"/>
      <w:marLeft w:val="0"/>
      <w:marRight w:val="0"/>
      <w:marTop w:val="0"/>
      <w:marBottom w:val="0"/>
      <w:divBdr>
        <w:top w:val="none" w:sz="0" w:space="0" w:color="auto"/>
        <w:left w:val="none" w:sz="0" w:space="0" w:color="auto"/>
        <w:bottom w:val="none" w:sz="0" w:space="0" w:color="auto"/>
        <w:right w:val="none" w:sz="0" w:space="0" w:color="auto"/>
      </w:divBdr>
    </w:div>
    <w:div w:id="1946500349">
      <w:bodyDiv w:val="1"/>
      <w:marLeft w:val="0"/>
      <w:marRight w:val="0"/>
      <w:marTop w:val="0"/>
      <w:marBottom w:val="0"/>
      <w:divBdr>
        <w:top w:val="none" w:sz="0" w:space="0" w:color="auto"/>
        <w:left w:val="none" w:sz="0" w:space="0" w:color="auto"/>
        <w:bottom w:val="none" w:sz="0" w:space="0" w:color="auto"/>
        <w:right w:val="none" w:sz="0" w:space="0" w:color="auto"/>
      </w:divBdr>
    </w:div>
    <w:div w:id="1960186336">
      <w:bodyDiv w:val="1"/>
      <w:marLeft w:val="0"/>
      <w:marRight w:val="0"/>
      <w:marTop w:val="0"/>
      <w:marBottom w:val="0"/>
      <w:divBdr>
        <w:top w:val="none" w:sz="0" w:space="0" w:color="auto"/>
        <w:left w:val="none" w:sz="0" w:space="0" w:color="auto"/>
        <w:bottom w:val="none" w:sz="0" w:space="0" w:color="auto"/>
        <w:right w:val="none" w:sz="0" w:space="0" w:color="auto"/>
      </w:divBdr>
    </w:div>
    <w:div w:id="2079131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B472B-F009-43E4-928F-D25CD0402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587</TotalTime>
  <Pages>15</Pages>
  <Words>2117</Words>
  <Characters>12068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cp:lastModifiedBy>
  <cp:revision>18</cp:revision>
  <dcterms:created xsi:type="dcterms:W3CDTF">2024-08-30T10:20:00Z</dcterms:created>
  <dcterms:modified xsi:type="dcterms:W3CDTF">2024-09-17T10:21:00Z</dcterms:modified>
</cp:coreProperties>
</file>