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:rsidRPr="002B5007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2B5007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Pr="002B5007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:rsidRPr="002B5007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Pr="002B5007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Pr="002B5007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Pr="002B5007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BIMESTRE</w:t>
            </w:r>
          </w:p>
        </w:tc>
      </w:tr>
      <w:tr w:rsidR="004D0D52" w:rsidRPr="002B5007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FF30788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 w:rsidRPr="002B5007">
              <w:rPr>
                <w:rFonts w:ascii="Times New Roman"/>
                <w:sz w:val="44"/>
                <w:szCs w:val="44"/>
              </w:rPr>
              <w:t>2</w:t>
            </w:r>
            <w:r w:rsidR="00651E2F" w:rsidRPr="002B5007">
              <w:rPr>
                <w:rFonts w:ascii="Times New Roman"/>
                <w:sz w:val="44"/>
                <w:szCs w:val="44"/>
              </w:rPr>
              <w:t>º</w:t>
            </w:r>
            <w:r w:rsidR="00651E2F" w:rsidRPr="002B5007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5B59E3F4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 w:rsidRPr="002B5007">
              <w:rPr>
                <w:rFonts w:ascii="Times New Roman"/>
                <w:sz w:val="44"/>
                <w:szCs w:val="40"/>
              </w:rPr>
              <w:t>PAW</w:t>
            </w:r>
            <w:proofErr w:type="spellEnd"/>
          </w:p>
        </w:tc>
        <w:tc>
          <w:tcPr>
            <w:tcW w:w="3588" w:type="dxa"/>
            <w:vAlign w:val="center"/>
          </w:tcPr>
          <w:p w14:paraId="00D31466" w14:textId="32F4CA57" w:rsidR="004D0D52" w:rsidRPr="002B5007" w:rsidRDefault="000E77C8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44"/>
                <w:szCs w:val="40"/>
              </w:rPr>
              <w:t>4</w:t>
            </w:r>
            <w:r w:rsidR="00651E2F" w:rsidRPr="002B5007">
              <w:rPr>
                <w:rFonts w:ascii="Times New Roman"/>
                <w:sz w:val="44"/>
                <w:szCs w:val="40"/>
              </w:rPr>
              <w:t>º</w:t>
            </w:r>
            <w:r w:rsidR="00651E2F" w:rsidRPr="002B5007"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:rsidRPr="002B5007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Pr="002B5007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 w:rsidRPr="002B5007">
              <w:rPr>
                <w:color w:val="FFFFFF"/>
                <w:spacing w:val="-1"/>
                <w:w w:val="105"/>
              </w:rPr>
              <w:t>ALUNOS</w:t>
            </w:r>
            <w:r w:rsidRPr="002B5007">
              <w:rPr>
                <w:color w:val="FFFFFF"/>
                <w:spacing w:val="-18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DA</w:t>
            </w:r>
            <w:r w:rsidRPr="002B5007">
              <w:rPr>
                <w:color w:val="FFFFFF"/>
                <w:spacing w:val="-17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:rsidRPr="002B5007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Pr="002B5007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 w:rsidRPr="002B5007">
              <w:t>NOMES</w:t>
            </w:r>
            <w:r w:rsidRPr="002B5007">
              <w:rPr>
                <w:spacing w:val="11"/>
              </w:rPr>
              <w:t xml:space="preserve"> </w:t>
            </w:r>
            <w:r w:rsidRPr="002B5007">
              <w:t>COMPLETOS</w:t>
            </w:r>
          </w:p>
        </w:tc>
        <w:tc>
          <w:tcPr>
            <w:tcW w:w="1267" w:type="dxa"/>
          </w:tcPr>
          <w:p w14:paraId="68B49E8A" w14:textId="77777777" w:rsidR="004D0D52" w:rsidRPr="002B5007" w:rsidRDefault="00000000">
            <w:pPr>
              <w:pStyle w:val="TableParagraph"/>
              <w:spacing w:line="272" w:lineRule="exact"/>
              <w:ind w:left="324"/>
            </w:pPr>
            <w:r w:rsidRPr="002B5007">
              <w:t>NOTA</w:t>
            </w:r>
          </w:p>
        </w:tc>
      </w:tr>
      <w:tr w:rsidR="004D0D52" w:rsidRPr="002B5007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1"/>
      </w:tblGrid>
      <w:tr w:rsidR="00DC4908" w:rsidRPr="002B5007" w14:paraId="11070AB3" w14:textId="77777777" w:rsidTr="00DC4908">
        <w:trPr>
          <w:trHeight w:val="292"/>
        </w:trPr>
        <w:tc>
          <w:tcPr>
            <w:tcW w:w="10631" w:type="dxa"/>
            <w:shd w:val="clear" w:color="auto" w:fill="0D0D0D"/>
          </w:tcPr>
          <w:p w14:paraId="06E818AB" w14:textId="77777777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651E2F" w:rsidRPr="002B5007" w14:paraId="6F4901D3" w14:textId="77777777" w:rsidTr="00DC4908">
        <w:trPr>
          <w:trHeight w:val="292"/>
        </w:trPr>
        <w:tc>
          <w:tcPr>
            <w:tcW w:w="10631" w:type="dxa"/>
          </w:tcPr>
          <w:p w14:paraId="50325D36" w14:textId="70CF3DDA" w:rsidR="00DC4908" w:rsidRDefault="00DC4908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  <w:r w:rsidRPr="002B5007">
              <w:rPr>
                <w:rFonts w:ascii="Arial" w:hAnsi="Arial" w:cs="Arial"/>
              </w:rPr>
              <w:t xml:space="preserve">Obs. </w:t>
            </w:r>
            <w:r w:rsidRPr="002B5007">
              <w:rPr>
                <w:rFonts w:ascii="Arial" w:hAnsi="Arial" w:cs="Arial"/>
                <w:b/>
                <w:bCs/>
              </w:rPr>
              <w:t>Essa ficha de</w:t>
            </w:r>
            <w:r w:rsidR="003A1DB8" w:rsidRPr="002B5007">
              <w:rPr>
                <w:rFonts w:ascii="Arial" w:hAnsi="Arial" w:cs="Arial"/>
                <w:b/>
                <w:bCs/>
              </w:rPr>
              <w:t>ve ser impressa e apresentada no dia da avaliação.</w:t>
            </w:r>
            <w:r w:rsidR="00C62C29" w:rsidRPr="002B5007">
              <w:rPr>
                <w:rFonts w:ascii="Arial" w:hAnsi="Arial" w:cs="Arial"/>
                <w:b/>
                <w:bCs/>
              </w:rPr>
              <w:t xml:space="preserve"> </w:t>
            </w:r>
            <w:r w:rsidR="003A1DB8" w:rsidRPr="002B5007">
              <w:rPr>
                <w:rFonts w:ascii="Arial" w:hAnsi="Arial" w:cs="Arial"/>
                <w:b/>
                <w:bCs/>
              </w:rPr>
              <w:t xml:space="preserve">Apresente </w:t>
            </w:r>
            <w:r w:rsidR="00E21A72" w:rsidRPr="002B5007">
              <w:rPr>
                <w:rFonts w:ascii="Arial" w:hAnsi="Arial" w:cs="Arial"/>
                <w:b/>
                <w:bCs/>
              </w:rPr>
              <w:t>funcionando.</w:t>
            </w:r>
            <w:r w:rsidR="00B54BD0" w:rsidRPr="002B5007">
              <w:rPr>
                <w:rFonts w:ascii="Arial" w:hAnsi="Arial" w:cs="Arial"/>
                <w:b/>
                <w:bCs/>
              </w:rPr>
              <w:t xml:space="preserve"> Todo o código fonte da aplicação deve ser enviado no </w:t>
            </w:r>
            <w:proofErr w:type="spellStart"/>
            <w:r w:rsidR="00B54BD0" w:rsidRPr="002B5007">
              <w:rPr>
                <w:rFonts w:ascii="Arial" w:hAnsi="Arial" w:cs="Arial"/>
                <w:b/>
                <w:bCs/>
              </w:rPr>
              <w:t>classroom</w:t>
            </w:r>
            <w:proofErr w:type="spellEnd"/>
            <w:r w:rsidR="00B54BD0" w:rsidRPr="002B5007">
              <w:rPr>
                <w:rFonts w:ascii="Arial" w:hAnsi="Arial" w:cs="Arial"/>
                <w:b/>
                <w:bCs/>
              </w:rPr>
              <w:t xml:space="preserve"> um dia antes. O dia da Aula é reservado exclusivamente para apresentação. </w:t>
            </w:r>
            <w:r w:rsidR="002B5007">
              <w:rPr>
                <w:rFonts w:ascii="Arial" w:hAnsi="Arial" w:cs="Arial"/>
                <w:b/>
                <w:bCs/>
              </w:rPr>
              <w:t>Caso o aluno não tenha feito o projeto, apresentar essa ficha impressa e preenchida individualmente com a justificativa de não ter feito o projeto.</w:t>
            </w:r>
          </w:p>
          <w:p w14:paraId="46D6381D" w14:textId="77777777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</w:p>
          <w:p w14:paraId="622E0F19" w14:textId="1F95DF42" w:rsidR="003569B3" w:rsidRDefault="000E77C8" w:rsidP="000E77C8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3 tabelas de bancos de dados que se relacionem. Cada grupo deve escolher um contexto para as três tabelas, não é permitido utilizar as tabelas funcionários/cargos que foram exemplos de aula.</w:t>
            </w:r>
          </w:p>
          <w:p w14:paraId="7B0B7A43" w14:textId="7AEC01A3" w:rsidR="000E77C8" w:rsidRDefault="000E77C8" w:rsidP="000E77C8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Utilizando Javascript construa uma </w:t>
            </w:r>
            <w:proofErr w:type="spellStart"/>
            <w:r>
              <w:rPr>
                <w:rFonts w:ascii="Arial" w:hAnsi="Arial" w:cs="Arial"/>
              </w:rPr>
              <w:t>rest</w:t>
            </w:r>
            <w:proofErr w:type="spellEnd"/>
            <w:r>
              <w:rPr>
                <w:rFonts w:ascii="Arial" w:hAnsi="Arial" w:cs="Arial"/>
              </w:rPr>
              <w:t xml:space="preserve"> api com </w:t>
            </w:r>
            <w:proofErr w:type="spellStart"/>
            <w:r>
              <w:rPr>
                <w:rFonts w:ascii="Arial" w:hAnsi="Arial" w:cs="Arial"/>
              </w:rPr>
              <w:t>crud</w:t>
            </w:r>
            <w:proofErr w:type="spellEnd"/>
            <w:r>
              <w:rPr>
                <w:rFonts w:ascii="Arial" w:hAnsi="Arial" w:cs="Arial"/>
              </w:rPr>
              <w:t xml:space="preserve"> completo para as 3 tabelas.</w:t>
            </w:r>
          </w:p>
          <w:p w14:paraId="0599B4DD" w14:textId="1A5EA1BF" w:rsidR="000E77C8" w:rsidRDefault="000E77C8" w:rsidP="000E77C8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 autenticação via </w:t>
            </w:r>
            <w:proofErr w:type="spellStart"/>
            <w:r>
              <w:rPr>
                <w:rFonts w:ascii="Arial" w:hAnsi="Arial" w:cs="Arial"/>
              </w:rPr>
              <w:t>JWT</w:t>
            </w:r>
            <w:proofErr w:type="spellEnd"/>
            <w:r>
              <w:rPr>
                <w:rFonts w:ascii="Arial" w:hAnsi="Arial" w:cs="Arial"/>
              </w:rPr>
              <w:t>, todas as rotas devem ser validadas via token.</w:t>
            </w:r>
          </w:p>
          <w:p w14:paraId="40868331" w14:textId="1C4E8CF4" w:rsidR="000E77C8" w:rsidRDefault="000E77C8" w:rsidP="000E77C8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Permita que uma das tabelas seja populada por meio do envio de um arquivo </w:t>
            </w:r>
            <w:proofErr w:type="gramStart"/>
            <w:r>
              <w:rPr>
                <w:rFonts w:ascii="Arial" w:hAnsi="Arial" w:cs="Arial"/>
              </w:rPr>
              <w:t>“.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proofErr w:type="gramEnd"/>
            <w:r>
              <w:rPr>
                <w:rFonts w:ascii="Arial" w:hAnsi="Arial" w:cs="Arial"/>
              </w:rPr>
              <w:t>” com dados da tabela.</w:t>
            </w:r>
          </w:p>
          <w:p w14:paraId="662B7354" w14:textId="3F2D3A84" w:rsidR="000E77C8" w:rsidRDefault="000E77C8" w:rsidP="000E77C8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Escolha uma das tabelas que não seja a tabela de login e implemente uma </w:t>
            </w:r>
            <w:proofErr w:type="spellStart"/>
            <w:r>
              <w:rPr>
                <w:rFonts w:ascii="Arial" w:hAnsi="Arial" w:cs="Arial"/>
              </w:rPr>
              <w:t>rest</w:t>
            </w:r>
            <w:proofErr w:type="spellEnd"/>
            <w:r>
              <w:rPr>
                <w:rFonts w:ascii="Arial" w:hAnsi="Arial" w:cs="Arial"/>
              </w:rPr>
              <w:t xml:space="preserve"> api em </w:t>
            </w:r>
            <w:proofErr w:type="spellStart"/>
            <w:r>
              <w:rPr>
                <w:rFonts w:ascii="Arial" w:hAnsi="Arial" w:cs="Arial"/>
              </w:rPr>
              <w:t>flask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c#</w:t>
            </w:r>
            <w:proofErr w:type="spellEnd"/>
          </w:p>
          <w:p w14:paraId="4B0D6863" w14:textId="1F3E94EB" w:rsidR="000E77C8" w:rsidRDefault="000E77C8" w:rsidP="000E77C8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Construa um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em Javascript para testar a api.</w:t>
            </w:r>
          </w:p>
          <w:p w14:paraId="78FF255B" w14:textId="2B3FA59C" w:rsidR="000E77C8" w:rsidRPr="00526321" w:rsidRDefault="000E77C8" w:rsidP="000E77C8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</w:p>
        </w:tc>
      </w:tr>
    </w:tbl>
    <w:p w14:paraId="752626E0" w14:textId="77777777" w:rsidR="004D0D52" w:rsidRPr="002B5007" w:rsidRDefault="004D0D52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4D0D52" w:rsidRPr="002B5007" w14:paraId="63EA4EBC" w14:textId="77777777">
        <w:trPr>
          <w:trHeight w:val="292"/>
        </w:trPr>
        <w:tc>
          <w:tcPr>
            <w:tcW w:w="10642" w:type="dxa"/>
            <w:shd w:val="clear" w:color="auto" w:fill="0D0D0D"/>
          </w:tcPr>
          <w:p w14:paraId="53AE61C9" w14:textId="77777777" w:rsidR="004D0D52" w:rsidRPr="002B5007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DC4908" w:rsidRPr="002B5007" w14:paraId="30F1964F" w14:textId="77777777" w:rsidTr="00F67B02">
        <w:trPr>
          <w:trHeight w:val="268"/>
        </w:trPr>
        <w:tc>
          <w:tcPr>
            <w:tcW w:w="10642" w:type="dxa"/>
          </w:tcPr>
          <w:p w14:paraId="2EDB5FA9" w14:textId="7CF15027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1:</w:t>
            </w:r>
          </w:p>
        </w:tc>
      </w:tr>
      <w:tr w:rsidR="00DC4908" w:rsidRPr="002B5007" w14:paraId="5F1C52FD" w14:textId="77777777" w:rsidTr="00F67B02">
        <w:trPr>
          <w:trHeight w:val="268"/>
        </w:trPr>
        <w:tc>
          <w:tcPr>
            <w:tcW w:w="10642" w:type="dxa"/>
          </w:tcPr>
          <w:p w14:paraId="3431371E" w14:textId="433254F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2:</w:t>
            </w:r>
          </w:p>
        </w:tc>
      </w:tr>
      <w:tr w:rsidR="00DC4908" w:rsidRPr="002B5007" w14:paraId="12F26444" w14:textId="77777777" w:rsidTr="00F67B02">
        <w:trPr>
          <w:trHeight w:val="268"/>
        </w:trPr>
        <w:tc>
          <w:tcPr>
            <w:tcW w:w="10642" w:type="dxa"/>
          </w:tcPr>
          <w:p w14:paraId="4927B25D" w14:textId="1E51CD01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3:</w:t>
            </w:r>
          </w:p>
        </w:tc>
      </w:tr>
      <w:tr w:rsidR="00DC4908" w:rsidRPr="002B5007" w14:paraId="48024428" w14:textId="77777777" w:rsidTr="00F67B02">
        <w:trPr>
          <w:trHeight w:val="268"/>
        </w:trPr>
        <w:tc>
          <w:tcPr>
            <w:tcW w:w="10642" w:type="dxa"/>
          </w:tcPr>
          <w:p w14:paraId="4B8BA9EA" w14:textId="7A620B2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4:</w:t>
            </w:r>
          </w:p>
        </w:tc>
      </w:tr>
      <w:tr w:rsidR="005D01CE" w:rsidRPr="002B5007" w14:paraId="7223F10D" w14:textId="77777777" w:rsidTr="00F67B02">
        <w:trPr>
          <w:trHeight w:val="268"/>
        </w:trPr>
        <w:tc>
          <w:tcPr>
            <w:tcW w:w="10642" w:type="dxa"/>
          </w:tcPr>
          <w:p w14:paraId="5FF5C218" w14:textId="6421480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Item </w:t>
            </w:r>
            <w:r>
              <w:rPr>
                <w:rFonts w:ascii="Times New Roman"/>
                <w:b/>
                <w:bCs/>
                <w:sz w:val="18"/>
              </w:rPr>
              <w:t>5</w:t>
            </w:r>
            <w:r w:rsidRPr="002B5007">
              <w:rPr>
                <w:rFonts w:ascii="Times New Roman"/>
                <w:b/>
                <w:bCs/>
                <w:sz w:val="18"/>
              </w:rPr>
              <w:t>:</w:t>
            </w:r>
          </w:p>
        </w:tc>
      </w:tr>
      <w:tr w:rsidR="005D01CE" w:rsidRPr="002B5007" w14:paraId="6D13D93A" w14:textId="77777777" w:rsidTr="00F67B02">
        <w:trPr>
          <w:trHeight w:val="268"/>
        </w:trPr>
        <w:tc>
          <w:tcPr>
            <w:tcW w:w="10642" w:type="dxa"/>
          </w:tcPr>
          <w:p w14:paraId="5BB5EB61" w14:textId="5306AAA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Alunos: </w:t>
            </w:r>
          </w:p>
        </w:tc>
      </w:tr>
      <w:tr w:rsidR="005D01CE" w:rsidRPr="002B5007" w14:paraId="48CB5484" w14:textId="77777777" w:rsidTr="00F67B02">
        <w:trPr>
          <w:trHeight w:val="268"/>
        </w:trPr>
        <w:tc>
          <w:tcPr>
            <w:tcW w:w="10642" w:type="dxa"/>
          </w:tcPr>
          <w:p w14:paraId="5C8A82DE" w14:textId="0C1A5678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1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 Explicou plenamente  |   (  )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 | 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nada.</w:t>
            </w:r>
          </w:p>
        </w:tc>
      </w:tr>
      <w:tr w:rsidR="005D01CE" w:rsidRPr="002B5007" w14:paraId="3B82034C" w14:textId="77777777" w:rsidTr="00F67B02">
        <w:trPr>
          <w:trHeight w:val="268"/>
        </w:trPr>
        <w:tc>
          <w:tcPr>
            <w:tcW w:w="10642" w:type="dxa"/>
          </w:tcPr>
          <w:p w14:paraId="3F8063D0" w14:textId="7168F8B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2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 Explicou plenamente  |   (  ) 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|  (  )|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19397445" w14:textId="77777777" w:rsidTr="00F67B02">
        <w:trPr>
          <w:trHeight w:val="268"/>
        </w:trPr>
        <w:tc>
          <w:tcPr>
            <w:tcW w:w="10642" w:type="dxa"/>
          </w:tcPr>
          <w:p w14:paraId="7B62D2AF" w14:textId="2B80ED3F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3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 Explicou plenamente  |   (  ) 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|  (  )|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09906C85" w14:textId="77777777" w:rsidTr="00F67B02">
        <w:trPr>
          <w:trHeight w:val="268"/>
        </w:trPr>
        <w:tc>
          <w:tcPr>
            <w:tcW w:w="10642" w:type="dxa"/>
          </w:tcPr>
          <w:p w14:paraId="23D04FC1" w14:textId="7777777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55B58DBA" w14:textId="79C44049" w:rsidR="00D259A1" w:rsidRPr="00EE5B23" w:rsidRDefault="00000000" w:rsidP="00EE5B23">
      <w:pPr>
        <w:pStyle w:val="Corpodetexto"/>
        <w:tabs>
          <w:tab w:val="left" w:pos="4444"/>
          <w:tab w:val="left" w:pos="10675"/>
        </w:tabs>
        <w:spacing w:before="198"/>
        <w:ind w:left="358"/>
        <w:rPr>
          <w:rFonts w:ascii="Times New Roman" w:hAnsi="Times New Roman"/>
          <w:u w:val="single"/>
        </w:rPr>
      </w:pPr>
      <w:r w:rsidRPr="002B5007">
        <w:t>Data</w:t>
      </w:r>
      <w:r w:rsidRPr="002B5007">
        <w:rPr>
          <w:spacing w:val="-1"/>
        </w:rPr>
        <w:t xml:space="preserve"> </w:t>
      </w:r>
      <w:r w:rsidRPr="002B5007">
        <w:t>da</w:t>
      </w:r>
      <w:r w:rsidRPr="002B5007">
        <w:rPr>
          <w:spacing w:val="-4"/>
        </w:rPr>
        <w:t xml:space="preserve"> </w:t>
      </w:r>
      <w:r w:rsidRPr="002B5007">
        <w:t>apresentação:</w:t>
      </w:r>
      <w:r w:rsidRPr="002B5007">
        <w:rPr>
          <w:rFonts w:ascii="Times New Roman" w:hAnsi="Times New Roman"/>
          <w:u w:val="single"/>
        </w:rPr>
        <w:tab/>
      </w:r>
      <w:r w:rsidRPr="002B5007">
        <w:t>Ass.</w:t>
      </w:r>
      <w:r w:rsidRPr="002B5007">
        <w:rPr>
          <w:spacing w:val="-3"/>
        </w:rPr>
        <w:t xml:space="preserve"> </w:t>
      </w:r>
      <w:r w:rsidRPr="002B5007">
        <w:t>Professor:</w:t>
      </w:r>
      <w:r w:rsidRPr="002B5007">
        <w:rPr>
          <w:rFonts w:ascii="Times New Roman" w:hAnsi="Times New Roman"/>
          <w:spacing w:val="-4"/>
        </w:rPr>
        <w:t xml:space="preserve"> </w:t>
      </w:r>
      <w:r w:rsidRPr="002B5007">
        <w:rPr>
          <w:rFonts w:ascii="Times New Roman" w:hAnsi="Times New Roman"/>
          <w:u w:val="single"/>
        </w:rPr>
        <w:t xml:space="preserve"> </w:t>
      </w:r>
      <w:r w:rsidR="00EE5B23" w:rsidRPr="002B5007">
        <w:rPr>
          <w:rFonts w:ascii="Times New Roman" w:hAnsi="Times New Roman"/>
          <w:u w:val="single"/>
        </w:rPr>
        <w:t>_______________________________________</w:t>
      </w:r>
    </w:p>
    <w:sectPr w:rsidR="00D259A1" w:rsidRPr="00EE5B23">
      <w:headerReference w:type="default" r:id="rId7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1F9E0" w14:textId="77777777" w:rsidR="00460F75" w:rsidRPr="002B5007" w:rsidRDefault="00460F75" w:rsidP="00651E2F">
      <w:r w:rsidRPr="002B5007">
        <w:separator/>
      </w:r>
    </w:p>
  </w:endnote>
  <w:endnote w:type="continuationSeparator" w:id="0">
    <w:p w14:paraId="4C42559E" w14:textId="77777777" w:rsidR="00460F75" w:rsidRPr="002B5007" w:rsidRDefault="00460F75" w:rsidP="00651E2F">
      <w:r w:rsidRPr="002B50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9B229" w14:textId="77777777" w:rsidR="00460F75" w:rsidRPr="002B5007" w:rsidRDefault="00460F75" w:rsidP="00651E2F">
      <w:r w:rsidRPr="002B5007">
        <w:separator/>
      </w:r>
    </w:p>
  </w:footnote>
  <w:footnote w:type="continuationSeparator" w:id="0">
    <w:p w14:paraId="17F938B9" w14:textId="77777777" w:rsidR="00460F75" w:rsidRPr="002B5007" w:rsidRDefault="00460F75" w:rsidP="00651E2F">
      <w:r w:rsidRPr="002B50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998A5" w14:textId="03A1C318" w:rsidR="00651E2F" w:rsidRPr="002B5007" w:rsidRDefault="00D259A1">
    <w:pPr>
      <w:pStyle w:val="Cabealho"/>
    </w:pP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73600" behindDoc="0" locked="0" layoutInCell="1" allowOverlap="1" wp14:anchorId="29355B9A" wp14:editId="2AC8BEBD">
          <wp:simplePos x="0" y="0"/>
          <wp:positionH relativeFrom="column">
            <wp:posOffset>5689600</wp:posOffset>
          </wp:positionH>
          <wp:positionV relativeFrom="paragraph">
            <wp:posOffset>-377825</wp:posOffset>
          </wp:positionV>
          <wp:extent cx="895350" cy="533400"/>
          <wp:effectExtent l="0" t="0" r="0" b="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36" cy="53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57216" behindDoc="0" locked="0" layoutInCell="1" allowOverlap="1" wp14:anchorId="04E40635" wp14:editId="7F0D1973">
          <wp:simplePos x="0" y="0"/>
          <wp:positionH relativeFrom="column">
            <wp:posOffset>107315</wp:posOffset>
          </wp:positionH>
          <wp:positionV relativeFrom="paragraph">
            <wp:posOffset>-276225</wp:posOffset>
          </wp:positionV>
          <wp:extent cx="1509613" cy="3429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13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4CCB5E07"/>
    <w:multiLevelType w:val="hybridMultilevel"/>
    <w:tmpl w:val="F6582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12143">
    <w:abstractNumId w:val="0"/>
  </w:num>
  <w:num w:numId="2" w16cid:durableId="28562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522F0"/>
    <w:rsid w:val="000821D6"/>
    <w:rsid w:val="000E77C8"/>
    <w:rsid w:val="00242EF2"/>
    <w:rsid w:val="002B5007"/>
    <w:rsid w:val="00350A1D"/>
    <w:rsid w:val="003569B3"/>
    <w:rsid w:val="00366908"/>
    <w:rsid w:val="00395FD9"/>
    <w:rsid w:val="003A1DB8"/>
    <w:rsid w:val="003E305D"/>
    <w:rsid w:val="00460F75"/>
    <w:rsid w:val="00461018"/>
    <w:rsid w:val="004C7A73"/>
    <w:rsid w:val="004D0D52"/>
    <w:rsid w:val="00526321"/>
    <w:rsid w:val="005D01CE"/>
    <w:rsid w:val="00603A9C"/>
    <w:rsid w:val="00651E2F"/>
    <w:rsid w:val="00725335"/>
    <w:rsid w:val="00772D1D"/>
    <w:rsid w:val="00821F56"/>
    <w:rsid w:val="00932A46"/>
    <w:rsid w:val="00A94A31"/>
    <w:rsid w:val="00B54BD0"/>
    <w:rsid w:val="00C62C29"/>
    <w:rsid w:val="00C96BE0"/>
    <w:rsid w:val="00CB06CE"/>
    <w:rsid w:val="00D259A1"/>
    <w:rsid w:val="00DA19E2"/>
    <w:rsid w:val="00DC0978"/>
    <w:rsid w:val="00DC4908"/>
    <w:rsid w:val="00E04C7F"/>
    <w:rsid w:val="00E21A72"/>
    <w:rsid w:val="00EA450A"/>
    <w:rsid w:val="00EA4579"/>
    <w:rsid w:val="00EE5B23"/>
    <w:rsid w:val="00F91213"/>
    <w:rsid w:val="00F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table" w:styleId="Tabelacomgrade">
    <w:name w:val="Table Grid"/>
    <w:basedOn w:val="Tabelanormal"/>
    <w:uiPriority w:val="39"/>
    <w:rsid w:val="00D2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Helio Lourenco Esperidiao Ferreira</cp:lastModifiedBy>
  <cp:revision>2</cp:revision>
  <dcterms:created xsi:type="dcterms:W3CDTF">2024-10-07T01:39:00Z</dcterms:created>
  <dcterms:modified xsi:type="dcterms:W3CDTF">2024-10-07T01:39:00Z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