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B9" w:rsidRDefault="00350F5F">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OF EDUCATION</w:t>
      </w:r>
    </w:p>
    <w:p w:rsidR="00350F5F" w:rsidRDefault="00350F5F">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GOAL</w:t>
      </w:r>
    </w:p>
    <w:p w:rsidR="00350F5F" w:rsidRPr="00350F5F" w:rsidRDefault="00350F5F" w:rsidP="00350F5F">
      <w:r w:rsidRPr="00350F5F">
        <w:t>The Institute of Teacher Education is tasked to develop professional educators and train future teachers who are competent, caring, confident, committed and would contribute to the development of the community through education by:</w:t>
      </w:r>
    </w:p>
    <w:p w:rsidR="00350F5F" w:rsidRPr="00350F5F" w:rsidRDefault="00350F5F" w:rsidP="00350F5F">
      <w:pPr>
        <w:pStyle w:val="ListParagraph"/>
        <w:numPr>
          <w:ilvl w:val="0"/>
          <w:numId w:val="2"/>
        </w:numPr>
      </w:pPr>
      <w:r w:rsidRPr="00350F5F">
        <w:t>Enhancing the qualification of educators for academic and professional development and equipped with advanced training and educational innovations as well as research and extension capabilities; and by</w:t>
      </w:r>
    </w:p>
    <w:p w:rsidR="00350F5F" w:rsidRPr="00350F5F" w:rsidRDefault="00350F5F" w:rsidP="00350F5F">
      <w:pPr>
        <w:pStyle w:val="ListParagraph"/>
        <w:numPr>
          <w:ilvl w:val="0"/>
          <w:numId w:val="2"/>
        </w:numPr>
      </w:pPr>
      <w:r w:rsidRPr="00350F5F">
        <w:t>Preparing and developing highly-qualified basic education teachers and skilled technologists through quality and well-rounded pre-service training in both academic and vocational fields for diverse communities of learners.</w:t>
      </w:r>
    </w:p>
    <w:p w:rsidR="00350F5F" w:rsidRDefault="00350F5F" w:rsidP="00350F5F">
      <w:pPr>
        <w:rPr>
          <w:rStyle w:val="tojvnm2t"/>
          <w:b/>
          <w:bCs/>
        </w:rPr>
      </w:pPr>
      <w:r>
        <w:rPr>
          <w:rStyle w:val="tojvnm2t"/>
          <w:b/>
          <w:bCs/>
        </w:rPr>
        <w:t>BACHELOR OF ELEMENTARY EDUCATION (BEED)</w:t>
      </w:r>
    </w:p>
    <w:p w:rsidR="00350F5F" w:rsidRDefault="00350F5F" w:rsidP="00350F5F">
      <w:pPr>
        <w:rPr>
          <w:rStyle w:val="tojvnm2t"/>
          <w:b/>
          <w:bCs/>
        </w:rPr>
      </w:pPr>
      <w:r>
        <w:rPr>
          <w:b/>
          <w:bCs/>
        </w:rPr>
        <w:t>What Can I do with an Elementary Education Degree?</w:t>
      </w:r>
    </w:p>
    <w:p w:rsidR="00350F5F" w:rsidRDefault="00350F5F" w:rsidP="00350F5F">
      <w:pPr>
        <w:pStyle w:val="ListParagraph"/>
        <w:numPr>
          <w:ilvl w:val="0"/>
          <w:numId w:val="6"/>
        </w:numPr>
        <w:spacing w:after="200" w:line="276" w:lineRule="auto"/>
      </w:pPr>
      <w:r>
        <w:t>The Bachelor of Elementary Education (BEED) is a four-year undergraduate degree program designed to prepare students to become elementary school teachers. The BEED degree program aims to develop highly motivated and competent teachers specializing in the content and pedagogy for elementary education.</w:t>
      </w:r>
    </w:p>
    <w:p w:rsidR="00350F5F" w:rsidRDefault="00350F5F" w:rsidP="00350F5F">
      <w:pPr>
        <w:rPr>
          <w:rStyle w:val="tojvnm2t"/>
          <w:b/>
          <w:bCs/>
        </w:rPr>
      </w:pPr>
      <w:r>
        <w:rPr>
          <w:b/>
          <w:bCs/>
        </w:rPr>
        <w:t xml:space="preserve">What </w:t>
      </w:r>
      <w:r>
        <w:rPr>
          <w:b/>
          <w:bCs/>
          <w:lang w:val="en-US"/>
        </w:rPr>
        <w:t>are the Possible</w:t>
      </w:r>
      <w:r>
        <w:rPr>
          <w:b/>
          <w:bCs/>
        </w:rPr>
        <w:t xml:space="preserve"> Major Subjects to Expect in Elementary Education Degree?</w:t>
      </w:r>
    </w:p>
    <w:p w:rsidR="00350F5F" w:rsidRDefault="00350F5F" w:rsidP="00350F5F">
      <w:pPr>
        <w:pStyle w:val="ListParagraph"/>
        <w:numPr>
          <w:ilvl w:val="0"/>
          <w:numId w:val="3"/>
        </w:numPr>
        <w:rPr>
          <w:rStyle w:val="tojvnm2t"/>
        </w:rPr>
      </w:pPr>
      <w:r>
        <w:rPr>
          <w:rStyle w:val="tojvnm2t"/>
        </w:rPr>
        <w:t>The Child and Adolescent Learners and Learning Principles</w:t>
      </w:r>
    </w:p>
    <w:p w:rsidR="00350F5F" w:rsidRDefault="00350F5F" w:rsidP="00350F5F">
      <w:pPr>
        <w:pStyle w:val="ListParagraph"/>
        <w:numPr>
          <w:ilvl w:val="0"/>
          <w:numId w:val="3"/>
        </w:numPr>
        <w:rPr>
          <w:rStyle w:val="tojvnm2t"/>
        </w:rPr>
      </w:pPr>
      <w:r>
        <w:rPr>
          <w:rStyle w:val="tojvnm2t"/>
        </w:rPr>
        <w:t>The Teaching Profession</w:t>
      </w:r>
    </w:p>
    <w:p w:rsidR="00350F5F" w:rsidRDefault="00350F5F" w:rsidP="00350F5F">
      <w:pPr>
        <w:pStyle w:val="ListParagraph"/>
        <w:numPr>
          <w:ilvl w:val="0"/>
          <w:numId w:val="3"/>
        </w:numPr>
        <w:rPr>
          <w:rStyle w:val="tojvnm2t"/>
        </w:rPr>
      </w:pPr>
      <w:r>
        <w:rPr>
          <w:rStyle w:val="tojvnm2t"/>
        </w:rPr>
        <w:t>Facilitating Learning Centered Classroom</w:t>
      </w:r>
    </w:p>
    <w:p w:rsidR="00350F5F" w:rsidRDefault="00350F5F" w:rsidP="00350F5F">
      <w:pPr>
        <w:pStyle w:val="ListParagraph"/>
        <w:numPr>
          <w:ilvl w:val="0"/>
          <w:numId w:val="3"/>
        </w:numPr>
        <w:rPr>
          <w:rStyle w:val="tojvnm2t"/>
        </w:rPr>
      </w:pPr>
      <w:r>
        <w:rPr>
          <w:rStyle w:val="tojvnm2t"/>
        </w:rPr>
        <w:t>Technology for Teaching and Learning</w:t>
      </w:r>
    </w:p>
    <w:p w:rsidR="00350F5F" w:rsidRDefault="00350F5F" w:rsidP="00350F5F">
      <w:pPr>
        <w:pStyle w:val="ListParagraph"/>
        <w:numPr>
          <w:ilvl w:val="0"/>
          <w:numId w:val="3"/>
        </w:numPr>
        <w:rPr>
          <w:rStyle w:val="tojvnm2t"/>
        </w:rPr>
      </w:pPr>
      <w:r>
        <w:rPr>
          <w:rStyle w:val="tojvnm2t"/>
        </w:rPr>
        <w:t>Assessment of Learning</w:t>
      </w:r>
    </w:p>
    <w:p w:rsidR="00350F5F" w:rsidRDefault="00350F5F" w:rsidP="00350F5F">
      <w:pPr>
        <w:pStyle w:val="ListParagraph"/>
        <w:numPr>
          <w:ilvl w:val="0"/>
          <w:numId w:val="3"/>
        </w:numPr>
        <w:rPr>
          <w:rStyle w:val="tojvnm2t"/>
        </w:rPr>
      </w:pPr>
      <w:r>
        <w:rPr>
          <w:rStyle w:val="tojvnm2t"/>
        </w:rPr>
        <w:t>The Teacher and the Community, School Culture and Organizational Leadership</w:t>
      </w:r>
    </w:p>
    <w:p w:rsidR="00350F5F" w:rsidRDefault="00350F5F" w:rsidP="00350F5F">
      <w:pPr>
        <w:pStyle w:val="ListParagraph"/>
        <w:numPr>
          <w:ilvl w:val="0"/>
          <w:numId w:val="3"/>
        </w:numPr>
        <w:rPr>
          <w:rStyle w:val="tojvnm2t"/>
        </w:rPr>
      </w:pPr>
      <w:r>
        <w:rPr>
          <w:rStyle w:val="tojvnm2t"/>
        </w:rPr>
        <w:t>Foundation of Special and Inclusive Education</w:t>
      </w:r>
    </w:p>
    <w:p w:rsidR="00350F5F" w:rsidRDefault="00350F5F" w:rsidP="00350F5F">
      <w:pPr>
        <w:pStyle w:val="ListParagraph"/>
        <w:numPr>
          <w:ilvl w:val="0"/>
          <w:numId w:val="3"/>
        </w:numPr>
        <w:rPr>
          <w:rStyle w:val="tojvnm2t"/>
        </w:rPr>
      </w:pPr>
      <w:r>
        <w:rPr>
          <w:rStyle w:val="tojvnm2t"/>
        </w:rPr>
        <w:t>Teacher and The School Curriculum</w:t>
      </w:r>
    </w:p>
    <w:p w:rsidR="00350F5F" w:rsidRDefault="00350F5F" w:rsidP="00350F5F">
      <w:pPr>
        <w:pStyle w:val="ListParagraph"/>
        <w:numPr>
          <w:ilvl w:val="0"/>
          <w:numId w:val="3"/>
        </w:numPr>
        <w:rPr>
          <w:rStyle w:val="tojvnm2t"/>
        </w:rPr>
      </w:pPr>
      <w:r>
        <w:rPr>
          <w:rStyle w:val="tojvnm2t"/>
        </w:rPr>
        <w:t>Building and Enhancing New Literacies Across the Curriculum</w:t>
      </w:r>
    </w:p>
    <w:p w:rsidR="00350F5F" w:rsidRDefault="00350F5F" w:rsidP="00350F5F">
      <w:pPr>
        <w:pStyle w:val="ListParagraph"/>
        <w:numPr>
          <w:ilvl w:val="0"/>
          <w:numId w:val="3"/>
        </w:numPr>
        <w:rPr>
          <w:rStyle w:val="tojvnm2t"/>
        </w:rPr>
      </w:pPr>
      <w:r>
        <w:rPr>
          <w:rStyle w:val="tojvnm2t"/>
        </w:rPr>
        <w:t>Field Study</w:t>
      </w:r>
    </w:p>
    <w:p w:rsidR="00350F5F" w:rsidRDefault="00350F5F" w:rsidP="00350F5F">
      <w:pPr>
        <w:pStyle w:val="ListParagraph"/>
        <w:numPr>
          <w:ilvl w:val="0"/>
          <w:numId w:val="3"/>
        </w:numPr>
      </w:pPr>
      <w:r>
        <w:rPr>
          <w:rStyle w:val="tojvnm2t"/>
        </w:rPr>
        <w:t>Teaching Internship</w:t>
      </w:r>
    </w:p>
    <w:p w:rsidR="00350F5F" w:rsidRDefault="00350F5F" w:rsidP="00350F5F">
      <w:pPr>
        <w:ind w:left="360"/>
      </w:pPr>
    </w:p>
    <w:p w:rsidR="00350F5F" w:rsidRDefault="00350F5F" w:rsidP="00350F5F">
      <w:pPr>
        <w:rPr>
          <w:b/>
          <w:bCs/>
        </w:rPr>
      </w:pPr>
      <w:r>
        <w:rPr>
          <w:b/>
          <w:bCs/>
        </w:rPr>
        <w:t>What are the Possible Career Opportunities with an Elementary Education Degree?</w:t>
      </w:r>
    </w:p>
    <w:p w:rsidR="00350F5F" w:rsidRDefault="00350F5F" w:rsidP="00350F5F">
      <w:r>
        <w:t xml:space="preserve">The elementary education degree is for those who want to pursue in teaching students between kindergarten and middle school. An elementary teacher degree has a lot of flexibility depending on where the applicant wants to teach. </w:t>
      </w:r>
    </w:p>
    <w:p w:rsidR="00350F5F" w:rsidRDefault="00350F5F" w:rsidP="00350F5F">
      <w:pPr>
        <w:pStyle w:val="ListParagraph"/>
        <w:numPr>
          <w:ilvl w:val="0"/>
          <w:numId w:val="5"/>
        </w:numPr>
        <w:spacing w:after="200" w:line="276" w:lineRule="auto"/>
      </w:pPr>
      <w:r>
        <w:t>Teacher who can teach across the different learning areas in Elementary School</w:t>
      </w:r>
    </w:p>
    <w:p w:rsidR="00350F5F" w:rsidRDefault="00350F5F" w:rsidP="00350F5F">
      <w:pPr>
        <w:pStyle w:val="ListParagraph"/>
        <w:numPr>
          <w:ilvl w:val="0"/>
          <w:numId w:val="4"/>
        </w:numPr>
        <w:spacing w:after="200" w:line="276" w:lineRule="auto"/>
      </w:pPr>
      <w:r>
        <w:t>Public/Private Elementary Teacher</w:t>
      </w:r>
    </w:p>
    <w:p w:rsidR="00350F5F" w:rsidRDefault="00350F5F" w:rsidP="00350F5F">
      <w:pPr>
        <w:pStyle w:val="ListParagraph"/>
        <w:numPr>
          <w:ilvl w:val="0"/>
          <w:numId w:val="4"/>
        </w:numPr>
        <w:spacing w:after="200" w:line="276" w:lineRule="auto"/>
      </w:pPr>
      <w:r>
        <w:t>Tutor</w:t>
      </w:r>
    </w:p>
    <w:p w:rsidR="00350F5F" w:rsidRDefault="00350F5F" w:rsidP="00350F5F">
      <w:pPr>
        <w:pStyle w:val="ListParagraph"/>
        <w:numPr>
          <w:ilvl w:val="0"/>
          <w:numId w:val="4"/>
        </w:numPr>
        <w:spacing w:after="200" w:line="276" w:lineRule="auto"/>
      </w:pPr>
      <w:r>
        <w:lastRenderedPageBreak/>
        <w:t>Curriculum Developer</w:t>
      </w:r>
    </w:p>
    <w:p w:rsidR="00350F5F" w:rsidRDefault="00350F5F" w:rsidP="00350F5F">
      <w:pPr>
        <w:pStyle w:val="ListParagraph"/>
        <w:numPr>
          <w:ilvl w:val="0"/>
          <w:numId w:val="4"/>
        </w:numPr>
        <w:spacing w:after="200" w:line="276" w:lineRule="auto"/>
      </w:pPr>
      <w:r>
        <w:t>Researcher</w:t>
      </w:r>
    </w:p>
    <w:p w:rsidR="00350F5F" w:rsidRDefault="00350F5F" w:rsidP="00350F5F">
      <w:pPr>
        <w:pStyle w:val="ListParagraph"/>
        <w:numPr>
          <w:ilvl w:val="0"/>
          <w:numId w:val="4"/>
        </w:numPr>
        <w:spacing w:after="200" w:line="276" w:lineRule="auto"/>
      </w:pPr>
      <w:r>
        <w:t>Counselor</w:t>
      </w:r>
    </w:p>
    <w:p w:rsidR="00350F5F" w:rsidRDefault="00350F5F" w:rsidP="00350F5F">
      <w:pPr>
        <w:pStyle w:val="ListParagraph"/>
        <w:numPr>
          <w:ilvl w:val="0"/>
          <w:numId w:val="4"/>
        </w:numPr>
        <w:spacing w:after="200" w:line="276" w:lineRule="auto"/>
      </w:pPr>
      <w:r>
        <w:t>Academic Advisor</w:t>
      </w:r>
    </w:p>
    <w:p w:rsidR="00350F5F" w:rsidRDefault="00350F5F" w:rsidP="00350F5F">
      <w:pPr>
        <w:pStyle w:val="ListParagraph"/>
        <w:numPr>
          <w:ilvl w:val="0"/>
          <w:numId w:val="4"/>
        </w:numPr>
        <w:spacing w:after="200" w:line="276" w:lineRule="auto"/>
      </w:pPr>
      <w:r>
        <w:t>School Administrator</w:t>
      </w:r>
    </w:p>
    <w:p w:rsidR="00350F5F" w:rsidRDefault="00350F5F" w:rsidP="00350F5F">
      <w:pPr>
        <w:pStyle w:val="ListParagraph"/>
        <w:numPr>
          <w:ilvl w:val="0"/>
          <w:numId w:val="4"/>
        </w:numPr>
        <w:spacing w:after="200" w:line="276" w:lineRule="auto"/>
      </w:pPr>
      <w:r>
        <w:t>Tutorial Center Owner</w:t>
      </w:r>
    </w:p>
    <w:p w:rsidR="00350F5F" w:rsidRDefault="00350F5F" w:rsidP="00350F5F">
      <w:pPr>
        <w:pStyle w:val="ListParagraph"/>
        <w:numPr>
          <w:ilvl w:val="0"/>
          <w:numId w:val="4"/>
        </w:numPr>
        <w:spacing w:after="200" w:line="276" w:lineRule="auto"/>
      </w:pPr>
      <w:r>
        <w:t>School Principal</w:t>
      </w:r>
    </w:p>
    <w:p w:rsidR="00350F5F" w:rsidRDefault="00350F5F" w:rsidP="00350F5F">
      <w:pPr>
        <w:pStyle w:val="ListParagraph"/>
        <w:numPr>
          <w:ilvl w:val="0"/>
          <w:numId w:val="4"/>
        </w:numPr>
        <w:spacing w:after="200" w:line="276" w:lineRule="auto"/>
      </w:pPr>
      <w:r>
        <w:t>School Social Worker</w:t>
      </w:r>
    </w:p>
    <w:p w:rsidR="00350F5F" w:rsidRDefault="00350F5F" w:rsidP="00350F5F">
      <w:pPr>
        <w:pStyle w:val="ListParagraph"/>
        <w:numPr>
          <w:ilvl w:val="0"/>
          <w:numId w:val="4"/>
        </w:numPr>
        <w:spacing w:after="200" w:line="276" w:lineRule="auto"/>
      </w:pPr>
      <w:r>
        <w:t>Schools Counselor</w:t>
      </w:r>
    </w:p>
    <w:p w:rsidR="00350F5F" w:rsidRDefault="00350F5F" w:rsidP="00350F5F">
      <w:pPr>
        <w:pStyle w:val="ListParagraph"/>
        <w:numPr>
          <w:ilvl w:val="0"/>
          <w:numId w:val="4"/>
        </w:numPr>
        <w:spacing w:after="200" w:line="276" w:lineRule="auto"/>
      </w:pPr>
      <w:r>
        <w:t>Work opportunities abroad</w:t>
      </w:r>
    </w:p>
    <w:p w:rsidR="008E595C" w:rsidRDefault="008E595C" w:rsidP="008E595C">
      <w:pPr>
        <w:rPr>
          <w:b/>
          <w:bCs/>
        </w:rPr>
      </w:pPr>
      <w:r w:rsidRPr="006B2E1A">
        <w:rPr>
          <w:b/>
          <w:bCs/>
        </w:rPr>
        <w:t>BACHELOR OF SECONDARY EDUCATION (BSED)</w:t>
      </w:r>
    </w:p>
    <w:p w:rsidR="008E595C" w:rsidRDefault="008E595C" w:rsidP="008E595C">
      <w:pPr>
        <w:rPr>
          <w:b/>
          <w:bCs/>
        </w:rPr>
      </w:pPr>
      <w:r>
        <w:rPr>
          <w:b/>
          <w:bCs/>
        </w:rPr>
        <w:t>What Can I Do with a Secondary Education Degree?</w:t>
      </w:r>
    </w:p>
    <w:p w:rsidR="008E595C" w:rsidRDefault="008E595C" w:rsidP="008E595C">
      <w:pPr>
        <w:pStyle w:val="ListParagraph"/>
        <w:numPr>
          <w:ilvl w:val="0"/>
          <w:numId w:val="7"/>
        </w:numPr>
        <w:spacing w:after="200" w:line="276" w:lineRule="auto"/>
      </w:pPr>
      <w:r>
        <w:t xml:space="preserve">Bachelor of Secondary Education (BSED) is a four-year degree program designed to prepare students for becoming high school teachers. The program combines both theory and practice in order to teach students the necessary knowledge and skills a high school teacher needs. The program aims to produce competent teachers who provide a conducive learning experience to their students. </w:t>
      </w:r>
    </w:p>
    <w:p w:rsidR="008E595C" w:rsidRDefault="008E595C" w:rsidP="008E595C"/>
    <w:p w:rsidR="008E595C" w:rsidRDefault="008E595C" w:rsidP="008E595C">
      <w:pPr>
        <w:rPr>
          <w:rStyle w:val="tojvnm2t"/>
          <w:b/>
          <w:bCs/>
        </w:rPr>
      </w:pPr>
      <w:r>
        <w:rPr>
          <w:b/>
          <w:bCs/>
        </w:rPr>
        <w:t>What are the Possible Major Subjects to Expect in Secondary Education Degree?</w:t>
      </w:r>
    </w:p>
    <w:p w:rsidR="008E595C" w:rsidRPr="00241352" w:rsidRDefault="008E595C" w:rsidP="008E595C">
      <w:r w:rsidRPr="00241352">
        <w:t>Major in English</w:t>
      </w:r>
    </w:p>
    <w:p w:rsidR="008E595C" w:rsidRDefault="008E595C" w:rsidP="008E595C">
      <w:pPr>
        <w:pStyle w:val="ListParagraph"/>
        <w:numPr>
          <w:ilvl w:val="0"/>
          <w:numId w:val="8"/>
        </w:numPr>
        <w:spacing w:after="200" w:line="276" w:lineRule="auto"/>
      </w:pPr>
      <w:r w:rsidRPr="00241352">
        <w:t xml:space="preserve">Introduction to linguistics </w:t>
      </w:r>
    </w:p>
    <w:p w:rsidR="008E595C" w:rsidRDefault="008E595C" w:rsidP="008E595C">
      <w:pPr>
        <w:pStyle w:val="ListParagraph"/>
        <w:numPr>
          <w:ilvl w:val="0"/>
          <w:numId w:val="8"/>
        </w:numPr>
        <w:spacing w:after="200" w:line="276" w:lineRule="auto"/>
      </w:pPr>
      <w:r w:rsidRPr="00241352">
        <w:t xml:space="preserve">Critical and Creative thinking </w:t>
      </w:r>
    </w:p>
    <w:p w:rsidR="008E595C" w:rsidRDefault="008E595C" w:rsidP="008E595C">
      <w:pPr>
        <w:pStyle w:val="ListParagraph"/>
        <w:numPr>
          <w:ilvl w:val="0"/>
          <w:numId w:val="8"/>
        </w:numPr>
        <w:spacing w:after="200" w:line="276" w:lineRule="auto"/>
      </w:pPr>
      <w:r w:rsidRPr="00241352">
        <w:t xml:space="preserve">Structure of English </w:t>
      </w:r>
    </w:p>
    <w:p w:rsidR="008E595C" w:rsidRDefault="008E595C" w:rsidP="008E595C">
      <w:pPr>
        <w:pStyle w:val="ListParagraph"/>
        <w:numPr>
          <w:ilvl w:val="0"/>
          <w:numId w:val="8"/>
        </w:numPr>
        <w:spacing w:after="200" w:line="276" w:lineRule="auto"/>
      </w:pPr>
      <w:r w:rsidRPr="00241352">
        <w:t xml:space="preserve">The teaching Profession </w:t>
      </w:r>
    </w:p>
    <w:p w:rsidR="008E595C" w:rsidRDefault="008E595C" w:rsidP="008E595C">
      <w:pPr>
        <w:pStyle w:val="ListParagraph"/>
        <w:numPr>
          <w:ilvl w:val="0"/>
          <w:numId w:val="8"/>
        </w:numPr>
        <w:spacing w:after="200" w:line="276" w:lineRule="auto"/>
      </w:pPr>
      <w:r w:rsidRPr="00241352">
        <w:t xml:space="preserve">Teaching and Assessment of Grammar </w:t>
      </w:r>
    </w:p>
    <w:p w:rsidR="008E595C" w:rsidRDefault="008E595C" w:rsidP="008E595C">
      <w:pPr>
        <w:pStyle w:val="ListParagraph"/>
        <w:numPr>
          <w:ilvl w:val="0"/>
          <w:numId w:val="8"/>
        </w:numPr>
        <w:spacing w:after="200" w:line="276" w:lineRule="auto"/>
      </w:pPr>
      <w:r w:rsidRPr="00241352">
        <w:t xml:space="preserve">Teaching and Assessment of </w:t>
      </w:r>
      <w:proofErr w:type="spellStart"/>
      <w:r w:rsidRPr="00241352">
        <w:t>Macroskills</w:t>
      </w:r>
      <w:proofErr w:type="spellEnd"/>
      <w:r w:rsidRPr="00241352">
        <w:t xml:space="preserve"> </w:t>
      </w:r>
    </w:p>
    <w:p w:rsidR="008E595C" w:rsidRDefault="008E595C" w:rsidP="008E595C">
      <w:pPr>
        <w:pStyle w:val="ListParagraph"/>
        <w:numPr>
          <w:ilvl w:val="0"/>
          <w:numId w:val="8"/>
        </w:numPr>
        <w:spacing w:after="200" w:line="276" w:lineRule="auto"/>
      </w:pPr>
      <w:r w:rsidRPr="00241352">
        <w:t xml:space="preserve">Language Material Learning Develop </w:t>
      </w:r>
    </w:p>
    <w:p w:rsidR="008E595C" w:rsidRDefault="008E595C" w:rsidP="008E595C">
      <w:pPr>
        <w:pStyle w:val="ListParagraph"/>
        <w:numPr>
          <w:ilvl w:val="0"/>
          <w:numId w:val="8"/>
        </w:numPr>
        <w:spacing w:after="200" w:line="276" w:lineRule="auto"/>
      </w:pPr>
      <w:r w:rsidRPr="00241352">
        <w:t>Literacy Criticism</w:t>
      </w:r>
    </w:p>
    <w:p w:rsidR="008E595C" w:rsidRDefault="008E595C" w:rsidP="008E595C">
      <w:pPr>
        <w:pStyle w:val="ListParagraph"/>
        <w:numPr>
          <w:ilvl w:val="0"/>
          <w:numId w:val="8"/>
        </w:numPr>
        <w:spacing w:after="200" w:line="276" w:lineRule="auto"/>
      </w:pPr>
      <w:r w:rsidRPr="00241352">
        <w:t>Language Program and Policies in Multilingual Society</w:t>
      </w:r>
    </w:p>
    <w:p w:rsidR="008E595C" w:rsidRDefault="008E595C" w:rsidP="008E595C">
      <w:r w:rsidRPr="00241352">
        <w:t>Major</w:t>
      </w:r>
      <w:r>
        <w:t xml:space="preserve"> </w:t>
      </w:r>
      <w:r w:rsidRPr="00241352">
        <w:t>Filipino</w:t>
      </w:r>
    </w:p>
    <w:p w:rsidR="008E595C" w:rsidRDefault="008E595C" w:rsidP="008E595C">
      <w:pPr>
        <w:pStyle w:val="ListParagraph"/>
        <w:numPr>
          <w:ilvl w:val="0"/>
          <w:numId w:val="9"/>
        </w:numPr>
        <w:spacing w:after="200" w:line="276" w:lineRule="auto"/>
      </w:pPr>
      <w:proofErr w:type="spellStart"/>
      <w:r w:rsidRPr="00241352">
        <w:t>Introduksyon</w:t>
      </w:r>
      <w:proofErr w:type="spellEnd"/>
      <w:r w:rsidRPr="00241352">
        <w:t xml:space="preserve"> </w:t>
      </w:r>
      <w:proofErr w:type="spellStart"/>
      <w:r w:rsidRPr="00241352">
        <w:t>sa</w:t>
      </w:r>
      <w:proofErr w:type="spellEnd"/>
      <w:r w:rsidRPr="00241352">
        <w:t xml:space="preserve"> </w:t>
      </w:r>
      <w:proofErr w:type="spellStart"/>
      <w:r w:rsidRPr="00241352">
        <w:t>Pag-aaral</w:t>
      </w:r>
      <w:proofErr w:type="spellEnd"/>
      <w:r w:rsidRPr="00241352">
        <w:t xml:space="preserve"> ng </w:t>
      </w:r>
      <w:proofErr w:type="spellStart"/>
      <w:r w:rsidRPr="00241352">
        <w:t>Wika</w:t>
      </w:r>
      <w:proofErr w:type="spellEnd"/>
    </w:p>
    <w:p w:rsidR="008E595C" w:rsidRDefault="008E595C" w:rsidP="008E595C">
      <w:pPr>
        <w:pStyle w:val="ListParagraph"/>
        <w:numPr>
          <w:ilvl w:val="0"/>
          <w:numId w:val="9"/>
        </w:numPr>
        <w:spacing w:after="200" w:line="276" w:lineRule="auto"/>
      </w:pPr>
      <w:proofErr w:type="spellStart"/>
      <w:r w:rsidRPr="00241352">
        <w:t>Panimulang</w:t>
      </w:r>
      <w:proofErr w:type="spellEnd"/>
      <w:r w:rsidRPr="00241352">
        <w:t xml:space="preserve"> </w:t>
      </w:r>
      <w:proofErr w:type="spellStart"/>
      <w:r w:rsidRPr="00241352">
        <w:t>Linggwistika</w:t>
      </w:r>
      <w:proofErr w:type="spellEnd"/>
    </w:p>
    <w:p w:rsidR="008E595C" w:rsidRDefault="008E595C" w:rsidP="008E595C">
      <w:pPr>
        <w:pStyle w:val="ListParagraph"/>
        <w:numPr>
          <w:ilvl w:val="0"/>
          <w:numId w:val="9"/>
        </w:numPr>
        <w:spacing w:after="200" w:line="276" w:lineRule="auto"/>
      </w:pPr>
      <w:proofErr w:type="spellStart"/>
      <w:r w:rsidRPr="00241352">
        <w:t>Estruktura</w:t>
      </w:r>
      <w:proofErr w:type="spellEnd"/>
      <w:r w:rsidRPr="00241352">
        <w:t xml:space="preserve"> ng </w:t>
      </w:r>
      <w:proofErr w:type="spellStart"/>
      <w:r w:rsidRPr="00241352">
        <w:t>Wikang</w:t>
      </w:r>
      <w:proofErr w:type="spellEnd"/>
      <w:r w:rsidRPr="00241352">
        <w:t xml:space="preserve"> Filipino</w:t>
      </w:r>
    </w:p>
    <w:p w:rsidR="008E595C" w:rsidRDefault="008E595C" w:rsidP="008E595C">
      <w:pPr>
        <w:pStyle w:val="ListParagraph"/>
        <w:numPr>
          <w:ilvl w:val="0"/>
          <w:numId w:val="9"/>
        </w:numPr>
        <w:spacing w:after="200" w:line="276" w:lineRule="auto"/>
      </w:pPr>
      <w:proofErr w:type="spellStart"/>
      <w:r w:rsidRPr="00241352">
        <w:t>Ugnayan</w:t>
      </w:r>
      <w:proofErr w:type="spellEnd"/>
      <w:r w:rsidRPr="00241352">
        <w:t xml:space="preserve"> ng </w:t>
      </w:r>
      <w:proofErr w:type="spellStart"/>
      <w:proofErr w:type="gramStart"/>
      <w:r w:rsidRPr="00241352">
        <w:t>Wika,Kuktura</w:t>
      </w:r>
      <w:proofErr w:type="spellEnd"/>
      <w:proofErr w:type="gramEnd"/>
      <w:r w:rsidRPr="00241352">
        <w:t xml:space="preserve"> at </w:t>
      </w:r>
      <w:proofErr w:type="spellStart"/>
      <w:r w:rsidRPr="00241352">
        <w:t>Lipunan</w:t>
      </w:r>
      <w:proofErr w:type="spellEnd"/>
    </w:p>
    <w:p w:rsidR="008E595C" w:rsidRDefault="008E595C" w:rsidP="008E595C">
      <w:pPr>
        <w:pStyle w:val="ListParagraph"/>
        <w:numPr>
          <w:ilvl w:val="0"/>
          <w:numId w:val="9"/>
        </w:numPr>
        <w:spacing w:after="200" w:line="276" w:lineRule="auto"/>
      </w:pPr>
      <w:proofErr w:type="spellStart"/>
      <w:r w:rsidRPr="00241352">
        <w:t>Barayti</w:t>
      </w:r>
      <w:proofErr w:type="spellEnd"/>
      <w:r w:rsidRPr="00241352">
        <w:t xml:space="preserve"> at </w:t>
      </w:r>
      <w:proofErr w:type="spellStart"/>
      <w:r w:rsidRPr="00241352">
        <w:t>Baryasyon</w:t>
      </w:r>
      <w:proofErr w:type="spellEnd"/>
      <w:r w:rsidRPr="00241352">
        <w:t xml:space="preserve"> ng </w:t>
      </w:r>
      <w:proofErr w:type="spellStart"/>
      <w:r w:rsidRPr="00241352">
        <w:t>Wika</w:t>
      </w:r>
      <w:proofErr w:type="spellEnd"/>
      <w:r w:rsidRPr="00241352">
        <w:t xml:space="preserve"> </w:t>
      </w:r>
    </w:p>
    <w:p w:rsidR="008E595C" w:rsidRDefault="008E595C" w:rsidP="008E595C">
      <w:pPr>
        <w:pStyle w:val="ListParagraph"/>
        <w:numPr>
          <w:ilvl w:val="0"/>
          <w:numId w:val="9"/>
        </w:numPr>
        <w:spacing w:after="200" w:line="276" w:lineRule="auto"/>
      </w:pPr>
      <w:proofErr w:type="spellStart"/>
      <w:r w:rsidRPr="00241352">
        <w:t>Sanaysay</w:t>
      </w:r>
      <w:proofErr w:type="spellEnd"/>
      <w:r w:rsidRPr="00241352">
        <w:t xml:space="preserve"> at </w:t>
      </w:r>
      <w:proofErr w:type="spellStart"/>
      <w:r w:rsidRPr="00241352">
        <w:t>Talumpati</w:t>
      </w:r>
      <w:proofErr w:type="spellEnd"/>
      <w:r w:rsidRPr="00241352">
        <w:t xml:space="preserve"> </w:t>
      </w:r>
    </w:p>
    <w:p w:rsidR="008E595C" w:rsidRDefault="008E595C" w:rsidP="008E595C">
      <w:pPr>
        <w:pStyle w:val="ListParagraph"/>
        <w:numPr>
          <w:ilvl w:val="0"/>
          <w:numId w:val="9"/>
        </w:numPr>
        <w:spacing w:after="200" w:line="276" w:lineRule="auto"/>
      </w:pPr>
      <w:proofErr w:type="spellStart"/>
      <w:r w:rsidRPr="00241352">
        <w:lastRenderedPageBreak/>
        <w:t>Panunuring</w:t>
      </w:r>
      <w:proofErr w:type="spellEnd"/>
      <w:r w:rsidRPr="00241352">
        <w:t xml:space="preserve"> </w:t>
      </w:r>
      <w:proofErr w:type="spellStart"/>
      <w:r w:rsidRPr="00241352">
        <w:t>Pampanitikan</w:t>
      </w:r>
      <w:proofErr w:type="spellEnd"/>
      <w:r w:rsidRPr="00241352">
        <w:t xml:space="preserve"> </w:t>
      </w:r>
    </w:p>
    <w:p w:rsidR="008E595C" w:rsidRDefault="008E595C" w:rsidP="008E595C">
      <w:pPr>
        <w:pStyle w:val="ListParagraph"/>
        <w:numPr>
          <w:ilvl w:val="0"/>
          <w:numId w:val="9"/>
        </w:numPr>
        <w:spacing w:after="200" w:line="276" w:lineRule="auto"/>
      </w:pPr>
      <w:proofErr w:type="spellStart"/>
      <w:r w:rsidRPr="00241352">
        <w:t>Maikling</w:t>
      </w:r>
      <w:proofErr w:type="spellEnd"/>
      <w:r w:rsidRPr="00241352">
        <w:t xml:space="preserve"> </w:t>
      </w:r>
      <w:proofErr w:type="spellStart"/>
      <w:r w:rsidRPr="00241352">
        <w:t>kwento</w:t>
      </w:r>
      <w:proofErr w:type="spellEnd"/>
      <w:r w:rsidRPr="00241352">
        <w:t xml:space="preserve"> at </w:t>
      </w:r>
      <w:proofErr w:type="spellStart"/>
      <w:r w:rsidRPr="00241352">
        <w:t>Nobelang</w:t>
      </w:r>
      <w:proofErr w:type="spellEnd"/>
      <w:r w:rsidRPr="00241352">
        <w:t xml:space="preserve"> Filipino </w:t>
      </w:r>
    </w:p>
    <w:p w:rsidR="008E595C" w:rsidRDefault="008E595C" w:rsidP="008E595C">
      <w:pPr>
        <w:pStyle w:val="ListParagraph"/>
        <w:numPr>
          <w:ilvl w:val="0"/>
          <w:numId w:val="9"/>
        </w:numPr>
        <w:spacing w:after="200" w:line="276" w:lineRule="auto"/>
      </w:pPr>
      <w:proofErr w:type="spellStart"/>
      <w:r w:rsidRPr="00241352">
        <w:t>Dulaang</w:t>
      </w:r>
      <w:proofErr w:type="spellEnd"/>
      <w:r w:rsidRPr="00241352">
        <w:t xml:space="preserve"> Filipino </w:t>
      </w:r>
    </w:p>
    <w:p w:rsidR="008E595C" w:rsidRDefault="008E595C" w:rsidP="008E595C">
      <w:pPr>
        <w:pStyle w:val="ListParagraph"/>
        <w:numPr>
          <w:ilvl w:val="0"/>
          <w:numId w:val="9"/>
        </w:numPr>
        <w:spacing w:after="200" w:line="276" w:lineRule="auto"/>
      </w:pPr>
      <w:r w:rsidRPr="00241352">
        <w:t>Teaching Internship</w:t>
      </w:r>
    </w:p>
    <w:p w:rsidR="008E595C" w:rsidRDefault="008E595C" w:rsidP="008E595C">
      <w:r w:rsidRPr="008B4CE6">
        <w:t>Major in Mathematics</w:t>
      </w:r>
      <w:r>
        <w:t xml:space="preserve"> </w:t>
      </w:r>
    </w:p>
    <w:p w:rsidR="008E595C" w:rsidRDefault="008E595C" w:rsidP="008E595C">
      <w:pPr>
        <w:pStyle w:val="ListParagraph"/>
        <w:numPr>
          <w:ilvl w:val="0"/>
          <w:numId w:val="10"/>
        </w:numPr>
        <w:spacing w:after="200" w:line="276" w:lineRule="auto"/>
      </w:pPr>
      <w:r w:rsidRPr="006B2E1A">
        <w:t xml:space="preserve">History of Mathematics </w:t>
      </w:r>
    </w:p>
    <w:p w:rsidR="008E595C" w:rsidRDefault="008E595C" w:rsidP="008E595C">
      <w:pPr>
        <w:pStyle w:val="ListParagraph"/>
        <w:numPr>
          <w:ilvl w:val="0"/>
          <w:numId w:val="10"/>
        </w:numPr>
        <w:spacing w:after="200" w:line="276" w:lineRule="auto"/>
      </w:pPr>
      <w:r w:rsidRPr="006B2E1A">
        <w:t>Trigonometry</w:t>
      </w:r>
    </w:p>
    <w:p w:rsidR="008E595C" w:rsidRDefault="008E595C" w:rsidP="008E595C">
      <w:pPr>
        <w:pStyle w:val="ListParagraph"/>
        <w:numPr>
          <w:ilvl w:val="0"/>
          <w:numId w:val="10"/>
        </w:numPr>
        <w:spacing w:after="200" w:line="276" w:lineRule="auto"/>
      </w:pPr>
      <w:r w:rsidRPr="006B2E1A">
        <w:t>Logic and Set theory</w:t>
      </w:r>
    </w:p>
    <w:p w:rsidR="008E595C" w:rsidRDefault="008E595C" w:rsidP="008E595C">
      <w:pPr>
        <w:pStyle w:val="ListParagraph"/>
        <w:numPr>
          <w:ilvl w:val="0"/>
          <w:numId w:val="10"/>
        </w:numPr>
        <w:spacing w:after="200" w:line="276" w:lineRule="auto"/>
      </w:pPr>
      <w:r w:rsidRPr="006B2E1A">
        <w:t xml:space="preserve">Calculus with Analytic Geometry </w:t>
      </w:r>
    </w:p>
    <w:p w:rsidR="008E595C" w:rsidRDefault="008E595C" w:rsidP="008E595C">
      <w:pPr>
        <w:pStyle w:val="ListParagraph"/>
        <w:numPr>
          <w:ilvl w:val="0"/>
          <w:numId w:val="10"/>
        </w:numPr>
        <w:spacing w:after="200" w:line="276" w:lineRule="auto"/>
      </w:pPr>
      <w:r w:rsidRPr="006B2E1A">
        <w:t xml:space="preserve">Number Theory </w:t>
      </w:r>
    </w:p>
    <w:p w:rsidR="008E595C" w:rsidRDefault="008E595C" w:rsidP="008E595C">
      <w:pPr>
        <w:pStyle w:val="ListParagraph"/>
        <w:numPr>
          <w:ilvl w:val="0"/>
          <w:numId w:val="10"/>
        </w:numPr>
        <w:spacing w:after="200" w:line="276" w:lineRule="auto"/>
      </w:pPr>
      <w:r w:rsidRPr="006B2E1A">
        <w:t>Calculus</w:t>
      </w:r>
    </w:p>
    <w:p w:rsidR="008E595C" w:rsidRDefault="008E595C" w:rsidP="008E595C">
      <w:pPr>
        <w:pStyle w:val="ListParagraph"/>
        <w:numPr>
          <w:ilvl w:val="0"/>
          <w:numId w:val="10"/>
        </w:numPr>
        <w:spacing w:after="200" w:line="276" w:lineRule="auto"/>
      </w:pPr>
      <w:r w:rsidRPr="006B2E1A">
        <w:t>Abstract Algebra</w:t>
      </w:r>
    </w:p>
    <w:p w:rsidR="008E595C" w:rsidRDefault="008E595C" w:rsidP="008E595C">
      <w:pPr>
        <w:pStyle w:val="ListParagraph"/>
        <w:numPr>
          <w:ilvl w:val="0"/>
          <w:numId w:val="10"/>
        </w:numPr>
        <w:spacing w:after="200" w:line="276" w:lineRule="auto"/>
      </w:pPr>
      <w:r w:rsidRPr="006B2E1A">
        <w:t xml:space="preserve">Advance statistics </w:t>
      </w:r>
    </w:p>
    <w:p w:rsidR="008E595C" w:rsidRDefault="008E595C" w:rsidP="008E595C">
      <w:pPr>
        <w:pStyle w:val="ListParagraph"/>
        <w:numPr>
          <w:ilvl w:val="0"/>
          <w:numId w:val="10"/>
        </w:numPr>
        <w:spacing w:after="200" w:line="276" w:lineRule="auto"/>
      </w:pPr>
      <w:r w:rsidRPr="006B2E1A">
        <w:t xml:space="preserve">Principles and Strategies in Teaching Mathematics </w:t>
      </w:r>
    </w:p>
    <w:p w:rsidR="008E595C" w:rsidRPr="006B2E1A" w:rsidRDefault="008E595C" w:rsidP="008E595C">
      <w:pPr>
        <w:pStyle w:val="ListParagraph"/>
        <w:numPr>
          <w:ilvl w:val="0"/>
          <w:numId w:val="10"/>
        </w:numPr>
        <w:spacing w:after="200" w:line="276" w:lineRule="auto"/>
      </w:pPr>
      <w:r w:rsidRPr="006B2E1A">
        <w:t>Modern Geometry</w:t>
      </w:r>
    </w:p>
    <w:p w:rsidR="008E595C" w:rsidRDefault="008E595C" w:rsidP="008E595C"/>
    <w:p w:rsidR="008E595C" w:rsidRDefault="008E595C" w:rsidP="008E595C">
      <w:r>
        <w:t>M</w:t>
      </w:r>
      <w:r w:rsidRPr="006B2E1A">
        <w:t xml:space="preserve">ajor in Science </w:t>
      </w:r>
    </w:p>
    <w:p w:rsidR="008E595C" w:rsidRDefault="008E595C" w:rsidP="008E595C">
      <w:pPr>
        <w:pStyle w:val="ListParagraph"/>
        <w:numPr>
          <w:ilvl w:val="0"/>
          <w:numId w:val="11"/>
        </w:numPr>
        <w:spacing w:after="200" w:line="276" w:lineRule="auto"/>
      </w:pPr>
      <w:r w:rsidRPr="006B2E1A">
        <w:t>Inorganic chemistry</w:t>
      </w:r>
    </w:p>
    <w:p w:rsidR="008E595C" w:rsidRDefault="008E595C" w:rsidP="008E595C">
      <w:pPr>
        <w:pStyle w:val="ListParagraph"/>
        <w:numPr>
          <w:ilvl w:val="0"/>
          <w:numId w:val="11"/>
        </w:numPr>
        <w:spacing w:after="200" w:line="276" w:lineRule="auto"/>
      </w:pPr>
      <w:r w:rsidRPr="006B2E1A">
        <w:t>Anatomy and Physiology</w:t>
      </w:r>
    </w:p>
    <w:p w:rsidR="008E595C" w:rsidRDefault="008E595C" w:rsidP="008E595C">
      <w:pPr>
        <w:pStyle w:val="ListParagraph"/>
        <w:numPr>
          <w:ilvl w:val="0"/>
          <w:numId w:val="11"/>
        </w:numPr>
        <w:spacing w:after="200" w:line="276" w:lineRule="auto"/>
      </w:pPr>
      <w:r w:rsidRPr="006B2E1A">
        <w:t>Environmental Science</w:t>
      </w:r>
    </w:p>
    <w:p w:rsidR="008E595C" w:rsidRDefault="008E595C" w:rsidP="008E595C">
      <w:pPr>
        <w:pStyle w:val="ListParagraph"/>
        <w:numPr>
          <w:ilvl w:val="0"/>
          <w:numId w:val="11"/>
        </w:numPr>
        <w:spacing w:after="200" w:line="276" w:lineRule="auto"/>
      </w:pPr>
      <w:r w:rsidRPr="006B2E1A">
        <w:t>Biochemistry</w:t>
      </w:r>
    </w:p>
    <w:p w:rsidR="008E595C" w:rsidRDefault="008E595C" w:rsidP="008E595C">
      <w:pPr>
        <w:pStyle w:val="ListParagraph"/>
        <w:numPr>
          <w:ilvl w:val="0"/>
          <w:numId w:val="11"/>
        </w:numPr>
        <w:spacing w:after="200" w:line="276" w:lineRule="auto"/>
      </w:pPr>
      <w:r w:rsidRPr="006B2E1A">
        <w:t xml:space="preserve">Microbiology and Parasitology </w:t>
      </w:r>
    </w:p>
    <w:p w:rsidR="008E595C" w:rsidRDefault="008E595C" w:rsidP="008E595C">
      <w:pPr>
        <w:pStyle w:val="ListParagraph"/>
        <w:numPr>
          <w:ilvl w:val="0"/>
          <w:numId w:val="11"/>
        </w:numPr>
        <w:spacing w:after="200" w:line="276" w:lineRule="auto"/>
      </w:pPr>
      <w:r w:rsidRPr="006B2E1A">
        <w:t>Earth Science</w:t>
      </w:r>
      <w:r>
        <w:t xml:space="preserve"> </w:t>
      </w:r>
      <w:r w:rsidRPr="006B2E1A">
        <w:t xml:space="preserve">thermodynamics </w:t>
      </w:r>
    </w:p>
    <w:p w:rsidR="008E595C" w:rsidRDefault="008E595C" w:rsidP="008E595C">
      <w:pPr>
        <w:pStyle w:val="ListParagraph"/>
        <w:numPr>
          <w:ilvl w:val="0"/>
          <w:numId w:val="11"/>
        </w:numPr>
        <w:spacing w:after="200" w:line="276" w:lineRule="auto"/>
      </w:pPr>
      <w:r w:rsidRPr="006B2E1A">
        <w:t xml:space="preserve">Analytic Chemistry </w:t>
      </w:r>
    </w:p>
    <w:p w:rsidR="008E595C" w:rsidRDefault="008E595C" w:rsidP="008E595C">
      <w:pPr>
        <w:pStyle w:val="ListParagraph"/>
        <w:numPr>
          <w:ilvl w:val="0"/>
          <w:numId w:val="11"/>
        </w:numPr>
        <w:spacing w:after="200" w:line="276" w:lineRule="auto"/>
      </w:pPr>
      <w:r w:rsidRPr="006B2E1A">
        <w:t xml:space="preserve">Astronomy </w:t>
      </w:r>
    </w:p>
    <w:p w:rsidR="008E595C" w:rsidRDefault="008E595C" w:rsidP="008E595C">
      <w:pPr>
        <w:pStyle w:val="ListParagraph"/>
        <w:numPr>
          <w:ilvl w:val="0"/>
          <w:numId w:val="11"/>
        </w:numPr>
        <w:spacing w:after="200" w:line="276" w:lineRule="auto"/>
      </w:pPr>
      <w:r w:rsidRPr="006B2E1A">
        <w:t>Modern Physics</w:t>
      </w:r>
    </w:p>
    <w:p w:rsidR="008E595C" w:rsidRDefault="008E595C" w:rsidP="008E595C">
      <w:pPr>
        <w:pStyle w:val="ListParagraph"/>
        <w:spacing w:after="200" w:line="276" w:lineRule="auto"/>
      </w:pPr>
    </w:p>
    <w:p w:rsidR="008E595C" w:rsidRPr="008E595C" w:rsidRDefault="008E595C" w:rsidP="008E595C">
      <w:pPr>
        <w:spacing w:after="200" w:line="276" w:lineRule="auto"/>
      </w:pPr>
      <w:r w:rsidRPr="008E595C">
        <w:rPr>
          <w:b/>
          <w:bCs/>
        </w:rPr>
        <w:t xml:space="preserve">What are the Possible Career Opportunities with a Secondary Education Degree? </w:t>
      </w:r>
    </w:p>
    <w:p w:rsidR="008E595C" w:rsidRPr="00241352" w:rsidRDefault="008E595C" w:rsidP="008E595C">
      <w:r w:rsidRPr="00241352">
        <w:t>Major in English</w:t>
      </w:r>
    </w:p>
    <w:p w:rsidR="008E595C" w:rsidRDefault="008E595C" w:rsidP="008E595C">
      <w:pPr>
        <w:pStyle w:val="ListParagraph"/>
        <w:numPr>
          <w:ilvl w:val="0"/>
          <w:numId w:val="12"/>
        </w:numPr>
      </w:pPr>
      <w:r w:rsidRPr="008E595C">
        <w:t xml:space="preserve">English Language Teacher. </w:t>
      </w:r>
    </w:p>
    <w:p w:rsidR="008E595C" w:rsidRDefault="008E595C" w:rsidP="008E595C">
      <w:pPr>
        <w:pStyle w:val="ListParagraph"/>
        <w:numPr>
          <w:ilvl w:val="0"/>
          <w:numId w:val="12"/>
        </w:numPr>
      </w:pPr>
      <w:r w:rsidRPr="008E595C">
        <w:t xml:space="preserve">Call Center Trainer/Agent. </w:t>
      </w:r>
    </w:p>
    <w:p w:rsidR="008E595C" w:rsidRDefault="008E595C" w:rsidP="008E595C">
      <w:pPr>
        <w:pStyle w:val="ListParagraph"/>
        <w:numPr>
          <w:ilvl w:val="0"/>
          <w:numId w:val="12"/>
        </w:numPr>
      </w:pPr>
      <w:r w:rsidRPr="008E595C">
        <w:t xml:space="preserve">Company Language Tutor. </w:t>
      </w:r>
    </w:p>
    <w:p w:rsidR="008E595C" w:rsidRDefault="008E595C" w:rsidP="008E595C">
      <w:pPr>
        <w:pStyle w:val="ListParagraph"/>
        <w:numPr>
          <w:ilvl w:val="0"/>
          <w:numId w:val="12"/>
        </w:numPr>
      </w:pPr>
      <w:r w:rsidRPr="008E595C">
        <w:t>Educational Trainer/Seminar Facilitator.</w:t>
      </w:r>
    </w:p>
    <w:p w:rsidR="008E595C" w:rsidRDefault="008E595C" w:rsidP="008E595C">
      <w:pPr>
        <w:pStyle w:val="ListParagraph"/>
        <w:numPr>
          <w:ilvl w:val="0"/>
          <w:numId w:val="12"/>
        </w:numPr>
      </w:pPr>
      <w:r w:rsidRPr="008E595C">
        <w:t xml:space="preserve">Speech Coach. </w:t>
      </w:r>
    </w:p>
    <w:p w:rsidR="008E595C" w:rsidRDefault="008E595C" w:rsidP="008E595C">
      <w:pPr>
        <w:pStyle w:val="ListParagraph"/>
        <w:numPr>
          <w:ilvl w:val="0"/>
          <w:numId w:val="12"/>
        </w:numPr>
      </w:pPr>
      <w:r w:rsidRPr="008E595C">
        <w:t xml:space="preserve">Learning Materials Writer/Editor. </w:t>
      </w:r>
    </w:p>
    <w:p w:rsidR="008E595C" w:rsidRDefault="008E595C" w:rsidP="008E595C">
      <w:pPr>
        <w:pStyle w:val="ListParagraph"/>
        <w:numPr>
          <w:ilvl w:val="0"/>
          <w:numId w:val="12"/>
        </w:numPr>
      </w:pPr>
      <w:r w:rsidRPr="008E595C">
        <w:t xml:space="preserve">Journalist. </w:t>
      </w:r>
    </w:p>
    <w:p w:rsidR="00350F5F" w:rsidRDefault="008E595C" w:rsidP="008E595C">
      <w:pPr>
        <w:pStyle w:val="ListParagraph"/>
        <w:numPr>
          <w:ilvl w:val="0"/>
          <w:numId w:val="12"/>
        </w:numPr>
      </w:pPr>
      <w:r w:rsidRPr="008E595C">
        <w:lastRenderedPageBreak/>
        <w:t>Researcher in English Language Education.</w:t>
      </w:r>
    </w:p>
    <w:p w:rsidR="008E595C" w:rsidRDefault="008E595C" w:rsidP="008E595C"/>
    <w:p w:rsidR="008E595C" w:rsidRDefault="008E595C" w:rsidP="008E595C">
      <w:r w:rsidRPr="00241352">
        <w:t>Major</w:t>
      </w:r>
      <w:r>
        <w:t xml:space="preserve"> </w:t>
      </w:r>
      <w:r w:rsidRPr="00241352">
        <w:t>Filipino</w:t>
      </w:r>
    </w:p>
    <w:p w:rsidR="008E595C" w:rsidRDefault="008E595C" w:rsidP="008E595C">
      <w:pPr>
        <w:pStyle w:val="ListParagraph"/>
        <w:numPr>
          <w:ilvl w:val="0"/>
          <w:numId w:val="13"/>
        </w:numPr>
      </w:pPr>
      <w:r>
        <w:t>S</w:t>
      </w:r>
      <w:r w:rsidRPr="008E595C">
        <w:t>econdary School Filipino teacher.</w:t>
      </w:r>
    </w:p>
    <w:p w:rsidR="008E595C" w:rsidRDefault="008E595C" w:rsidP="008E595C">
      <w:pPr>
        <w:pStyle w:val="ListParagraph"/>
        <w:numPr>
          <w:ilvl w:val="0"/>
          <w:numId w:val="13"/>
        </w:numPr>
      </w:pPr>
      <w:r w:rsidRPr="008E595C">
        <w:t>Substitute Teacher.</w:t>
      </w:r>
    </w:p>
    <w:p w:rsidR="008E595C" w:rsidRDefault="008E595C" w:rsidP="008E595C">
      <w:pPr>
        <w:pStyle w:val="ListParagraph"/>
        <w:numPr>
          <w:ilvl w:val="0"/>
          <w:numId w:val="13"/>
        </w:numPr>
      </w:pPr>
      <w:r w:rsidRPr="008E595C">
        <w:t xml:space="preserve">Customer Service Representative. </w:t>
      </w:r>
    </w:p>
    <w:p w:rsidR="008E595C" w:rsidRDefault="008E595C" w:rsidP="008E595C">
      <w:pPr>
        <w:pStyle w:val="ListParagraph"/>
        <w:numPr>
          <w:ilvl w:val="0"/>
          <w:numId w:val="13"/>
        </w:numPr>
      </w:pPr>
      <w:r w:rsidRPr="008E595C">
        <w:t xml:space="preserve">Private Tutor. </w:t>
      </w:r>
    </w:p>
    <w:p w:rsidR="008E595C" w:rsidRDefault="008E595C" w:rsidP="008E595C">
      <w:pPr>
        <w:pStyle w:val="ListParagraph"/>
        <w:numPr>
          <w:ilvl w:val="0"/>
          <w:numId w:val="13"/>
        </w:numPr>
      </w:pPr>
      <w:r w:rsidRPr="008E595C">
        <w:t xml:space="preserve">Assistant Researcher. </w:t>
      </w:r>
    </w:p>
    <w:p w:rsidR="008E595C" w:rsidRDefault="008E595C" w:rsidP="008E595C">
      <w:pPr>
        <w:pStyle w:val="ListParagraph"/>
        <w:numPr>
          <w:ilvl w:val="0"/>
          <w:numId w:val="13"/>
        </w:numPr>
      </w:pPr>
      <w:r w:rsidRPr="008E595C">
        <w:t xml:space="preserve">Marketing Agent. </w:t>
      </w:r>
    </w:p>
    <w:p w:rsidR="008E595C" w:rsidRDefault="008E595C" w:rsidP="008E595C">
      <w:pPr>
        <w:pStyle w:val="ListParagraph"/>
        <w:numPr>
          <w:ilvl w:val="0"/>
          <w:numId w:val="13"/>
        </w:numPr>
      </w:pPr>
      <w:r w:rsidRPr="008E595C">
        <w:t xml:space="preserve">Academician. </w:t>
      </w:r>
    </w:p>
    <w:p w:rsidR="008E595C" w:rsidRDefault="008E595C" w:rsidP="008E595C">
      <w:pPr>
        <w:pStyle w:val="ListParagraph"/>
        <w:numPr>
          <w:ilvl w:val="0"/>
          <w:numId w:val="13"/>
        </w:numPr>
      </w:pPr>
      <w:r w:rsidRPr="008E595C">
        <w:t>Researcher.</w:t>
      </w:r>
    </w:p>
    <w:p w:rsidR="008E595C" w:rsidRDefault="008E595C" w:rsidP="008E595C">
      <w:r w:rsidRPr="008B4CE6">
        <w:t>Major in Mathematics</w:t>
      </w:r>
      <w:r>
        <w:t xml:space="preserve"> </w:t>
      </w:r>
    </w:p>
    <w:p w:rsidR="008E595C" w:rsidRDefault="008E595C" w:rsidP="008E595C">
      <w:pPr>
        <w:pStyle w:val="ListParagraph"/>
        <w:numPr>
          <w:ilvl w:val="0"/>
          <w:numId w:val="14"/>
        </w:numPr>
      </w:pPr>
      <w:r w:rsidRPr="008E595C">
        <w:t>Junior High School Mathematics Teacher.</w:t>
      </w:r>
    </w:p>
    <w:p w:rsidR="008E595C" w:rsidRDefault="008E595C" w:rsidP="008E595C">
      <w:pPr>
        <w:pStyle w:val="ListParagraph"/>
        <w:numPr>
          <w:ilvl w:val="0"/>
          <w:numId w:val="14"/>
        </w:numPr>
      </w:pPr>
      <w:r w:rsidRPr="008E595C">
        <w:t xml:space="preserve">Senior High School Mathematics Teacher. </w:t>
      </w:r>
    </w:p>
    <w:p w:rsidR="008E595C" w:rsidRDefault="008E595C" w:rsidP="008E595C">
      <w:pPr>
        <w:pStyle w:val="ListParagraph"/>
        <w:numPr>
          <w:ilvl w:val="0"/>
          <w:numId w:val="14"/>
        </w:numPr>
      </w:pPr>
      <w:r w:rsidRPr="008E595C">
        <w:t xml:space="preserve">Mathematics Teacher. </w:t>
      </w:r>
    </w:p>
    <w:p w:rsidR="008E595C" w:rsidRDefault="008E595C" w:rsidP="008E595C">
      <w:pPr>
        <w:pStyle w:val="ListParagraph"/>
        <w:numPr>
          <w:ilvl w:val="0"/>
          <w:numId w:val="14"/>
        </w:numPr>
      </w:pPr>
      <w:r w:rsidRPr="008E595C">
        <w:t xml:space="preserve">School Program Coordinator. </w:t>
      </w:r>
    </w:p>
    <w:p w:rsidR="008E595C" w:rsidRDefault="008E595C" w:rsidP="008E595C">
      <w:pPr>
        <w:pStyle w:val="ListParagraph"/>
        <w:numPr>
          <w:ilvl w:val="0"/>
          <w:numId w:val="14"/>
        </w:numPr>
      </w:pPr>
      <w:r w:rsidRPr="008E595C">
        <w:t xml:space="preserve">Instructional Planner. </w:t>
      </w:r>
    </w:p>
    <w:p w:rsidR="008E595C" w:rsidRDefault="008E595C" w:rsidP="008E595C">
      <w:pPr>
        <w:pStyle w:val="ListParagraph"/>
        <w:numPr>
          <w:ilvl w:val="0"/>
          <w:numId w:val="14"/>
        </w:numPr>
      </w:pPr>
      <w:r w:rsidRPr="008E595C">
        <w:t xml:space="preserve">Textbook Author. </w:t>
      </w:r>
    </w:p>
    <w:p w:rsidR="008E595C" w:rsidRDefault="008E595C" w:rsidP="008E595C">
      <w:pPr>
        <w:pStyle w:val="ListParagraph"/>
        <w:numPr>
          <w:ilvl w:val="0"/>
          <w:numId w:val="14"/>
        </w:numPr>
      </w:pPr>
      <w:r w:rsidRPr="008E595C">
        <w:t>Other teaching-related jobs.</w:t>
      </w:r>
    </w:p>
    <w:p w:rsidR="008E595C" w:rsidRDefault="008E595C" w:rsidP="008E595C">
      <w:r>
        <w:t>M</w:t>
      </w:r>
      <w:r w:rsidRPr="006B2E1A">
        <w:t xml:space="preserve">ajor in Science </w:t>
      </w:r>
    </w:p>
    <w:p w:rsidR="001C5D7A" w:rsidRDefault="001C5D7A" w:rsidP="001C5D7A">
      <w:pPr>
        <w:pStyle w:val="ListParagraph"/>
        <w:numPr>
          <w:ilvl w:val="0"/>
          <w:numId w:val="15"/>
        </w:numPr>
      </w:pPr>
      <w:r w:rsidRPr="001C5D7A">
        <w:t>Junior High School Science Teacher.</w:t>
      </w:r>
    </w:p>
    <w:p w:rsidR="001C5D7A" w:rsidRDefault="001C5D7A" w:rsidP="001C5D7A">
      <w:pPr>
        <w:pStyle w:val="ListParagraph"/>
        <w:numPr>
          <w:ilvl w:val="0"/>
          <w:numId w:val="15"/>
        </w:numPr>
      </w:pPr>
      <w:r w:rsidRPr="001C5D7A">
        <w:t>Senior High School Science Teacher.</w:t>
      </w:r>
    </w:p>
    <w:p w:rsidR="001C5D7A" w:rsidRDefault="001C5D7A" w:rsidP="001C5D7A">
      <w:pPr>
        <w:pStyle w:val="ListParagraph"/>
        <w:numPr>
          <w:ilvl w:val="0"/>
          <w:numId w:val="15"/>
        </w:numPr>
      </w:pPr>
      <w:r w:rsidRPr="001C5D7A">
        <w:t xml:space="preserve">Chemistry Teacher. </w:t>
      </w:r>
    </w:p>
    <w:p w:rsidR="001C5D7A" w:rsidRDefault="001C5D7A" w:rsidP="001C5D7A">
      <w:pPr>
        <w:pStyle w:val="ListParagraph"/>
        <w:numPr>
          <w:ilvl w:val="0"/>
          <w:numId w:val="15"/>
        </w:numPr>
      </w:pPr>
      <w:r w:rsidRPr="001C5D7A">
        <w:t xml:space="preserve">Physics Teacher. </w:t>
      </w:r>
    </w:p>
    <w:p w:rsidR="001C5D7A" w:rsidRDefault="001C5D7A" w:rsidP="001C5D7A">
      <w:pPr>
        <w:pStyle w:val="ListParagraph"/>
        <w:numPr>
          <w:ilvl w:val="0"/>
          <w:numId w:val="15"/>
        </w:numPr>
      </w:pPr>
      <w:r w:rsidRPr="001C5D7A">
        <w:t xml:space="preserve">Biology Teacher. </w:t>
      </w:r>
    </w:p>
    <w:p w:rsidR="001C5D7A" w:rsidRDefault="001C5D7A" w:rsidP="001C5D7A">
      <w:pPr>
        <w:pStyle w:val="ListParagraph"/>
        <w:numPr>
          <w:ilvl w:val="0"/>
          <w:numId w:val="15"/>
        </w:numPr>
      </w:pPr>
      <w:r w:rsidRPr="001C5D7A">
        <w:t xml:space="preserve">Environmental Science Teacher. </w:t>
      </w:r>
    </w:p>
    <w:p w:rsidR="001C5D7A" w:rsidRDefault="001C5D7A" w:rsidP="001C5D7A">
      <w:pPr>
        <w:pStyle w:val="ListParagraph"/>
        <w:numPr>
          <w:ilvl w:val="0"/>
          <w:numId w:val="15"/>
        </w:numPr>
      </w:pPr>
      <w:r w:rsidRPr="001C5D7A">
        <w:t xml:space="preserve">Earth Science Teacher. </w:t>
      </w:r>
    </w:p>
    <w:p w:rsidR="008E595C" w:rsidRPr="001C5D7A" w:rsidRDefault="001C5D7A" w:rsidP="001C5D7A">
      <w:pPr>
        <w:pStyle w:val="ListParagraph"/>
        <w:numPr>
          <w:ilvl w:val="0"/>
          <w:numId w:val="15"/>
        </w:numPr>
      </w:pPr>
      <w:r w:rsidRPr="001C5D7A">
        <w:t>Science Lab Teacher.</w:t>
      </w:r>
      <w:bookmarkStart w:id="0" w:name="_GoBack"/>
      <w:bookmarkEnd w:id="0"/>
    </w:p>
    <w:sectPr w:rsidR="008E595C" w:rsidRPr="001C5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EA5EAB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7"/>
    <w:multiLevelType w:val="hybridMultilevel"/>
    <w:tmpl w:val="21008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hybridMultilevel"/>
    <w:tmpl w:val="E9AE7C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000002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2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E4EF1"/>
    <w:multiLevelType w:val="hybridMultilevel"/>
    <w:tmpl w:val="679ADC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7F32F1F"/>
    <w:multiLevelType w:val="hybridMultilevel"/>
    <w:tmpl w:val="F5B6E1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05C01EA"/>
    <w:multiLevelType w:val="hybridMultilevel"/>
    <w:tmpl w:val="5B4CC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BE87A11"/>
    <w:multiLevelType w:val="hybridMultilevel"/>
    <w:tmpl w:val="5366DA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BEA3667"/>
    <w:multiLevelType w:val="multilevel"/>
    <w:tmpl w:val="83DE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43160"/>
    <w:multiLevelType w:val="hybridMultilevel"/>
    <w:tmpl w:val="DACE93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1E17970"/>
    <w:multiLevelType w:val="hybridMultilevel"/>
    <w:tmpl w:val="315616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6774D71"/>
    <w:multiLevelType w:val="hybridMultilevel"/>
    <w:tmpl w:val="757CA0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874235B"/>
    <w:multiLevelType w:val="hybridMultilevel"/>
    <w:tmpl w:val="44A4C2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C9123E2"/>
    <w:multiLevelType w:val="hybridMultilevel"/>
    <w:tmpl w:val="9DB833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
  </w:num>
  <w:num w:numId="4">
    <w:abstractNumId w:val="1"/>
  </w:num>
  <w:num w:numId="5">
    <w:abstractNumId w:val="0"/>
  </w:num>
  <w:num w:numId="6">
    <w:abstractNumId w:val="3"/>
  </w:num>
  <w:num w:numId="7">
    <w:abstractNumId w:val="4"/>
  </w:num>
  <w:num w:numId="8">
    <w:abstractNumId w:val="5"/>
  </w:num>
  <w:num w:numId="9">
    <w:abstractNumId w:val="10"/>
  </w:num>
  <w:num w:numId="10">
    <w:abstractNumId w:val="7"/>
  </w:num>
  <w:num w:numId="11">
    <w:abstractNumId w:val="14"/>
  </w:num>
  <w:num w:numId="12">
    <w:abstractNumId w:val="11"/>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5F"/>
    <w:rsid w:val="001C5D7A"/>
    <w:rsid w:val="00350F5F"/>
    <w:rsid w:val="008E595C"/>
    <w:rsid w:val="00D11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6C60"/>
  <w15:chartTrackingRefBased/>
  <w15:docId w15:val="{70C6A3E9-551D-49B0-8BBF-7DC8E1BF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F5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50F5F"/>
    <w:pPr>
      <w:ind w:left="720"/>
      <w:contextualSpacing/>
    </w:pPr>
  </w:style>
  <w:style w:type="character" w:customStyle="1" w:styleId="tojvnm2t">
    <w:name w:val="tojvnm2t"/>
    <w:basedOn w:val="DefaultParagraphFont"/>
    <w:rsid w:val="0035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2</cp:revision>
  <dcterms:created xsi:type="dcterms:W3CDTF">2022-08-16T13:22:00Z</dcterms:created>
  <dcterms:modified xsi:type="dcterms:W3CDTF">2022-08-16T14:19:00Z</dcterms:modified>
</cp:coreProperties>
</file>