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F1D3D" w14:textId="1C4A6D6F" w:rsidR="00B4032D" w:rsidRPr="00B4032D" w:rsidRDefault="00B4032D" w:rsidP="00B4032D">
      <w:pPr>
        <w:pStyle w:val="Ttulo1"/>
        <w:ind w:left="-5"/>
        <w:rPr>
          <w:b w:val="0"/>
          <w:bCs/>
          <w:sz w:val="24"/>
          <w:szCs w:val="24"/>
        </w:rPr>
      </w:pPr>
      <w:r w:rsidRPr="00B4032D">
        <w:rPr>
          <w:sz w:val="24"/>
          <w:szCs w:val="24"/>
        </w:rPr>
        <w:t>Nomes:</w:t>
      </w:r>
      <w:r>
        <w:rPr>
          <w:sz w:val="24"/>
          <w:szCs w:val="24"/>
        </w:rPr>
        <w:br/>
        <w:t xml:space="preserve"> </w:t>
      </w:r>
      <w:r>
        <w:rPr>
          <w:b w:val="0"/>
          <w:bCs/>
          <w:sz w:val="24"/>
          <w:szCs w:val="24"/>
        </w:rPr>
        <w:t xml:space="preserve">João Paulo </w:t>
      </w:r>
      <w:proofErr w:type="spellStart"/>
      <w:r>
        <w:rPr>
          <w:b w:val="0"/>
          <w:bCs/>
          <w:sz w:val="24"/>
          <w:szCs w:val="24"/>
        </w:rPr>
        <w:t>Blume</w:t>
      </w:r>
      <w:proofErr w:type="spellEnd"/>
      <w:r>
        <w:rPr>
          <w:b w:val="0"/>
          <w:bCs/>
          <w:sz w:val="24"/>
          <w:szCs w:val="24"/>
        </w:rPr>
        <w:br/>
        <w:t xml:space="preserve"> Rodrigo Figueiredo Klein</w:t>
      </w:r>
    </w:p>
    <w:p w14:paraId="2CDBFA5A" w14:textId="07C3D5E2" w:rsidR="009F5654" w:rsidRDefault="009F5654" w:rsidP="009F5654">
      <w:pPr>
        <w:pStyle w:val="Ttulo1"/>
        <w:ind w:left="-5"/>
        <w:rPr>
          <w:sz w:val="28"/>
          <w:szCs w:val="28"/>
        </w:rPr>
      </w:pPr>
      <w:r w:rsidRPr="009F5654">
        <w:rPr>
          <w:sz w:val="28"/>
          <w:szCs w:val="28"/>
        </w:rPr>
        <w:t xml:space="preserve">Diagnóstico </w:t>
      </w:r>
    </w:p>
    <w:p w14:paraId="1D236811" w14:textId="77777777" w:rsidR="00B4032D" w:rsidRPr="00B4032D" w:rsidRDefault="00B4032D" w:rsidP="00B4032D"/>
    <w:p w14:paraId="3FD97328" w14:textId="08DCB0F9" w:rsidR="00A83FB9" w:rsidRDefault="009F5654" w:rsidP="00617A46">
      <w:pPr>
        <w:numPr>
          <w:ilvl w:val="0"/>
          <w:numId w:val="1"/>
        </w:numPr>
        <w:ind w:hanging="360"/>
        <w:jc w:val="left"/>
      </w:pPr>
      <w:r>
        <w:t xml:space="preserve">O que é TI VERDE e como ela se relaciona com resíduos eletrônicos (texto autoral)? </w:t>
      </w:r>
      <w:r w:rsidR="00617A46">
        <w:br/>
        <w:t xml:space="preserve">    A Tecnologia da </w:t>
      </w:r>
      <w:r w:rsidR="00702F3C">
        <w:t>Informação provoca cada vez mais impactos no meio ambiente, devido à grande demanda de energia elétrica e, além disso, a produção e descarte do hardware. TI Verde são práticas encontradas para diminuir o impacto causado pela globalização e expansão da tecnologia, buscando diminuir o consumo de energia</w:t>
      </w:r>
      <w:r w:rsidR="00B4032D">
        <w:t xml:space="preserve"> </w:t>
      </w:r>
      <w:r w:rsidR="00702F3C">
        <w:t xml:space="preserve">e </w:t>
      </w:r>
      <w:r w:rsidR="00B4032D">
        <w:t>incentivar que a reciclagem e o descarte de equipamentos eletrônicos sejam feitos de forma correta, evitando desperdício. Para grandes empresas pode significar economia de espaço físico, redução de custos com equipamentos e energia, além de valorizar a marca da empresa para os colaboradores e o mercado.</w:t>
      </w:r>
      <w:r w:rsidR="00A83FB9">
        <w:br/>
      </w:r>
    </w:p>
    <w:p w14:paraId="7FE8A228" w14:textId="73A6EDFA" w:rsidR="009F5654" w:rsidRDefault="009F5654" w:rsidP="00A83FB9">
      <w:pPr>
        <w:numPr>
          <w:ilvl w:val="0"/>
          <w:numId w:val="1"/>
        </w:numPr>
        <w:ind w:hanging="360"/>
        <w:jc w:val="left"/>
      </w:pPr>
      <w:r>
        <w:t xml:space="preserve">Qual a entidade será pesquisada (escola, universidade, empresa, ong, </w:t>
      </w:r>
      <w:proofErr w:type="spellStart"/>
      <w:r>
        <w:t>etc</w:t>
      </w:r>
      <w:proofErr w:type="spellEnd"/>
      <w:r>
        <w:t xml:space="preserve">)? </w:t>
      </w:r>
      <w:r>
        <w:t xml:space="preserve"> </w:t>
      </w:r>
    </w:p>
    <w:p w14:paraId="66047618" w14:textId="4F22EA2E" w:rsidR="009F5654" w:rsidRDefault="00A83FB9" w:rsidP="00A83FB9">
      <w:pPr>
        <w:ind w:left="705" w:firstLine="0"/>
        <w:jc w:val="left"/>
      </w:pPr>
      <w:r>
        <w:t xml:space="preserve">    </w:t>
      </w:r>
      <w:proofErr w:type="spellStart"/>
      <w:r w:rsidR="005B46FD">
        <w:t>Servic</w:t>
      </w:r>
      <w:r w:rsidR="009F5654">
        <w:t>ópias</w:t>
      </w:r>
      <w:proofErr w:type="spellEnd"/>
      <w:r w:rsidR="009F5654">
        <w:t xml:space="preserve"> </w:t>
      </w:r>
      <w:r w:rsidR="005B46FD">
        <w:t>– Loja de impressão, editoração.</w:t>
      </w:r>
    </w:p>
    <w:p w14:paraId="3EBAF06A" w14:textId="77777777" w:rsidR="00A83FB9" w:rsidRDefault="00A83FB9" w:rsidP="00A83FB9">
      <w:pPr>
        <w:ind w:left="705" w:firstLine="0"/>
        <w:jc w:val="left"/>
      </w:pPr>
    </w:p>
    <w:p w14:paraId="1AA1DF1B" w14:textId="6BB090C8" w:rsidR="009F5654" w:rsidRDefault="009F5654" w:rsidP="00A83FB9">
      <w:pPr>
        <w:numPr>
          <w:ilvl w:val="0"/>
          <w:numId w:val="1"/>
        </w:numPr>
        <w:ind w:hanging="360"/>
        <w:jc w:val="left"/>
      </w:pPr>
      <w:r>
        <w:t xml:space="preserve">Qual a localização exata da entidade? </w:t>
      </w:r>
    </w:p>
    <w:p w14:paraId="6FAF335A" w14:textId="1C6FAF8E" w:rsidR="005B46FD" w:rsidRPr="005B46FD" w:rsidRDefault="005B46FD" w:rsidP="005B46FD">
      <w:pPr>
        <w:ind w:left="705" w:firstLine="0"/>
        <w:jc w:val="left"/>
        <w:rPr>
          <w:color w:val="auto"/>
        </w:rPr>
      </w:pPr>
      <w:r>
        <w:t xml:space="preserve">    </w:t>
      </w:r>
      <w:r w:rsidRPr="005B46FD">
        <w:rPr>
          <w:color w:val="auto"/>
        </w:rPr>
        <w:t>Localizado em Novo Hamburgo, bairro Rio Branco. Rua Marcílio Dias, 585.</w:t>
      </w:r>
    </w:p>
    <w:p w14:paraId="17100870" w14:textId="77777777" w:rsidR="00A83FB9" w:rsidRDefault="00A83FB9" w:rsidP="005B46FD">
      <w:pPr>
        <w:ind w:left="0" w:firstLine="0"/>
        <w:jc w:val="left"/>
      </w:pPr>
    </w:p>
    <w:p w14:paraId="1DF03B3E" w14:textId="335B2935" w:rsidR="00617A46" w:rsidRPr="00617A46" w:rsidRDefault="009F5654" w:rsidP="00617A46">
      <w:pPr>
        <w:numPr>
          <w:ilvl w:val="0"/>
          <w:numId w:val="1"/>
        </w:numPr>
        <w:spacing w:after="269"/>
        <w:ind w:hanging="360"/>
        <w:jc w:val="left"/>
      </w:pPr>
      <w:r>
        <w:t>Pesquisar sobre alguma estatística que revele o quanto de resíduo eletrônico é gerado pelo munícipio e/ou estado e/ou Brasil e/ou mundo (indicar</w:t>
      </w:r>
      <w:r w:rsidR="00A83FB9">
        <w:t xml:space="preserve"> </w:t>
      </w:r>
      <w:r>
        <w:t>a fonte).</w:t>
      </w:r>
      <w:r w:rsidR="008B3396">
        <w:br/>
        <w:t xml:space="preserve">    </w:t>
      </w:r>
      <w:r w:rsidR="008B3396">
        <w:t xml:space="preserve">Uma pesquisa </w:t>
      </w:r>
      <w:r w:rsidR="00617A46">
        <w:t>feita por</w:t>
      </w:r>
      <w:r w:rsidR="008B3396">
        <w:t xml:space="preserve"> Jorge Luiz </w:t>
      </w:r>
      <w:proofErr w:type="spellStart"/>
      <w:r w:rsidR="008B3396">
        <w:t>Kunrath</w:t>
      </w:r>
      <w:proofErr w:type="spellEnd"/>
      <w:r w:rsidR="008B3396">
        <w:t xml:space="preserve"> (UFRGS) feita em 2015, apresenta que apenas 33% das empresas do Rio Grande do Sul realizam processos de recuperação </w:t>
      </w:r>
      <w:r w:rsidR="008B3396">
        <w:t>ou</w:t>
      </w:r>
      <w:r w:rsidR="008B3396">
        <w:t xml:space="preserve"> reaproveitamento de equipamentos eletrônicos.</w:t>
      </w:r>
      <w:r w:rsidR="00A83FB9">
        <w:br/>
        <w:t xml:space="preserve">    </w:t>
      </w:r>
      <w:r w:rsidR="00BB31D5" w:rsidRPr="00A83FB9">
        <w:rPr>
          <w:rFonts w:asciiTheme="minorHAnsi" w:hAnsiTheme="minorHAnsi" w:cstheme="minorHAnsi"/>
          <w:color w:val="auto"/>
        </w:rPr>
        <w:t xml:space="preserve">Em 2019 foram coletadas </w:t>
      </w:r>
      <w:r w:rsidR="00BB31D5" w:rsidRPr="00A83FB9">
        <w:rPr>
          <w:rFonts w:asciiTheme="minorHAnsi" w:hAnsiTheme="minorHAnsi" w:cstheme="minorHAnsi"/>
          <w:color w:val="auto"/>
          <w:shd w:val="clear" w:color="auto" w:fill="FFFFFF"/>
        </w:rPr>
        <w:t>1,5 toneladas de lixo</w:t>
      </w:r>
      <w:r w:rsidR="00BB31D5" w:rsidRPr="00A83FB9">
        <w:rPr>
          <w:rFonts w:asciiTheme="minorHAnsi" w:hAnsiTheme="minorHAnsi" w:cstheme="minorHAnsi"/>
          <w:color w:val="auto"/>
          <w:shd w:val="clear" w:color="auto" w:fill="FFFFFF"/>
        </w:rPr>
        <w:t xml:space="preserve"> no Brasil, apresentando o maior índice da América Latina</w:t>
      </w:r>
      <w:r w:rsidR="00A83FB9" w:rsidRPr="00A83FB9">
        <w:rPr>
          <w:rFonts w:asciiTheme="minorHAnsi" w:hAnsiTheme="minorHAnsi" w:cstheme="minorHAnsi"/>
          <w:color w:val="auto"/>
          <w:shd w:val="clear" w:color="auto" w:fill="FFFFFF"/>
        </w:rPr>
        <w:t xml:space="preserve"> e o 7º maior do mundo</w:t>
      </w:r>
      <w:r w:rsidR="00BB31D5" w:rsidRPr="00A83FB9">
        <w:rPr>
          <w:rFonts w:asciiTheme="minorHAnsi" w:hAnsiTheme="minorHAnsi" w:cstheme="minorHAnsi"/>
          <w:color w:val="auto"/>
          <w:shd w:val="clear" w:color="auto" w:fill="FFFFFF"/>
        </w:rPr>
        <w:t xml:space="preserve">, sendo que </w:t>
      </w:r>
      <w:r w:rsidR="00BB31D5" w:rsidRPr="00A83FB9">
        <w:rPr>
          <w:rFonts w:asciiTheme="minorHAnsi" w:hAnsiTheme="minorHAnsi" w:cstheme="minorHAnsi"/>
          <w:color w:val="auto"/>
          <w:shd w:val="clear" w:color="auto" w:fill="FFFFFF"/>
        </w:rPr>
        <w:t>apenas 3% desse lixo é coletado de maneira adequada</w:t>
      </w:r>
      <w:r w:rsidR="00A83FB9" w:rsidRPr="00A83FB9">
        <w:rPr>
          <w:rFonts w:asciiTheme="minorHAnsi" w:hAnsiTheme="minorHAnsi" w:cstheme="minorHAnsi"/>
          <w:color w:val="auto"/>
          <w:shd w:val="clear" w:color="auto" w:fill="FFFFFF"/>
        </w:rPr>
        <w:t>. S</w:t>
      </w:r>
      <w:r w:rsidR="00BB31D5" w:rsidRPr="00A83FB9">
        <w:rPr>
          <w:rFonts w:asciiTheme="minorHAnsi" w:hAnsiTheme="minorHAnsi" w:cstheme="minorHAnsi"/>
          <w:color w:val="auto"/>
          <w:shd w:val="clear" w:color="auto" w:fill="FFFFFF"/>
        </w:rPr>
        <w:t xml:space="preserve">egundo dados do </w:t>
      </w:r>
      <w:r w:rsidR="00BB31D5" w:rsidRPr="00A83FB9">
        <w:rPr>
          <w:rFonts w:asciiTheme="minorHAnsi" w:hAnsiTheme="minorHAnsi" w:cstheme="minorHAnsi"/>
          <w:color w:val="auto"/>
          <w:sz w:val="21"/>
          <w:szCs w:val="21"/>
          <w:shd w:val="clear" w:color="auto" w:fill="FFFFFF"/>
        </w:rPr>
        <w:t>The Global E-</w:t>
      </w:r>
      <w:proofErr w:type="spellStart"/>
      <w:proofErr w:type="gramStart"/>
      <w:r w:rsidR="00BB31D5" w:rsidRPr="00A83FB9">
        <w:rPr>
          <w:rFonts w:asciiTheme="minorHAnsi" w:hAnsiTheme="minorHAnsi" w:cstheme="minorHAnsi"/>
          <w:color w:val="auto"/>
          <w:sz w:val="21"/>
          <w:szCs w:val="21"/>
          <w:shd w:val="clear" w:color="auto" w:fill="FFFFFF"/>
        </w:rPr>
        <w:t>waste</w:t>
      </w:r>
      <w:proofErr w:type="spellEnd"/>
      <w:r w:rsidR="00BB31D5" w:rsidRPr="00A83FB9">
        <w:rPr>
          <w:rFonts w:asciiTheme="minorHAnsi" w:hAnsiTheme="minorHAnsi" w:cstheme="minorHAnsi"/>
          <w:color w:val="auto"/>
          <w:sz w:val="21"/>
          <w:szCs w:val="21"/>
          <w:shd w:val="clear" w:color="auto" w:fill="FFFFFF"/>
        </w:rPr>
        <w:t xml:space="preserve"> Monitor</w:t>
      </w:r>
      <w:proofErr w:type="gramEnd"/>
      <w:r w:rsidR="00BB31D5" w:rsidRPr="00A83FB9">
        <w:rPr>
          <w:rFonts w:asciiTheme="minorHAnsi" w:hAnsiTheme="minorHAnsi" w:cstheme="minorHAnsi"/>
          <w:color w:val="auto"/>
          <w:sz w:val="21"/>
          <w:szCs w:val="21"/>
          <w:shd w:val="clear" w:color="auto" w:fill="FFFFFF"/>
        </w:rPr>
        <w:t xml:space="preserve"> 2020 da ONU</w:t>
      </w:r>
      <w:r w:rsidR="00BB31D5" w:rsidRPr="00A83FB9">
        <w:rPr>
          <w:rFonts w:asciiTheme="minorHAnsi" w:hAnsiTheme="minorHAnsi" w:cstheme="minorHAnsi"/>
          <w:color w:val="172938"/>
          <w:sz w:val="21"/>
          <w:szCs w:val="21"/>
          <w:shd w:val="clear" w:color="auto" w:fill="FFFFFF"/>
        </w:rPr>
        <w:t>.</w:t>
      </w:r>
      <w:r w:rsidR="008B3396">
        <w:rPr>
          <w:rFonts w:asciiTheme="minorHAnsi" w:hAnsiTheme="minorHAnsi" w:cstheme="minorHAnsi"/>
          <w:color w:val="172938"/>
          <w:sz w:val="21"/>
          <w:szCs w:val="21"/>
          <w:shd w:val="clear" w:color="auto" w:fill="FFFFFF"/>
        </w:rPr>
        <w:t xml:space="preserve">  </w:t>
      </w:r>
    </w:p>
    <w:p w14:paraId="687E338F" w14:textId="1A38B02A" w:rsidR="004B0BC9" w:rsidRPr="00A83FB9" w:rsidRDefault="00617A46" w:rsidP="00617A46">
      <w:pPr>
        <w:spacing w:after="269"/>
        <w:jc w:val="left"/>
      </w:pPr>
      <w:r>
        <w:rPr>
          <w:rFonts w:asciiTheme="minorHAnsi" w:hAnsiTheme="minorHAnsi" w:cstheme="minorHAnsi"/>
          <w:color w:val="172938"/>
          <w:sz w:val="21"/>
          <w:szCs w:val="21"/>
          <w:shd w:val="clear" w:color="auto" w:fill="FFFFFF"/>
        </w:rPr>
        <w:t xml:space="preserve">  </w:t>
      </w:r>
      <w:r w:rsidR="004B0BC9">
        <w:br/>
        <w:t xml:space="preserve">    </w:t>
      </w:r>
    </w:p>
    <w:p w14:paraId="5977999F" w14:textId="5A0889BD" w:rsidR="008C5035" w:rsidRDefault="008C5035"/>
    <w:p w14:paraId="1498F792" w14:textId="4B5E62B2" w:rsidR="009F5654" w:rsidRDefault="009F5654"/>
    <w:p w14:paraId="7EFD2B84" w14:textId="517B5386" w:rsidR="009F5654" w:rsidRDefault="009F5654"/>
    <w:p w14:paraId="03401D2A" w14:textId="4DAB93CC" w:rsidR="009F5654" w:rsidRDefault="009F5654"/>
    <w:p w14:paraId="4A51D426" w14:textId="40449AE2" w:rsidR="009F5654" w:rsidRDefault="009F5654"/>
    <w:p w14:paraId="22F6AB37" w14:textId="6C133206" w:rsidR="009F5654" w:rsidRDefault="009F5654"/>
    <w:p w14:paraId="3772F03D" w14:textId="4F7728E7" w:rsidR="009F5654" w:rsidRDefault="009F5654"/>
    <w:p w14:paraId="29691078" w14:textId="3EA98A4F" w:rsidR="009F5654" w:rsidRDefault="009F5654"/>
    <w:p w14:paraId="092BD3D1" w14:textId="7169A79A" w:rsidR="009F5654" w:rsidRDefault="009F5654"/>
    <w:p w14:paraId="7D4FC55D" w14:textId="78537BE4" w:rsidR="009F5654" w:rsidRDefault="009F5654"/>
    <w:p w14:paraId="7E23E19A" w14:textId="4192DFC2" w:rsidR="009F5654" w:rsidRDefault="009F5654" w:rsidP="00B4032D">
      <w:pPr>
        <w:ind w:left="0" w:firstLine="0"/>
      </w:pPr>
    </w:p>
    <w:p w14:paraId="025E2866" w14:textId="71408F3E" w:rsidR="009F5654" w:rsidRDefault="009F5654" w:rsidP="008B3396">
      <w:pPr>
        <w:ind w:left="0" w:firstLine="0"/>
      </w:pPr>
    </w:p>
    <w:p w14:paraId="6366D8D9" w14:textId="13F64396" w:rsidR="009F5654" w:rsidRDefault="009F5654" w:rsidP="009F5654">
      <w:pPr>
        <w:pStyle w:val="Ttulo1"/>
        <w:ind w:left="-5"/>
        <w:rPr>
          <w:sz w:val="28"/>
          <w:szCs w:val="28"/>
        </w:rPr>
      </w:pPr>
      <w:r w:rsidRPr="009F5654">
        <w:rPr>
          <w:sz w:val="28"/>
          <w:szCs w:val="28"/>
        </w:rPr>
        <w:lastRenderedPageBreak/>
        <w:t xml:space="preserve">Execução </w:t>
      </w:r>
    </w:p>
    <w:p w14:paraId="19981FCD" w14:textId="17204B35" w:rsidR="005B46FD" w:rsidRDefault="005B46FD" w:rsidP="005B46FD">
      <w:hyperlink r:id="rId6" w:history="1">
        <w:r w:rsidRPr="00077867">
          <w:rPr>
            <w:rStyle w:val="Hyperlink"/>
          </w:rPr>
          <w:t>https://www.servicopiasnh.com/portfolio</w:t>
        </w:r>
      </w:hyperlink>
    </w:p>
    <w:p w14:paraId="2343AB7B" w14:textId="77777777" w:rsidR="005B46FD" w:rsidRPr="005B46FD" w:rsidRDefault="005B46FD" w:rsidP="005B46FD"/>
    <w:p w14:paraId="7B99D6F8" w14:textId="50D3908D" w:rsidR="009F5654" w:rsidRDefault="009F5654" w:rsidP="009F5654">
      <w:pPr>
        <w:numPr>
          <w:ilvl w:val="0"/>
          <w:numId w:val="2"/>
        </w:numPr>
        <w:ind w:hanging="360"/>
      </w:pPr>
      <w:r>
        <w:t xml:space="preserve">Quais os resíduos eletrônicos gerados pela entidade? </w:t>
      </w:r>
    </w:p>
    <w:p w14:paraId="57D8D5A3" w14:textId="77777777" w:rsidR="009F5654" w:rsidRDefault="009F5654" w:rsidP="009F5654">
      <w:pPr>
        <w:numPr>
          <w:ilvl w:val="0"/>
          <w:numId w:val="2"/>
        </w:numPr>
        <w:ind w:hanging="360"/>
      </w:pPr>
      <w:r>
        <w:t xml:space="preserve">Qual o destino dos resíduos eletrônicos gerados pela entidade? </w:t>
      </w:r>
    </w:p>
    <w:p w14:paraId="3488BDA2" w14:textId="77777777" w:rsidR="009F5654" w:rsidRDefault="009F5654" w:rsidP="009F5654">
      <w:pPr>
        <w:numPr>
          <w:ilvl w:val="0"/>
          <w:numId w:val="2"/>
        </w:numPr>
        <w:ind w:hanging="360"/>
      </w:pPr>
      <w:r>
        <w:t xml:space="preserve">Quais empresas no município da entidade (ou em municípios próximos) lidam com resíduos eletrônicos? </w:t>
      </w:r>
    </w:p>
    <w:p w14:paraId="7CDFCD82" w14:textId="77777777" w:rsidR="009F5654" w:rsidRDefault="009F5654" w:rsidP="009F5654">
      <w:pPr>
        <w:numPr>
          <w:ilvl w:val="0"/>
          <w:numId w:val="2"/>
        </w:numPr>
        <w:ind w:hanging="360"/>
      </w:pPr>
      <w:r>
        <w:t xml:space="preserve">Entrar em contato com no mínimo uma dessas empresas e questioná-los sobre: </w:t>
      </w:r>
    </w:p>
    <w:p w14:paraId="30DBF661" w14:textId="77777777" w:rsidR="009F5654" w:rsidRDefault="009F5654" w:rsidP="009F5654">
      <w:pPr>
        <w:numPr>
          <w:ilvl w:val="1"/>
          <w:numId w:val="2"/>
        </w:numPr>
        <w:ind w:right="1" w:hanging="360"/>
      </w:pPr>
      <w:r>
        <w:t xml:space="preserve">Quais os tipos de resíduos eletrônicos são recolhidos por ela? </w:t>
      </w:r>
    </w:p>
    <w:p w14:paraId="0187AE59" w14:textId="77777777" w:rsidR="009F5654" w:rsidRDefault="009F5654" w:rsidP="009F5654">
      <w:pPr>
        <w:numPr>
          <w:ilvl w:val="1"/>
          <w:numId w:val="2"/>
        </w:numPr>
        <w:spacing w:after="0" w:line="259" w:lineRule="auto"/>
        <w:ind w:right="1" w:hanging="360"/>
      </w:pPr>
      <w:r>
        <w:t xml:space="preserve">A empresa faz a busca dos resíduos ou é necessário entregá-lo em sua sede? </w:t>
      </w:r>
    </w:p>
    <w:p w14:paraId="4D384E45" w14:textId="77777777" w:rsidR="009F5654" w:rsidRDefault="009F5654" w:rsidP="009F5654">
      <w:pPr>
        <w:numPr>
          <w:ilvl w:val="1"/>
          <w:numId w:val="2"/>
        </w:numPr>
        <w:spacing w:after="0" w:line="259" w:lineRule="auto"/>
        <w:ind w:right="1" w:hanging="360"/>
      </w:pPr>
      <w:r>
        <w:t xml:space="preserve">Qual o custo envolvido para o recolhimento/recebimento desses resíduos eletrônicos? </w:t>
      </w:r>
    </w:p>
    <w:p w14:paraId="041F80EB" w14:textId="77777777" w:rsidR="009F5654" w:rsidRDefault="009F5654" w:rsidP="009F5654">
      <w:pPr>
        <w:numPr>
          <w:ilvl w:val="1"/>
          <w:numId w:val="2"/>
        </w:numPr>
        <w:spacing w:after="265"/>
        <w:ind w:right="1" w:hanging="360"/>
      </w:pPr>
      <w:r>
        <w:t xml:space="preserve">Qual o destino dos resíduos eletrônicos? </w:t>
      </w:r>
    </w:p>
    <w:p w14:paraId="54C43496" w14:textId="79507FA1" w:rsidR="009F5654" w:rsidRDefault="009F5654"/>
    <w:p w14:paraId="203D365B" w14:textId="675B0611" w:rsidR="00B4032D" w:rsidRDefault="00B4032D"/>
    <w:p w14:paraId="2A049F2E" w14:textId="0E5B7BDC" w:rsidR="00B4032D" w:rsidRDefault="00B4032D"/>
    <w:p w14:paraId="66AB59B9" w14:textId="569DEDE4" w:rsidR="00B4032D" w:rsidRDefault="00B4032D"/>
    <w:p w14:paraId="03BC1BF3" w14:textId="6288DDC4" w:rsidR="00B4032D" w:rsidRDefault="00B4032D"/>
    <w:p w14:paraId="37B093A7" w14:textId="0C1D3348" w:rsidR="00B4032D" w:rsidRDefault="00B4032D"/>
    <w:p w14:paraId="5744FAD1" w14:textId="0C56FD78" w:rsidR="00B4032D" w:rsidRDefault="00B4032D"/>
    <w:p w14:paraId="00469A65" w14:textId="2F9DD834" w:rsidR="00B4032D" w:rsidRDefault="00B4032D"/>
    <w:p w14:paraId="557C0F9E" w14:textId="137008A0" w:rsidR="00B4032D" w:rsidRDefault="00B4032D"/>
    <w:p w14:paraId="4C07AF00" w14:textId="5DD17AC6" w:rsidR="00B4032D" w:rsidRDefault="00B4032D"/>
    <w:p w14:paraId="485FEDB9" w14:textId="232FAC59" w:rsidR="00B4032D" w:rsidRDefault="00B4032D"/>
    <w:p w14:paraId="76F39983" w14:textId="7A5525DB" w:rsidR="00B4032D" w:rsidRDefault="00B4032D"/>
    <w:p w14:paraId="2F9A38B9" w14:textId="4A7ED5EA" w:rsidR="00B4032D" w:rsidRDefault="00B4032D"/>
    <w:p w14:paraId="7EE1617F" w14:textId="27665021" w:rsidR="00B4032D" w:rsidRDefault="00B4032D"/>
    <w:p w14:paraId="1B1CD9BB" w14:textId="3CD9A94F" w:rsidR="00B4032D" w:rsidRDefault="00B4032D"/>
    <w:p w14:paraId="05411564" w14:textId="2CDE6111" w:rsidR="00B4032D" w:rsidRDefault="00B4032D"/>
    <w:p w14:paraId="6A3E8471" w14:textId="7B6BD6E3" w:rsidR="00B4032D" w:rsidRDefault="00B4032D"/>
    <w:p w14:paraId="731FBB9F" w14:textId="236DB807" w:rsidR="00B4032D" w:rsidRDefault="00B4032D"/>
    <w:p w14:paraId="4339A25C" w14:textId="151677A5" w:rsidR="00B4032D" w:rsidRDefault="00B4032D"/>
    <w:p w14:paraId="19F8AEB7" w14:textId="745357AD" w:rsidR="00B4032D" w:rsidRDefault="00B4032D"/>
    <w:p w14:paraId="3C5786B4" w14:textId="04D76ECD" w:rsidR="00B4032D" w:rsidRDefault="00B4032D"/>
    <w:p w14:paraId="57C265EB" w14:textId="57CCD218" w:rsidR="00B4032D" w:rsidRDefault="00B4032D"/>
    <w:p w14:paraId="67A4C7DF" w14:textId="37949818" w:rsidR="00B4032D" w:rsidRDefault="00B4032D"/>
    <w:p w14:paraId="5A9BA1A4" w14:textId="1F94F103" w:rsidR="00B4032D" w:rsidRDefault="00B4032D"/>
    <w:p w14:paraId="2FEED12A" w14:textId="77DB0043" w:rsidR="00B4032D" w:rsidRDefault="00B4032D"/>
    <w:p w14:paraId="27A5F989" w14:textId="2562C587" w:rsidR="00B4032D" w:rsidRDefault="00B4032D"/>
    <w:p w14:paraId="59408DD4" w14:textId="1C8DEA4A" w:rsidR="00B4032D" w:rsidRDefault="00B4032D"/>
    <w:p w14:paraId="0B61DE6B" w14:textId="449E77ED" w:rsidR="00B4032D" w:rsidRDefault="00B4032D"/>
    <w:p w14:paraId="0E6B9CC3" w14:textId="51699A43" w:rsidR="00B4032D" w:rsidRDefault="00B4032D"/>
    <w:p w14:paraId="5B4FE9BC" w14:textId="23C6B2A1" w:rsidR="00B4032D" w:rsidRDefault="00B4032D"/>
    <w:p w14:paraId="18BFA275" w14:textId="0AC81F6D" w:rsidR="00B4032D" w:rsidRDefault="00B4032D"/>
    <w:p w14:paraId="3A6A3F90" w14:textId="19153C2D" w:rsidR="00B4032D" w:rsidRDefault="00B4032D"/>
    <w:p w14:paraId="5EB23B0D" w14:textId="76903E1B" w:rsidR="00B4032D" w:rsidRDefault="00B4032D"/>
    <w:p w14:paraId="16AB9097" w14:textId="4ED6B138" w:rsidR="00B4032D" w:rsidRDefault="00B4032D"/>
    <w:p w14:paraId="1D598C4F" w14:textId="0F6879CF" w:rsidR="00B4032D" w:rsidRDefault="00B4032D"/>
    <w:p w14:paraId="663B779A" w14:textId="12683F44" w:rsidR="00B4032D" w:rsidRDefault="00B4032D"/>
    <w:p w14:paraId="45340EE4" w14:textId="77777777" w:rsidR="00B4032D" w:rsidRPr="00B4032D" w:rsidRDefault="00B4032D" w:rsidP="00B4032D">
      <w:pPr>
        <w:pStyle w:val="Ttulo1"/>
        <w:ind w:left="-5"/>
        <w:rPr>
          <w:sz w:val="28"/>
          <w:szCs w:val="28"/>
        </w:rPr>
      </w:pPr>
      <w:r w:rsidRPr="00B4032D">
        <w:rPr>
          <w:sz w:val="28"/>
          <w:szCs w:val="28"/>
        </w:rPr>
        <w:t xml:space="preserve">Avaliação </w:t>
      </w:r>
    </w:p>
    <w:p w14:paraId="792C0C5A" w14:textId="77777777" w:rsidR="00B4032D" w:rsidRDefault="00B4032D" w:rsidP="00B4032D">
      <w:pPr>
        <w:spacing w:after="268"/>
      </w:pPr>
      <w:r>
        <w:t xml:space="preserve">Entrar em contato com a entidade e informar sobre os resultados obtidos na pergunta 4 da etapa de Execução. </w:t>
      </w:r>
    </w:p>
    <w:p w14:paraId="29E2DC7F" w14:textId="77777777" w:rsidR="00B4032D" w:rsidRDefault="00B4032D" w:rsidP="00B4032D">
      <w:pPr>
        <w:ind w:left="705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Qual a sua percepção sobre a receptividade da entidade em lidar com os resíduos eletrônicos, a partir das soluções indicadas por você? </w:t>
      </w:r>
    </w:p>
    <w:p w14:paraId="444FD1E5" w14:textId="77777777" w:rsidR="00B4032D" w:rsidRDefault="00B4032D"/>
    <w:sectPr w:rsidR="00B403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65B5"/>
    <w:multiLevelType w:val="hybridMultilevel"/>
    <w:tmpl w:val="1A742CEA"/>
    <w:lvl w:ilvl="0" w:tplc="66EE256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266EB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4AE97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A6F74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C4F96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C034B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BE0E0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8CF45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C4657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A43F03"/>
    <w:multiLevelType w:val="hybridMultilevel"/>
    <w:tmpl w:val="1486A6A4"/>
    <w:lvl w:ilvl="0" w:tplc="6A2A2EE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B2AB10">
      <w:start w:val="1"/>
      <w:numFmt w:val="lowerLetter"/>
      <w:lvlText w:val="%2.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14AD3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F6E60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EE7C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28567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B2992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1ECD1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80984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654"/>
    <w:rsid w:val="004B0BC9"/>
    <w:rsid w:val="005B46FD"/>
    <w:rsid w:val="00617A46"/>
    <w:rsid w:val="00702F3C"/>
    <w:rsid w:val="008B3396"/>
    <w:rsid w:val="008C5035"/>
    <w:rsid w:val="009F5654"/>
    <w:rsid w:val="00A83FB9"/>
    <w:rsid w:val="00B4032D"/>
    <w:rsid w:val="00BB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04222"/>
  <w15:chartTrackingRefBased/>
  <w15:docId w15:val="{4FD07E59-7D1B-4ACE-9A15-320B784E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654"/>
    <w:pPr>
      <w:spacing w:after="5" w:line="249" w:lineRule="auto"/>
      <w:ind w:left="10" w:hanging="10"/>
      <w:jc w:val="both"/>
    </w:pPr>
    <w:rPr>
      <w:rFonts w:ascii="Calibri" w:eastAsia="Calibri" w:hAnsi="Calibri" w:cs="Calibri"/>
      <w:color w:val="000000"/>
      <w:lang w:eastAsia="pt-BR"/>
    </w:rPr>
  </w:style>
  <w:style w:type="paragraph" w:styleId="Ttulo1">
    <w:name w:val="heading 1"/>
    <w:next w:val="Normal"/>
    <w:link w:val="Ttulo1Char"/>
    <w:uiPriority w:val="9"/>
    <w:qFormat/>
    <w:rsid w:val="009F5654"/>
    <w:pPr>
      <w:keepNext/>
      <w:keepLines/>
      <w:spacing w:after="267" w:line="249" w:lineRule="auto"/>
      <w:ind w:left="10" w:right="5752" w:hanging="10"/>
      <w:outlineLvl w:val="0"/>
    </w:pPr>
    <w:rPr>
      <w:rFonts w:ascii="Calibri" w:eastAsia="Calibri" w:hAnsi="Calibri" w:cs="Calibri"/>
      <w:b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5654"/>
    <w:rPr>
      <w:rFonts w:ascii="Calibri" w:eastAsia="Calibri" w:hAnsi="Calibri" w:cs="Calibri"/>
      <w:b/>
      <w:color w:val="000000"/>
      <w:lang w:eastAsia="pt-BR"/>
    </w:rPr>
  </w:style>
  <w:style w:type="character" w:styleId="Hyperlink">
    <w:name w:val="Hyperlink"/>
    <w:basedOn w:val="Fontepargpadro"/>
    <w:uiPriority w:val="99"/>
    <w:unhideWhenUsed/>
    <w:rsid w:val="005B46F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B4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ervicopiasnh.com/portfol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8BE27-667B-4B89-AE68-B09C1B69F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410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Klein</dc:creator>
  <cp:keywords/>
  <dc:description/>
  <cp:lastModifiedBy>Rodrigo Klein</cp:lastModifiedBy>
  <cp:revision>1</cp:revision>
  <dcterms:created xsi:type="dcterms:W3CDTF">2021-06-21T16:50:00Z</dcterms:created>
  <dcterms:modified xsi:type="dcterms:W3CDTF">2021-06-21T18:42:00Z</dcterms:modified>
</cp:coreProperties>
</file>