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E91E" w14:textId="40D33CF2" w:rsidR="00E3262D" w:rsidRDefault="00E533A0" w:rsidP="00E533A0">
      <w:pPr>
        <w:pStyle w:val="berschrift1"/>
      </w:pPr>
      <w:r>
        <w:t>The First Ransomware</w:t>
      </w:r>
    </w:p>
    <w:p w14:paraId="1990F778" w14:textId="3F15BF4C" w:rsidR="00E533A0" w:rsidRDefault="00E533A0" w:rsidP="00E533A0">
      <w:pPr>
        <w:pStyle w:val="berschrift2"/>
      </w:pPr>
      <w:r>
        <w:t>AIDS Trojan</w:t>
      </w:r>
    </w:p>
    <w:p w14:paraId="342F1E4D" w14:textId="77777777" w:rsidR="00284C71" w:rsidRPr="00284C71" w:rsidRDefault="00284C71" w:rsidP="00284C71"/>
    <w:sectPr w:rsidR="00284C71" w:rsidRPr="00284C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A0"/>
    <w:rsid w:val="00284C71"/>
    <w:rsid w:val="002E77B8"/>
    <w:rsid w:val="006C4E3A"/>
    <w:rsid w:val="00E3262D"/>
    <w:rsid w:val="00E533A0"/>
    <w:rsid w:val="00EB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1D0D"/>
  <w15:chartTrackingRefBased/>
  <w15:docId w15:val="{E487DC7C-9C98-4D20-8A1A-16444F50D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5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5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3A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3A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3A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3A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3A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3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3A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33A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3A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3A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3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30</Characters>
  <Application>Microsoft Office Word</Application>
  <DocSecurity>0</DocSecurity>
  <Lines>1</Lines>
  <Paragraphs>1</Paragraphs>
  <ScaleCrop>false</ScaleCrop>
  <Company>SMP motherson GmbH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</cp:revision>
  <dcterms:created xsi:type="dcterms:W3CDTF">2025-03-07T14:45:00Z</dcterms:created>
  <dcterms:modified xsi:type="dcterms:W3CDTF">2025-03-07T14:45:00Z</dcterms:modified>
</cp:coreProperties>
</file>