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FBD25" w14:textId="58DFB903" w:rsidR="008F2378" w:rsidRDefault="00401EDF" w:rsidP="00AA335A">
      <w:pPr>
        <w:jc w:val="center"/>
        <w:rPr>
          <w:b/>
          <w:bCs/>
          <w:sz w:val="96"/>
          <w:szCs w:val="96"/>
        </w:rPr>
      </w:pPr>
      <w:r>
        <w:rPr>
          <w:noProof/>
        </w:rPr>
        <w:drawing>
          <wp:anchor distT="0" distB="0" distL="114300" distR="114300" simplePos="0" relativeHeight="251658240" behindDoc="1" locked="0" layoutInCell="1" allowOverlap="1" wp14:anchorId="7846AEF2" wp14:editId="09B38774">
            <wp:simplePos x="0" y="0"/>
            <wp:positionH relativeFrom="page">
              <wp:align>left</wp:align>
            </wp:positionH>
            <wp:positionV relativeFrom="paragraph">
              <wp:posOffset>1180930</wp:posOffset>
            </wp:positionV>
            <wp:extent cx="7585031" cy="2688609"/>
            <wp:effectExtent l="0" t="0" r="0" b="0"/>
            <wp:wrapTight wrapText="bothSides">
              <wp:wrapPolygon edited="0">
                <wp:start x="1248" y="0"/>
                <wp:lineTo x="760" y="306"/>
                <wp:lineTo x="54" y="1684"/>
                <wp:lineTo x="0" y="5204"/>
                <wp:lineTo x="0" y="17753"/>
                <wp:lineTo x="217" y="20202"/>
                <wp:lineTo x="922" y="21274"/>
                <wp:lineTo x="1248" y="21427"/>
                <wp:lineTo x="20291" y="21427"/>
                <wp:lineTo x="20616" y="21274"/>
                <wp:lineTo x="21376" y="20202"/>
                <wp:lineTo x="21539" y="17753"/>
                <wp:lineTo x="21539" y="3520"/>
                <wp:lineTo x="21484" y="1837"/>
                <wp:lineTo x="20779" y="306"/>
                <wp:lineTo x="20291" y="0"/>
                <wp:lineTo x="1248" y="0"/>
              </wp:wrapPolygon>
            </wp:wrapTight>
            <wp:docPr id="10" name="Grafik 10" descr="Kann man einen Zug hacken? | Offizieller Blog von Kasper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nn man einen Zug hacken? | Offizieller Blog von Kaspers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5031" cy="2688609"/>
                    </a:xfrm>
                    <a:prstGeom prst="rect">
                      <a:avLst/>
                    </a:prstGeom>
                    <a:noFill/>
                    <a:ln>
                      <a:noFill/>
                    </a:ln>
                    <a:effectLst>
                      <a:softEdge rad="393700"/>
                    </a:effectLst>
                  </pic:spPr>
                </pic:pic>
              </a:graphicData>
            </a:graphic>
            <wp14:sizeRelH relativeFrom="page">
              <wp14:pctWidth>0</wp14:pctWidth>
            </wp14:sizeRelH>
            <wp14:sizeRelV relativeFrom="page">
              <wp14:pctHeight>0</wp14:pctHeight>
            </wp14:sizeRelV>
          </wp:anchor>
        </w:drawing>
      </w:r>
      <w:r w:rsidR="00AA335A" w:rsidRPr="00AA335A">
        <w:rPr>
          <w:b/>
          <w:bCs/>
          <w:sz w:val="96"/>
          <w:szCs w:val="96"/>
        </w:rPr>
        <w:t>MeinTransportApp</w:t>
      </w:r>
    </w:p>
    <w:p w14:paraId="4A7272D4" w14:textId="1972BF6D" w:rsidR="00AA335A" w:rsidRPr="00401EDF" w:rsidRDefault="00EB38F9" w:rsidP="00AA335A">
      <w:pPr>
        <w:jc w:val="center"/>
        <w:rPr>
          <w:b/>
          <w:bCs/>
          <w:sz w:val="24"/>
          <w:szCs w:val="24"/>
        </w:rPr>
      </w:pPr>
      <w:r>
        <w:rPr>
          <w:b/>
          <w:bCs/>
          <w:sz w:val="24"/>
          <w:szCs w:val="24"/>
        </w:rPr>
        <w:t xml:space="preserve">  </w:t>
      </w:r>
    </w:p>
    <w:p w14:paraId="1C18917F" w14:textId="5900564B" w:rsidR="00AA335A" w:rsidRDefault="00401EDF" w:rsidP="00AA335A">
      <w:pPr>
        <w:jc w:val="center"/>
        <w:rPr>
          <w:b/>
          <w:bCs/>
          <w:sz w:val="24"/>
          <w:szCs w:val="24"/>
        </w:rPr>
      </w:pPr>
      <w:r>
        <w:rPr>
          <w:b/>
          <w:bCs/>
          <w:sz w:val="24"/>
          <w:szCs w:val="24"/>
        </w:rPr>
        <w:t>Autor: Roger Bernet</w:t>
      </w:r>
    </w:p>
    <w:p w14:paraId="7CFB6664" w14:textId="77777777" w:rsidR="00401EDF" w:rsidRPr="00401EDF" w:rsidRDefault="00401EDF" w:rsidP="00AA335A">
      <w:pPr>
        <w:jc w:val="center"/>
        <w:rPr>
          <w:b/>
          <w:bCs/>
          <w:sz w:val="24"/>
          <w:szCs w:val="24"/>
        </w:rPr>
      </w:pPr>
    </w:p>
    <w:p w14:paraId="1047D83B" w14:textId="2F3F10FF" w:rsidR="00AA335A" w:rsidRDefault="00AA335A">
      <w:pPr>
        <w:rPr>
          <w:b/>
          <w:bCs/>
          <w:sz w:val="96"/>
          <w:szCs w:val="96"/>
        </w:rPr>
      </w:pPr>
      <w:r>
        <w:rPr>
          <w:b/>
          <w:bCs/>
          <w:sz w:val="96"/>
          <w:szCs w:val="96"/>
        </w:rPr>
        <w:br w:type="page"/>
      </w:r>
    </w:p>
    <w:p w14:paraId="217BDE01" w14:textId="7064D436" w:rsidR="00AA335A" w:rsidRDefault="00AA335A" w:rsidP="00AA335A">
      <w:pPr>
        <w:jc w:val="center"/>
        <w:rPr>
          <w:b/>
          <w:bCs/>
          <w:sz w:val="40"/>
          <w:szCs w:val="40"/>
        </w:rPr>
      </w:pPr>
      <w:r>
        <w:rPr>
          <w:b/>
          <w:bCs/>
          <w:sz w:val="40"/>
          <w:szCs w:val="40"/>
        </w:rPr>
        <w:lastRenderedPageBreak/>
        <w:t>Inhaltsverzeichniss</w:t>
      </w:r>
    </w:p>
    <w:p w14:paraId="184076BF" w14:textId="7C183475" w:rsidR="00AA335A" w:rsidRDefault="00AA335A" w:rsidP="00AA335A">
      <w:pPr>
        <w:jc w:val="center"/>
        <w:rPr>
          <w:b/>
          <w:bCs/>
          <w:sz w:val="40"/>
          <w:szCs w:val="40"/>
        </w:rPr>
      </w:pPr>
    </w:p>
    <w:sdt>
      <w:sdtPr>
        <w:rPr>
          <w:rFonts w:asciiTheme="minorHAnsi" w:eastAsiaTheme="minorHAnsi" w:hAnsiTheme="minorHAnsi" w:cstheme="minorBidi"/>
          <w:color w:val="auto"/>
          <w:sz w:val="22"/>
          <w:szCs w:val="22"/>
          <w:lang w:val="de-DE" w:eastAsia="en-US"/>
        </w:rPr>
        <w:id w:val="276606362"/>
        <w:docPartObj>
          <w:docPartGallery w:val="Table of Contents"/>
          <w:docPartUnique/>
        </w:docPartObj>
      </w:sdtPr>
      <w:sdtEndPr>
        <w:rPr>
          <w:b/>
          <w:bCs/>
        </w:rPr>
      </w:sdtEndPr>
      <w:sdtContent>
        <w:p w14:paraId="7A4C4CED" w14:textId="7FF229E5" w:rsidR="00F93F5A" w:rsidRPr="00F93F5A" w:rsidRDefault="00F93F5A">
          <w:pPr>
            <w:pStyle w:val="Inhaltsverzeichnisberschrift"/>
          </w:pPr>
          <w:r w:rsidRPr="00F93F5A">
            <w:rPr>
              <w:lang w:val="de-DE"/>
            </w:rPr>
            <w:t>Inhaltsverzeichnis</w:t>
          </w:r>
        </w:p>
        <w:p w14:paraId="3BF1069E" w14:textId="35534697" w:rsidR="00401EDF" w:rsidRDefault="00F93F5A">
          <w:pPr>
            <w:pStyle w:val="Verzeichnis1"/>
            <w:rPr>
              <w:rFonts w:eastAsiaTheme="minorEastAsia"/>
              <w:b w:val="0"/>
              <w:bCs w:val="0"/>
              <w:i w:val="0"/>
              <w:iCs w:val="0"/>
              <w:noProof/>
              <w:sz w:val="22"/>
              <w:szCs w:val="22"/>
              <w:lang w:eastAsia="de-CH"/>
            </w:rPr>
          </w:pPr>
          <w:r w:rsidRPr="00F93F5A">
            <w:fldChar w:fldCharType="begin"/>
          </w:r>
          <w:r w:rsidRPr="00F93F5A">
            <w:instrText xml:space="preserve"> TOC \o "1-3" \h \z \u </w:instrText>
          </w:r>
          <w:r w:rsidRPr="00F93F5A">
            <w:fldChar w:fldCharType="separate"/>
          </w:r>
          <w:hyperlink w:anchor="_Toc69477810" w:history="1">
            <w:r w:rsidR="00401EDF" w:rsidRPr="00CA19A9">
              <w:rPr>
                <w:rStyle w:val="Hyperlink"/>
                <w:noProof/>
              </w:rPr>
              <w:t>Management Summary</w:t>
            </w:r>
            <w:r w:rsidR="00401EDF">
              <w:rPr>
                <w:noProof/>
                <w:webHidden/>
              </w:rPr>
              <w:tab/>
            </w:r>
            <w:r w:rsidR="00401EDF">
              <w:rPr>
                <w:noProof/>
                <w:webHidden/>
              </w:rPr>
              <w:fldChar w:fldCharType="begin"/>
            </w:r>
            <w:r w:rsidR="00401EDF">
              <w:rPr>
                <w:noProof/>
                <w:webHidden/>
              </w:rPr>
              <w:instrText xml:space="preserve"> PAGEREF _Toc69477810 \h </w:instrText>
            </w:r>
            <w:r w:rsidR="00401EDF">
              <w:rPr>
                <w:noProof/>
                <w:webHidden/>
              </w:rPr>
            </w:r>
            <w:r w:rsidR="00401EDF">
              <w:rPr>
                <w:noProof/>
                <w:webHidden/>
              </w:rPr>
              <w:fldChar w:fldCharType="separate"/>
            </w:r>
            <w:r w:rsidR="00401EDF">
              <w:rPr>
                <w:noProof/>
                <w:webHidden/>
              </w:rPr>
              <w:t>3</w:t>
            </w:r>
            <w:r w:rsidR="00401EDF">
              <w:rPr>
                <w:noProof/>
                <w:webHidden/>
              </w:rPr>
              <w:fldChar w:fldCharType="end"/>
            </w:r>
          </w:hyperlink>
        </w:p>
        <w:p w14:paraId="28979F49" w14:textId="51CD6AA5" w:rsidR="00401EDF" w:rsidRDefault="00401EDF">
          <w:pPr>
            <w:pStyle w:val="Verzeichnis1"/>
            <w:rPr>
              <w:rFonts w:eastAsiaTheme="minorEastAsia"/>
              <w:b w:val="0"/>
              <w:bCs w:val="0"/>
              <w:i w:val="0"/>
              <w:iCs w:val="0"/>
              <w:noProof/>
              <w:sz w:val="22"/>
              <w:szCs w:val="22"/>
              <w:lang w:eastAsia="de-CH"/>
            </w:rPr>
          </w:pPr>
          <w:hyperlink w:anchor="_Toc69477811" w:history="1">
            <w:r w:rsidRPr="00CA19A9">
              <w:rPr>
                <w:rStyle w:val="Hyperlink"/>
                <w:noProof/>
              </w:rPr>
              <w:t>Report</w:t>
            </w:r>
            <w:r>
              <w:rPr>
                <w:noProof/>
                <w:webHidden/>
              </w:rPr>
              <w:tab/>
            </w:r>
            <w:r>
              <w:rPr>
                <w:noProof/>
                <w:webHidden/>
              </w:rPr>
              <w:fldChar w:fldCharType="begin"/>
            </w:r>
            <w:r>
              <w:rPr>
                <w:noProof/>
                <w:webHidden/>
              </w:rPr>
              <w:instrText xml:space="preserve"> PAGEREF _Toc69477811 \h </w:instrText>
            </w:r>
            <w:r>
              <w:rPr>
                <w:noProof/>
                <w:webHidden/>
              </w:rPr>
            </w:r>
            <w:r>
              <w:rPr>
                <w:noProof/>
                <w:webHidden/>
              </w:rPr>
              <w:fldChar w:fldCharType="separate"/>
            </w:r>
            <w:r>
              <w:rPr>
                <w:noProof/>
                <w:webHidden/>
              </w:rPr>
              <w:t>3</w:t>
            </w:r>
            <w:r>
              <w:rPr>
                <w:noProof/>
                <w:webHidden/>
              </w:rPr>
              <w:fldChar w:fldCharType="end"/>
            </w:r>
          </w:hyperlink>
        </w:p>
        <w:p w14:paraId="5BC67CB9" w14:textId="60121D4F" w:rsidR="00401EDF" w:rsidRDefault="00401EDF">
          <w:pPr>
            <w:pStyle w:val="Verzeichnis1"/>
            <w:rPr>
              <w:rFonts w:eastAsiaTheme="minorEastAsia"/>
              <w:b w:val="0"/>
              <w:bCs w:val="0"/>
              <w:i w:val="0"/>
              <w:iCs w:val="0"/>
              <w:noProof/>
              <w:sz w:val="22"/>
              <w:szCs w:val="22"/>
              <w:lang w:eastAsia="de-CH"/>
            </w:rPr>
          </w:pPr>
          <w:hyperlink w:anchor="_Toc69477812" w:history="1">
            <w:r w:rsidRPr="00CA19A9">
              <w:rPr>
                <w:rStyle w:val="Hyperlink"/>
                <w:noProof/>
              </w:rPr>
              <w:t>Mokup</w:t>
            </w:r>
            <w:r>
              <w:rPr>
                <w:noProof/>
                <w:webHidden/>
              </w:rPr>
              <w:tab/>
            </w:r>
            <w:r>
              <w:rPr>
                <w:noProof/>
                <w:webHidden/>
              </w:rPr>
              <w:fldChar w:fldCharType="begin"/>
            </w:r>
            <w:r>
              <w:rPr>
                <w:noProof/>
                <w:webHidden/>
              </w:rPr>
              <w:instrText xml:space="preserve"> PAGEREF _Toc69477812 \h </w:instrText>
            </w:r>
            <w:r>
              <w:rPr>
                <w:noProof/>
                <w:webHidden/>
              </w:rPr>
            </w:r>
            <w:r>
              <w:rPr>
                <w:noProof/>
                <w:webHidden/>
              </w:rPr>
              <w:fldChar w:fldCharType="separate"/>
            </w:r>
            <w:r>
              <w:rPr>
                <w:noProof/>
                <w:webHidden/>
              </w:rPr>
              <w:t>3</w:t>
            </w:r>
            <w:r>
              <w:rPr>
                <w:noProof/>
                <w:webHidden/>
              </w:rPr>
              <w:fldChar w:fldCharType="end"/>
            </w:r>
          </w:hyperlink>
        </w:p>
        <w:p w14:paraId="68ABB0CD" w14:textId="6257EC03" w:rsidR="00401EDF" w:rsidRDefault="00401EDF">
          <w:pPr>
            <w:pStyle w:val="Verzeichnis1"/>
            <w:rPr>
              <w:rFonts w:eastAsiaTheme="minorEastAsia"/>
              <w:b w:val="0"/>
              <w:bCs w:val="0"/>
              <w:i w:val="0"/>
              <w:iCs w:val="0"/>
              <w:noProof/>
              <w:sz w:val="22"/>
              <w:szCs w:val="22"/>
              <w:lang w:eastAsia="de-CH"/>
            </w:rPr>
          </w:pPr>
          <w:hyperlink w:anchor="_Toc69477813" w:history="1">
            <w:r w:rsidRPr="00CA19A9">
              <w:rPr>
                <w:rStyle w:val="Hyperlink"/>
                <w:noProof/>
              </w:rPr>
              <w:t>User Storys</w:t>
            </w:r>
            <w:r>
              <w:rPr>
                <w:noProof/>
                <w:webHidden/>
              </w:rPr>
              <w:tab/>
            </w:r>
            <w:r>
              <w:rPr>
                <w:noProof/>
                <w:webHidden/>
              </w:rPr>
              <w:fldChar w:fldCharType="begin"/>
            </w:r>
            <w:r>
              <w:rPr>
                <w:noProof/>
                <w:webHidden/>
              </w:rPr>
              <w:instrText xml:space="preserve"> PAGEREF _Toc69477813 \h </w:instrText>
            </w:r>
            <w:r>
              <w:rPr>
                <w:noProof/>
                <w:webHidden/>
              </w:rPr>
            </w:r>
            <w:r>
              <w:rPr>
                <w:noProof/>
                <w:webHidden/>
              </w:rPr>
              <w:fldChar w:fldCharType="separate"/>
            </w:r>
            <w:r>
              <w:rPr>
                <w:noProof/>
                <w:webHidden/>
              </w:rPr>
              <w:t>4</w:t>
            </w:r>
            <w:r>
              <w:rPr>
                <w:noProof/>
                <w:webHidden/>
              </w:rPr>
              <w:fldChar w:fldCharType="end"/>
            </w:r>
          </w:hyperlink>
        </w:p>
        <w:p w14:paraId="1DAAA262" w14:textId="457436DB" w:rsidR="00401EDF" w:rsidRDefault="00401EDF">
          <w:pPr>
            <w:pStyle w:val="Verzeichnis2"/>
            <w:tabs>
              <w:tab w:val="right" w:leader="underscore" w:pos="9062"/>
            </w:tabs>
            <w:rPr>
              <w:rFonts w:eastAsiaTheme="minorEastAsia"/>
              <w:b w:val="0"/>
              <w:bCs w:val="0"/>
              <w:noProof/>
              <w:lang w:eastAsia="de-CH"/>
            </w:rPr>
          </w:pPr>
          <w:hyperlink w:anchor="_Toc69477814" w:history="1">
            <w:r w:rsidRPr="00CA19A9">
              <w:rPr>
                <w:rStyle w:val="Hyperlink"/>
                <w:noProof/>
              </w:rPr>
              <w:t>Priorität 1</w:t>
            </w:r>
            <w:r>
              <w:rPr>
                <w:noProof/>
                <w:webHidden/>
              </w:rPr>
              <w:tab/>
            </w:r>
            <w:r>
              <w:rPr>
                <w:noProof/>
                <w:webHidden/>
              </w:rPr>
              <w:fldChar w:fldCharType="begin"/>
            </w:r>
            <w:r>
              <w:rPr>
                <w:noProof/>
                <w:webHidden/>
              </w:rPr>
              <w:instrText xml:space="preserve"> PAGEREF _Toc69477814 \h </w:instrText>
            </w:r>
            <w:r>
              <w:rPr>
                <w:noProof/>
                <w:webHidden/>
              </w:rPr>
            </w:r>
            <w:r>
              <w:rPr>
                <w:noProof/>
                <w:webHidden/>
              </w:rPr>
              <w:fldChar w:fldCharType="separate"/>
            </w:r>
            <w:r>
              <w:rPr>
                <w:noProof/>
                <w:webHidden/>
              </w:rPr>
              <w:t>4</w:t>
            </w:r>
            <w:r>
              <w:rPr>
                <w:noProof/>
                <w:webHidden/>
              </w:rPr>
              <w:fldChar w:fldCharType="end"/>
            </w:r>
          </w:hyperlink>
        </w:p>
        <w:p w14:paraId="36245162" w14:textId="53D2443B" w:rsidR="00401EDF" w:rsidRDefault="00401EDF">
          <w:pPr>
            <w:pStyle w:val="Verzeichnis2"/>
            <w:tabs>
              <w:tab w:val="right" w:leader="underscore" w:pos="9062"/>
            </w:tabs>
            <w:rPr>
              <w:rFonts w:eastAsiaTheme="minorEastAsia"/>
              <w:b w:val="0"/>
              <w:bCs w:val="0"/>
              <w:noProof/>
              <w:lang w:eastAsia="de-CH"/>
            </w:rPr>
          </w:pPr>
          <w:hyperlink w:anchor="_Toc69477815" w:history="1">
            <w:r w:rsidRPr="00CA19A9">
              <w:rPr>
                <w:rStyle w:val="Hyperlink"/>
                <w:noProof/>
              </w:rPr>
              <w:t>Priorität 2</w:t>
            </w:r>
            <w:r>
              <w:rPr>
                <w:noProof/>
                <w:webHidden/>
              </w:rPr>
              <w:tab/>
            </w:r>
            <w:r>
              <w:rPr>
                <w:noProof/>
                <w:webHidden/>
              </w:rPr>
              <w:fldChar w:fldCharType="begin"/>
            </w:r>
            <w:r>
              <w:rPr>
                <w:noProof/>
                <w:webHidden/>
              </w:rPr>
              <w:instrText xml:space="preserve"> PAGEREF _Toc69477815 \h </w:instrText>
            </w:r>
            <w:r>
              <w:rPr>
                <w:noProof/>
                <w:webHidden/>
              </w:rPr>
            </w:r>
            <w:r>
              <w:rPr>
                <w:noProof/>
                <w:webHidden/>
              </w:rPr>
              <w:fldChar w:fldCharType="separate"/>
            </w:r>
            <w:r>
              <w:rPr>
                <w:noProof/>
                <w:webHidden/>
              </w:rPr>
              <w:t>4</w:t>
            </w:r>
            <w:r>
              <w:rPr>
                <w:noProof/>
                <w:webHidden/>
              </w:rPr>
              <w:fldChar w:fldCharType="end"/>
            </w:r>
          </w:hyperlink>
        </w:p>
        <w:p w14:paraId="2A52F6E4" w14:textId="09D87D16" w:rsidR="00401EDF" w:rsidRDefault="00401EDF">
          <w:pPr>
            <w:pStyle w:val="Verzeichnis2"/>
            <w:tabs>
              <w:tab w:val="right" w:leader="underscore" w:pos="9062"/>
            </w:tabs>
            <w:rPr>
              <w:rFonts w:eastAsiaTheme="minorEastAsia"/>
              <w:b w:val="0"/>
              <w:bCs w:val="0"/>
              <w:noProof/>
              <w:lang w:eastAsia="de-CH"/>
            </w:rPr>
          </w:pPr>
          <w:hyperlink w:anchor="_Toc69477816" w:history="1">
            <w:r w:rsidRPr="00CA19A9">
              <w:rPr>
                <w:rStyle w:val="Hyperlink"/>
                <w:noProof/>
              </w:rPr>
              <w:t>Priorität 3</w:t>
            </w:r>
            <w:r>
              <w:rPr>
                <w:noProof/>
                <w:webHidden/>
              </w:rPr>
              <w:tab/>
            </w:r>
            <w:r>
              <w:rPr>
                <w:noProof/>
                <w:webHidden/>
              </w:rPr>
              <w:fldChar w:fldCharType="begin"/>
            </w:r>
            <w:r>
              <w:rPr>
                <w:noProof/>
                <w:webHidden/>
              </w:rPr>
              <w:instrText xml:space="preserve"> PAGEREF _Toc69477816 \h </w:instrText>
            </w:r>
            <w:r>
              <w:rPr>
                <w:noProof/>
                <w:webHidden/>
              </w:rPr>
            </w:r>
            <w:r>
              <w:rPr>
                <w:noProof/>
                <w:webHidden/>
              </w:rPr>
              <w:fldChar w:fldCharType="separate"/>
            </w:r>
            <w:r>
              <w:rPr>
                <w:noProof/>
                <w:webHidden/>
              </w:rPr>
              <w:t>5</w:t>
            </w:r>
            <w:r>
              <w:rPr>
                <w:noProof/>
                <w:webHidden/>
              </w:rPr>
              <w:fldChar w:fldCharType="end"/>
            </w:r>
          </w:hyperlink>
        </w:p>
        <w:p w14:paraId="4BD65DF2" w14:textId="2498D9AD" w:rsidR="00401EDF" w:rsidRDefault="00401EDF">
          <w:pPr>
            <w:pStyle w:val="Verzeichnis1"/>
            <w:rPr>
              <w:rFonts w:eastAsiaTheme="minorEastAsia"/>
              <w:b w:val="0"/>
              <w:bCs w:val="0"/>
              <w:i w:val="0"/>
              <w:iCs w:val="0"/>
              <w:noProof/>
              <w:sz w:val="22"/>
              <w:szCs w:val="22"/>
              <w:lang w:eastAsia="de-CH"/>
            </w:rPr>
          </w:pPr>
          <w:hyperlink w:anchor="_Toc69477817" w:history="1">
            <w:r w:rsidRPr="00CA19A9">
              <w:rPr>
                <w:rStyle w:val="Hyperlink"/>
                <w:noProof/>
              </w:rPr>
              <w:t>Aktivitätsdiagramm</w:t>
            </w:r>
            <w:r>
              <w:rPr>
                <w:noProof/>
                <w:webHidden/>
              </w:rPr>
              <w:tab/>
            </w:r>
            <w:r>
              <w:rPr>
                <w:noProof/>
                <w:webHidden/>
              </w:rPr>
              <w:fldChar w:fldCharType="begin"/>
            </w:r>
            <w:r>
              <w:rPr>
                <w:noProof/>
                <w:webHidden/>
              </w:rPr>
              <w:instrText xml:space="preserve"> PAGEREF _Toc69477817 \h </w:instrText>
            </w:r>
            <w:r>
              <w:rPr>
                <w:noProof/>
                <w:webHidden/>
              </w:rPr>
            </w:r>
            <w:r>
              <w:rPr>
                <w:noProof/>
                <w:webHidden/>
              </w:rPr>
              <w:fldChar w:fldCharType="separate"/>
            </w:r>
            <w:r>
              <w:rPr>
                <w:noProof/>
                <w:webHidden/>
              </w:rPr>
              <w:t>5</w:t>
            </w:r>
            <w:r>
              <w:rPr>
                <w:noProof/>
                <w:webHidden/>
              </w:rPr>
              <w:fldChar w:fldCharType="end"/>
            </w:r>
          </w:hyperlink>
        </w:p>
        <w:p w14:paraId="79DEF3F0" w14:textId="10353924" w:rsidR="00401EDF" w:rsidRDefault="00401EDF">
          <w:pPr>
            <w:pStyle w:val="Verzeichnis1"/>
            <w:rPr>
              <w:rFonts w:eastAsiaTheme="minorEastAsia"/>
              <w:b w:val="0"/>
              <w:bCs w:val="0"/>
              <w:i w:val="0"/>
              <w:iCs w:val="0"/>
              <w:noProof/>
              <w:sz w:val="22"/>
              <w:szCs w:val="22"/>
              <w:lang w:eastAsia="de-CH"/>
            </w:rPr>
          </w:pPr>
          <w:hyperlink w:anchor="_Toc69477818" w:history="1">
            <w:r w:rsidRPr="00CA19A9">
              <w:rPr>
                <w:rStyle w:val="Hyperlink"/>
                <w:noProof/>
              </w:rPr>
              <w:t>Testprotokoll</w:t>
            </w:r>
            <w:r>
              <w:rPr>
                <w:noProof/>
                <w:webHidden/>
              </w:rPr>
              <w:tab/>
            </w:r>
            <w:r>
              <w:rPr>
                <w:noProof/>
                <w:webHidden/>
              </w:rPr>
              <w:fldChar w:fldCharType="begin"/>
            </w:r>
            <w:r>
              <w:rPr>
                <w:noProof/>
                <w:webHidden/>
              </w:rPr>
              <w:instrText xml:space="preserve"> PAGEREF _Toc69477818 \h </w:instrText>
            </w:r>
            <w:r>
              <w:rPr>
                <w:noProof/>
                <w:webHidden/>
              </w:rPr>
            </w:r>
            <w:r>
              <w:rPr>
                <w:noProof/>
                <w:webHidden/>
              </w:rPr>
              <w:fldChar w:fldCharType="separate"/>
            </w:r>
            <w:r>
              <w:rPr>
                <w:noProof/>
                <w:webHidden/>
              </w:rPr>
              <w:t>6</w:t>
            </w:r>
            <w:r>
              <w:rPr>
                <w:noProof/>
                <w:webHidden/>
              </w:rPr>
              <w:fldChar w:fldCharType="end"/>
            </w:r>
          </w:hyperlink>
        </w:p>
        <w:p w14:paraId="79413505" w14:textId="512A87A9" w:rsidR="00401EDF" w:rsidRDefault="00401EDF">
          <w:pPr>
            <w:pStyle w:val="Verzeichnis1"/>
            <w:rPr>
              <w:rFonts w:eastAsiaTheme="minorEastAsia"/>
              <w:b w:val="0"/>
              <w:bCs w:val="0"/>
              <w:i w:val="0"/>
              <w:iCs w:val="0"/>
              <w:noProof/>
              <w:sz w:val="22"/>
              <w:szCs w:val="22"/>
              <w:lang w:eastAsia="de-CH"/>
            </w:rPr>
          </w:pPr>
          <w:hyperlink w:anchor="_Toc69477819" w:history="1">
            <w:r w:rsidRPr="00CA19A9">
              <w:rPr>
                <w:rStyle w:val="Hyperlink"/>
                <w:noProof/>
              </w:rPr>
              <w:t>Anleitung</w:t>
            </w:r>
            <w:r>
              <w:rPr>
                <w:noProof/>
                <w:webHidden/>
              </w:rPr>
              <w:tab/>
            </w:r>
            <w:r>
              <w:rPr>
                <w:noProof/>
                <w:webHidden/>
              </w:rPr>
              <w:fldChar w:fldCharType="begin"/>
            </w:r>
            <w:r>
              <w:rPr>
                <w:noProof/>
                <w:webHidden/>
              </w:rPr>
              <w:instrText xml:space="preserve"> PAGEREF _Toc69477819 \h </w:instrText>
            </w:r>
            <w:r>
              <w:rPr>
                <w:noProof/>
                <w:webHidden/>
              </w:rPr>
            </w:r>
            <w:r>
              <w:rPr>
                <w:noProof/>
                <w:webHidden/>
              </w:rPr>
              <w:fldChar w:fldCharType="separate"/>
            </w:r>
            <w:r>
              <w:rPr>
                <w:noProof/>
                <w:webHidden/>
              </w:rPr>
              <w:t>7</w:t>
            </w:r>
            <w:r>
              <w:rPr>
                <w:noProof/>
                <w:webHidden/>
              </w:rPr>
              <w:fldChar w:fldCharType="end"/>
            </w:r>
          </w:hyperlink>
        </w:p>
        <w:p w14:paraId="559C0451" w14:textId="6B90E702" w:rsidR="00401EDF" w:rsidRDefault="00401EDF">
          <w:pPr>
            <w:pStyle w:val="Verzeichnis2"/>
            <w:tabs>
              <w:tab w:val="right" w:leader="underscore" w:pos="9062"/>
            </w:tabs>
            <w:rPr>
              <w:rFonts w:eastAsiaTheme="minorEastAsia"/>
              <w:b w:val="0"/>
              <w:bCs w:val="0"/>
              <w:noProof/>
              <w:lang w:eastAsia="de-CH"/>
            </w:rPr>
          </w:pPr>
          <w:hyperlink w:anchor="_Toc69477820" w:history="1">
            <w:r w:rsidRPr="00CA19A9">
              <w:rPr>
                <w:rStyle w:val="Hyperlink"/>
                <w:noProof/>
              </w:rPr>
              <w:t>Instation</w:t>
            </w:r>
            <w:r>
              <w:rPr>
                <w:noProof/>
                <w:webHidden/>
              </w:rPr>
              <w:tab/>
            </w:r>
            <w:r>
              <w:rPr>
                <w:noProof/>
                <w:webHidden/>
              </w:rPr>
              <w:fldChar w:fldCharType="begin"/>
            </w:r>
            <w:r>
              <w:rPr>
                <w:noProof/>
                <w:webHidden/>
              </w:rPr>
              <w:instrText xml:space="preserve"> PAGEREF _Toc69477820 \h </w:instrText>
            </w:r>
            <w:r>
              <w:rPr>
                <w:noProof/>
                <w:webHidden/>
              </w:rPr>
            </w:r>
            <w:r>
              <w:rPr>
                <w:noProof/>
                <w:webHidden/>
              </w:rPr>
              <w:fldChar w:fldCharType="separate"/>
            </w:r>
            <w:r>
              <w:rPr>
                <w:noProof/>
                <w:webHidden/>
              </w:rPr>
              <w:t>7</w:t>
            </w:r>
            <w:r>
              <w:rPr>
                <w:noProof/>
                <w:webHidden/>
              </w:rPr>
              <w:fldChar w:fldCharType="end"/>
            </w:r>
          </w:hyperlink>
        </w:p>
        <w:p w14:paraId="5D5E68DF" w14:textId="0ACC8C54" w:rsidR="00401EDF" w:rsidRDefault="00401EDF">
          <w:pPr>
            <w:pStyle w:val="Verzeichnis2"/>
            <w:tabs>
              <w:tab w:val="right" w:leader="underscore" w:pos="9062"/>
            </w:tabs>
            <w:rPr>
              <w:rFonts w:eastAsiaTheme="minorEastAsia"/>
              <w:b w:val="0"/>
              <w:bCs w:val="0"/>
              <w:noProof/>
              <w:lang w:eastAsia="de-CH"/>
            </w:rPr>
          </w:pPr>
          <w:hyperlink w:anchor="_Toc69477821" w:history="1">
            <w:r w:rsidRPr="00CA19A9">
              <w:rPr>
                <w:rStyle w:val="Hyperlink"/>
                <w:noProof/>
              </w:rPr>
              <w:t>Deinstalation</w:t>
            </w:r>
            <w:r>
              <w:rPr>
                <w:noProof/>
                <w:webHidden/>
              </w:rPr>
              <w:tab/>
            </w:r>
            <w:r>
              <w:rPr>
                <w:noProof/>
                <w:webHidden/>
              </w:rPr>
              <w:fldChar w:fldCharType="begin"/>
            </w:r>
            <w:r>
              <w:rPr>
                <w:noProof/>
                <w:webHidden/>
              </w:rPr>
              <w:instrText xml:space="preserve"> PAGEREF _Toc69477821 \h </w:instrText>
            </w:r>
            <w:r>
              <w:rPr>
                <w:noProof/>
                <w:webHidden/>
              </w:rPr>
            </w:r>
            <w:r>
              <w:rPr>
                <w:noProof/>
                <w:webHidden/>
              </w:rPr>
              <w:fldChar w:fldCharType="separate"/>
            </w:r>
            <w:r>
              <w:rPr>
                <w:noProof/>
                <w:webHidden/>
              </w:rPr>
              <w:t>8</w:t>
            </w:r>
            <w:r>
              <w:rPr>
                <w:noProof/>
                <w:webHidden/>
              </w:rPr>
              <w:fldChar w:fldCharType="end"/>
            </w:r>
          </w:hyperlink>
        </w:p>
        <w:p w14:paraId="5C301390" w14:textId="09EA1DDD" w:rsidR="00F93F5A" w:rsidRDefault="00F93F5A">
          <w:r w:rsidRPr="00F93F5A">
            <w:rPr>
              <w:lang w:val="de-DE"/>
            </w:rPr>
            <w:fldChar w:fldCharType="end"/>
          </w:r>
        </w:p>
      </w:sdtContent>
    </w:sdt>
    <w:p w14:paraId="47A159C0" w14:textId="13FCEE4C" w:rsidR="00AA335A" w:rsidRDefault="00AA335A" w:rsidP="00AA335A">
      <w:pPr>
        <w:jc w:val="center"/>
        <w:rPr>
          <w:b/>
          <w:bCs/>
          <w:sz w:val="40"/>
          <w:szCs w:val="40"/>
        </w:rPr>
      </w:pPr>
    </w:p>
    <w:p w14:paraId="694EA163" w14:textId="0892539F" w:rsidR="00AA335A" w:rsidRDefault="00AA335A" w:rsidP="00AA335A">
      <w:pPr>
        <w:jc w:val="center"/>
        <w:rPr>
          <w:b/>
          <w:bCs/>
          <w:sz w:val="40"/>
          <w:szCs w:val="40"/>
        </w:rPr>
      </w:pPr>
    </w:p>
    <w:p w14:paraId="709EA984" w14:textId="11DA13FC" w:rsidR="00AA335A" w:rsidRDefault="00AA335A">
      <w:pPr>
        <w:rPr>
          <w:b/>
          <w:bCs/>
          <w:sz w:val="40"/>
          <w:szCs w:val="40"/>
        </w:rPr>
      </w:pPr>
      <w:r>
        <w:rPr>
          <w:b/>
          <w:bCs/>
          <w:sz w:val="40"/>
          <w:szCs w:val="40"/>
        </w:rPr>
        <w:br w:type="page"/>
      </w:r>
    </w:p>
    <w:p w14:paraId="54CC834B" w14:textId="064A82D2" w:rsidR="00AA335A" w:rsidRDefault="00AA335A" w:rsidP="00F93F5A">
      <w:pPr>
        <w:pStyle w:val="berschrift1"/>
        <w:rPr>
          <w:b/>
          <w:bCs/>
        </w:rPr>
      </w:pPr>
      <w:bookmarkStart w:id="0" w:name="_Toc69291099"/>
      <w:bookmarkStart w:id="1" w:name="_Toc69291197"/>
      <w:bookmarkStart w:id="2" w:name="_Toc69291248"/>
      <w:bookmarkStart w:id="3" w:name="_Toc69477810"/>
      <w:r w:rsidRPr="00AA335A">
        <w:rPr>
          <w:b/>
          <w:bCs/>
        </w:rPr>
        <w:lastRenderedPageBreak/>
        <w:t>Management Summary</w:t>
      </w:r>
      <w:bookmarkEnd w:id="0"/>
      <w:bookmarkEnd w:id="1"/>
      <w:bookmarkEnd w:id="2"/>
      <w:bookmarkEnd w:id="3"/>
    </w:p>
    <w:p w14:paraId="3FD73136" w14:textId="4D9B3414" w:rsidR="00AA335A" w:rsidRDefault="006265F2" w:rsidP="00F93F5A">
      <w:r>
        <w:t>MeinTransportApp ist eine von einem Kunden in Auftrage gegebene Aplikation. Aus d</w:t>
      </w:r>
      <w:r w:rsidR="00B952C4">
        <w:t>en geäuserten Wünsche des Kunden wurden UserStorys erstell und in Prioritäten von eins bis drei eingeortnet. Aus den UserStorys und daraus resultierenden Funktionen wurden ein Mokup erstellt und anhand desssen anschliessend ein Programmerstellt wobei die API zur Abfrage der Daten beriets gegeben war. Diese musste aber in weiteren Schritten auch angepasst werden.</w:t>
      </w:r>
    </w:p>
    <w:p w14:paraId="5629D1C9" w14:textId="39FEDEDA" w:rsidR="00B952C4" w:rsidRDefault="00B952C4" w:rsidP="00F93F5A">
      <w:r>
        <w:t>In weniger als einer Woche war diese Arbeit zu erledigen.</w:t>
      </w:r>
    </w:p>
    <w:p w14:paraId="6230A1B0" w14:textId="7EB7C190" w:rsidR="00AA335A" w:rsidRDefault="00AA335A" w:rsidP="00F93F5A"/>
    <w:p w14:paraId="6A89AF57" w14:textId="44C0A141" w:rsidR="00AA335A" w:rsidRDefault="00AA335A" w:rsidP="00F93F5A">
      <w:pPr>
        <w:pStyle w:val="berschrift1"/>
        <w:rPr>
          <w:b/>
          <w:bCs/>
        </w:rPr>
      </w:pPr>
      <w:bookmarkStart w:id="4" w:name="_Toc69291100"/>
      <w:bookmarkStart w:id="5" w:name="_Toc69291198"/>
      <w:bookmarkStart w:id="6" w:name="_Toc69291249"/>
      <w:bookmarkStart w:id="7" w:name="_Toc69477811"/>
      <w:r w:rsidRPr="00AA335A">
        <w:rPr>
          <w:b/>
          <w:bCs/>
        </w:rPr>
        <w:t>Report</w:t>
      </w:r>
      <w:bookmarkEnd w:id="4"/>
      <w:bookmarkEnd w:id="5"/>
      <w:bookmarkEnd w:id="6"/>
      <w:bookmarkEnd w:id="7"/>
    </w:p>
    <w:p w14:paraId="2CF72730" w14:textId="01B81430" w:rsidR="00AA335A" w:rsidRDefault="00AA335A" w:rsidP="00F93F5A"/>
    <w:p w14:paraId="0DEB1CDA" w14:textId="2E01D128" w:rsidR="00B952C4" w:rsidRDefault="00FF3AC5" w:rsidP="00F93F5A">
      <w:r>
        <w:t>Nicht umgesetze Funktionen sind, die Anzeige einse Kartenauschnittes, den möglichen Export der Tatein in eine Email, und die Anzeige der nächsten station.</w:t>
      </w:r>
    </w:p>
    <w:p w14:paraId="16C1B50A" w14:textId="0427B506" w:rsidR="003F7C2B" w:rsidRDefault="003F7C2B" w:rsidP="00F93F5A">
      <w:r>
        <w:t>In der API die bereitgestellt wurde gibt es den Fehler dass, keine Ortsangeben ohne Koordinaten wie Strassen akzeptiert werden.</w:t>
      </w:r>
    </w:p>
    <w:p w14:paraId="2EEAC9DF" w14:textId="1B342DD3" w:rsidR="00FF3AC5" w:rsidRDefault="00FF3AC5" w:rsidP="00F93F5A">
      <w:r>
        <w:t>Bekannte fehler im Programm:</w:t>
      </w:r>
    </w:p>
    <w:p w14:paraId="3BCEB3E5" w14:textId="27F06417" w:rsidR="00FF3AC5" w:rsidRDefault="00FF3AC5" w:rsidP="00FF3AC5">
      <w:pPr>
        <w:pStyle w:val="Listenabsatz"/>
        <w:numPr>
          <w:ilvl w:val="0"/>
          <w:numId w:val="7"/>
        </w:numPr>
      </w:pPr>
      <w:r>
        <w:t>Bei eingabe einer Adresse kann keine Id ausgelesen werden und das Programm stürtzt ab.</w:t>
      </w:r>
    </w:p>
    <w:p w14:paraId="4C3C8359" w14:textId="4F27D5EF" w:rsidR="00FF3AC5" w:rsidRDefault="00FF3AC5" w:rsidP="00FF3AC5">
      <w:pPr>
        <w:pStyle w:val="Listenabsatz"/>
        <w:numPr>
          <w:ilvl w:val="0"/>
          <w:numId w:val="7"/>
        </w:numPr>
      </w:pPr>
      <w:r>
        <w:t>Es können kein Stationen angezeigt werden bei denen Umgestiegen werden muss.</w:t>
      </w:r>
    </w:p>
    <w:p w14:paraId="464707C4" w14:textId="77777777" w:rsidR="003F7C2B" w:rsidRDefault="003F7C2B" w:rsidP="003F7C2B">
      <w:pPr>
        <w:pStyle w:val="Listenabsatz"/>
      </w:pPr>
    </w:p>
    <w:p w14:paraId="453CA89E" w14:textId="431D948F" w:rsidR="00AA335A" w:rsidRDefault="00AA335A" w:rsidP="00F93F5A"/>
    <w:p w14:paraId="60D8FFA6" w14:textId="3FAB5956" w:rsidR="00AA335A" w:rsidRDefault="00AA335A" w:rsidP="00F93F5A">
      <w:pPr>
        <w:pStyle w:val="berschrift1"/>
        <w:rPr>
          <w:b/>
          <w:bCs/>
        </w:rPr>
      </w:pPr>
      <w:bookmarkStart w:id="8" w:name="_Toc69291101"/>
      <w:bookmarkStart w:id="9" w:name="_Toc69291199"/>
      <w:bookmarkStart w:id="10" w:name="_Toc69291250"/>
      <w:bookmarkStart w:id="11" w:name="_Toc69477812"/>
      <w:r w:rsidRPr="00AA335A">
        <w:rPr>
          <w:b/>
          <w:bCs/>
        </w:rPr>
        <w:t>Mokup</w:t>
      </w:r>
      <w:bookmarkEnd w:id="8"/>
      <w:bookmarkEnd w:id="9"/>
      <w:bookmarkEnd w:id="10"/>
      <w:bookmarkEnd w:id="11"/>
      <w:r w:rsidRPr="00AA335A">
        <w:rPr>
          <w:b/>
          <w:bCs/>
        </w:rPr>
        <w:t xml:space="preserve"> </w:t>
      </w:r>
    </w:p>
    <w:p w14:paraId="2B8F07E4" w14:textId="77777777" w:rsidR="006265F2" w:rsidRPr="006265F2" w:rsidRDefault="006265F2" w:rsidP="006265F2"/>
    <w:p w14:paraId="722452A8" w14:textId="640E3873" w:rsidR="00AA335A" w:rsidRDefault="002D43DD" w:rsidP="00F93F5A">
      <w:r>
        <w:rPr>
          <w:noProof/>
        </w:rPr>
        <w:drawing>
          <wp:inline distT="0" distB="0" distL="0" distR="0" wp14:anchorId="0789B393" wp14:editId="2CD07297">
            <wp:extent cx="3908141" cy="2593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5865" cy="2604835"/>
                    </a:xfrm>
                    <a:prstGeom prst="rect">
                      <a:avLst/>
                    </a:prstGeom>
                    <a:noFill/>
                    <a:ln>
                      <a:noFill/>
                    </a:ln>
                  </pic:spPr>
                </pic:pic>
              </a:graphicData>
            </a:graphic>
          </wp:inline>
        </w:drawing>
      </w:r>
    </w:p>
    <w:p w14:paraId="1098769C" w14:textId="440B088D" w:rsidR="003F7C2B" w:rsidRDefault="003F7C2B" w:rsidP="00F93F5A"/>
    <w:p w14:paraId="7653E6CE" w14:textId="3A4CD50D" w:rsidR="003F7C2B" w:rsidRDefault="003F7C2B" w:rsidP="00F93F5A"/>
    <w:p w14:paraId="30962F5C" w14:textId="77777777" w:rsidR="003F7C2B" w:rsidRDefault="003F7C2B" w:rsidP="00F93F5A"/>
    <w:p w14:paraId="2CE7275B" w14:textId="484C927E" w:rsidR="00002F99" w:rsidRDefault="00AA335A" w:rsidP="00F93F5A">
      <w:pPr>
        <w:pStyle w:val="berschrift1"/>
        <w:rPr>
          <w:b/>
          <w:bCs/>
        </w:rPr>
      </w:pPr>
      <w:bookmarkStart w:id="12" w:name="_Toc69291102"/>
      <w:bookmarkStart w:id="13" w:name="_Toc69291200"/>
      <w:bookmarkStart w:id="14" w:name="_Toc69291251"/>
      <w:bookmarkStart w:id="15" w:name="_Toc69477813"/>
      <w:r w:rsidRPr="00AA335A">
        <w:rPr>
          <w:b/>
          <w:bCs/>
        </w:rPr>
        <w:lastRenderedPageBreak/>
        <w:t>User Storys</w:t>
      </w:r>
      <w:bookmarkEnd w:id="12"/>
      <w:bookmarkEnd w:id="13"/>
      <w:bookmarkEnd w:id="14"/>
      <w:bookmarkEnd w:id="15"/>
    </w:p>
    <w:p w14:paraId="3C9CBD12" w14:textId="77777777" w:rsidR="003F7C2B" w:rsidRPr="003F7C2B" w:rsidRDefault="003F7C2B" w:rsidP="003F7C2B"/>
    <w:p w14:paraId="7FEED40A" w14:textId="77777777" w:rsidR="00002F99" w:rsidRPr="006B47F3" w:rsidRDefault="00002F99" w:rsidP="00F93F5A">
      <w:pPr>
        <w:rPr>
          <w:b/>
          <w:bCs/>
        </w:rPr>
      </w:pPr>
    </w:p>
    <w:p w14:paraId="578772AF" w14:textId="3BA5BCFF" w:rsidR="00AA335A" w:rsidRDefault="00002F99" w:rsidP="00F93F5A">
      <w:pPr>
        <w:pStyle w:val="berschrift2"/>
        <w:ind w:left="360"/>
      </w:pPr>
      <w:bookmarkStart w:id="16" w:name="_Toc69291103"/>
      <w:bookmarkStart w:id="17" w:name="_Toc69291201"/>
      <w:bookmarkStart w:id="18" w:name="_Toc69291252"/>
      <w:bookmarkStart w:id="19" w:name="_Toc69477814"/>
      <w:r w:rsidRPr="006B47F3">
        <w:t>Priorität 1</w:t>
      </w:r>
      <w:bookmarkEnd w:id="16"/>
      <w:bookmarkEnd w:id="17"/>
      <w:bookmarkEnd w:id="18"/>
      <w:bookmarkEnd w:id="19"/>
    </w:p>
    <w:p w14:paraId="1FBE911C" w14:textId="43690572" w:rsidR="002D43DD" w:rsidRPr="002D43DD" w:rsidRDefault="002D43DD" w:rsidP="002D43DD">
      <w:pPr>
        <w:ind w:firstLine="708"/>
        <w:rPr>
          <w:b/>
          <w:sz w:val="24"/>
          <w:szCs w:val="24"/>
        </w:rPr>
      </w:pPr>
      <w:r w:rsidRPr="002D43DD">
        <w:rPr>
          <w:b/>
          <w:sz w:val="24"/>
          <w:szCs w:val="24"/>
        </w:rPr>
        <w:t>Story 1: Verbindungn</w:t>
      </w:r>
      <w:r>
        <w:rPr>
          <w:b/>
          <w:sz w:val="24"/>
          <w:szCs w:val="24"/>
        </w:rPr>
        <w:t>(Erfüllt)</w:t>
      </w:r>
    </w:p>
    <w:p w14:paraId="6CD1AA53" w14:textId="77777777" w:rsidR="002D43DD" w:rsidRDefault="002D43DD" w:rsidP="002D43DD">
      <w:pPr>
        <w:ind w:left="708"/>
      </w:pPr>
      <w:r>
        <w:t>Als Mitarbeiter der Firma SteamVac AG möchte ich Start und Zielstation angeben, anschliessen sollen die nächsten vier Verbindungen angezeicht werden, die diese Verbindugnen befahren. Um diese nicht wie bissher ausducken zu müssen.</w:t>
      </w:r>
    </w:p>
    <w:p w14:paraId="4280131C" w14:textId="77777777" w:rsidR="002D43DD" w:rsidRPr="002D43DD" w:rsidRDefault="002D43DD" w:rsidP="002D43DD">
      <w:pPr>
        <w:ind w:left="708" w:firstLine="360"/>
        <w:rPr>
          <w:b/>
          <w:bCs/>
        </w:rPr>
      </w:pPr>
      <w:r w:rsidRPr="002D43DD">
        <w:rPr>
          <w:b/>
          <w:bCs/>
        </w:rPr>
        <w:t>Abnahme Kriterien</w:t>
      </w:r>
    </w:p>
    <w:p w14:paraId="4669F4CF" w14:textId="77777777" w:rsidR="002D43DD" w:rsidRDefault="002D43DD" w:rsidP="002D43DD">
      <w:pPr>
        <w:pStyle w:val="Listenabsatz"/>
        <w:numPr>
          <w:ilvl w:val="0"/>
          <w:numId w:val="6"/>
        </w:numPr>
      </w:pPr>
      <w:r>
        <w:t>Der Mitarbeiter kann Start/Zielstation eingeben.</w:t>
      </w:r>
    </w:p>
    <w:p w14:paraId="69E188A8" w14:textId="0F97137C" w:rsidR="002D43DD" w:rsidRDefault="002D43DD" w:rsidP="002D43DD">
      <w:pPr>
        <w:pStyle w:val="Listenabsatz"/>
        <w:numPr>
          <w:ilvl w:val="0"/>
          <w:numId w:val="6"/>
        </w:numPr>
      </w:pPr>
      <w:r>
        <w:t>Dem Mitarbeiter werden die nächsten vier Verbindungen dieser Strecke angezeigt.</w:t>
      </w:r>
    </w:p>
    <w:p w14:paraId="730F2975" w14:textId="2A5FF766" w:rsidR="002D43DD" w:rsidRPr="002D43DD" w:rsidRDefault="002D43DD" w:rsidP="002D43DD">
      <w:pPr>
        <w:ind w:firstLine="708"/>
        <w:rPr>
          <w:b/>
          <w:sz w:val="24"/>
          <w:szCs w:val="24"/>
        </w:rPr>
      </w:pPr>
      <w:r w:rsidRPr="002D43DD">
        <w:rPr>
          <w:b/>
          <w:sz w:val="24"/>
          <w:szCs w:val="24"/>
        </w:rPr>
        <w:t>Story 2 Fehlerkorrektur</w:t>
      </w:r>
      <w:r>
        <w:rPr>
          <w:b/>
          <w:sz w:val="24"/>
          <w:szCs w:val="24"/>
        </w:rPr>
        <w:t>(Erfüllt)</w:t>
      </w:r>
    </w:p>
    <w:p w14:paraId="27B6562E" w14:textId="73F2767F" w:rsidR="002D43DD" w:rsidRDefault="002D43DD" w:rsidP="002D43DD">
      <w:pPr>
        <w:ind w:left="708"/>
      </w:pPr>
      <w:r>
        <w:t>Als Mitarbeiter der Firma SteamVac möchte ich</w:t>
      </w:r>
      <w:r>
        <w:t xml:space="preserve"> dass,</w:t>
      </w:r>
      <w:r>
        <w:t xml:space="preserve"> auch Stationen deren Name ich nicht richtig eingegeben habe erkannt werden.Um auch bei falscher eingabe mein Ziel zu erreichen. </w:t>
      </w:r>
    </w:p>
    <w:p w14:paraId="1914F31D" w14:textId="77777777" w:rsidR="002D43DD" w:rsidRPr="002D43DD" w:rsidRDefault="002D43DD" w:rsidP="002D43DD">
      <w:pPr>
        <w:ind w:left="708" w:firstLine="360"/>
        <w:rPr>
          <w:b/>
          <w:bCs/>
        </w:rPr>
      </w:pPr>
      <w:r w:rsidRPr="002D43DD">
        <w:rPr>
          <w:b/>
          <w:bCs/>
        </w:rPr>
        <w:t>Abnahme Kriterien</w:t>
      </w:r>
    </w:p>
    <w:p w14:paraId="53BF4F30" w14:textId="3A9CBF34" w:rsidR="002D43DD" w:rsidRDefault="002D43DD" w:rsidP="002D43DD">
      <w:pPr>
        <w:pStyle w:val="Listenabsatz"/>
        <w:numPr>
          <w:ilvl w:val="0"/>
          <w:numId w:val="6"/>
        </w:numPr>
      </w:pPr>
      <w:r>
        <w:t>Fa</w:t>
      </w:r>
      <w:r>
        <w:t>lsch geschriebene Stationen werden erkannt</w:t>
      </w:r>
    </w:p>
    <w:p w14:paraId="31D33E36" w14:textId="2D3E35E7" w:rsidR="002D43DD" w:rsidRDefault="002D43DD" w:rsidP="002D43DD">
      <w:pPr>
        <w:ind w:left="708"/>
      </w:pPr>
    </w:p>
    <w:p w14:paraId="029AF837" w14:textId="0915D234" w:rsidR="002D43DD" w:rsidRPr="002D43DD" w:rsidRDefault="002D43DD" w:rsidP="002D43DD">
      <w:pPr>
        <w:ind w:firstLine="708"/>
        <w:rPr>
          <w:b/>
          <w:sz w:val="24"/>
          <w:szCs w:val="24"/>
        </w:rPr>
      </w:pPr>
      <w:r w:rsidRPr="002D43DD">
        <w:rPr>
          <w:b/>
          <w:sz w:val="24"/>
          <w:szCs w:val="24"/>
        </w:rPr>
        <w:t>Story 3 Abfahrtstafel</w:t>
      </w:r>
      <w:r>
        <w:rPr>
          <w:b/>
          <w:sz w:val="24"/>
          <w:szCs w:val="24"/>
        </w:rPr>
        <w:t>(Erfüllt)</w:t>
      </w:r>
    </w:p>
    <w:p w14:paraId="0E3114EC" w14:textId="77777777" w:rsidR="002D43DD" w:rsidRDefault="002D43DD" w:rsidP="002D43DD">
      <w:pPr>
        <w:ind w:left="708"/>
      </w:pPr>
      <w:r>
        <w:t>Als Mitarbeiter der Firma SteamVac möchte ich bei eingabe einer Station eine Abfahrtstafel bekommen, darauf werden von der Station abfahrende Verbindungen angezeigt. Um die nächsten Verbindungen zu erhalten.</w:t>
      </w:r>
    </w:p>
    <w:p w14:paraId="0BFC6B65" w14:textId="77777777" w:rsidR="002D43DD" w:rsidRPr="002D43DD" w:rsidRDefault="002D43DD" w:rsidP="002D43DD">
      <w:pPr>
        <w:ind w:left="708" w:firstLine="360"/>
        <w:rPr>
          <w:b/>
          <w:bCs/>
        </w:rPr>
      </w:pPr>
      <w:r w:rsidRPr="002D43DD">
        <w:rPr>
          <w:b/>
          <w:bCs/>
        </w:rPr>
        <w:t>Abnahme Kriterien</w:t>
      </w:r>
    </w:p>
    <w:p w14:paraId="6DB0BB02" w14:textId="77777777" w:rsidR="002D43DD" w:rsidRDefault="002D43DD" w:rsidP="002D43DD">
      <w:pPr>
        <w:pStyle w:val="Listenabsatz"/>
        <w:numPr>
          <w:ilvl w:val="0"/>
          <w:numId w:val="6"/>
        </w:numPr>
      </w:pPr>
      <w:r>
        <w:t>Der Mitarbeiter kann eine Sation eingeben</w:t>
      </w:r>
    </w:p>
    <w:p w14:paraId="6050531C" w14:textId="5DA31A61" w:rsidR="002D43DD" w:rsidRDefault="002D43DD" w:rsidP="002D43DD">
      <w:pPr>
        <w:pStyle w:val="Listenabsatz"/>
        <w:numPr>
          <w:ilvl w:val="0"/>
          <w:numId w:val="6"/>
        </w:numPr>
      </w:pPr>
      <w:r>
        <w:t>Zu angegebener Sation wird eine Abfahrtstafel ausgegeben mit den nächsten Verbindungen angezeigt</w:t>
      </w:r>
    </w:p>
    <w:p w14:paraId="5537D992" w14:textId="3E0B7F98" w:rsidR="002D43DD" w:rsidRDefault="002D43DD" w:rsidP="003527F1">
      <w:pPr>
        <w:pStyle w:val="Listenabsatz"/>
        <w:ind w:left="1428"/>
      </w:pPr>
    </w:p>
    <w:p w14:paraId="0C852286" w14:textId="2C7CD8D5" w:rsidR="006B47F3" w:rsidRDefault="006B47F3" w:rsidP="00F93F5A">
      <w:pPr>
        <w:pStyle w:val="berschrift2"/>
        <w:ind w:left="360"/>
      </w:pPr>
      <w:bookmarkStart w:id="20" w:name="_Toc69291104"/>
      <w:bookmarkStart w:id="21" w:name="_Toc69291202"/>
      <w:bookmarkStart w:id="22" w:name="_Toc69291253"/>
      <w:bookmarkStart w:id="23" w:name="_Toc69477815"/>
      <w:r w:rsidRPr="006B47F3">
        <w:t>Priorität 2</w:t>
      </w:r>
      <w:bookmarkEnd w:id="20"/>
      <w:bookmarkEnd w:id="21"/>
      <w:bookmarkEnd w:id="22"/>
      <w:bookmarkEnd w:id="23"/>
    </w:p>
    <w:p w14:paraId="4C97289D" w14:textId="77777777" w:rsidR="002D43DD" w:rsidRPr="002D43DD" w:rsidRDefault="002D43DD" w:rsidP="002D43DD"/>
    <w:p w14:paraId="181ACB51" w14:textId="7A9D9924" w:rsidR="002D43DD" w:rsidRPr="002D43DD" w:rsidRDefault="002D43DD" w:rsidP="002D43DD">
      <w:pPr>
        <w:ind w:firstLine="708"/>
        <w:rPr>
          <w:b/>
          <w:sz w:val="24"/>
          <w:szCs w:val="24"/>
        </w:rPr>
      </w:pPr>
      <w:r w:rsidRPr="002D43DD">
        <w:rPr>
          <w:b/>
          <w:sz w:val="24"/>
          <w:szCs w:val="24"/>
        </w:rPr>
        <w:t>Story 4 Datum/Zeit</w:t>
      </w:r>
      <w:r>
        <w:rPr>
          <w:b/>
          <w:sz w:val="24"/>
          <w:szCs w:val="24"/>
        </w:rPr>
        <w:t>(Erfüllt)</w:t>
      </w:r>
    </w:p>
    <w:p w14:paraId="56F6AA6E" w14:textId="77777777" w:rsidR="002D43DD" w:rsidRDefault="002D43DD" w:rsidP="002D43DD">
      <w:pPr>
        <w:ind w:left="708"/>
      </w:pPr>
      <w:r>
        <w:t>Als Mitarbeiter der Firma SteamVac möchte ich mit Eingabe von Start, Ziel, Datum und Uhrzeit passende Verbindungen angezeigt bekommen um Reisen im voraus zu Planen.</w:t>
      </w:r>
    </w:p>
    <w:p w14:paraId="4FF52D27" w14:textId="77777777" w:rsidR="002D43DD" w:rsidRPr="002D43DD" w:rsidRDefault="002D43DD" w:rsidP="002D43DD">
      <w:pPr>
        <w:ind w:left="708" w:firstLine="360"/>
        <w:rPr>
          <w:b/>
          <w:bCs/>
        </w:rPr>
      </w:pPr>
      <w:r w:rsidRPr="002D43DD">
        <w:rPr>
          <w:b/>
          <w:bCs/>
        </w:rPr>
        <w:t>Abnahme Kriterien</w:t>
      </w:r>
    </w:p>
    <w:p w14:paraId="0BD2204A" w14:textId="77777777" w:rsidR="002D43DD" w:rsidRDefault="002D43DD" w:rsidP="002D43DD">
      <w:pPr>
        <w:pStyle w:val="Listenabsatz"/>
        <w:numPr>
          <w:ilvl w:val="0"/>
          <w:numId w:val="6"/>
        </w:numPr>
      </w:pPr>
      <w:r>
        <w:t>Es kann zusätzlich zu Start/Ziel auch Datum/Zeit eingegeben werden.</w:t>
      </w:r>
    </w:p>
    <w:p w14:paraId="172D78AC" w14:textId="77777777" w:rsidR="002D43DD" w:rsidRDefault="002D43DD" w:rsidP="002D43DD">
      <w:pPr>
        <w:pStyle w:val="Listenabsatz"/>
        <w:numPr>
          <w:ilvl w:val="0"/>
          <w:numId w:val="6"/>
        </w:numPr>
      </w:pPr>
      <w:r>
        <w:t>Zu den angegebenen Daten werden passende Verbindungen ausgegeben</w:t>
      </w:r>
    </w:p>
    <w:p w14:paraId="6B778D73" w14:textId="148BF20E" w:rsidR="002D43DD" w:rsidRPr="002D43DD" w:rsidRDefault="002D43DD" w:rsidP="002D43DD">
      <w:pPr>
        <w:ind w:firstLine="708"/>
        <w:rPr>
          <w:b/>
          <w:sz w:val="24"/>
          <w:szCs w:val="24"/>
        </w:rPr>
      </w:pPr>
      <w:r w:rsidRPr="002D43DD">
        <w:rPr>
          <w:b/>
          <w:sz w:val="24"/>
          <w:szCs w:val="24"/>
        </w:rPr>
        <w:t>Story 5 Vorschläge</w:t>
      </w:r>
      <w:r>
        <w:rPr>
          <w:b/>
          <w:sz w:val="24"/>
          <w:szCs w:val="24"/>
        </w:rPr>
        <w:t>(Erfüllt)</w:t>
      </w:r>
    </w:p>
    <w:p w14:paraId="647A7820" w14:textId="77777777" w:rsidR="002D43DD" w:rsidRDefault="002D43DD" w:rsidP="002D43DD">
      <w:pPr>
        <w:ind w:left="708"/>
      </w:pPr>
      <w:r>
        <w:lastRenderedPageBreak/>
        <w:t>Als Mitarbeiter der Firma SteamVac möchte ich beim Eingeben von Station vorschläge zu verfollständigung bekommen um Stationen beim Eintippen besser zu bestimmen.</w:t>
      </w:r>
    </w:p>
    <w:p w14:paraId="495F4D80" w14:textId="77777777" w:rsidR="002D43DD" w:rsidRPr="002D43DD" w:rsidRDefault="002D43DD" w:rsidP="003527F1">
      <w:pPr>
        <w:ind w:left="708" w:firstLine="360"/>
        <w:rPr>
          <w:b/>
          <w:bCs/>
        </w:rPr>
      </w:pPr>
      <w:r w:rsidRPr="002D43DD">
        <w:rPr>
          <w:b/>
          <w:bCs/>
        </w:rPr>
        <w:t>Abnahme Kriterien</w:t>
      </w:r>
    </w:p>
    <w:p w14:paraId="682CF439" w14:textId="77777777" w:rsidR="002D43DD" w:rsidRDefault="002D43DD" w:rsidP="002D43DD">
      <w:pPr>
        <w:pStyle w:val="Listenabsatz"/>
        <w:numPr>
          <w:ilvl w:val="0"/>
          <w:numId w:val="6"/>
        </w:numPr>
      </w:pPr>
      <w:r>
        <w:t>Bei der eingabe der Stationen werden mögliche Vorschläge zu verfollständigung angezeigt</w:t>
      </w:r>
    </w:p>
    <w:p w14:paraId="04B20F8E" w14:textId="77777777" w:rsidR="003527F1" w:rsidRPr="002D43DD" w:rsidRDefault="003527F1" w:rsidP="002D43DD"/>
    <w:p w14:paraId="74655B83" w14:textId="674930F9" w:rsidR="003527F1" w:rsidRDefault="006B47F3" w:rsidP="003527F1">
      <w:pPr>
        <w:pStyle w:val="berschrift2"/>
        <w:ind w:left="360"/>
      </w:pPr>
      <w:bookmarkStart w:id="24" w:name="_Toc69291105"/>
      <w:bookmarkStart w:id="25" w:name="_Toc69291203"/>
      <w:bookmarkStart w:id="26" w:name="_Toc69291254"/>
      <w:bookmarkStart w:id="27" w:name="_Toc69477816"/>
      <w:r w:rsidRPr="006B47F3">
        <w:t>Priorität 3</w:t>
      </w:r>
      <w:bookmarkEnd w:id="24"/>
      <w:bookmarkEnd w:id="25"/>
      <w:bookmarkEnd w:id="26"/>
      <w:bookmarkEnd w:id="27"/>
    </w:p>
    <w:p w14:paraId="7DE8A7A1" w14:textId="77777777" w:rsidR="003527F1" w:rsidRPr="003527F1" w:rsidRDefault="003527F1" w:rsidP="003527F1"/>
    <w:p w14:paraId="140DE73F" w14:textId="5F262A98" w:rsidR="002D43DD" w:rsidRPr="008F504E" w:rsidRDefault="002D43DD" w:rsidP="002D43DD">
      <w:pPr>
        <w:ind w:firstLine="708"/>
        <w:rPr>
          <w:b/>
          <w:sz w:val="24"/>
          <w:szCs w:val="24"/>
        </w:rPr>
      </w:pPr>
      <w:r w:rsidRPr="008F504E">
        <w:rPr>
          <w:b/>
          <w:sz w:val="24"/>
          <w:szCs w:val="24"/>
        </w:rPr>
        <w:t>Story 6 Karten</w:t>
      </w:r>
      <w:r w:rsidR="003527F1">
        <w:rPr>
          <w:b/>
          <w:sz w:val="24"/>
          <w:szCs w:val="24"/>
        </w:rPr>
        <w:t>(nicht erfüllt)</w:t>
      </w:r>
    </w:p>
    <w:p w14:paraId="746D0E29" w14:textId="77777777" w:rsidR="002D43DD" w:rsidRDefault="002D43DD" w:rsidP="002D43DD">
      <w:pPr>
        <w:ind w:left="708"/>
      </w:pPr>
      <w:r>
        <w:t>Als Mitarbeiter der Firma SteamVac möchte ich nach eingabe der Stationen eine Karte angezeigt bekommen, die Zeigt wo diese zufinden sind. Um die Stationen zu finden.</w:t>
      </w:r>
    </w:p>
    <w:p w14:paraId="16C53687" w14:textId="77777777" w:rsidR="002D43DD" w:rsidRPr="008F504E" w:rsidRDefault="002D43DD" w:rsidP="003527F1">
      <w:pPr>
        <w:ind w:left="708" w:firstLine="360"/>
        <w:rPr>
          <w:b/>
          <w:bCs/>
        </w:rPr>
      </w:pPr>
      <w:r w:rsidRPr="008F504E">
        <w:rPr>
          <w:b/>
          <w:bCs/>
        </w:rPr>
        <w:t>Abnahme Kriterien</w:t>
      </w:r>
    </w:p>
    <w:p w14:paraId="26C9A7CB" w14:textId="77777777" w:rsidR="002D43DD" w:rsidRDefault="002D43DD" w:rsidP="003527F1">
      <w:pPr>
        <w:pStyle w:val="Listenabsatz"/>
        <w:numPr>
          <w:ilvl w:val="0"/>
          <w:numId w:val="6"/>
        </w:numPr>
      </w:pPr>
      <w:r>
        <w:t>Per GPS wird der Korrekte standort abgefragt</w:t>
      </w:r>
    </w:p>
    <w:p w14:paraId="2136ECEA" w14:textId="77777777" w:rsidR="002D43DD" w:rsidRDefault="002D43DD" w:rsidP="003527F1">
      <w:pPr>
        <w:pStyle w:val="Listenabsatz"/>
        <w:numPr>
          <w:ilvl w:val="0"/>
          <w:numId w:val="6"/>
        </w:numPr>
      </w:pPr>
      <w:r>
        <w:t>Zum aktuellenstandort wird die nächste Station angezeigt</w:t>
      </w:r>
    </w:p>
    <w:p w14:paraId="532BA280" w14:textId="099F806F" w:rsidR="002D43DD" w:rsidRPr="008F504E" w:rsidRDefault="002D43DD" w:rsidP="002D43DD">
      <w:pPr>
        <w:ind w:firstLine="708"/>
        <w:rPr>
          <w:b/>
          <w:sz w:val="24"/>
          <w:szCs w:val="24"/>
        </w:rPr>
      </w:pPr>
      <w:r w:rsidRPr="008F504E">
        <w:rPr>
          <w:b/>
          <w:sz w:val="24"/>
          <w:szCs w:val="24"/>
        </w:rPr>
        <w:t>Story 7 Nächste Station</w:t>
      </w:r>
      <w:r w:rsidR="003527F1">
        <w:rPr>
          <w:b/>
          <w:sz w:val="24"/>
          <w:szCs w:val="24"/>
        </w:rPr>
        <w:t>(nicht erfüllt)</w:t>
      </w:r>
    </w:p>
    <w:p w14:paraId="4C05EC01" w14:textId="77777777" w:rsidR="002D43DD" w:rsidRDefault="002D43DD" w:rsidP="002D43DD">
      <w:pPr>
        <w:ind w:left="708"/>
      </w:pPr>
      <w:r>
        <w:t>Als Mitarbeiter der Firma SteamVac möchte ich bei der Eingabe der Startstaion die von mir aus nächste Station angezeigt wird. Um so schnell wie möglich meine Reise anzutreten.</w:t>
      </w:r>
    </w:p>
    <w:p w14:paraId="1A3BC499" w14:textId="77777777" w:rsidR="002D43DD" w:rsidRPr="008F504E" w:rsidRDefault="002D43DD" w:rsidP="003527F1">
      <w:pPr>
        <w:ind w:left="708" w:firstLine="360"/>
        <w:rPr>
          <w:b/>
          <w:bCs/>
        </w:rPr>
      </w:pPr>
      <w:r w:rsidRPr="008F504E">
        <w:rPr>
          <w:b/>
          <w:bCs/>
        </w:rPr>
        <w:t>Abnahme Kriterien</w:t>
      </w:r>
    </w:p>
    <w:p w14:paraId="01F1DA15" w14:textId="77777777" w:rsidR="002D43DD" w:rsidRDefault="002D43DD" w:rsidP="003527F1">
      <w:pPr>
        <w:pStyle w:val="Listenabsatz"/>
        <w:numPr>
          <w:ilvl w:val="0"/>
          <w:numId w:val="6"/>
        </w:numPr>
      </w:pPr>
      <w:r>
        <w:t>Zur angegebenen Station wird eine Karte der Unmittelbaren umgebung angezeigt</w:t>
      </w:r>
    </w:p>
    <w:p w14:paraId="36480975" w14:textId="0CF8E4B3" w:rsidR="002D43DD" w:rsidRPr="008F504E" w:rsidRDefault="002D43DD" w:rsidP="002D43DD">
      <w:pPr>
        <w:ind w:firstLine="708"/>
        <w:rPr>
          <w:b/>
          <w:sz w:val="24"/>
          <w:szCs w:val="24"/>
        </w:rPr>
      </w:pPr>
      <w:r w:rsidRPr="008F504E">
        <w:rPr>
          <w:b/>
          <w:sz w:val="24"/>
          <w:szCs w:val="24"/>
        </w:rPr>
        <w:t>Story 8 Email</w:t>
      </w:r>
      <w:r w:rsidR="003527F1">
        <w:rPr>
          <w:b/>
          <w:sz w:val="24"/>
          <w:szCs w:val="24"/>
        </w:rPr>
        <w:t>(nicht erfüllt)</w:t>
      </w:r>
    </w:p>
    <w:p w14:paraId="049F9F55" w14:textId="77777777" w:rsidR="002D43DD" w:rsidRDefault="002D43DD" w:rsidP="002D43DD">
      <w:pPr>
        <w:ind w:left="708"/>
      </w:pPr>
      <w:r>
        <w:t>Als Mitarbeiter der Firma SteamVac möchte ich bei Fund von einer geigneten Verbindung diese direkt per Mail verschiken um andere über meine Reisen zu Informieren.</w:t>
      </w:r>
    </w:p>
    <w:p w14:paraId="7AB0317A" w14:textId="77777777" w:rsidR="002D43DD" w:rsidRPr="008F504E" w:rsidRDefault="002D43DD" w:rsidP="002D43DD">
      <w:pPr>
        <w:ind w:left="708" w:firstLine="360"/>
        <w:rPr>
          <w:b/>
          <w:bCs/>
        </w:rPr>
      </w:pPr>
      <w:r w:rsidRPr="008F504E">
        <w:rPr>
          <w:b/>
          <w:bCs/>
        </w:rPr>
        <w:t>Abnahme Kriterien</w:t>
      </w:r>
    </w:p>
    <w:p w14:paraId="54671EF6" w14:textId="77777777" w:rsidR="002D43DD" w:rsidRDefault="002D43DD" w:rsidP="003527F1">
      <w:pPr>
        <w:pStyle w:val="Listenabsatz"/>
        <w:numPr>
          <w:ilvl w:val="0"/>
          <w:numId w:val="6"/>
        </w:numPr>
      </w:pPr>
      <w:r>
        <w:t>Deine gefundene Verbindung kann direkt in ein Email portal exportiert und verschikt werden.</w:t>
      </w:r>
    </w:p>
    <w:p w14:paraId="131BB722" w14:textId="244CFDD2" w:rsidR="002D43DD" w:rsidRPr="008F504E" w:rsidRDefault="002D43DD" w:rsidP="002D43DD">
      <w:pPr>
        <w:ind w:left="708"/>
        <w:rPr>
          <w:b/>
          <w:sz w:val="24"/>
          <w:szCs w:val="24"/>
        </w:rPr>
      </w:pPr>
      <w:r w:rsidRPr="008F504E">
        <w:rPr>
          <w:b/>
          <w:sz w:val="24"/>
          <w:szCs w:val="24"/>
        </w:rPr>
        <w:t>Story 9 Dauer</w:t>
      </w:r>
      <w:r w:rsidR="003527F1">
        <w:rPr>
          <w:b/>
          <w:sz w:val="24"/>
          <w:szCs w:val="24"/>
        </w:rPr>
        <w:t>(erfüllt)</w:t>
      </w:r>
    </w:p>
    <w:p w14:paraId="294D5F2E" w14:textId="77777777" w:rsidR="002D43DD" w:rsidRDefault="002D43DD" w:rsidP="002D43DD">
      <w:pPr>
        <w:ind w:left="708"/>
      </w:pPr>
      <w:r>
        <w:t>Als Mitarbeiter der Firma SteamVac möchte ich die Dauer der Reise angezeigt bekommen um möglichst schnell zu Reisen.</w:t>
      </w:r>
    </w:p>
    <w:p w14:paraId="18493AA9" w14:textId="77777777" w:rsidR="002D43DD" w:rsidRPr="008F504E" w:rsidRDefault="002D43DD" w:rsidP="002D43DD">
      <w:pPr>
        <w:ind w:left="708" w:firstLine="360"/>
        <w:rPr>
          <w:b/>
          <w:bCs/>
        </w:rPr>
      </w:pPr>
      <w:r w:rsidRPr="008F504E">
        <w:rPr>
          <w:b/>
          <w:bCs/>
        </w:rPr>
        <w:t>Abnahme Kriterien</w:t>
      </w:r>
    </w:p>
    <w:p w14:paraId="4C5C1BCB" w14:textId="77777777" w:rsidR="002D43DD" w:rsidRDefault="002D43DD" w:rsidP="003527F1">
      <w:pPr>
        <w:pStyle w:val="Listenabsatz"/>
        <w:numPr>
          <w:ilvl w:val="0"/>
          <w:numId w:val="6"/>
        </w:numPr>
      </w:pPr>
      <w:r>
        <w:t>Die Dauer der Reise wird angezeigt</w:t>
      </w:r>
    </w:p>
    <w:p w14:paraId="48E9A3DC" w14:textId="7745EB53" w:rsidR="00002F99" w:rsidRDefault="00002F99" w:rsidP="00F93F5A"/>
    <w:p w14:paraId="0DA749E3" w14:textId="77777777" w:rsidR="00FF3AC5" w:rsidRDefault="00FF3AC5" w:rsidP="00F93F5A"/>
    <w:p w14:paraId="531BF33E" w14:textId="5433D90B" w:rsidR="00002F99" w:rsidRDefault="00002F99" w:rsidP="00F93F5A">
      <w:pPr>
        <w:pStyle w:val="berschrift1"/>
        <w:rPr>
          <w:b/>
          <w:bCs/>
        </w:rPr>
      </w:pPr>
      <w:bookmarkStart w:id="28" w:name="_Toc69291106"/>
      <w:bookmarkStart w:id="29" w:name="_Toc69291204"/>
      <w:bookmarkStart w:id="30" w:name="_Toc69291255"/>
      <w:bookmarkStart w:id="31" w:name="_Toc69477817"/>
      <w:r w:rsidRPr="00002F99">
        <w:rPr>
          <w:b/>
          <w:bCs/>
        </w:rPr>
        <w:t>Aktivitätsdiagramm</w:t>
      </w:r>
      <w:bookmarkEnd w:id="28"/>
      <w:bookmarkEnd w:id="29"/>
      <w:bookmarkEnd w:id="30"/>
      <w:bookmarkEnd w:id="31"/>
    </w:p>
    <w:p w14:paraId="641A5775" w14:textId="77777777" w:rsidR="003527F1" w:rsidRPr="003527F1" w:rsidRDefault="003527F1" w:rsidP="003527F1"/>
    <w:p w14:paraId="2FF7E31E" w14:textId="3465FAF7" w:rsidR="00002F99" w:rsidRDefault="003527F1" w:rsidP="00F93F5A">
      <w:r>
        <w:lastRenderedPageBreak/>
        <w:t>Aktivitätsdiagramm der Userstory 1 Veerbindung:</w:t>
      </w:r>
    </w:p>
    <w:p w14:paraId="2FBC70A2" w14:textId="1F01278A" w:rsidR="00844A3B" w:rsidRPr="00002F99" w:rsidRDefault="003527F1" w:rsidP="00F93F5A">
      <w:r w:rsidRPr="003527F1">
        <w:drawing>
          <wp:inline distT="0" distB="0" distL="0" distR="0" wp14:anchorId="26993158" wp14:editId="4CEDA731">
            <wp:extent cx="5760720" cy="21355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35505"/>
                    </a:xfrm>
                    <a:prstGeom prst="rect">
                      <a:avLst/>
                    </a:prstGeom>
                  </pic:spPr>
                </pic:pic>
              </a:graphicData>
            </a:graphic>
          </wp:inline>
        </w:drawing>
      </w:r>
    </w:p>
    <w:p w14:paraId="4E7958C5" w14:textId="5058A21E" w:rsidR="00002F99" w:rsidRDefault="00002F99" w:rsidP="00F93F5A">
      <w:pPr>
        <w:pStyle w:val="berschrift1"/>
        <w:rPr>
          <w:b/>
          <w:bCs/>
        </w:rPr>
      </w:pPr>
      <w:bookmarkStart w:id="32" w:name="_Toc69291108"/>
      <w:bookmarkStart w:id="33" w:name="_Toc69291206"/>
      <w:bookmarkStart w:id="34" w:name="_Toc69291257"/>
      <w:bookmarkStart w:id="35" w:name="_Toc69477818"/>
      <w:r w:rsidRPr="00002F99">
        <w:rPr>
          <w:b/>
          <w:bCs/>
        </w:rPr>
        <w:t>Testprotokoll</w:t>
      </w:r>
      <w:bookmarkEnd w:id="32"/>
      <w:bookmarkEnd w:id="33"/>
      <w:bookmarkEnd w:id="34"/>
      <w:bookmarkEnd w:id="35"/>
    </w:p>
    <w:tbl>
      <w:tblPr>
        <w:tblStyle w:val="Tabellenraster"/>
        <w:tblW w:w="0" w:type="auto"/>
        <w:tblLook w:val="04A0" w:firstRow="1" w:lastRow="0" w:firstColumn="1" w:lastColumn="0" w:noHBand="0" w:noVBand="1"/>
      </w:tblPr>
      <w:tblGrid>
        <w:gridCol w:w="2263"/>
        <w:gridCol w:w="6799"/>
      </w:tblGrid>
      <w:tr w:rsidR="003F7C2B" w14:paraId="7AC0F0C9" w14:textId="77777777" w:rsidTr="003F7C2B">
        <w:tc>
          <w:tcPr>
            <w:tcW w:w="2263" w:type="dxa"/>
          </w:tcPr>
          <w:p w14:paraId="7CB80C96" w14:textId="6A97C3AC" w:rsidR="003F7C2B" w:rsidRDefault="003F7C2B" w:rsidP="003F7C2B">
            <w:r>
              <w:t>Dokument Version</w:t>
            </w:r>
          </w:p>
        </w:tc>
        <w:tc>
          <w:tcPr>
            <w:tcW w:w="6799" w:type="dxa"/>
          </w:tcPr>
          <w:p w14:paraId="3BC7CAEE" w14:textId="02CF27FD" w:rsidR="003F7C2B" w:rsidRDefault="003F7C2B" w:rsidP="003F7C2B">
            <w:r>
              <w:t>1.0</w:t>
            </w:r>
          </w:p>
        </w:tc>
      </w:tr>
      <w:tr w:rsidR="003F7C2B" w14:paraId="2B167F3C" w14:textId="77777777" w:rsidTr="003F7C2B">
        <w:tc>
          <w:tcPr>
            <w:tcW w:w="2263" w:type="dxa"/>
          </w:tcPr>
          <w:p w14:paraId="56E2578A" w14:textId="3AC72605" w:rsidR="003F7C2B" w:rsidRDefault="003F7C2B" w:rsidP="003F7C2B">
            <w:r>
              <w:t>Durchführungsdatum</w:t>
            </w:r>
          </w:p>
        </w:tc>
        <w:tc>
          <w:tcPr>
            <w:tcW w:w="6799" w:type="dxa"/>
          </w:tcPr>
          <w:p w14:paraId="4445212C" w14:textId="2557CF9A" w:rsidR="003F7C2B" w:rsidRDefault="003F7C2B" w:rsidP="003F7C2B">
            <w:r>
              <w:t>16.04.2021</w:t>
            </w:r>
          </w:p>
        </w:tc>
      </w:tr>
      <w:tr w:rsidR="003F7C2B" w14:paraId="4263DA21" w14:textId="77777777" w:rsidTr="003F7C2B">
        <w:tc>
          <w:tcPr>
            <w:tcW w:w="2263" w:type="dxa"/>
          </w:tcPr>
          <w:p w14:paraId="191BEA01" w14:textId="01DFBD53" w:rsidR="003F7C2B" w:rsidRDefault="003F7C2B" w:rsidP="003F7C2B">
            <w:r>
              <w:t>Tester*In</w:t>
            </w:r>
          </w:p>
        </w:tc>
        <w:tc>
          <w:tcPr>
            <w:tcW w:w="6799" w:type="dxa"/>
          </w:tcPr>
          <w:p w14:paraId="5EECED98" w14:textId="74391618" w:rsidR="003F7C2B" w:rsidRDefault="003F7C2B" w:rsidP="003F7C2B">
            <w:r>
              <w:t>Bernet Roger</w:t>
            </w:r>
          </w:p>
        </w:tc>
      </w:tr>
      <w:tr w:rsidR="003F7C2B" w14:paraId="1D6EACAE" w14:textId="77777777" w:rsidTr="003F7C2B">
        <w:tc>
          <w:tcPr>
            <w:tcW w:w="2263" w:type="dxa"/>
          </w:tcPr>
          <w:p w14:paraId="0BB3EBC6" w14:textId="33A50663" w:rsidR="003F7C2B" w:rsidRDefault="003F7C2B" w:rsidP="003F7C2B">
            <w:r>
              <w:t>App</w:t>
            </w:r>
            <w:r w:rsidR="000321C0">
              <w:t>-</w:t>
            </w:r>
            <w:r>
              <w:t>Version Umgebung</w:t>
            </w:r>
          </w:p>
        </w:tc>
        <w:tc>
          <w:tcPr>
            <w:tcW w:w="6799" w:type="dxa"/>
          </w:tcPr>
          <w:p w14:paraId="19E28E12" w14:textId="2A949570" w:rsidR="003F7C2B" w:rsidRDefault="000321C0" w:rsidP="003F7C2B">
            <w:r>
              <w:t>1.0</w:t>
            </w:r>
          </w:p>
          <w:p w14:paraId="1068BEDC" w14:textId="34D7FA6D" w:rsidR="000321C0" w:rsidRDefault="000321C0" w:rsidP="003F7C2B">
            <w:r>
              <w:t>Winodws 10 Virtual Maschien</w:t>
            </w:r>
          </w:p>
        </w:tc>
      </w:tr>
      <w:tr w:rsidR="003F7C2B" w14:paraId="1338A5D2" w14:textId="77777777" w:rsidTr="003F7C2B">
        <w:tc>
          <w:tcPr>
            <w:tcW w:w="2263" w:type="dxa"/>
          </w:tcPr>
          <w:p w14:paraId="39E34FE0" w14:textId="692BDC6C" w:rsidR="000321C0" w:rsidRDefault="000321C0" w:rsidP="003F7C2B">
            <w:r>
              <w:t>API-Version</w:t>
            </w:r>
          </w:p>
        </w:tc>
        <w:tc>
          <w:tcPr>
            <w:tcW w:w="6799" w:type="dxa"/>
          </w:tcPr>
          <w:p w14:paraId="44A6BAA8" w14:textId="77777777" w:rsidR="003F7C2B" w:rsidRDefault="000321C0" w:rsidP="003F7C2B">
            <w:r>
              <w:t>1.1</w:t>
            </w:r>
          </w:p>
          <w:p w14:paraId="607C14D9" w14:textId="4B0E2FFE" w:rsidR="000321C0" w:rsidRDefault="000321C0" w:rsidP="003F7C2B">
            <w:r>
              <w:t>Winodws 10 Virtual Maschien</w:t>
            </w:r>
          </w:p>
        </w:tc>
      </w:tr>
    </w:tbl>
    <w:p w14:paraId="73503488" w14:textId="77777777" w:rsidR="003F7C2B" w:rsidRPr="003F7C2B" w:rsidRDefault="003F7C2B" w:rsidP="003F7C2B"/>
    <w:p w14:paraId="1FDA9816" w14:textId="77777777" w:rsidR="00844A3B" w:rsidRPr="00844A3B" w:rsidRDefault="00844A3B" w:rsidP="00844A3B"/>
    <w:tbl>
      <w:tblPr>
        <w:tblStyle w:val="Tabellenraster"/>
        <w:tblW w:w="0" w:type="auto"/>
        <w:tblLook w:val="04A0" w:firstRow="1" w:lastRow="0" w:firstColumn="1" w:lastColumn="0" w:noHBand="0" w:noVBand="1"/>
      </w:tblPr>
      <w:tblGrid>
        <w:gridCol w:w="847"/>
        <w:gridCol w:w="2966"/>
        <w:gridCol w:w="2409"/>
        <w:gridCol w:w="1693"/>
        <w:gridCol w:w="1127"/>
      </w:tblGrid>
      <w:tr w:rsidR="00844A3B" w14:paraId="4AA1D3D9" w14:textId="77777777" w:rsidTr="00DC3005">
        <w:tc>
          <w:tcPr>
            <w:tcW w:w="84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6B89976D" w14:textId="3130EF42" w:rsidR="00844A3B" w:rsidRDefault="00844A3B" w:rsidP="00F93F5A">
            <w:r>
              <w:t>Schritt</w:t>
            </w:r>
          </w:p>
        </w:tc>
        <w:tc>
          <w:tcPr>
            <w:tcW w:w="2966"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18832424" w14:textId="0D19A29B" w:rsidR="00844A3B" w:rsidRDefault="00844A3B" w:rsidP="00F93F5A">
            <w:r>
              <w:t>Aktivität</w:t>
            </w:r>
          </w:p>
        </w:tc>
        <w:tc>
          <w:tcPr>
            <w:tcW w:w="2409"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7A0E3026" w14:textId="177EDB3C" w:rsidR="00844A3B" w:rsidRDefault="00844A3B" w:rsidP="00F93F5A">
            <w:r>
              <w:t>Erwartetes Ergebniss</w:t>
            </w:r>
          </w:p>
        </w:tc>
        <w:tc>
          <w:tcPr>
            <w:tcW w:w="1693"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0D5A0F0E" w14:textId="04766198" w:rsidR="00844A3B" w:rsidRDefault="00844A3B" w:rsidP="00F93F5A">
            <w:r>
              <w:t>Abweichendes Resultat</w:t>
            </w:r>
          </w:p>
        </w:tc>
        <w:tc>
          <w:tcPr>
            <w:tcW w:w="1127"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53003944" w14:textId="146B3DF2" w:rsidR="00844A3B" w:rsidRDefault="00844A3B" w:rsidP="00F93F5A">
            <w:r>
              <w:t>Ziel</w:t>
            </w:r>
          </w:p>
        </w:tc>
      </w:tr>
      <w:tr w:rsidR="008003A5" w14:paraId="736E16AD" w14:textId="77777777" w:rsidTr="00DC3005">
        <w:tc>
          <w:tcPr>
            <w:tcW w:w="847" w:type="dxa"/>
            <w:tcBorders>
              <w:top w:val="single" w:sz="12" w:space="0" w:color="auto"/>
              <w:left w:val="single" w:sz="12" w:space="0" w:color="auto"/>
              <w:right w:val="single" w:sz="12" w:space="0" w:color="auto"/>
            </w:tcBorders>
          </w:tcPr>
          <w:p w14:paraId="3D49061F" w14:textId="5BD0592F" w:rsidR="00844A3B" w:rsidRDefault="00844A3B" w:rsidP="00F93F5A">
            <w:r>
              <w:t>1</w:t>
            </w:r>
          </w:p>
        </w:tc>
        <w:tc>
          <w:tcPr>
            <w:tcW w:w="2966" w:type="dxa"/>
            <w:tcBorders>
              <w:top w:val="single" w:sz="12" w:space="0" w:color="auto"/>
              <w:left w:val="single" w:sz="12" w:space="0" w:color="auto"/>
              <w:right w:val="single" w:sz="12" w:space="0" w:color="auto"/>
            </w:tcBorders>
          </w:tcPr>
          <w:p w14:paraId="357CA862" w14:textId="4760D2FF" w:rsidR="00844A3B" w:rsidRDefault="00FF3AC5" w:rsidP="00F93F5A">
            <w:r>
              <w:t>Eingabe im Startfeld «</w:t>
            </w:r>
            <w:r w:rsidR="0025291A">
              <w:t>Ebikon</w:t>
            </w:r>
            <w:r>
              <w:t>»</w:t>
            </w:r>
            <w:r w:rsidR="0025291A">
              <w:t>, eingabe im Endfeld «Luzern»</w:t>
            </w:r>
            <w:r w:rsidR="00DC3005">
              <w:t>. Anschliessendes Klicken auf «Search Button»</w:t>
            </w:r>
          </w:p>
        </w:tc>
        <w:tc>
          <w:tcPr>
            <w:tcW w:w="2409" w:type="dxa"/>
            <w:tcBorders>
              <w:top w:val="single" w:sz="12" w:space="0" w:color="auto"/>
              <w:left w:val="single" w:sz="12" w:space="0" w:color="auto"/>
              <w:right w:val="single" w:sz="12" w:space="0" w:color="auto"/>
            </w:tcBorders>
          </w:tcPr>
          <w:p w14:paraId="0A547845" w14:textId="1C585545" w:rsidR="00844A3B" w:rsidRDefault="0025291A" w:rsidP="00F93F5A">
            <w:r>
              <w:t>Es werden die nächsten vier Verbindungen zu dieser Strecke ausgegeben.</w:t>
            </w:r>
          </w:p>
        </w:tc>
        <w:tc>
          <w:tcPr>
            <w:tcW w:w="1693" w:type="dxa"/>
            <w:tcBorders>
              <w:top w:val="single" w:sz="12" w:space="0" w:color="auto"/>
              <w:left w:val="single" w:sz="12" w:space="0" w:color="auto"/>
              <w:right w:val="single" w:sz="12" w:space="0" w:color="auto"/>
            </w:tcBorders>
          </w:tcPr>
          <w:p w14:paraId="6596992D" w14:textId="77777777" w:rsidR="00844A3B" w:rsidRDefault="00844A3B" w:rsidP="00F93F5A"/>
        </w:tc>
        <w:tc>
          <w:tcPr>
            <w:tcW w:w="1127" w:type="dxa"/>
            <w:tcBorders>
              <w:top w:val="single" w:sz="12" w:space="0" w:color="auto"/>
              <w:left w:val="single" w:sz="12" w:space="0" w:color="auto"/>
              <w:right w:val="single" w:sz="12" w:space="0" w:color="auto"/>
            </w:tcBorders>
          </w:tcPr>
          <w:p w14:paraId="5D7F3055" w14:textId="07D78616" w:rsidR="00844A3B" w:rsidRDefault="0025291A" w:rsidP="00F93F5A">
            <w:r>
              <w:t>erreicht</w:t>
            </w:r>
          </w:p>
        </w:tc>
      </w:tr>
      <w:tr w:rsidR="008003A5" w14:paraId="6386C85A" w14:textId="77777777" w:rsidTr="00DC3005">
        <w:tc>
          <w:tcPr>
            <w:tcW w:w="847" w:type="dxa"/>
            <w:tcBorders>
              <w:left w:val="single" w:sz="12" w:space="0" w:color="auto"/>
              <w:right w:val="single" w:sz="12" w:space="0" w:color="auto"/>
            </w:tcBorders>
          </w:tcPr>
          <w:p w14:paraId="6168D6F8" w14:textId="62FA381D" w:rsidR="00844A3B" w:rsidRDefault="00844A3B" w:rsidP="00F93F5A">
            <w:r>
              <w:t>2</w:t>
            </w:r>
          </w:p>
        </w:tc>
        <w:tc>
          <w:tcPr>
            <w:tcW w:w="2966" w:type="dxa"/>
            <w:tcBorders>
              <w:left w:val="single" w:sz="12" w:space="0" w:color="auto"/>
              <w:right w:val="single" w:sz="12" w:space="0" w:color="auto"/>
            </w:tcBorders>
          </w:tcPr>
          <w:p w14:paraId="38A188B6" w14:textId="77777777" w:rsidR="00844A3B" w:rsidRDefault="0025291A" w:rsidP="00F93F5A">
            <w:r>
              <w:t>Eingabe im Staionfeld «Ebikon, Ottigenbühl»</w:t>
            </w:r>
          </w:p>
          <w:p w14:paraId="0E0BC622" w14:textId="4975319A" w:rsidR="00DC3005" w:rsidRDefault="00DC3005" w:rsidP="00F93F5A">
            <w:r>
              <w:t>Anschliessendes Klicken auf «Tafel» Button</w:t>
            </w:r>
          </w:p>
        </w:tc>
        <w:tc>
          <w:tcPr>
            <w:tcW w:w="2409" w:type="dxa"/>
            <w:tcBorders>
              <w:left w:val="single" w:sz="12" w:space="0" w:color="auto"/>
              <w:right w:val="single" w:sz="12" w:space="0" w:color="auto"/>
            </w:tcBorders>
          </w:tcPr>
          <w:p w14:paraId="74BCB840" w14:textId="46B0C13F" w:rsidR="00844A3B" w:rsidRDefault="0025291A" w:rsidP="00F93F5A">
            <w:r>
              <w:t>Es werden die nächsten 15 Verbindungen angezeigt die, diese Haltestelle anfahren</w:t>
            </w:r>
          </w:p>
        </w:tc>
        <w:tc>
          <w:tcPr>
            <w:tcW w:w="1693" w:type="dxa"/>
            <w:tcBorders>
              <w:left w:val="single" w:sz="12" w:space="0" w:color="auto"/>
              <w:right w:val="single" w:sz="12" w:space="0" w:color="auto"/>
            </w:tcBorders>
          </w:tcPr>
          <w:p w14:paraId="06F56E68" w14:textId="77777777" w:rsidR="00844A3B" w:rsidRDefault="00844A3B" w:rsidP="00F93F5A"/>
        </w:tc>
        <w:tc>
          <w:tcPr>
            <w:tcW w:w="1127" w:type="dxa"/>
            <w:tcBorders>
              <w:left w:val="single" w:sz="12" w:space="0" w:color="auto"/>
              <w:right w:val="single" w:sz="12" w:space="0" w:color="auto"/>
            </w:tcBorders>
          </w:tcPr>
          <w:p w14:paraId="109948B4" w14:textId="6DD5136F" w:rsidR="00844A3B" w:rsidRDefault="0025291A" w:rsidP="00F93F5A">
            <w:r>
              <w:t>erreicht</w:t>
            </w:r>
          </w:p>
        </w:tc>
      </w:tr>
      <w:tr w:rsidR="008003A5" w14:paraId="25BED822" w14:textId="77777777" w:rsidTr="00DC3005">
        <w:tc>
          <w:tcPr>
            <w:tcW w:w="847" w:type="dxa"/>
            <w:tcBorders>
              <w:left w:val="single" w:sz="12" w:space="0" w:color="auto"/>
              <w:right w:val="single" w:sz="12" w:space="0" w:color="auto"/>
            </w:tcBorders>
          </w:tcPr>
          <w:p w14:paraId="44C10FEB" w14:textId="34479AC9" w:rsidR="00844A3B" w:rsidRDefault="00844A3B" w:rsidP="00F93F5A">
            <w:r>
              <w:t>3</w:t>
            </w:r>
          </w:p>
        </w:tc>
        <w:tc>
          <w:tcPr>
            <w:tcW w:w="2966" w:type="dxa"/>
            <w:tcBorders>
              <w:left w:val="single" w:sz="12" w:space="0" w:color="auto"/>
              <w:right w:val="single" w:sz="12" w:space="0" w:color="auto"/>
            </w:tcBorders>
          </w:tcPr>
          <w:p w14:paraId="357861DD" w14:textId="77777777" w:rsidR="00844A3B" w:rsidRDefault="008003A5" w:rsidP="00F93F5A">
            <w:r>
              <w:t>Eingabe im Startfeld «Ebikon», eingabe im Endfeld «Luzern»</w:t>
            </w:r>
            <w:r>
              <w:t xml:space="preserve"> und im Datumfeld «Donnerstag. 29. April» und im Timefeld «19:16»</w:t>
            </w:r>
          </w:p>
          <w:p w14:paraId="3D8C8170" w14:textId="664F3712" w:rsidR="00DC3005" w:rsidRDefault="00DC3005" w:rsidP="00F93F5A">
            <w:r>
              <w:t>Anschliessendes Klicken auf «Search Button»</w:t>
            </w:r>
          </w:p>
        </w:tc>
        <w:tc>
          <w:tcPr>
            <w:tcW w:w="2409" w:type="dxa"/>
            <w:tcBorders>
              <w:left w:val="single" w:sz="12" w:space="0" w:color="auto"/>
              <w:right w:val="single" w:sz="12" w:space="0" w:color="auto"/>
            </w:tcBorders>
          </w:tcPr>
          <w:p w14:paraId="524E8213" w14:textId="77ABC97E" w:rsidR="00844A3B" w:rsidRDefault="008003A5" w:rsidP="00F93F5A">
            <w:r>
              <w:t>Es werden die nächsten vier Verbindungen</w:t>
            </w:r>
            <w:r>
              <w:t xml:space="preserve"> vom 29. April 16:19 Uhr, von </w:t>
            </w:r>
            <w:r>
              <w:t>dieser Strecke ausgegeben.</w:t>
            </w:r>
          </w:p>
        </w:tc>
        <w:tc>
          <w:tcPr>
            <w:tcW w:w="1693" w:type="dxa"/>
            <w:tcBorders>
              <w:left w:val="single" w:sz="12" w:space="0" w:color="auto"/>
              <w:right w:val="single" w:sz="12" w:space="0" w:color="auto"/>
            </w:tcBorders>
          </w:tcPr>
          <w:p w14:paraId="28E0EB52" w14:textId="77777777" w:rsidR="00844A3B" w:rsidRDefault="00844A3B" w:rsidP="00F93F5A"/>
        </w:tc>
        <w:tc>
          <w:tcPr>
            <w:tcW w:w="1127" w:type="dxa"/>
            <w:tcBorders>
              <w:left w:val="single" w:sz="12" w:space="0" w:color="auto"/>
              <w:right w:val="single" w:sz="12" w:space="0" w:color="auto"/>
            </w:tcBorders>
          </w:tcPr>
          <w:p w14:paraId="57B06927" w14:textId="7D28C9C6" w:rsidR="00844A3B" w:rsidRDefault="008003A5" w:rsidP="00F93F5A">
            <w:r>
              <w:t>erreicht</w:t>
            </w:r>
          </w:p>
        </w:tc>
      </w:tr>
      <w:tr w:rsidR="008003A5" w14:paraId="6C68E9C1" w14:textId="77777777" w:rsidTr="00DC3005">
        <w:tc>
          <w:tcPr>
            <w:tcW w:w="847" w:type="dxa"/>
            <w:tcBorders>
              <w:left w:val="single" w:sz="12" w:space="0" w:color="auto"/>
              <w:right w:val="single" w:sz="12" w:space="0" w:color="auto"/>
            </w:tcBorders>
          </w:tcPr>
          <w:p w14:paraId="25765776" w14:textId="3A09DA3A" w:rsidR="00844A3B" w:rsidRDefault="00844A3B" w:rsidP="00F93F5A">
            <w:r>
              <w:t>4</w:t>
            </w:r>
          </w:p>
        </w:tc>
        <w:tc>
          <w:tcPr>
            <w:tcW w:w="2966" w:type="dxa"/>
            <w:tcBorders>
              <w:left w:val="single" w:sz="12" w:space="0" w:color="auto"/>
              <w:right w:val="single" w:sz="12" w:space="0" w:color="auto"/>
            </w:tcBorders>
          </w:tcPr>
          <w:p w14:paraId="48060BCE" w14:textId="43B2D82A" w:rsidR="00844A3B" w:rsidRDefault="00DC3005" w:rsidP="00F93F5A">
            <w:r>
              <w:t>Eingabe im Startfeld «Ebi» und Doppelklick auf «Ebikon, Fildern»</w:t>
            </w:r>
          </w:p>
        </w:tc>
        <w:tc>
          <w:tcPr>
            <w:tcW w:w="2409" w:type="dxa"/>
            <w:tcBorders>
              <w:left w:val="single" w:sz="12" w:space="0" w:color="auto"/>
              <w:right w:val="single" w:sz="12" w:space="0" w:color="auto"/>
            </w:tcBorders>
          </w:tcPr>
          <w:p w14:paraId="2AFFB1AF" w14:textId="1A37BA13" w:rsidR="00844A3B" w:rsidRDefault="00DC3005" w:rsidP="00F93F5A">
            <w:r>
              <w:t>«Ebikon, Fildern» wird in das Startfeld eingefügt.</w:t>
            </w:r>
          </w:p>
        </w:tc>
        <w:tc>
          <w:tcPr>
            <w:tcW w:w="1693" w:type="dxa"/>
            <w:tcBorders>
              <w:left w:val="single" w:sz="12" w:space="0" w:color="auto"/>
              <w:right w:val="single" w:sz="12" w:space="0" w:color="auto"/>
            </w:tcBorders>
          </w:tcPr>
          <w:p w14:paraId="2E5043DE" w14:textId="77777777" w:rsidR="00844A3B" w:rsidRDefault="00844A3B" w:rsidP="00F93F5A"/>
        </w:tc>
        <w:tc>
          <w:tcPr>
            <w:tcW w:w="1127" w:type="dxa"/>
            <w:tcBorders>
              <w:left w:val="single" w:sz="12" w:space="0" w:color="auto"/>
              <w:right w:val="single" w:sz="12" w:space="0" w:color="auto"/>
            </w:tcBorders>
          </w:tcPr>
          <w:p w14:paraId="58486574" w14:textId="311983B0" w:rsidR="00844A3B" w:rsidRDefault="00DC3005" w:rsidP="00F93F5A">
            <w:r>
              <w:t>erreicht</w:t>
            </w:r>
          </w:p>
        </w:tc>
      </w:tr>
      <w:tr w:rsidR="008003A5" w14:paraId="7F2C8D5A" w14:textId="77777777" w:rsidTr="00DC3005">
        <w:tc>
          <w:tcPr>
            <w:tcW w:w="847" w:type="dxa"/>
            <w:tcBorders>
              <w:left w:val="single" w:sz="12" w:space="0" w:color="auto"/>
              <w:right w:val="single" w:sz="12" w:space="0" w:color="auto"/>
            </w:tcBorders>
          </w:tcPr>
          <w:p w14:paraId="0FDC906B" w14:textId="3F0124E2" w:rsidR="00844A3B" w:rsidRDefault="00844A3B" w:rsidP="00F93F5A">
            <w:r>
              <w:t>5</w:t>
            </w:r>
          </w:p>
        </w:tc>
        <w:tc>
          <w:tcPr>
            <w:tcW w:w="2966" w:type="dxa"/>
            <w:tcBorders>
              <w:left w:val="single" w:sz="12" w:space="0" w:color="auto"/>
              <w:right w:val="single" w:sz="12" w:space="0" w:color="auto"/>
            </w:tcBorders>
          </w:tcPr>
          <w:p w14:paraId="4396ECFC" w14:textId="0ACB88D9" w:rsidR="00DC3005" w:rsidRDefault="00DC3005" w:rsidP="00F93F5A">
            <w:r>
              <w:t>Keine eingabe in Sart und End Feld.</w:t>
            </w:r>
          </w:p>
          <w:p w14:paraId="1B9D23BA" w14:textId="68C75F11" w:rsidR="00844A3B" w:rsidRDefault="00DC3005" w:rsidP="00F93F5A">
            <w:r>
              <w:t>Anschliessendes Klicken auf «Search Button»</w:t>
            </w:r>
          </w:p>
        </w:tc>
        <w:tc>
          <w:tcPr>
            <w:tcW w:w="2409" w:type="dxa"/>
            <w:tcBorders>
              <w:left w:val="single" w:sz="12" w:space="0" w:color="auto"/>
              <w:right w:val="single" w:sz="12" w:space="0" w:color="auto"/>
            </w:tcBorders>
          </w:tcPr>
          <w:p w14:paraId="76705BA7" w14:textId="7C772FA4" w:rsidR="00844A3B" w:rsidRDefault="00DC3005" w:rsidP="00F93F5A">
            <w:r>
              <w:t>Erscheinen einer Messagebox mit Inschrift «Bitte geben sie gültige Werte ein»</w:t>
            </w:r>
          </w:p>
        </w:tc>
        <w:tc>
          <w:tcPr>
            <w:tcW w:w="1693" w:type="dxa"/>
            <w:tcBorders>
              <w:left w:val="single" w:sz="12" w:space="0" w:color="auto"/>
              <w:right w:val="single" w:sz="12" w:space="0" w:color="auto"/>
            </w:tcBorders>
          </w:tcPr>
          <w:p w14:paraId="4F7901A4" w14:textId="77777777" w:rsidR="00844A3B" w:rsidRDefault="00844A3B" w:rsidP="00F93F5A"/>
        </w:tc>
        <w:tc>
          <w:tcPr>
            <w:tcW w:w="1127" w:type="dxa"/>
            <w:tcBorders>
              <w:left w:val="single" w:sz="12" w:space="0" w:color="auto"/>
              <w:right w:val="single" w:sz="12" w:space="0" w:color="auto"/>
            </w:tcBorders>
          </w:tcPr>
          <w:p w14:paraId="7040C0AD" w14:textId="20DB7AC2" w:rsidR="00844A3B" w:rsidRDefault="00DC3005" w:rsidP="00F93F5A">
            <w:r>
              <w:t>erreicht</w:t>
            </w:r>
          </w:p>
        </w:tc>
      </w:tr>
      <w:tr w:rsidR="008003A5" w14:paraId="522F24C0" w14:textId="77777777" w:rsidTr="00DC3005">
        <w:tc>
          <w:tcPr>
            <w:tcW w:w="847" w:type="dxa"/>
            <w:tcBorders>
              <w:left w:val="single" w:sz="12" w:space="0" w:color="auto"/>
              <w:right w:val="single" w:sz="12" w:space="0" w:color="auto"/>
            </w:tcBorders>
          </w:tcPr>
          <w:p w14:paraId="6B37B419" w14:textId="29F0CC64" w:rsidR="00844A3B" w:rsidRDefault="00844A3B" w:rsidP="00F93F5A">
            <w:r>
              <w:lastRenderedPageBreak/>
              <w:t>6</w:t>
            </w:r>
          </w:p>
        </w:tc>
        <w:tc>
          <w:tcPr>
            <w:tcW w:w="2966" w:type="dxa"/>
            <w:tcBorders>
              <w:left w:val="single" w:sz="12" w:space="0" w:color="auto"/>
              <w:right w:val="single" w:sz="12" w:space="0" w:color="auto"/>
            </w:tcBorders>
          </w:tcPr>
          <w:p w14:paraId="6E4DA221" w14:textId="1D8FD610" w:rsidR="00844A3B" w:rsidRDefault="00DC3005" w:rsidP="00F93F5A">
            <w:r>
              <w:t>Eingabe «324134jafdjk» in Start und End Feld.</w:t>
            </w:r>
          </w:p>
          <w:p w14:paraId="53050D68" w14:textId="3351BBC8" w:rsidR="00DC3005" w:rsidRDefault="00DC3005" w:rsidP="00F93F5A">
            <w:r>
              <w:t>Anschliessendes Klicken auf «Search Button»</w:t>
            </w:r>
          </w:p>
        </w:tc>
        <w:tc>
          <w:tcPr>
            <w:tcW w:w="2409" w:type="dxa"/>
            <w:tcBorders>
              <w:left w:val="single" w:sz="12" w:space="0" w:color="auto"/>
              <w:right w:val="single" w:sz="12" w:space="0" w:color="auto"/>
            </w:tcBorders>
          </w:tcPr>
          <w:p w14:paraId="03E01F09" w14:textId="6BE5B832" w:rsidR="00844A3B" w:rsidRDefault="00DC3005" w:rsidP="00F93F5A">
            <w:r>
              <w:t>Erscheinen einer Messagebox mit Inschrift «Bitte geben sie gültige Werte ein»</w:t>
            </w:r>
          </w:p>
        </w:tc>
        <w:tc>
          <w:tcPr>
            <w:tcW w:w="1693" w:type="dxa"/>
            <w:tcBorders>
              <w:left w:val="single" w:sz="12" w:space="0" w:color="auto"/>
              <w:right w:val="single" w:sz="12" w:space="0" w:color="auto"/>
            </w:tcBorders>
          </w:tcPr>
          <w:p w14:paraId="48133DFD" w14:textId="77777777" w:rsidR="00844A3B" w:rsidRDefault="00844A3B" w:rsidP="00F93F5A"/>
        </w:tc>
        <w:tc>
          <w:tcPr>
            <w:tcW w:w="1127" w:type="dxa"/>
            <w:tcBorders>
              <w:left w:val="single" w:sz="12" w:space="0" w:color="auto"/>
              <w:right w:val="single" w:sz="12" w:space="0" w:color="auto"/>
            </w:tcBorders>
          </w:tcPr>
          <w:p w14:paraId="253DE2B6" w14:textId="66C5AC3E" w:rsidR="00844A3B" w:rsidRDefault="003F7C2B" w:rsidP="00F93F5A">
            <w:r>
              <w:t>erreicht</w:t>
            </w:r>
          </w:p>
        </w:tc>
      </w:tr>
      <w:tr w:rsidR="008003A5" w14:paraId="607DB59B" w14:textId="77777777" w:rsidTr="00DC3005">
        <w:tc>
          <w:tcPr>
            <w:tcW w:w="847" w:type="dxa"/>
            <w:tcBorders>
              <w:left w:val="single" w:sz="12" w:space="0" w:color="auto"/>
              <w:right w:val="single" w:sz="12" w:space="0" w:color="auto"/>
            </w:tcBorders>
          </w:tcPr>
          <w:p w14:paraId="75A1C246" w14:textId="15DDED73" w:rsidR="00844A3B" w:rsidRDefault="00844A3B" w:rsidP="00F93F5A">
            <w:r>
              <w:t>7</w:t>
            </w:r>
          </w:p>
        </w:tc>
        <w:tc>
          <w:tcPr>
            <w:tcW w:w="2966" w:type="dxa"/>
            <w:tcBorders>
              <w:left w:val="single" w:sz="12" w:space="0" w:color="auto"/>
              <w:right w:val="single" w:sz="12" w:space="0" w:color="auto"/>
            </w:tcBorders>
          </w:tcPr>
          <w:p w14:paraId="057A2E51" w14:textId="63BDB2E9" w:rsidR="003F7C2B" w:rsidRDefault="003F7C2B" w:rsidP="003F7C2B">
            <w:r>
              <w:t>Eingabe im Startfeld «Ebik</w:t>
            </w:r>
            <w:r>
              <w:t>io</w:t>
            </w:r>
            <w:r>
              <w:t xml:space="preserve">», eingabe im Endfeld «Luzern» </w:t>
            </w:r>
            <w:r>
              <w:t>.</w:t>
            </w:r>
          </w:p>
          <w:p w14:paraId="59A6E02E" w14:textId="3B4F8137" w:rsidR="00844A3B" w:rsidRDefault="003F7C2B" w:rsidP="003F7C2B">
            <w:r>
              <w:t>Anschliessendes Klicken auf «Search Button»</w:t>
            </w:r>
          </w:p>
        </w:tc>
        <w:tc>
          <w:tcPr>
            <w:tcW w:w="2409" w:type="dxa"/>
            <w:tcBorders>
              <w:left w:val="single" w:sz="12" w:space="0" w:color="auto"/>
              <w:right w:val="single" w:sz="12" w:space="0" w:color="auto"/>
            </w:tcBorders>
          </w:tcPr>
          <w:p w14:paraId="71F31C26" w14:textId="4B0CAA14" w:rsidR="00844A3B" w:rsidRDefault="003F7C2B" w:rsidP="00F93F5A">
            <w:r>
              <w:t>Ausgabe der nächsten Verbindungen von Ebikon nach Luzern</w:t>
            </w:r>
          </w:p>
        </w:tc>
        <w:tc>
          <w:tcPr>
            <w:tcW w:w="1693" w:type="dxa"/>
            <w:tcBorders>
              <w:left w:val="single" w:sz="12" w:space="0" w:color="auto"/>
              <w:right w:val="single" w:sz="12" w:space="0" w:color="auto"/>
            </w:tcBorders>
          </w:tcPr>
          <w:p w14:paraId="168BDD09" w14:textId="77777777" w:rsidR="00844A3B" w:rsidRDefault="00844A3B" w:rsidP="00F93F5A"/>
        </w:tc>
        <w:tc>
          <w:tcPr>
            <w:tcW w:w="1127" w:type="dxa"/>
            <w:tcBorders>
              <w:left w:val="single" w:sz="12" w:space="0" w:color="auto"/>
              <w:right w:val="single" w:sz="12" w:space="0" w:color="auto"/>
            </w:tcBorders>
          </w:tcPr>
          <w:p w14:paraId="0EAB663C" w14:textId="56E2A02E" w:rsidR="00844A3B" w:rsidRDefault="003F7C2B" w:rsidP="00F93F5A">
            <w:r>
              <w:t>erreicht</w:t>
            </w:r>
          </w:p>
        </w:tc>
      </w:tr>
    </w:tbl>
    <w:p w14:paraId="403B66A6" w14:textId="72419CDB" w:rsidR="00002F99" w:rsidRDefault="00002F99" w:rsidP="00F93F5A"/>
    <w:p w14:paraId="3BF312E0" w14:textId="77777777" w:rsidR="009B7C73" w:rsidRDefault="009B7C73" w:rsidP="00F93F5A"/>
    <w:p w14:paraId="722EFDD0" w14:textId="6E1E84A7" w:rsidR="00002F99" w:rsidRPr="006B47F3" w:rsidRDefault="00002F99" w:rsidP="00F93F5A">
      <w:pPr>
        <w:pStyle w:val="berschrift1"/>
        <w:rPr>
          <w:b/>
          <w:bCs/>
        </w:rPr>
      </w:pPr>
      <w:bookmarkStart w:id="36" w:name="_Toc69291109"/>
      <w:bookmarkStart w:id="37" w:name="_Toc69291207"/>
      <w:bookmarkStart w:id="38" w:name="_Toc69291258"/>
      <w:bookmarkStart w:id="39" w:name="_Toc69477819"/>
      <w:r w:rsidRPr="006B47F3">
        <w:rPr>
          <w:b/>
          <w:bCs/>
        </w:rPr>
        <w:t>Anleitung</w:t>
      </w:r>
      <w:bookmarkEnd w:id="36"/>
      <w:bookmarkEnd w:id="37"/>
      <w:bookmarkEnd w:id="38"/>
      <w:bookmarkEnd w:id="39"/>
    </w:p>
    <w:p w14:paraId="1E1D07E2" w14:textId="398C2448" w:rsidR="00624D9B" w:rsidRPr="00624D9B" w:rsidRDefault="00002F99" w:rsidP="003F7C2B">
      <w:pPr>
        <w:pStyle w:val="berschrift2"/>
        <w:ind w:left="360"/>
      </w:pPr>
      <w:bookmarkStart w:id="40" w:name="_Toc69291110"/>
      <w:bookmarkStart w:id="41" w:name="_Toc69291208"/>
      <w:bookmarkStart w:id="42" w:name="_Toc69291259"/>
      <w:bookmarkStart w:id="43" w:name="_Toc69477820"/>
      <w:r w:rsidRPr="006B47F3">
        <w:t>Instation</w:t>
      </w:r>
      <w:bookmarkEnd w:id="40"/>
      <w:bookmarkEnd w:id="41"/>
      <w:bookmarkEnd w:id="42"/>
      <w:bookmarkEnd w:id="43"/>
    </w:p>
    <w:tbl>
      <w:tblPr>
        <w:tblStyle w:val="Tabellenraster"/>
        <w:tblW w:w="0" w:type="auto"/>
        <w:tblLook w:val="04A0" w:firstRow="1" w:lastRow="0" w:firstColumn="1" w:lastColumn="0" w:noHBand="0" w:noVBand="1"/>
      </w:tblPr>
      <w:tblGrid>
        <w:gridCol w:w="421"/>
        <w:gridCol w:w="4252"/>
        <w:gridCol w:w="4389"/>
      </w:tblGrid>
      <w:tr w:rsidR="00624D9B" w14:paraId="45567395" w14:textId="77777777" w:rsidTr="009B7C73">
        <w:tc>
          <w:tcPr>
            <w:tcW w:w="421" w:type="dxa"/>
          </w:tcPr>
          <w:p w14:paraId="7DED0929" w14:textId="5E430D35" w:rsidR="009B7C73" w:rsidRDefault="009B7C73" w:rsidP="00F93F5A">
            <w:r>
              <w:t>1</w:t>
            </w:r>
          </w:p>
        </w:tc>
        <w:tc>
          <w:tcPr>
            <w:tcW w:w="4252" w:type="dxa"/>
          </w:tcPr>
          <w:p w14:paraId="098568AD" w14:textId="742F4E82" w:rsidR="009B7C73" w:rsidRDefault="009B7C73" w:rsidP="00F93F5A">
            <w:r w:rsidRPr="009B7C73">
              <w:drawing>
                <wp:inline distT="0" distB="0" distL="0" distR="0" wp14:anchorId="55E3C477" wp14:editId="410D788A">
                  <wp:extent cx="2461807" cy="2011053"/>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3383" cy="2020510"/>
                          </a:xfrm>
                          <a:prstGeom prst="rect">
                            <a:avLst/>
                          </a:prstGeom>
                        </pic:spPr>
                      </pic:pic>
                    </a:graphicData>
                  </a:graphic>
                </wp:inline>
              </w:drawing>
            </w:r>
          </w:p>
        </w:tc>
        <w:tc>
          <w:tcPr>
            <w:tcW w:w="4389" w:type="dxa"/>
          </w:tcPr>
          <w:p w14:paraId="4113D8A9" w14:textId="52411B33" w:rsidR="009B7C73" w:rsidRDefault="009B7C73" w:rsidP="00F93F5A">
            <w:r>
              <w:t>Nach dem öffnen der «MyTransportApp.msi»</w:t>
            </w:r>
          </w:p>
          <w:p w14:paraId="5E0D7536" w14:textId="0464CCB6" w:rsidR="009B7C73" w:rsidRDefault="009B7C73" w:rsidP="00F93F5A">
            <w:r>
              <w:t>öffnet sich ein fenster, auf diesem whälen Sie «Weiter»</w:t>
            </w:r>
            <w:r w:rsidR="00624D9B">
              <w:t>.</w:t>
            </w:r>
          </w:p>
        </w:tc>
      </w:tr>
      <w:tr w:rsidR="00624D9B" w14:paraId="688171C0" w14:textId="77777777" w:rsidTr="009B7C73">
        <w:tc>
          <w:tcPr>
            <w:tcW w:w="421" w:type="dxa"/>
          </w:tcPr>
          <w:p w14:paraId="209CE23D" w14:textId="4B9A6DD5" w:rsidR="009B7C73" w:rsidRDefault="00624D9B" w:rsidP="00F93F5A">
            <w:r>
              <w:t>2</w:t>
            </w:r>
          </w:p>
        </w:tc>
        <w:tc>
          <w:tcPr>
            <w:tcW w:w="4252" w:type="dxa"/>
          </w:tcPr>
          <w:p w14:paraId="3DA00019" w14:textId="51DE6AA4" w:rsidR="009B7C73" w:rsidRDefault="00624D9B" w:rsidP="00F93F5A">
            <w:r w:rsidRPr="00624D9B">
              <w:drawing>
                <wp:inline distT="0" distB="0" distL="0" distR="0" wp14:anchorId="5CAE03DF" wp14:editId="73A25A5D">
                  <wp:extent cx="2470244" cy="2035342"/>
                  <wp:effectExtent l="0" t="0" r="635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6607" cy="2057064"/>
                          </a:xfrm>
                          <a:prstGeom prst="rect">
                            <a:avLst/>
                          </a:prstGeom>
                        </pic:spPr>
                      </pic:pic>
                    </a:graphicData>
                  </a:graphic>
                </wp:inline>
              </w:drawing>
            </w:r>
          </w:p>
        </w:tc>
        <w:tc>
          <w:tcPr>
            <w:tcW w:w="4389" w:type="dxa"/>
          </w:tcPr>
          <w:p w14:paraId="3E3092ED" w14:textId="61047E0E" w:rsidR="009B7C73" w:rsidRDefault="00624D9B" w:rsidP="00F93F5A">
            <w:r>
              <w:t>Im nächsten Fenster wählen sie den Speicherort, diesen könnensie durch das Kicken von «Durchsuchen» ändern. Unten im Fenster wählen sie auf welchem Benutzer Sie die Applikation instalieren möchten. Anschliessend Klicken Sie auf «Weiter».</w:t>
            </w:r>
          </w:p>
        </w:tc>
      </w:tr>
      <w:tr w:rsidR="00624D9B" w14:paraId="5D19EEF9" w14:textId="77777777" w:rsidTr="009B7C73">
        <w:tc>
          <w:tcPr>
            <w:tcW w:w="421" w:type="dxa"/>
          </w:tcPr>
          <w:p w14:paraId="48F5C2EB" w14:textId="7E746E79" w:rsidR="009B7C73" w:rsidRDefault="00624D9B" w:rsidP="00F93F5A">
            <w:r>
              <w:t>3</w:t>
            </w:r>
          </w:p>
        </w:tc>
        <w:tc>
          <w:tcPr>
            <w:tcW w:w="4252" w:type="dxa"/>
          </w:tcPr>
          <w:p w14:paraId="174387FE" w14:textId="1950EC9C" w:rsidR="009B7C73" w:rsidRDefault="00624D9B" w:rsidP="00F93F5A">
            <w:r w:rsidRPr="00624D9B">
              <w:drawing>
                <wp:inline distT="0" distB="0" distL="0" distR="0" wp14:anchorId="5091CA27" wp14:editId="627FD861">
                  <wp:extent cx="2477520" cy="2031668"/>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605" cy="2042398"/>
                          </a:xfrm>
                          <a:prstGeom prst="rect">
                            <a:avLst/>
                          </a:prstGeom>
                        </pic:spPr>
                      </pic:pic>
                    </a:graphicData>
                  </a:graphic>
                </wp:inline>
              </w:drawing>
            </w:r>
          </w:p>
        </w:tc>
        <w:tc>
          <w:tcPr>
            <w:tcW w:w="4389" w:type="dxa"/>
          </w:tcPr>
          <w:p w14:paraId="14C4CDDA" w14:textId="2436AFD7" w:rsidR="009B7C73" w:rsidRDefault="00624D9B" w:rsidP="00F93F5A">
            <w:r>
              <w:t>Auf dem nächsten Fenster Klicken Sie ebenfalls auf «Weiter».</w:t>
            </w:r>
          </w:p>
        </w:tc>
      </w:tr>
      <w:tr w:rsidR="00624D9B" w14:paraId="011939E2" w14:textId="77777777" w:rsidTr="009B7C73">
        <w:tc>
          <w:tcPr>
            <w:tcW w:w="421" w:type="dxa"/>
          </w:tcPr>
          <w:p w14:paraId="46F1AAF0" w14:textId="53BF1FF3" w:rsidR="009B7C73" w:rsidRDefault="00624D9B" w:rsidP="00F93F5A">
            <w:r>
              <w:lastRenderedPageBreak/>
              <w:t>4</w:t>
            </w:r>
          </w:p>
        </w:tc>
        <w:tc>
          <w:tcPr>
            <w:tcW w:w="4252" w:type="dxa"/>
          </w:tcPr>
          <w:p w14:paraId="403782EB" w14:textId="6843F1F5" w:rsidR="009B7C73" w:rsidRDefault="00624D9B" w:rsidP="00F93F5A">
            <w:r w:rsidRPr="00624D9B">
              <w:drawing>
                <wp:inline distT="0" distB="0" distL="0" distR="0" wp14:anchorId="11A630F4" wp14:editId="72C57C69">
                  <wp:extent cx="2470150" cy="2007929"/>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122" cy="2036357"/>
                          </a:xfrm>
                          <a:prstGeom prst="rect">
                            <a:avLst/>
                          </a:prstGeom>
                        </pic:spPr>
                      </pic:pic>
                    </a:graphicData>
                  </a:graphic>
                </wp:inline>
              </w:drawing>
            </w:r>
          </w:p>
        </w:tc>
        <w:tc>
          <w:tcPr>
            <w:tcW w:w="4389" w:type="dxa"/>
          </w:tcPr>
          <w:p w14:paraId="2CA64105" w14:textId="279BEF43" w:rsidR="009B7C73" w:rsidRDefault="00624D9B" w:rsidP="00F93F5A">
            <w:r>
              <w:t>Die Instalation ist nun abgeschlossen. Klicken sie auf «Schlissen».</w:t>
            </w:r>
          </w:p>
        </w:tc>
      </w:tr>
    </w:tbl>
    <w:p w14:paraId="224A32C7" w14:textId="138AC62D" w:rsidR="009B7C73" w:rsidRDefault="009B7C73" w:rsidP="00F93F5A"/>
    <w:p w14:paraId="4DE16392" w14:textId="77777777" w:rsidR="009B7C73" w:rsidRPr="00F93F5A" w:rsidRDefault="009B7C73" w:rsidP="00F93F5A"/>
    <w:p w14:paraId="31132FAD" w14:textId="4EBF88C5" w:rsidR="00002F99" w:rsidRPr="006B47F3" w:rsidRDefault="00002F99" w:rsidP="00F93F5A">
      <w:pPr>
        <w:pStyle w:val="berschrift2"/>
        <w:ind w:firstLine="360"/>
      </w:pPr>
      <w:bookmarkStart w:id="44" w:name="_Toc69291111"/>
      <w:bookmarkStart w:id="45" w:name="_Toc69291209"/>
      <w:bookmarkStart w:id="46" w:name="_Toc69291260"/>
      <w:bookmarkStart w:id="47" w:name="_Toc69477821"/>
      <w:r w:rsidRPr="006B47F3">
        <w:t>Deinstalation</w:t>
      </w:r>
      <w:bookmarkEnd w:id="44"/>
      <w:bookmarkEnd w:id="45"/>
      <w:bookmarkEnd w:id="46"/>
      <w:bookmarkEnd w:id="47"/>
    </w:p>
    <w:p w14:paraId="66322F6F" w14:textId="40B00E1B" w:rsidR="00002F99" w:rsidRDefault="00002F99" w:rsidP="00F93F5A">
      <w:pPr>
        <w:pStyle w:val="berschrift2"/>
      </w:pPr>
    </w:p>
    <w:tbl>
      <w:tblPr>
        <w:tblStyle w:val="Tabellenraster"/>
        <w:tblW w:w="0" w:type="auto"/>
        <w:tblLook w:val="04A0" w:firstRow="1" w:lastRow="0" w:firstColumn="1" w:lastColumn="0" w:noHBand="0" w:noVBand="1"/>
      </w:tblPr>
      <w:tblGrid>
        <w:gridCol w:w="421"/>
        <w:gridCol w:w="4252"/>
        <w:gridCol w:w="4389"/>
      </w:tblGrid>
      <w:tr w:rsidR="00624D9B" w14:paraId="4404ABDD" w14:textId="77777777" w:rsidTr="00624D9B">
        <w:tc>
          <w:tcPr>
            <w:tcW w:w="421" w:type="dxa"/>
          </w:tcPr>
          <w:p w14:paraId="58A34E59" w14:textId="51CEEC4F" w:rsidR="00624D9B" w:rsidRDefault="00624D9B" w:rsidP="00002F99">
            <w:r>
              <w:t>1</w:t>
            </w:r>
          </w:p>
        </w:tc>
        <w:tc>
          <w:tcPr>
            <w:tcW w:w="4252" w:type="dxa"/>
          </w:tcPr>
          <w:p w14:paraId="0C018F77" w14:textId="6B112605" w:rsidR="00624D9B" w:rsidRDefault="00624D9B" w:rsidP="00002F99">
            <w:r w:rsidRPr="00624D9B">
              <w:drawing>
                <wp:inline distT="0" distB="0" distL="0" distR="0" wp14:anchorId="0BEC8BA0" wp14:editId="36025D08">
                  <wp:extent cx="2502193" cy="20615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8405" cy="2074880"/>
                          </a:xfrm>
                          <a:prstGeom prst="rect">
                            <a:avLst/>
                          </a:prstGeom>
                        </pic:spPr>
                      </pic:pic>
                    </a:graphicData>
                  </a:graphic>
                </wp:inline>
              </w:drawing>
            </w:r>
          </w:p>
        </w:tc>
        <w:tc>
          <w:tcPr>
            <w:tcW w:w="4389" w:type="dxa"/>
          </w:tcPr>
          <w:p w14:paraId="32E9879F" w14:textId="38ABFEAD" w:rsidR="00624D9B" w:rsidRDefault="00624D9B" w:rsidP="00002F99">
            <w:r>
              <w:t>Um die Applikation zu deinstalieren, öffnen Sie wieder die «MyTransportApp.msi»</w:t>
            </w:r>
            <w:r w:rsidR="008003A5">
              <w:t xml:space="preserve"> und wählen «MyTransportApp entfernen» , anschliessend klicken sie auf «Fertig stellen».</w:t>
            </w:r>
          </w:p>
        </w:tc>
      </w:tr>
      <w:tr w:rsidR="00624D9B" w14:paraId="77E60CB2" w14:textId="77777777" w:rsidTr="00624D9B">
        <w:tc>
          <w:tcPr>
            <w:tcW w:w="421" w:type="dxa"/>
          </w:tcPr>
          <w:p w14:paraId="0242139B" w14:textId="3A313F01" w:rsidR="00624D9B" w:rsidRDefault="008003A5" w:rsidP="00002F99">
            <w:r>
              <w:t>2</w:t>
            </w:r>
          </w:p>
        </w:tc>
        <w:tc>
          <w:tcPr>
            <w:tcW w:w="4252" w:type="dxa"/>
          </w:tcPr>
          <w:p w14:paraId="3BF6DE60" w14:textId="278BCE01" w:rsidR="00624D9B" w:rsidRDefault="008003A5" w:rsidP="00002F99">
            <w:r w:rsidRPr="008003A5">
              <w:drawing>
                <wp:inline distT="0" distB="0" distL="0" distR="0" wp14:anchorId="396AC7BE" wp14:editId="544D1E9C">
                  <wp:extent cx="2531660" cy="2070663"/>
                  <wp:effectExtent l="0" t="0" r="254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9185" cy="2117713"/>
                          </a:xfrm>
                          <a:prstGeom prst="rect">
                            <a:avLst/>
                          </a:prstGeom>
                        </pic:spPr>
                      </pic:pic>
                    </a:graphicData>
                  </a:graphic>
                </wp:inline>
              </w:drawing>
            </w:r>
          </w:p>
        </w:tc>
        <w:tc>
          <w:tcPr>
            <w:tcW w:w="4389" w:type="dxa"/>
          </w:tcPr>
          <w:p w14:paraId="08BDE425" w14:textId="7A1FFFF9" w:rsidR="00624D9B" w:rsidRDefault="008003A5" w:rsidP="00002F99">
            <w:r>
              <w:t>Um die Deinstalation zu beenden Klicken Sie auf «Schliessen».</w:t>
            </w:r>
          </w:p>
        </w:tc>
      </w:tr>
    </w:tbl>
    <w:p w14:paraId="3D19E7A4" w14:textId="77777777" w:rsidR="00002F99" w:rsidRPr="00002F99" w:rsidRDefault="00002F99" w:rsidP="00002F99"/>
    <w:sectPr w:rsidR="00002F99" w:rsidRPr="00002F99">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98021" w14:textId="77777777" w:rsidR="002A7ECF" w:rsidRDefault="002A7ECF" w:rsidP="00AA335A">
      <w:pPr>
        <w:spacing w:after="0" w:line="240" w:lineRule="auto"/>
      </w:pPr>
      <w:r>
        <w:separator/>
      </w:r>
    </w:p>
  </w:endnote>
  <w:endnote w:type="continuationSeparator" w:id="0">
    <w:p w14:paraId="3DE10D8F" w14:textId="77777777" w:rsidR="002A7ECF" w:rsidRDefault="002A7ECF" w:rsidP="00AA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434595"/>
      <w:docPartObj>
        <w:docPartGallery w:val="Page Numbers (Bottom of Page)"/>
        <w:docPartUnique/>
      </w:docPartObj>
    </w:sdtPr>
    <w:sdtEndPr/>
    <w:sdtContent>
      <w:p w14:paraId="26C3E1B9" w14:textId="68534760" w:rsidR="00AA335A" w:rsidRDefault="00AA335A">
        <w:pPr>
          <w:pStyle w:val="Fuzeile"/>
          <w:jc w:val="center"/>
        </w:pPr>
        <w:r>
          <w:fldChar w:fldCharType="begin"/>
        </w:r>
        <w:r>
          <w:instrText>PAGE   \* MERGEFORMAT</w:instrText>
        </w:r>
        <w:r>
          <w:fldChar w:fldCharType="separate"/>
        </w:r>
        <w:r>
          <w:rPr>
            <w:lang w:val="de-DE"/>
          </w:rPr>
          <w:t>2</w:t>
        </w:r>
        <w:r>
          <w:fldChar w:fldCharType="end"/>
        </w:r>
      </w:p>
    </w:sdtContent>
  </w:sdt>
  <w:p w14:paraId="1E8DE556" w14:textId="77777777" w:rsidR="00AA335A" w:rsidRDefault="00AA335A" w:rsidP="00AA335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F2A63" w14:textId="77777777" w:rsidR="002A7ECF" w:rsidRDefault="002A7ECF" w:rsidP="00AA335A">
      <w:pPr>
        <w:spacing w:after="0" w:line="240" w:lineRule="auto"/>
      </w:pPr>
      <w:r>
        <w:separator/>
      </w:r>
    </w:p>
  </w:footnote>
  <w:footnote w:type="continuationSeparator" w:id="0">
    <w:p w14:paraId="4E28D4C9" w14:textId="77777777" w:rsidR="002A7ECF" w:rsidRDefault="002A7ECF" w:rsidP="00AA3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837C4" w14:textId="7580F7D0" w:rsidR="00AA335A" w:rsidRDefault="00AA335A">
    <w:pPr>
      <w:pStyle w:val="Kopfzeile"/>
      <w:rPr>
        <w:sz w:val="18"/>
        <w:szCs w:val="18"/>
      </w:rPr>
    </w:pPr>
    <w:r w:rsidRPr="00AA335A">
      <w:rPr>
        <w:sz w:val="18"/>
        <w:szCs w:val="18"/>
      </w:rPr>
      <w:t>Roger Bernet</w:t>
    </w:r>
    <w:r>
      <w:rPr>
        <w:sz w:val="18"/>
        <w:szCs w:val="18"/>
      </w:rPr>
      <w:tab/>
      <w:t>Ebikonerstrasse 75</w:t>
    </w:r>
    <w:r>
      <w:rPr>
        <w:sz w:val="18"/>
        <w:szCs w:val="18"/>
      </w:rPr>
      <w:tab/>
      <w:t>1</w:t>
    </w:r>
    <w:r w:rsidR="00401EDF">
      <w:rPr>
        <w:sz w:val="18"/>
        <w:szCs w:val="18"/>
      </w:rPr>
      <w:t>6</w:t>
    </w:r>
    <w:r>
      <w:rPr>
        <w:sz w:val="18"/>
        <w:szCs w:val="18"/>
      </w:rPr>
      <w:t>.04.2021</w:t>
    </w:r>
  </w:p>
  <w:p w14:paraId="3082F2C7" w14:textId="05FA4BFA" w:rsidR="00AA335A" w:rsidRDefault="00AA335A">
    <w:pPr>
      <w:pStyle w:val="Kopfzeile"/>
      <w:rPr>
        <w:sz w:val="18"/>
        <w:szCs w:val="18"/>
      </w:rPr>
    </w:pPr>
    <w:r>
      <w:rPr>
        <w:sz w:val="18"/>
        <w:szCs w:val="18"/>
      </w:rPr>
      <w:tab/>
      <w:t>6043 Adligenswil</w:t>
    </w:r>
  </w:p>
  <w:p w14:paraId="5BBAA1D5" w14:textId="77777777" w:rsidR="00AA335A" w:rsidRDefault="00AA335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D98"/>
    <w:multiLevelType w:val="hybridMultilevel"/>
    <w:tmpl w:val="AB58FE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58075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2A60B2"/>
    <w:multiLevelType w:val="hybridMultilevel"/>
    <w:tmpl w:val="4D8C6622"/>
    <w:lvl w:ilvl="0" w:tplc="064AB2D6">
      <w:start w:val="1"/>
      <w:numFmt w:val="bullet"/>
      <w:lvlText w:val="-"/>
      <w:lvlJc w:val="left"/>
      <w:pPr>
        <w:ind w:left="1428" w:hanging="360"/>
      </w:pPr>
      <w:rPr>
        <w:rFonts w:ascii="Calibri" w:eastAsiaTheme="minorHAnsi" w:hAnsi="Calibri" w:cs="Calibri" w:hint="default"/>
      </w:rPr>
    </w:lvl>
    <w:lvl w:ilvl="1" w:tplc="08070003">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3" w15:restartNumberingAfterBreak="0">
    <w:nsid w:val="2F0A4986"/>
    <w:multiLevelType w:val="hybridMultilevel"/>
    <w:tmpl w:val="5BCE4920"/>
    <w:lvl w:ilvl="0" w:tplc="16AC0E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76496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C17D0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2B0D20"/>
    <w:multiLevelType w:val="hybridMultilevel"/>
    <w:tmpl w:val="21D08F2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FB"/>
    <w:rsid w:val="00002F99"/>
    <w:rsid w:val="000321C0"/>
    <w:rsid w:val="0025291A"/>
    <w:rsid w:val="002A7ECF"/>
    <w:rsid w:val="002D43DD"/>
    <w:rsid w:val="003527F1"/>
    <w:rsid w:val="003F7C2B"/>
    <w:rsid w:val="00401EDF"/>
    <w:rsid w:val="004053D4"/>
    <w:rsid w:val="00624D9B"/>
    <w:rsid w:val="006265F2"/>
    <w:rsid w:val="006738FB"/>
    <w:rsid w:val="006B47F3"/>
    <w:rsid w:val="008003A5"/>
    <w:rsid w:val="00844A3B"/>
    <w:rsid w:val="008F2378"/>
    <w:rsid w:val="00904987"/>
    <w:rsid w:val="009B7C73"/>
    <w:rsid w:val="00AA335A"/>
    <w:rsid w:val="00B61999"/>
    <w:rsid w:val="00B952C4"/>
    <w:rsid w:val="00DC3005"/>
    <w:rsid w:val="00EB38F9"/>
    <w:rsid w:val="00F93F5A"/>
    <w:rsid w:val="00FF3A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7FFA"/>
  <w15:chartTrackingRefBased/>
  <w15:docId w15:val="{6207022E-A24A-4B27-B248-4A69F582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2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33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335A"/>
  </w:style>
  <w:style w:type="paragraph" w:styleId="Fuzeile">
    <w:name w:val="footer"/>
    <w:basedOn w:val="Standard"/>
    <w:link w:val="FuzeileZchn"/>
    <w:uiPriority w:val="99"/>
    <w:unhideWhenUsed/>
    <w:rsid w:val="00AA33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335A"/>
  </w:style>
  <w:style w:type="character" w:customStyle="1" w:styleId="berschrift1Zchn">
    <w:name w:val="Überschrift 1 Zchn"/>
    <w:basedOn w:val="Absatz-Standardschriftart"/>
    <w:link w:val="berschrift1"/>
    <w:uiPriority w:val="9"/>
    <w:rsid w:val="00AA335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A335A"/>
    <w:pPr>
      <w:ind w:left="720"/>
      <w:contextualSpacing/>
    </w:pPr>
  </w:style>
  <w:style w:type="paragraph" w:styleId="Inhaltsverzeichnisberschrift">
    <w:name w:val="TOC Heading"/>
    <w:basedOn w:val="berschrift1"/>
    <w:next w:val="Standard"/>
    <w:uiPriority w:val="39"/>
    <w:unhideWhenUsed/>
    <w:qFormat/>
    <w:rsid w:val="00AA335A"/>
    <w:pPr>
      <w:outlineLvl w:val="9"/>
    </w:pPr>
    <w:rPr>
      <w:lang w:eastAsia="de-CH"/>
    </w:rPr>
  </w:style>
  <w:style w:type="paragraph" w:styleId="Verzeichnis1">
    <w:name w:val="toc 1"/>
    <w:basedOn w:val="Standard"/>
    <w:next w:val="Standard"/>
    <w:autoRedefine/>
    <w:uiPriority w:val="39"/>
    <w:unhideWhenUsed/>
    <w:rsid w:val="00F93F5A"/>
    <w:pPr>
      <w:tabs>
        <w:tab w:val="right" w:leader="underscore" w:pos="9062"/>
      </w:tabs>
      <w:spacing w:before="120" w:after="0"/>
    </w:pPr>
    <w:rPr>
      <w:b/>
      <w:bCs/>
      <w:i/>
      <w:iCs/>
      <w:sz w:val="24"/>
      <w:szCs w:val="24"/>
    </w:rPr>
  </w:style>
  <w:style w:type="character" w:styleId="Hyperlink">
    <w:name w:val="Hyperlink"/>
    <w:basedOn w:val="Absatz-Standardschriftart"/>
    <w:uiPriority w:val="99"/>
    <w:unhideWhenUsed/>
    <w:rsid w:val="00AA335A"/>
    <w:rPr>
      <w:color w:val="0563C1" w:themeColor="hyperlink"/>
      <w:u w:val="single"/>
    </w:rPr>
  </w:style>
  <w:style w:type="character" w:customStyle="1" w:styleId="berschrift2Zchn">
    <w:name w:val="Überschrift 2 Zchn"/>
    <w:basedOn w:val="Absatz-Standardschriftart"/>
    <w:link w:val="berschrift2"/>
    <w:uiPriority w:val="9"/>
    <w:rsid w:val="00002F9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02F99"/>
    <w:pPr>
      <w:spacing w:before="120" w:after="0"/>
      <w:ind w:left="220"/>
    </w:pPr>
    <w:rPr>
      <w:b/>
      <w:bCs/>
    </w:rPr>
  </w:style>
  <w:style w:type="paragraph" w:styleId="Verzeichnis3">
    <w:name w:val="toc 3"/>
    <w:basedOn w:val="Standard"/>
    <w:next w:val="Standard"/>
    <w:autoRedefine/>
    <w:uiPriority w:val="39"/>
    <w:unhideWhenUsed/>
    <w:rsid w:val="00F93F5A"/>
    <w:pPr>
      <w:spacing w:after="0"/>
      <w:ind w:left="440"/>
    </w:pPr>
    <w:rPr>
      <w:sz w:val="20"/>
      <w:szCs w:val="20"/>
    </w:rPr>
  </w:style>
  <w:style w:type="paragraph" w:styleId="Verzeichnis4">
    <w:name w:val="toc 4"/>
    <w:basedOn w:val="Standard"/>
    <w:next w:val="Standard"/>
    <w:autoRedefine/>
    <w:uiPriority w:val="39"/>
    <w:unhideWhenUsed/>
    <w:rsid w:val="00F93F5A"/>
    <w:pPr>
      <w:spacing w:after="0"/>
      <w:ind w:left="660"/>
    </w:pPr>
    <w:rPr>
      <w:sz w:val="20"/>
      <w:szCs w:val="20"/>
    </w:rPr>
  </w:style>
  <w:style w:type="paragraph" w:styleId="Verzeichnis5">
    <w:name w:val="toc 5"/>
    <w:basedOn w:val="Standard"/>
    <w:next w:val="Standard"/>
    <w:autoRedefine/>
    <w:uiPriority w:val="39"/>
    <w:unhideWhenUsed/>
    <w:rsid w:val="00F93F5A"/>
    <w:pPr>
      <w:spacing w:after="0"/>
      <w:ind w:left="880"/>
    </w:pPr>
    <w:rPr>
      <w:sz w:val="20"/>
      <w:szCs w:val="20"/>
    </w:rPr>
  </w:style>
  <w:style w:type="paragraph" w:styleId="Verzeichnis6">
    <w:name w:val="toc 6"/>
    <w:basedOn w:val="Standard"/>
    <w:next w:val="Standard"/>
    <w:autoRedefine/>
    <w:uiPriority w:val="39"/>
    <w:unhideWhenUsed/>
    <w:rsid w:val="00F93F5A"/>
    <w:pPr>
      <w:spacing w:after="0"/>
      <w:ind w:left="1100"/>
    </w:pPr>
    <w:rPr>
      <w:sz w:val="20"/>
      <w:szCs w:val="20"/>
    </w:rPr>
  </w:style>
  <w:style w:type="paragraph" w:styleId="Verzeichnis7">
    <w:name w:val="toc 7"/>
    <w:basedOn w:val="Standard"/>
    <w:next w:val="Standard"/>
    <w:autoRedefine/>
    <w:uiPriority w:val="39"/>
    <w:unhideWhenUsed/>
    <w:rsid w:val="00F93F5A"/>
    <w:pPr>
      <w:spacing w:after="0"/>
      <w:ind w:left="1320"/>
    </w:pPr>
    <w:rPr>
      <w:sz w:val="20"/>
      <w:szCs w:val="20"/>
    </w:rPr>
  </w:style>
  <w:style w:type="paragraph" w:styleId="Verzeichnis8">
    <w:name w:val="toc 8"/>
    <w:basedOn w:val="Standard"/>
    <w:next w:val="Standard"/>
    <w:autoRedefine/>
    <w:uiPriority w:val="39"/>
    <w:unhideWhenUsed/>
    <w:rsid w:val="00F93F5A"/>
    <w:pPr>
      <w:spacing w:after="0"/>
      <w:ind w:left="1540"/>
    </w:pPr>
    <w:rPr>
      <w:sz w:val="20"/>
      <w:szCs w:val="20"/>
    </w:rPr>
  </w:style>
  <w:style w:type="paragraph" w:styleId="Verzeichnis9">
    <w:name w:val="toc 9"/>
    <w:basedOn w:val="Standard"/>
    <w:next w:val="Standard"/>
    <w:autoRedefine/>
    <w:uiPriority w:val="39"/>
    <w:unhideWhenUsed/>
    <w:rsid w:val="00F93F5A"/>
    <w:pPr>
      <w:spacing w:after="0"/>
      <w:ind w:left="1760"/>
    </w:pPr>
    <w:rPr>
      <w:sz w:val="20"/>
      <w:szCs w:val="20"/>
    </w:rPr>
  </w:style>
  <w:style w:type="table" w:styleId="Tabellenraster">
    <w:name w:val="Table Grid"/>
    <w:basedOn w:val="NormaleTabelle"/>
    <w:uiPriority w:val="39"/>
    <w:rsid w:val="0084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0D0AA-C963-49E0-AD1B-64AF79EB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1006</Words>
  <Characters>6345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 Bernet Roger</dc:creator>
  <cp:keywords/>
  <dc:description/>
  <cp:lastModifiedBy>BBZW-Sursee;FMZ; Bernet Roger</cp:lastModifiedBy>
  <cp:revision>6</cp:revision>
  <dcterms:created xsi:type="dcterms:W3CDTF">2021-04-14T08:48:00Z</dcterms:created>
  <dcterms:modified xsi:type="dcterms:W3CDTF">2021-04-16T13:28:00Z</dcterms:modified>
</cp:coreProperties>
</file>