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5495"/>
        <w:gridCol w:w="2969"/>
      </w:tblGrid>
      <w:tr w14:paraId="546225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2" w:hRule="atLeast"/>
        </w:trPr>
        <w:tc>
          <w:tcPr>
            <w:tcW w:w="2219" w:type="dxa"/>
          </w:tcPr>
          <w:p w14:paraId="799CD7E5">
            <w:pPr>
              <w:jc w:val="center"/>
            </w:pPr>
            <w:r>
              <w:drawing>
                <wp:inline distT="0" distB="0" distL="114300" distR="114300">
                  <wp:extent cx="731520" cy="620395"/>
                  <wp:effectExtent l="0" t="0" r="0" b="444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15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62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5" w:type="dxa"/>
            <w:vAlign w:val="center"/>
          </w:tcPr>
          <w:p w14:paraId="5E741907">
            <w:pPr>
              <w:jc w:val="center"/>
            </w:pPr>
            <w:r>
              <w:rPr>
                <w:b/>
                <w:sz w:val="26"/>
                <w:szCs w:val="26"/>
              </w:rPr>
              <w:t>Empowering ATL Programme – Karnataka</w:t>
            </w:r>
            <w:r>
              <w:rPr>
                <w:b/>
                <w:sz w:val="26"/>
                <w:szCs w:val="26"/>
              </w:rPr>
              <w:br w:type="textWrapping"/>
            </w:r>
            <w:r>
              <w:rPr>
                <w:b/>
                <w:sz w:val="26"/>
                <w:szCs w:val="26"/>
              </w:rPr>
              <w:t>ATL Monthly Progress Report</w:t>
            </w:r>
            <w:r>
              <w:rPr>
                <w:sz w:val="26"/>
                <w:szCs w:val="26"/>
              </w:rPr>
              <w:br w:type="textWrapping"/>
            </w:r>
            <w:r>
              <w:rPr>
                <w:sz w:val="26"/>
                <w:szCs w:val="26"/>
              </w:rPr>
              <w:t>Form Code: MER-01</w:t>
            </w:r>
          </w:p>
        </w:tc>
        <w:tc>
          <w:tcPr>
            <w:tcW w:w="2969" w:type="dxa"/>
          </w:tcPr>
          <w:p w14:paraId="57056350">
            <w:pPr>
              <w:jc w:val="center"/>
            </w:pPr>
            <w:r>
              <w:drawing>
                <wp:inline distT="0" distB="0" distL="114300" distR="114300">
                  <wp:extent cx="606425" cy="601980"/>
                  <wp:effectExtent l="0" t="0" r="3175" b="76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10637" b="65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42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861B87">
      <w:pPr>
        <w:jc w:val="center"/>
        <w:rPr>
          <w:b/>
          <w:sz w:val="28"/>
        </w:rPr>
      </w:pP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82"/>
        <w:gridCol w:w="1635"/>
        <w:gridCol w:w="1279"/>
        <w:gridCol w:w="1281"/>
        <w:gridCol w:w="1376"/>
        <w:gridCol w:w="1309"/>
        <w:gridCol w:w="1285"/>
        <w:gridCol w:w="3"/>
      </w:tblGrid>
      <w:tr w14:paraId="218D7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jc w:val="center"/>
        </w:trPr>
        <w:tc>
          <w:tcPr>
            <w:tcW w:w="2612" w:type="dxa"/>
            <w:gridSpan w:val="2"/>
          </w:tcPr>
          <w:p w14:paraId="7A5703A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School Name: __________________</w:t>
            </w:r>
          </w:p>
        </w:tc>
        <w:tc>
          <w:tcPr>
            <w:tcW w:w="2840" w:type="dxa"/>
            <w:gridSpan w:val="2"/>
          </w:tcPr>
          <w:p w14:paraId="40B4ED1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ATL ID</w:t>
            </w:r>
            <w:r>
              <w:rPr>
                <w:rFonts w:hint="default"/>
                <w:b/>
                <w:bCs/>
                <w:lang w:val="en-US"/>
              </w:rPr>
              <w:t xml:space="preserve">/ </w:t>
            </w:r>
            <w:r>
              <w:rPr>
                <w:b/>
                <w:bCs/>
                <w:sz w:val="20"/>
                <w:szCs w:val="20"/>
              </w:rPr>
              <w:t>UDISE Code</w:t>
            </w:r>
            <w:r>
              <w:rPr>
                <w:b/>
                <w:bCs/>
              </w:rPr>
              <w:t>: __________________</w:t>
            </w:r>
          </w:p>
        </w:tc>
        <w:tc>
          <w:tcPr>
            <w:tcW w:w="2614" w:type="dxa"/>
            <w:gridSpan w:val="2"/>
          </w:tcPr>
          <w:p w14:paraId="07DF0E7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District: __________________</w:t>
            </w:r>
          </w:p>
        </w:tc>
        <w:tc>
          <w:tcPr>
            <w:tcW w:w="2616" w:type="dxa"/>
            <w:gridSpan w:val="2"/>
          </w:tcPr>
          <w:p w14:paraId="1BDD543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Month &amp; Year: __________________</w:t>
            </w:r>
          </w:p>
        </w:tc>
      </w:tr>
      <w:tr w14:paraId="77B2E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jc w:val="center"/>
        </w:trPr>
        <w:tc>
          <w:tcPr>
            <w:tcW w:w="2612" w:type="dxa"/>
            <w:gridSpan w:val="2"/>
          </w:tcPr>
          <w:p w14:paraId="00705BD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Trainer: __________________</w:t>
            </w:r>
          </w:p>
        </w:tc>
        <w:tc>
          <w:tcPr>
            <w:tcW w:w="2840" w:type="dxa"/>
            <w:gridSpan w:val="2"/>
          </w:tcPr>
          <w:p w14:paraId="0AD9554D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Master Trainer: __________________</w:t>
            </w:r>
          </w:p>
        </w:tc>
        <w:tc>
          <w:tcPr>
            <w:tcW w:w="2614" w:type="dxa"/>
            <w:gridSpan w:val="2"/>
            <w:shd w:val="clear"/>
            <w:vAlign w:val="top"/>
          </w:tcPr>
          <w:p w14:paraId="1CB7426F">
            <w:pPr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rPr>
                <w:b/>
                <w:bCs/>
                <w:sz w:val="20"/>
                <w:szCs w:val="20"/>
              </w:rPr>
              <w:t xml:space="preserve">Head of Institution: </w:t>
            </w:r>
            <w:r>
              <w:rPr>
                <w:color w:val="595959"/>
                <w:sz w:val="20"/>
                <w:szCs w:val="20"/>
              </w:rPr>
              <w:t>____________________</w:t>
            </w:r>
          </w:p>
        </w:tc>
        <w:tc>
          <w:tcPr>
            <w:tcW w:w="2616" w:type="dxa"/>
            <w:gridSpan w:val="2"/>
          </w:tcPr>
          <w:p w14:paraId="338063AE">
            <w:pPr>
              <w:spacing w:after="0" w:line="240" w:lineRule="auto"/>
              <w:rPr>
                <w:b/>
                <w:bCs/>
              </w:rPr>
            </w:pPr>
          </w:p>
        </w:tc>
      </w:tr>
      <w:tr w14:paraId="13FF6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  <w:vAlign w:val="center"/>
          </w:tcPr>
          <w:p w14:paraId="425DAC6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Class</w:t>
            </w:r>
          </w:p>
        </w:tc>
        <w:tc>
          <w:tcPr>
            <w:tcW w:w="1307" w:type="dxa"/>
            <w:vAlign w:val="center"/>
          </w:tcPr>
          <w:p w14:paraId="1F93FADC">
            <w:pPr>
              <w:spacing w:after="0" w:line="240" w:lineRule="auto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/>
              </w:rPr>
              <w:t xml:space="preserve">Students </w:t>
            </w:r>
            <w:r>
              <w:rPr>
                <w:b/>
                <w:bCs/>
              </w:rPr>
              <w:t>Enrolled</w:t>
            </w:r>
          </w:p>
        </w:tc>
        <w:tc>
          <w:tcPr>
            <w:tcW w:w="1533" w:type="dxa"/>
            <w:vAlign w:val="center"/>
          </w:tcPr>
          <w:p w14:paraId="0214D9B6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/>
              </w:rPr>
              <w:t xml:space="preserve">Avg. </w:t>
            </w:r>
            <w:r>
              <w:rPr>
                <w:b/>
                <w:bCs/>
              </w:rPr>
              <w:t>Attendance %</w:t>
            </w:r>
          </w:p>
        </w:tc>
        <w:tc>
          <w:tcPr>
            <w:tcW w:w="1307" w:type="dxa"/>
            <w:vAlign w:val="center"/>
          </w:tcPr>
          <w:p w14:paraId="6EF2EBE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Sessions Planned</w:t>
            </w:r>
          </w:p>
        </w:tc>
        <w:tc>
          <w:tcPr>
            <w:tcW w:w="1309" w:type="dxa"/>
            <w:vAlign w:val="center"/>
          </w:tcPr>
          <w:p w14:paraId="4801068B">
            <w:pPr>
              <w:spacing w:after="0" w:line="240" w:lineRule="auto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/>
              </w:rPr>
              <w:t xml:space="preserve">Sessions </w:t>
            </w:r>
            <w:r>
              <w:rPr>
                <w:b/>
                <w:bCs/>
              </w:rPr>
              <w:t>Held</w:t>
            </w:r>
          </w:p>
        </w:tc>
        <w:tc>
          <w:tcPr>
            <w:tcW w:w="1306" w:type="dxa"/>
            <w:vAlign w:val="center"/>
          </w:tcPr>
          <w:p w14:paraId="38245DE1">
            <w:pPr>
              <w:spacing w:after="0" w:line="240" w:lineRule="auto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 xml:space="preserve">Curriculum </w:t>
            </w:r>
            <w:r>
              <w:rPr>
                <w:b/>
                <w:bCs/>
              </w:rPr>
              <w:t>Hours</w:t>
            </w:r>
            <w:r>
              <w:rPr>
                <w:rFonts w:hint="default"/>
                <w:b/>
                <w:bCs/>
                <w:lang w:val="en-US"/>
              </w:rPr>
              <w:t xml:space="preserve"> Completed</w:t>
            </w:r>
          </w:p>
        </w:tc>
        <w:tc>
          <w:tcPr>
            <w:tcW w:w="1309" w:type="dxa"/>
            <w:vAlign w:val="center"/>
          </w:tcPr>
          <w:p w14:paraId="198446D2">
            <w:pPr>
              <w:spacing w:after="0" w:line="240" w:lineRule="auto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</w:rPr>
              <w:t>Projects</w:t>
            </w:r>
            <w:r>
              <w:rPr>
                <w:rFonts w:hint="default"/>
                <w:b/>
                <w:bCs/>
                <w:lang w:val="en-US"/>
              </w:rPr>
              <w:t xml:space="preserve"> in Progress</w:t>
            </w:r>
          </w:p>
        </w:tc>
        <w:tc>
          <w:tcPr>
            <w:tcW w:w="1309" w:type="dxa"/>
            <w:gridSpan w:val="2"/>
            <w:vAlign w:val="center"/>
          </w:tcPr>
          <w:p w14:paraId="332AB96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14:paraId="6FA33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</w:tcPr>
          <w:p w14:paraId="5EA3E54E">
            <w:pPr>
              <w:spacing w:after="0" w:line="240" w:lineRule="auto"/>
            </w:pPr>
          </w:p>
        </w:tc>
        <w:tc>
          <w:tcPr>
            <w:tcW w:w="1307" w:type="dxa"/>
          </w:tcPr>
          <w:p w14:paraId="43A1A70A">
            <w:pPr>
              <w:spacing w:after="0" w:line="240" w:lineRule="auto"/>
            </w:pPr>
          </w:p>
        </w:tc>
        <w:tc>
          <w:tcPr>
            <w:tcW w:w="1533" w:type="dxa"/>
          </w:tcPr>
          <w:p w14:paraId="05A874E8">
            <w:pPr>
              <w:spacing w:after="0" w:line="240" w:lineRule="auto"/>
            </w:pPr>
          </w:p>
        </w:tc>
        <w:tc>
          <w:tcPr>
            <w:tcW w:w="1307" w:type="dxa"/>
          </w:tcPr>
          <w:p w14:paraId="55D8D921">
            <w:pPr>
              <w:spacing w:after="0" w:line="240" w:lineRule="auto"/>
            </w:pPr>
          </w:p>
        </w:tc>
        <w:tc>
          <w:tcPr>
            <w:tcW w:w="1309" w:type="dxa"/>
          </w:tcPr>
          <w:p w14:paraId="6FA797D4">
            <w:pPr>
              <w:spacing w:after="0" w:line="240" w:lineRule="auto"/>
            </w:pPr>
          </w:p>
        </w:tc>
        <w:tc>
          <w:tcPr>
            <w:tcW w:w="1306" w:type="dxa"/>
          </w:tcPr>
          <w:p w14:paraId="4CA990ED">
            <w:pPr>
              <w:spacing w:after="0" w:line="240" w:lineRule="auto"/>
            </w:pPr>
          </w:p>
        </w:tc>
        <w:tc>
          <w:tcPr>
            <w:tcW w:w="1309" w:type="dxa"/>
          </w:tcPr>
          <w:p w14:paraId="7F49B85F">
            <w:pPr>
              <w:spacing w:after="0" w:line="240" w:lineRule="auto"/>
            </w:pPr>
          </w:p>
        </w:tc>
        <w:tc>
          <w:tcPr>
            <w:tcW w:w="1309" w:type="dxa"/>
            <w:gridSpan w:val="2"/>
          </w:tcPr>
          <w:p w14:paraId="6327A456">
            <w:pPr>
              <w:spacing w:after="0" w:line="240" w:lineRule="auto"/>
            </w:pPr>
          </w:p>
        </w:tc>
      </w:tr>
      <w:tr w14:paraId="0517A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</w:tcPr>
          <w:p w14:paraId="1FEDB85D">
            <w:pPr>
              <w:spacing w:after="0" w:line="240" w:lineRule="auto"/>
            </w:pPr>
          </w:p>
        </w:tc>
        <w:tc>
          <w:tcPr>
            <w:tcW w:w="1307" w:type="dxa"/>
          </w:tcPr>
          <w:p w14:paraId="3CBE7DE3">
            <w:pPr>
              <w:spacing w:after="0" w:line="240" w:lineRule="auto"/>
            </w:pPr>
          </w:p>
        </w:tc>
        <w:tc>
          <w:tcPr>
            <w:tcW w:w="1533" w:type="dxa"/>
          </w:tcPr>
          <w:p w14:paraId="71982918">
            <w:pPr>
              <w:spacing w:after="0" w:line="240" w:lineRule="auto"/>
            </w:pPr>
          </w:p>
        </w:tc>
        <w:tc>
          <w:tcPr>
            <w:tcW w:w="1307" w:type="dxa"/>
          </w:tcPr>
          <w:p w14:paraId="2DD90B39">
            <w:pPr>
              <w:spacing w:after="0" w:line="240" w:lineRule="auto"/>
            </w:pPr>
          </w:p>
        </w:tc>
        <w:tc>
          <w:tcPr>
            <w:tcW w:w="1309" w:type="dxa"/>
          </w:tcPr>
          <w:p w14:paraId="28DC0966">
            <w:pPr>
              <w:spacing w:after="0" w:line="240" w:lineRule="auto"/>
            </w:pPr>
          </w:p>
        </w:tc>
        <w:tc>
          <w:tcPr>
            <w:tcW w:w="1306" w:type="dxa"/>
          </w:tcPr>
          <w:p w14:paraId="2874083A">
            <w:pPr>
              <w:spacing w:after="0" w:line="240" w:lineRule="auto"/>
            </w:pPr>
          </w:p>
        </w:tc>
        <w:tc>
          <w:tcPr>
            <w:tcW w:w="1309" w:type="dxa"/>
          </w:tcPr>
          <w:p w14:paraId="338815A3">
            <w:pPr>
              <w:spacing w:after="0" w:line="240" w:lineRule="auto"/>
            </w:pPr>
          </w:p>
        </w:tc>
        <w:tc>
          <w:tcPr>
            <w:tcW w:w="1309" w:type="dxa"/>
            <w:gridSpan w:val="2"/>
          </w:tcPr>
          <w:p w14:paraId="79DCA7FB">
            <w:pPr>
              <w:spacing w:after="0" w:line="240" w:lineRule="auto"/>
            </w:pPr>
          </w:p>
        </w:tc>
      </w:tr>
      <w:tr w14:paraId="3591C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</w:tcPr>
          <w:p w14:paraId="642B6BD8">
            <w:pPr>
              <w:spacing w:after="0" w:line="240" w:lineRule="auto"/>
            </w:pPr>
          </w:p>
        </w:tc>
        <w:tc>
          <w:tcPr>
            <w:tcW w:w="1307" w:type="dxa"/>
          </w:tcPr>
          <w:p w14:paraId="0CF051E4">
            <w:pPr>
              <w:spacing w:after="0" w:line="240" w:lineRule="auto"/>
            </w:pPr>
          </w:p>
        </w:tc>
        <w:tc>
          <w:tcPr>
            <w:tcW w:w="1533" w:type="dxa"/>
          </w:tcPr>
          <w:p w14:paraId="4B48665B">
            <w:pPr>
              <w:spacing w:after="0" w:line="240" w:lineRule="auto"/>
            </w:pPr>
          </w:p>
        </w:tc>
        <w:tc>
          <w:tcPr>
            <w:tcW w:w="1307" w:type="dxa"/>
          </w:tcPr>
          <w:p w14:paraId="3F5790C6">
            <w:pPr>
              <w:spacing w:after="0" w:line="240" w:lineRule="auto"/>
            </w:pPr>
          </w:p>
        </w:tc>
        <w:tc>
          <w:tcPr>
            <w:tcW w:w="1309" w:type="dxa"/>
          </w:tcPr>
          <w:p w14:paraId="63949022">
            <w:pPr>
              <w:spacing w:after="0" w:line="240" w:lineRule="auto"/>
            </w:pPr>
          </w:p>
        </w:tc>
        <w:tc>
          <w:tcPr>
            <w:tcW w:w="1306" w:type="dxa"/>
          </w:tcPr>
          <w:p w14:paraId="2EA95813">
            <w:pPr>
              <w:spacing w:after="0" w:line="240" w:lineRule="auto"/>
            </w:pPr>
          </w:p>
        </w:tc>
        <w:tc>
          <w:tcPr>
            <w:tcW w:w="1309" w:type="dxa"/>
          </w:tcPr>
          <w:p w14:paraId="2DE6C778">
            <w:pPr>
              <w:spacing w:after="0" w:line="240" w:lineRule="auto"/>
            </w:pPr>
          </w:p>
        </w:tc>
        <w:tc>
          <w:tcPr>
            <w:tcW w:w="1309" w:type="dxa"/>
            <w:gridSpan w:val="2"/>
          </w:tcPr>
          <w:p w14:paraId="4A4443CC">
            <w:pPr>
              <w:spacing w:after="0" w:line="240" w:lineRule="auto"/>
            </w:pPr>
          </w:p>
        </w:tc>
      </w:tr>
      <w:tr w14:paraId="03877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</w:tcPr>
          <w:p w14:paraId="709E16C3">
            <w:pPr>
              <w:spacing w:after="0" w:line="240" w:lineRule="auto"/>
            </w:pPr>
          </w:p>
        </w:tc>
        <w:tc>
          <w:tcPr>
            <w:tcW w:w="1307" w:type="dxa"/>
          </w:tcPr>
          <w:p w14:paraId="28D65108">
            <w:pPr>
              <w:spacing w:after="0" w:line="240" w:lineRule="auto"/>
            </w:pPr>
          </w:p>
        </w:tc>
        <w:tc>
          <w:tcPr>
            <w:tcW w:w="1533" w:type="dxa"/>
          </w:tcPr>
          <w:p w14:paraId="0BF15940">
            <w:pPr>
              <w:spacing w:after="0" w:line="240" w:lineRule="auto"/>
            </w:pPr>
          </w:p>
        </w:tc>
        <w:tc>
          <w:tcPr>
            <w:tcW w:w="1307" w:type="dxa"/>
          </w:tcPr>
          <w:p w14:paraId="52F2EDF9">
            <w:pPr>
              <w:spacing w:after="0" w:line="240" w:lineRule="auto"/>
            </w:pPr>
          </w:p>
        </w:tc>
        <w:tc>
          <w:tcPr>
            <w:tcW w:w="1309" w:type="dxa"/>
          </w:tcPr>
          <w:p w14:paraId="0681E17F">
            <w:pPr>
              <w:spacing w:after="0" w:line="240" w:lineRule="auto"/>
            </w:pPr>
          </w:p>
        </w:tc>
        <w:tc>
          <w:tcPr>
            <w:tcW w:w="1306" w:type="dxa"/>
          </w:tcPr>
          <w:p w14:paraId="349FD044">
            <w:pPr>
              <w:spacing w:after="0" w:line="240" w:lineRule="auto"/>
            </w:pPr>
          </w:p>
        </w:tc>
        <w:tc>
          <w:tcPr>
            <w:tcW w:w="1309" w:type="dxa"/>
          </w:tcPr>
          <w:p w14:paraId="0BC50CB5">
            <w:pPr>
              <w:spacing w:after="0" w:line="240" w:lineRule="auto"/>
            </w:pPr>
          </w:p>
        </w:tc>
        <w:tc>
          <w:tcPr>
            <w:tcW w:w="1309" w:type="dxa"/>
            <w:gridSpan w:val="2"/>
          </w:tcPr>
          <w:p w14:paraId="687F5300">
            <w:pPr>
              <w:spacing w:after="0" w:line="240" w:lineRule="auto"/>
            </w:pPr>
          </w:p>
        </w:tc>
      </w:tr>
      <w:tr w14:paraId="17624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</w:tcPr>
          <w:p w14:paraId="016D19E6">
            <w:pPr>
              <w:spacing w:after="0" w:line="240" w:lineRule="auto"/>
            </w:pPr>
          </w:p>
        </w:tc>
        <w:tc>
          <w:tcPr>
            <w:tcW w:w="1307" w:type="dxa"/>
          </w:tcPr>
          <w:p w14:paraId="09639822">
            <w:pPr>
              <w:spacing w:after="0" w:line="240" w:lineRule="auto"/>
            </w:pPr>
          </w:p>
        </w:tc>
        <w:tc>
          <w:tcPr>
            <w:tcW w:w="1533" w:type="dxa"/>
          </w:tcPr>
          <w:p w14:paraId="1817A70C">
            <w:pPr>
              <w:spacing w:after="0" w:line="240" w:lineRule="auto"/>
            </w:pPr>
          </w:p>
        </w:tc>
        <w:tc>
          <w:tcPr>
            <w:tcW w:w="1307" w:type="dxa"/>
          </w:tcPr>
          <w:p w14:paraId="183AC3F0">
            <w:pPr>
              <w:spacing w:after="0" w:line="240" w:lineRule="auto"/>
            </w:pPr>
          </w:p>
        </w:tc>
        <w:tc>
          <w:tcPr>
            <w:tcW w:w="1309" w:type="dxa"/>
          </w:tcPr>
          <w:p w14:paraId="2FC1EEC4">
            <w:pPr>
              <w:spacing w:after="0" w:line="240" w:lineRule="auto"/>
            </w:pPr>
          </w:p>
        </w:tc>
        <w:tc>
          <w:tcPr>
            <w:tcW w:w="1306" w:type="dxa"/>
          </w:tcPr>
          <w:p w14:paraId="5F970350">
            <w:pPr>
              <w:spacing w:after="0" w:line="240" w:lineRule="auto"/>
            </w:pPr>
          </w:p>
        </w:tc>
        <w:tc>
          <w:tcPr>
            <w:tcW w:w="1309" w:type="dxa"/>
          </w:tcPr>
          <w:p w14:paraId="1E94CA0C">
            <w:pPr>
              <w:spacing w:after="0" w:line="240" w:lineRule="auto"/>
            </w:pPr>
          </w:p>
        </w:tc>
        <w:tc>
          <w:tcPr>
            <w:tcW w:w="1309" w:type="dxa"/>
            <w:gridSpan w:val="2"/>
          </w:tcPr>
          <w:p w14:paraId="09CBB634">
            <w:pPr>
              <w:spacing w:after="0" w:line="240" w:lineRule="auto"/>
            </w:pPr>
          </w:p>
        </w:tc>
      </w:tr>
      <w:tr w14:paraId="71293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5" w:type="dxa"/>
          </w:tcPr>
          <w:p w14:paraId="08924482">
            <w:pPr>
              <w:spacing w:after="0" w:line="240" w:lineRule="auto"/>
            </w:pPr>
          </w:p>
        </w:tc>
        <w:tc>
          <w:tcPr>
            <w:tcW w:w="1307" w:type="dxa"/>
          </w:tcPr>
          <w:p w14:paraId="214C1FCC">
            <w:pPr>
              <w:spacing w:after="0" w:line="240" w:lineRule="auto"/>
            </w:pPr>
          </w:p>
        </w:tc>
        <w:tc>
          <w:tcPr>
            <w:tcW w:w="1533" w:type="dxa"/>
          </w:tcPr>
          <w:p w14:paraId="03E34503">
            <w:pPr>
              <w:spacing w:after="0" w:line="240" w:lineRule="auto"/>
            </w:pPr>
          </w:p>
        </w:tc>
        <w:tc>
          <w:tcPr>
            <w:tcW w:w="1307" w:type="dxa"/>
          </w:tcPr>
          <w:p w14:paraId="3363BC25">
            <w:pPr>
              <w:spacing w:after="0" w:line="240" w:lineRule="auto"/>
            </w:pPr>
          </w:p>
        </w:tc>
        <w:tc>
          <w:tcPr>
            <w:tcW w:w="1309" w:type="dxa"/>
          </w:tcPr>
          <w:p w14:paraId="5D51AC91">
            <w:pPr>
              <w:spacing w:after="0" w:line="240" w:lineRule="auto"/>
            </w:pPr>
          </w:p>
        </w:tc>
        <w:tc>
          <w:tcPr>
            <w:tcW w:w="1306" w:type="dxa"/>
          </w:tcPr>
          <w:p w14:paraId="155940A7">
            <w:pPr>
              <w:spacing w:after="0" w:line="240" w:lineRule="auto"/>
            </w:pPr>
          </w:p>
        </w:tc>
        <w:tc>
          <w:tcPr>
            <w:tcW w:w="1309" w:type="dxa"/>
          </w:tcPr>
          <w:p w14:paraId="7707B08A">
            <w:pPr>
              <w:spacing w:after="0" w:line="240" w:lineRule="auto"/>
            </w:pPr>
          </w:p>
        </w:tc>
        <w:tc>
          <w:tcPr>
            <w:tcW w:w="1309" w:type="dxa"/>
            <w:gridSpan w:val="2"/>
          </w:tcPr>
          <w:p w14:paraId="13255DE9">
            <w:pPr>
              <w:spacing w:after="0" w:line="240" w:lineRule="auto"/>
            </w:pPr>
          </w:p>
        </w:tc>
      </w:tr>
    </w:tbl>
    <w:p w14:paraId="0963F874"/>
    <w:p w14:paraId="5B558299"/>
    <w:tbl>
      <w:tblPr>
        <w:tblStyle w:val="12"/>
        <w:tblW w:w="10708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65"/>
        <w:gridCol w:w="5243"/>
      </w:tblGrid>
      <w:tr w14:paraId="06B07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465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445EB9">
            <w:pPr>
              <w:jc w:val="center"/>
              <w:rPr>
                <w:rFonts w:hint="default"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Key Activities This Month (visits, competitions, ToT, maintenance</w:t>
            </w:r>
            <w:r>
              <w:rPr>
                <w:rFonts w:hint="default"/>
                <w:b/>
                <w:bCs/>
                <w:sz w:val="19"/>
                <w:szCs w:val="19"/>
                <w:lang w:val="en-US"/>
              </w:rPr>
              <w:t>)</w:t>
            </w:r>
          </w:p>
        </w:tc>
        <w:tc>
          <w:tcPr>
            <w:tcW w:w="5243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C6F591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Issues / Support Required</w:t>
            </w:r>
          </w:p>
        </w:tc>
      </w:tr>
      <w:tr w14:paraId="3A11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60" w:hRule="atLeast"/>
        </w:trPr>
        <w:tc>
          <w:tcPr>
            <w:tcW w:w="5465" w:type="dxa"/>
          </w:tcPr>
          <w:p w14:paraId="592C26F6"/>
        </w:tc>
        <w:tc>
          <w:tcPr>
            <w:tcW w:w="5243" w:type="dxa"/>
          </w:tcPr>
          <w:p w14:paraId="75890ECA"/>
        </w:tc>
      </w:tr>
      <w:tr w14:paraId="1AEC8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60" w:hRule="atLeast"/>
        </w:trPr>
        <w:tc>
          <w:tcPr>
            <w:tcW w:w="5465" w:type="dxa"/>
          </w:tcPr>
          <w:p w14:paraId="4AD95EC8"/>
        </w:tc>
        <w:tc>
          <w:tcPr>
            <w:tcW w:w="5243" w:type="dxa"/>
          </w:tcPr>
          <w:p w14:paraId="79F66068"/>
        </w:tc>
      </w:tr>
      <w:tr w14:paraId="31CA6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60" w:hRule="atLeast"/>
        </w:trPr>
        <w:tc>
          <w:tcPr>
            <w:tcW w:w="5465" w:type="dxa"/>
          </w:tcPr>
          <w:p w14:paraId="5A773100"/>
        </w:tc>
        <w:tc>
          <w:tcPr>
            <w:tcW w:w="5243" w:type="dxa"/>
          </w:tcPr>
          <w:p w14:paraId="44F119E8"/>
        </w:tc>
      </w:tr>
    </w:tbl>
    <w:p w14:paraId="3C7AFD4D">
      <w:pPr>
        <w:spacing w:before="80" w:after="120"/>
      </w:pPr>
      <w:r>
        <w:rPr>
          <w:i/>
          <w:iCs/>
          <w:color w:val="595959"/>
          <w:sz w:val="19"/>
          <w:szCs w:val="19"/>
        </w:rPr>
        <w:t>Note: Attach attested attendance sheets (MER-03) and daily diary extracts. Submit to GTTC PMU by the 5th of the succeeding month.</w:t>
      </w:r>
    </w:p>
    <w:p w14:paraId="224C0462"/>
    <w:tbl>
      <w:tblPr>
        <w:tblStyle w:val="12"/>
        <w:tblW w:w="10645" w:type="dxa"/>
        <w:tblInd w:w="-75" w:type="dxa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10"/>
        <w:gridCol w:w="5235"/>
      </w:tblGrid>
      <w:tr w14:paraId="14D9B15D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410" w:type="dxa"/>
          </w:tcPr>
          <w:p w14:paraId="64DB7E69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29559C0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ATL Trainer</w:t>
            </w:r>
          </w:p>
          <w:p w14:paraId="07C19DEF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  <w:tc>
          <w:tcPr>
            <w:tcW w:w="5235" w:type="dxa"/>
          </w:tcPr>
          <w:p w14:paraId="0192333E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599FECF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Head of Institution (Attestation)</w:t>
            </w:r>
          </w:p>
          <w:p w14:paraId="46D52A99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</w:tr>
    </w:tbl>
    <w:p w14:paraId="7546A7F1"/>
    <w:p w14:paraId="6234926C">
      <w:r>
        <w:br w:type="page"/>
      </w:r>
    </w:p>
    <w:sectPr>
      <w:pgSz w:w="11909" w:h="16834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