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66" w:rsidRDefault="000B68EB" w:rsidP="003969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808EE" wp14:editId="340B62EF">
                <wp:simplePos x="0" y="0"/>
                <wp:positionH relativeFrom="column">
                  <wp:posOffset>-370114</wp:posOffset>
                </wp:positionH>
                <wp:positionV relativeFrom="paragraph">
                  <wp:posOffset>65314</wp:posOffset>
                </wp:positionV>
                <wp:extent cx="6553200" cy="8735786"/>
                <wp:effectExtent l="0" t="0" r="1905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87357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6966" w:rsidRPr="00B14BE2" w:rsidRDefault="00396966" w:rsidP="00B14BE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  <w:b/>
                              </w:rPr>
                            </w:pPr>
                            <w:bookmarkStart w:id="0" w:name="_GoBack"/>
                            <w:bookmarkEnd w:id="0"/>
                            <w:r w:rsidRPr="00B14BE2">
                              <w:rPr>
                                <w:rFonts w:ascii="Cascadia Mono" w:hAnsi="Cascadia Mono" w:cs="Calibri"/>
                                <w:b/>
                              </w:rPr>
                              <w:t xml:space="preserve">Query </w:t>
                            </w:r>
                          </w:p>
                          <w:p w:rsid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SELECT     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I.ItemDescription,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O.OrderYear,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O.OrderMonth,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SUM(I.ItemPrice) AS 'Sum of Revenue',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SUM(O.OrderQuantity) AS quantity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FROM 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Orders O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LEFT JOIN 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Items I ON I.IDItem = O.IDItem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WHERE 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O.OrderStatus IN (</w:t>
                            </w:r>
                            <w:r>
                              <w:rPr>
                                <w:rFonts w:ascii="Cascadia Mono" w:hAnsi="Cascadia Mono" w:cs="Calibri"/>
                              </w:rPr>
                              <w:t>‘2’</w:t>
                            </w:r>
                            <w:r w:rsidRPr="00396966">
                              <w:rPr>
                                <w:rFonts w:ascii="Cascadia Mono" w:hAnsi="Cascadia Mono" w:cs="Calibri"/>
                              </w:rPr>
                              <w:t>, '</w:t>
                            </w:r>
                            <w:r>
                              <w:rPr>
                                <w:rFonts w:ascii="Cascadia Mono" w:hAnsi="Cascadia Mono" w:cs="Calibri"/>
                              </w:rPr>
                              <w:t>4</w:t>
                            </w:r>
                            <w:r w:rsidRPr="00396966">
                              <w:rPr>
                                <w:rFonts w:ascii="Cascadia Mono" w:hAnsi="Cascadia Mono" w:cs="Calibri"/>
                              </w:rPr>
                              <w:t>', '</w:t>
                            </w:r>
                            <w:r>
                              <w:rPr>
                                <w:rFonts w:ascii="Cascadia Mono" w:hAnsi="Cascadia Mono" w:cs="Calibri"/>
                              </w:rPr>
                              <w:t>5</w:t>
                            </w:r>
                            <w:r w:rsidRPr="00396966">
                              <w:rPr>
                                <w:rFonts w:ascii="Cascadia Mono" w:hAnsi="Cascadia Mono" w:cs="Calibri"/>
                              </w:rPr>
                              <w:t>') AND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O.OrderMonth IN (4, 5, 6) AND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>
                              <w:rPr>
                                <w:rFonts w:ascii="Cascadia Mono" w:hAnsi="Cascadia Mono" w:cs="Calibri"/>
                              </w:rPr>
                              <w:t xml:space="preserve">    O.Hex IN (SELECT Hex</w:t>
                            </w: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FROM Colors WHERE ColorName = 'Blue')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GROUP BY     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I.ItemDescription,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O.OrderYear,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O.OrderMonth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ORDER BY 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I.ItemDescription,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O.OrderYear DESC,</w:t>
                            </w:r>
                          </w:p>
                          <w:p w:rsidR="00396966" w:rsidRP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396966">
                              <w:rPr>
                                <w:rFonts w:ascii="Cascadia Mono" w:hAnsi="Cascadia Mono" w:cs="Calibri"/>
                              </w:rPr>
                              <w:t xml:space="preserve">    O.OrderMonth;</w:t>
                            </w:r>
                          </w:p>
                          <w:p w:rsid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:rsidR="00396966" w:rsidRDefault="00396966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</w:p>
                          <w:p w:rsidR="000B68EB" w:rsidRDefault="000B68EB" w:rsidP="00396966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0B68EB" w:rsidRDefault="00B14BE2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  <w:b/>
                              </w:rPr>
                            </w:pPr>
                            <w:r>
                              <w:rPr>
                                <w:rFonts w:ascii="Cascadia Mono" w:hAnsi="Cascadia Mono" w:cs="Calibri"/>
                              </w:rPr>
                              <w:t xml:space="preserve">2.) </w:t>
                            </w:r>
                            <w:r w:rsidR="000B68EB" w:rsidRPr="000B68EB">
                              <w:rPr>
                                <w:rFonts w:ascii="Cascadia Mono" w:hAnsi="Cascadia Mono" w:cs="Calibri"/>
                              </w:rPr>
                              <w:tab/>
                            </w:r>
                            <w:r w:rsidR="000B68EB" w:rsidRPr="000B68EB">
                              <w:rPr>
                                <w:rFonts w:ascii="Cascadia Mono" w:hAnsi="Cascadia Mono" w:cs="Calibri"/>
                                <w:b/>
                              </w:rPr>
                              <w:t>Columns that should be Indexed are</w:t>
                            </w:r>
                          </w:p>
                          <w:p w:rsidR="000B68EB" w:rsidRPr="000B68EB" w:rsidRDefault="000B68EB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  <w:b/>
                              </w:rPr>
                            </w:pPr>
                          </w:p>
                          <w:p w:rsidR="000B68EB" w:rsidRPr="000B68EB" w:rsidRDefault="000B68EB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0B68EB">
                              <w:rPr>
                                <w:rFonts w:ascii="Cascadia Mono" w:hAnsi="Cascadia Mono" w:cs="Calibri"/>
                              </w:rPr>
                              <w:tab/>
                              <w:t>TOrders - IDOrder,</w:t>
                            </w:r>
                            <w:r>
                              <w:rPr>
                                <w:rFonts w:ascii="Cascadia Mono" w:hAnsi="Cascadia Mono" w:cs="Calibri"/>
                              </w:rPr>
                              <w:t xml:space="preserve"> </w:t>
                            </w:r>
                            <w:r w:rsidRPr="000B68EB">
                              <w:rPr>
                                <w:rFonts w:ascii="Cascadia Mono" w:hAnsi="Cascadia Mono" w:cs="Calibri"/>
                              </w:rPr>
                              <w:t>OrderStatus, hex, OrderMonth</w:t>
                            </w:r>
                          </w:p>
                          <w:p w:rsidR="000B68EB" w:rsidRPr="000B68EB" w:rsidRDefault="000B68EB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0B68EB">
                              <w:rPr>
                                <w:rFonts w:ascii="Cascadia Mono" w:hAnsi="Cascadia Mono" w:cs="Calibri"/>
                              </w:rPr>
                              <w:tab/>
                              <w:t>TItems - IdItem</w:t>
                            </w:r>
                          </w:p>
                          <w:p w:rsidR="000B68EB" w:rsidRPr="000B68EB" w:rsidRDefault="00D420D4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>
                              <w:rPr>
                                <w:rFonts w:ascii="Cascadia Mono" w:hAnsi="Cascadia Mono" w:cs="Calibri"/>
                              </w:rPr>
                              <w:tab/>
                              <w:t>TColo</w:t>
                            </w:r>
                            <w:r w:rsidR="000B68EB">
                              <w:rPr>
                                <w:rFonts w:ascii="Cascadia Mono" w:hAnsi="Cascadia Mono" w:cs="Calibri"/>
                              </w:rPr>
                              <w:t>r - IDColor</w:t>
                            </w:r>
                            <w:r w:rsidR="000B68EB" w:rsidRPr="000B68EB">
                              <w:rPr>
                                <w:rFonts w:ascii="Cascadia Mono" w:hAnsi="Cascadia Mono" w:cs="Calibri"/>
                              </w:rPr>
                              <w:t xml:space="preserve"> </w:t>
                            </w:r>
                          </w:p>
                          <w:p w:rsidR="000B68EB" w:rsidRDefault="000B68EB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0B68EB">
                              <w:rPr>
                                <w:rFonts w:ascii="Cascadia Mono" w:hAnsi="Cascadia Mono" w:cs="Calibri"/>
                              </w:rPr>
                              <w:tab/>
                            </w:r>
                            <w:r w:rsidRPr="000B68EB">
                              <w:rPr>
                                <w:rFonts w:ascii="Cascadia Mono" w:hAnsi="Cascadia Mono" w:cs="Calibri"/>
                                <w:b/>
                              </w:rPr>
                              <w:t>Note</w:t>
                            </w:r>
                            <w:r w:rsidRPr="000B68EB">
                              <w:rPr>
                                <w:rFonts w:ascii="Cascadia Mono" w:hAnsi="Cascadia Mono" w:cs="Calibri"/>
                              </w:rPr>
                              <w:t>: - If ID Colum</w:t>
                            </w:r>
                            <w:r>
                              <w:rPr>
                                <w:rFonts w:ascii="Cascadia Mono" w:hAnsi="Cascadia Mono" w:cs="Calibri"/>
                              </w:rPr>
                              <w:t>ns are PrimaryKey then those</w:t>
                            </w:r>
                            <w:r w:rsidRPr="000B68EB">
                              <w:rPr>
                                <w:rFonts w:ascii="Cascadia Mono" w:hAnsi="Cascadia Mono" w:cs="Calibri"/>
                              </w:rPr>
                              <w:t xml:space="preserve"> are </w:t>
                            </w:r>
                            <w:r>
                              <w:rPr>
                                <w:rFonts w:ascii="Cascadia Mono" w:hAnsi="Cascadia Mono" w:cs="Calibri"/>
                              </w:rPr>
                              <w:t>Indexed</w:t>
                            </w:r>
                            <w:r w:rsidRPr="000B68EB">
                              <w:rPr>
                                <w:rFonts w:ascii="Cascadia Mono" w:hAnsi="Cascadia Mono" w:cs="Calibri"/>
                              </w:rPr>
                              <w:t xml:space="preserve"> by default.</w:t>
                            </w:r>
                          </w:p>
                          <w:p w:rsidR="00B37277" w:rsidRDefault="00B37277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</w:p>
                          <w:p w:rsidR="00B37277" w:rsidRDefault="00B37277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</w:p>
                          <w:p w:rsidR="00B37277" w:rsidRDefault="00B37277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</w:p>
                          <w:p w:rsidR="00B37277" w:rsidRDefault="00B14BE2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  <w:b/>
                              </w:rPr>
                            </w:pPr>
                            <w:r>
                              <w:rPr>
                                <w:rFonts w:ascii="Cascadia Mono" w:hAnsi="Cascadia Mono" w:cs="Calibri"/>
                              </w:rPr>
                              <w:t xml:space="preserve">3.) </w:t>
                            </w:r>
                            <w:r w:rsidRPr="00B14BE2">
                              <w:rPr>
                                <w:rFonts w:ascii="Cascadia Mono" w:hAnsi="Cascadia Mono" w:cs="Calibri"/>
                                <w:b/>
                              </w:rPr>
                              <w:t>Improvements</w:t>
                            </w:r>
                          </w:p>
                          <w:p w:rsidR="00B14BE2" w:rsidRDefault="00B14BE2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  <w:b/>
                              </w:rPr>
                            </w:pPr>
                          </w:p>
                          <w:p w:rsidR="00B14BE2" w:rsidRPr="00B14BE2" w:rsidRDefault="00B14BE2" w:rsidP="000B68EB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Cascadia Mono" w:hAnsi="Cascadia Mono" w:cs="Calibri"/>
                              </w:rPr>
                            </w:pPr>
                            <w:r w:rsidRPr="00B14BE2">
                              <w:rPr>
                                <w:rFonts w:ascii="Cascadia Mono" w:hAnsi="Cascadia Mono" w:cs="Calibri"/>
                              </w:rPr>
                              <w:tab/>
                              <w:t>In order table we can update ‘Hex’ Column to store ID from color table</w:t>
                            </w:r>
                          </w:p>
                          <w:p w:rsidR="00396966" w:rsidRDefault="00396966" w:rsidP="00396966">
                            <w:pPr>
                              <w:jc w:val="center"/>
                            </w:pPr>
                          </w:p>
                          <w:p w:rsidR="00A85288" w:rsidRDefault="00A85288" w:rsidP="00396966">
                            <w:pPr>
                              <w:jc w:val="center"/>
                            </w:pPr>
                          </w:p>
                          <w:p w:rsidR="00A85288" w:rsidRDefault="00A85288" w:rsidP="003969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9.15pt;margin-top:5.15pt;width:516pt;height:68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" fillcolor="white [3201]" strokecolor="#f79646 [3209]" strokeweight="2pt">
                <v:textbox>
                  <w:txbxContent>
                    <w:p w:rsidR="00396966" w:rsidRPr="00B14BE2" w:rsidRDefault="00396966" w:rsidP="00B14BE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  <w:b/>
                        </w:rPr>
                      </w:pPr>
                      <w:bookmarkStart w:id="1" w:name="_GoBack"/>
                      <w:bookmarkEnd w:id="1"/>
                      <w:r w:rsidRPr="00B14BE2">
                        <w:rPr>
                          <w:rFonts w:ascii="Cascadia Mono" w:hAnsi="Cascadia Mono" w:cs="Calibri"/>
                          <w:b/>
                        </w:rPr>
                        <w:t xml:space="preserve">Query </w:t>
                      </w:r>
                    </w:p>
                    <w:p w:rsid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SELECT     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I.ItemDescription,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O.OrderYear,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O.OrderMonth,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SUM(I.ItemPrice) AS 'Sum of Revenue',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SUM(O.OrderQuantity) AS quantity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FROM 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Orders O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LEFT JOIN 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Items I ON I.IDItem = O.IDItem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WHERE 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O.OrderStatus IN (</w:t>
                      </w:r>
                      <w:r>
                        <w:rPr>
                          <w:rFonts w:ascii="Cascadia Mono" w:hAnsi="Cascadia Mono" w:cs="Calibri"/>
                        </w:rPr>
                        <w:t>‘2’</w:t>
                      </w:r>
                      <w:r w:rsidRPr="00396966">
                        <w:rPr>
                          <w:rFonts w:ascii="Cascadia Mono" w:hAnsi="Cascadia Mono" w:cs="Calibri"/>
                        </w:rPr>
                        <w:t>, '</w:t>
                      </w:r>
                      <w:r>
                        <w:rPr>
                          <w:rFonts w:ascii="Cascadia Mono" w:hAnsi="Cascadia Mono" w:cs="Calibri"/>
                        </w:rPr>
                        <w:t>4</w:t>
                      </w:r>
                      <w:r w:rsidRPr="00396966">
                        <w:rPr>
                          <w:rFonts w:ascii="Cascadia Mono" w:hAnsi="Cascadia Mono" w:cs="Calibri"/>
                        </w:rPr>
                        <w:t>', '</w:t>
                      </w:r>
                      <w:r>
                        <w:rPr>
                          <w:rFonts w:ascii="Cascadia Mono" w:hAnsi="Cascadia Mono" w:cs="Calibri"/>
                        </w:rPr>
                        <w:t>5</w:t>
                      </w:r>
                      <w:r w:rsidRPr="00396966">
                        <w:rPr>
                          <w:rFonts w:ascii="Cascadia Mono" w:hAnsi="Cascadia Mono" w:cs="Calibri"/>
                        </w:rPr>
                        <w:t>') AND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O.OrderMonth IN (4, 5, 6) AND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>
                        <w:rPr>
                          <w:rFonts w:ascii="Cascadia Mono" w:hAnsi="Cascadia Mono" w:cs="Calibri"/>
                        </w:rPr>
                        <w:t xml:space="preserve">    O.Hex IN (SELECT Hex</w:t>
                      </w:r>
                      <w:r w:rsidRPr="00396966">
                        <w:rPr>
                          <w:rFonts w:ascii="Cascadia Mono" w:hAnsi="Cascadia Mono" w:cs="Calibri"/>
                        </w:rPr>
                        <w:t xml:space="preserve"> FROM Colors WHERE ColorName = 'Blue')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GROUP BY     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I.ItemDescription,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O.OrderYear,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O.OrderMonth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ORDER BY 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I.ItemDescription,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O.OrderYear DESC,</w:t>
                      </w:r>
                    </w:p>
                    <w:p w:rsidR="00396966" w:rsidRP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396966">
                        <w:rPr>
                          <w:rFonts w:ascii="Cascadia Mono" w:hAnsi="Cascadia Mono" w:cs="Calibri"/>
                        </w:rPr>
                        <w:t xml:space="preserve">    O.OrderMonth;</w:t>
                      </w:r>
                    </w:p>
                    <w:p w:rsid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ab/>
                      </w:r>
                    </w:p>
                    <w:p w:rsidR="00396966" w:rsidRDefault="00396966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ab/>
                      </w:r>
                    </w:p>
                    <w:p w:rsidR="000B68EB" w:rsidRDefault="000B68EB" w:rsidP="00396966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libri" w:hAnsi="Calibri" w:cs="Calibri"/>
                        </w:rPr>
                      </w:pPr>
                    </w:p>
                    <w:p w:rsidR="000B68EB" w:rsidRDefault="00B14BE2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  <w:b/>
                        </w:rPr>
                      </w:pPr>
                      <w:r>
                        <w:rPr>
                          <w:rFonts w:ascii="Cascadia Mono" w:hAnsi="Cascadia Mono" w:cs="Calibri"/>
                        </w:rPr>
                        <w:t xml:space="preserve">2.) </w:t>
                      </w:r>
                      <w:r w:rsidR="000B68EB" w:rsidRPr="000B68EB">
                        <w:rPr>
                          <w:rFonts w:ascii="Cascadia Mono" w:hAnsi="Cascadia Mono" w:cs="Calibri"/>
                        </w:rPr>
                        <w:tab/>
                      </w:r>
                      <w:r w:rsidR="000B68EB" w:rsidRPr="000B68EB">
                        <w:rPr>
                          <w:rFonts w:ascii="Cascadia Mono" w:hAnsi="Cascadia Mono" w:cs="Calibri"/>
                          <w:b/>
                        </w:rPr>
                        <w:t>Columns that should be Indexed are</w:t>
                      </w:r>
                    </w:p>
                    <w:p w:rsidR="000B68EB" w:rsidRPr="000B68EB" w:rsidRDefault="000B68EB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  <w:b/>
                        </w:rPr>
                      </w:pPr>
                    </w:p>
                    <w:p w:rsidR="000B68EB" w:rsidRPr="000B68EB" w:rsidRDefault="000B68EB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0B68EB">
                        <w:rPr>
                          <w:rFonts w:ascii="Cascadia Mono" w:hAnsi="Cascadia Mono" w:cs="Calibri"/>
                        </w:rPr>
                        <w:tab/>
                        <w:t>TOrders - IDOrder,</w:t>
                      </w:r>
                      <w:r>
                        <w:rPr>
                          <w:rFonts w:ascii="Cascadia Mono" w:hAnsi="Cascadia Mono" w:cs="Calibri"/>
                        </w:rPr>
                        <w:t xml:space="preserve"> </w:t>
                      </w:r>
                      <w:r w:rsidRPr="000B68EB">
                        <w:rPr>
                          <w:rFonts w:ascii="Cascadia Mono" w:hAnsi="Cascadia Mono" w:cs="Calibri"/>
                        </w:rPr>
                        <w:t>OrderStatus, hex, OrderMonth</w:t>
                      </w:r>
                    </w:p>
                    <w:p w:rsidR="000B68EB" w:rsidRPr="000B68EB" w:rsidRDefault="000B68EB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0B68EB">
                        <w:rPr>
                          <w:rFonts w:ascii="Cascadia Mono" w:hAnsi="Cascadia Mono" w:cs="Calibri"/>
                        </w:rPr>
                        <w:tab/>
                        <w:t>TItems - IdItem</w:t>
                      </w:r>
                    </w:p>
                    <w:p w:rsidR="000B68EB" w:rsidRPr="000B68EB" w:rsidRDefault="00D420D4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>
                        <w:rPr>
                          <w:rFonts w:ascii="Cascadia Mono" w:hAnsi="Cascadia Mono" w:cs="Calibri"/>
                        </w:rPr>
                        <w:tab/>
                        <w:t>TColo</w:t>
                      </w:r>
                      <w:r w:rsidR="000B68EB">
                        <w:rPr>
                          <w:rFonts w:ascii="Cascadia Mono" w:hAnsi="Cascadia Mono" w:cs="Calibri"/>
                        </w:rPr>
                        <w:t>r - IDColor</w:t>
                      </w:r>
                      <w:r w:rsidR="000B68EB" w:rsidRPr="000B68EB">
                        <w:rPr>
                          <w:rFonts w:ascii="Cascadia Mono" w:hAnsi="Cascadia Mono" w:cs="Calibri"/>
                        </w:rPr>
                        <w:t xml:space="preserve"> </w:t>
                      </w:r>
                    </w:p>
                    <w:p w:rsidR="000B68EB" w:rsidRDefault="000B68EB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0B68EB">
                        <w:rPr>
                          <w:rFonts w:ascii="Cascadia Mono" w:hAnsi="Cascadia Mono" w:cs="Calibri"/>
                        </w:rPr>
                        <w:tab/>
                      </w:r>
                      <w:r w:rsidRPr="000B68EB">
                        <w:rPr>
                          <w:rFonts w:ascii="Cascadia Mono" w:hAnsi="Cascadia Mono" w:cs="Calibri"/>
                          <w:b/>
                        </w:rPr>
                        <w:t>Note</w:t>
                      </w:r>
                      <w:r w:rsidRPr="000B68EB">
                        <w:rPr>
                          <w:rFonts w:ascii="Cascadia Mono" w:hAnsi="Cascadia Mono" w:cs="Calibri"/>
                        </w:rPr>
                        <w:t>: - If ID Colum</w:t>
                      </w:r>
                      <w:r>
                        <w:rPr>
                          <w:rFonts w:ascii="Cascadia Mono" w:hAnsi="Cascadia Mono" w:cs="Calibri"/>
                        </w:rPr>
                        <w:t>ns are PrimaryKey then those</w:t>
                      </w:r>
                      <w:r w:rsidRPr="000B68EB">
                        <w:rPr>
                          <w:rFonts w:ascii="Cascadia Mono" w:hAnsi="Cascadia Mono" w:cs="Calibri"/>
                        </w:rPr>
                        <w:t xml:space="preserve"> are </w:t>
                      </w:r>
                      <w:r>
                        <w:rPr>
                          <w:rFonts w:ascii="Cascadia Mono" w:hAnsi="Cascadia Mono" w:cs="Calibri"/>
                        </w:rPr>
                        <w:t>Indexed</w:t>
                      </w:r>
                      <w:r w:rsidRPr="000B68EB">
                        <w:rPr>
                          <w:rFonts w:ascii="Cascadia Mono" w:hAnsi="Cascadia Mono" w:cs="Calibri"/>
                        </w:rPr>
                        <w:t xml:space="preserve"> by default.</w:t>
                      </w:r>
                    </w:p>
                    <w:p w:rsidR="00B37277" w:rsidRDefault="00B37277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</w:p>
                    <w:p w:rsidR="00B37277" w:rsidRDefault="00B37277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</w:p>
                    <w:p w:rsidR="00B37277" w:rsidRDefault="00B37277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</w:p>
                    <w:p w:rsidR="00B37277" w:rsidRDefault="00B14BE2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  <w:b/>
                        </w:rPr>
                      </w:pPr>
                      <w:r>
                        <w:rPr>
                          <w:rFonts w:ascii="Cascadia Mono" w:hAnsi="Cascadia Mono" w:cs="Calibri"/>
                        </w:rPr>
                        <w:t xml:space="preserve">3.) </w:t>
                      </w:r>
                      <w:r w:rsidRPr="00B14BE2">
                        <w:rPr>
                          <w:rFonts w:ascii="Cascadia Mono" w:hAnsi="Cascadia Mono" w:cs="Calibri"/>
                          <w:b/>
                        </w:rPr>
                        <w:t>Improvements</w:t>
                      </w:r>
                    </w:p>
                    <w:p w:rsidR="00B14BE2" w:rsidRDefault="00B14BE2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  <w:b/>
                        </w:rPr>
                      </w:pPr>
                    </w:p>
                    <w:p w:rsidR="00B14BE2" w:rsidRPr="00B14BE2" w:rsidRDefault="00B14BE2" w:rsidP="000B68EB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Cascadia Mono" w:hAnsi="Cascadia Mono" w:cs="Calibri"/>
                        </w:rPr>
                      </w:pPr>
                      <w:r w:rsidRPr="00B14BE2">
                        <w:rPr>
                          <w:rFonts w:ascii="Cascadia Mono" w:hAnsi="Cascadia Mono" w:cs="Calibri"/>
                        </w:rPr>
                        <w:tab/>
                        <w:t>In order table we can update ‘Hex’ Column to store ID from color table</w:t>
                      </w:r>
                    </w:p>
                    <w:p w:rsidR="00396966" w:rsidRDefault="00396966" w:rsidP="00396966">
                      <w:pPr>
                        <w:jc w:val="center"/>
                      </w:pPr>
                    </w:p>
                    <w:p w:rsidR="00A85288" w:rsidRDefault="00A85288" w:rsidP="00396966">
                      <w:pPr>
                        <w:jc w:val="center"/>
                      </w:pPr>
                    </w:p>
                    <w:p w:rsidR="00A85288" w:rsidRDefault="00A85288" w:rsidP="003969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96966" w:rsidRDefault="00396966" w:rsidP="00396966"/>
    <w:p w:rsidR="00B73324" w:rsidRPr="00396966" w:rsidRDefault="00B73324" w:rsidP="00396966"/>
    <w:sectPr w:rsidR="00B73324" w:rsidRPr="00396966" w:rsidSect="00E912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91D39"/>
    <w:multiLevelType w:val="hybridMultilevel"/>
    <w:tmpl w:val="30605FCC"/>
    <w:lvl w:ilvl="0" w:tplc="202ECCE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966"/>
    <w:rsid w:val="000B68EB"/>
    <w:rsid w:val="00396966"/>
    <w:rsid w:val="00A85288"/>
    <w:rsid w:val="00B14BE2"/>
    <w:rsid w:val="00B37277"/>
    <w:rsid w:val="00B73324"/>
    <w:rsid w:val="00D4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ONE COMPUTER</dc:creator>
  <cp:lastModifiedBy>A ONE COMPUTER</cp:lastModifiedBy>
  <cp:revision>4</cp:revision>
  <dcterms:created xsi:type="dcterms:W3CDTF">2024-05-28T11:11:00Z</dcterms:created>
  <dcterms:modified xsi:type="dcterms:W3CDTF">2024-05-28T12:49:00Z</dcterms:modified>
</cp:coreProperties>
</file>