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Device</w:t>
      </w:r>
      <w:r>
        <w:t xml:space="preserve"> </w:t>
      </w:r>
      <w:r>
        <w:t xml:space="preserve">Usage</w:t>
      </w:r>
      <w:r>
        <w:t xml:space="preserve"> </w:t>
      </w:r>
      <w:r>
        <w:t xml:space="preserve">and</w:t>
      </w:r>
      <w:r>
        <w:t xml:space="preserve"> </w:t>
      </w:r>
      <w:r>
        <w:t xml:space="preserve">User</w:t>
      </w:r>
      <w:r>
        <w:t xml:space="preserve"> </w:t>
      </w:r>
      <w:r>
        <w:t xml:space="preserve">Behavior</w:t>
      </w:r>
      <w:r>
        <w:t xml:space="preserve"> </w:t>
      </w:r>
      <w:r>
        <w:t xml:space="preserve">Classification</w:t>
      </w:r>
    </w:p>
    <w:p>
      <w:pPr>
        <w:pStyle w:val="Author"/>
      </w:pPr>
      <w:r>
        <w:t xml:space="preserve">Rohith</w:t>
      </w:r>
      <w:r>
        <w:t xml:space="preserve"> </w:t>
      </w:r>
      <w:r>
        <w:t xml:space="preserve">Reddy</w:t>
      </w:r>
    </w:p>
    <w:p>
      <w:pPr>
        <w:pStyle w:val="Date"/>
      </w:pPr>
      <w:r>
        <w:t xml:space="preserve">2024-11-07</w:t>
      </w:r>
    </w:p>
    <w:bookmarkStart w:id="20" w:name="introduction"/>
    <w:p>
      <w:pPr>
        <w:pStyle w:val="Heading2"/>
      </w:pPr>
      <w:r>
        <w:t xml:space="preserve">Introduction:</w:t>
      </w:r>
    </w:p>
    <w:p>
      <w:pPr>
        <w:pStyle w:val="FirstParagraph"/>
      </w:pPr>
      <w:r>
        <w:t xml:space="preserve">In this project, we explore a Mobile Device Usage and User Behavior Dataset to predict user behavior classes using multiple machine learning models. We implement four different classification models: Random Forest, K-Nearest Neighbors (KNN), and Support Vector Machine (SVM) and Naive Bayes followed by performance evaluation and comparison.</w:t>
      </w:r>
    </w:p>
    <w:bookmarkEnd w:id="20"/>
    <w:bookmarkStart w:id="41" w:name="load-necessary-libraries"/>
    <w:p>
      <w:pPr>
        <w:pStyle w:val="Heading1"/>
      </w:pPr>
      <w:r>
        <w:t xml:space="preserve">Load necessary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</w:p>
    <w:bookmarkStart w:id="21" w:name="data-loading-and-preprocessing"/>
    <w:p>
      <w:pPr>
        <w:pStyle w:val="Heading2"/>
      </w:pPr>
      <w:r>
        <w:t xml:space="preserve">1. Data Loading and Preprocessing</w:t>
      </w:r>
    </w:p>
    <w:p>
      <w:pPr>
        <w:pStyle w:val="SourceCode"/>
      </w:pP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"C:/Users/Dell/Desktop/int234/project/user_behavior_dataset.csv"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"User.ID"                    "Device.Model"              </w:t>
      </w:r>
      <w:r>
        <w:br/>
      </w:r>
      <w:r>
        <w:rPr>
          <w:rStyle w:val="VerbatimChar"/>
        </w:rPr>
        <w:t xml:space="preserve">##  [3] "Operating.System"           "App.Usage.Time..min.day."  </w:t>
      </w:r>
      <w:r>
        <w:br/>
      </w:r>
      <w:r>
        <w:rPr>
          <w:rStyle w:val="VerbatimChar"/>
        </w:rPr>
        <w:t xml:space="preserve">##  [5] "Screen.On.Time..hours.day." "Battery.Drain..mAh.day."   </w:t>
      </w:r>
      <w:r>
        <w:br/>
      </w:r>
      <w:r>
        <w:rPr>
          <w:rStyle w:val="VerbatimChar"/>
        </w:rPr>
        <w:t xml:space="preserve">##  [7] "Number.of.Apps.Installed"   "Data.Usage..MB.day."       </w:t>
      </w:r>
      <w:r>
        <w:br/>
      </w:r>
      <w:r>
        <w:rPr>
          <w:rStyle w:val="VerbatimChar"/>
        </w:rPr>
        <w:t xml:space="preserve">##  [9] "Age"                        "Gender"                    </w:t>
      </w:r>
      <w:r>
        <w:br/>
      </w:r>
      <w:r>
        <w:rPr>
          <w:rStyle w:val="VerbatimChar"/>
        </w:rPr>
        <w:t xml:space="preserve">## [11] "User.Behavior.Class"</w:t>
      </w:r>
    </w:p>
    <w:p>
      <w:pPr>
        <w:pStyle w:val="FirstParagraph"/>
      </w:pPr>
      <w:r>
        <w:t xml:space="preserve">Loading Dataset of User Behavior to perform predictive analysis and see the result of different classifications models to find that which model is giving high accuracy.</w:t>
      </w:r>
    </w:p>
    <w:p>
      <w:pPr>
        <w:pStyle w:val="SourceCode"/>
      </w:pPr>
      <w:r>
        <w:rPr>
          <w:rStyle w:val="CommentTok"/>
        </w:rPr>
        <w:t xml:space="preserve"># Ensure 'User.Behavior.Class' is a factor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User.Behavior.Class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User.Behavior.Class)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is.atomic)]</w:t>
      </w:r>
      <w:r>
        <w:br/>
      </w:r>
      <w:r>
        <w:rPr>
          <w:rStyle w:val="CommentTok"/>
        </w:rPr>
        <w:t xml:space="preserve">#Key Features/Structure of the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700 obs. of  11 variables:</w:t>
      </w:r>
      <w:r>
        <w:br/>
      </w:r>
      <w:r>
        <w:rPr>
          <w:rStyle w:val="VerbatimChar"/>
        </w:rPr>
        <w:t xml:space="preserve">##  $ User.ID                   : int  1 2 3 4 5 6 7 8 9 10 ...</w:t>
      </w:r>
      <w:r>
        <w:br/>
      </w:r>
      <w:r>
        <w:rPr>
          <w:rStyle w:val="VerbatimChar"/>
        </w:rPr>
        <w:t xml:space="preserve">##  $ Device.Model              : chr  "Google Pixel 5" "OnePlus 9" "Xiaomi Mi 11" "Google Pixel 5" ...</w:t>
      </w:r>
      <w:r>
        <w:br/>
      </w:r>
      <w:r>
        <w:rPr>
          <w:rStyle w:val="VerbatimChar"/>
        </w:rPr>
        <w:t xml:space="preserve">##  $ Operating.System          : chr  "Android" "Android" "Android" "Android" ...</w:t>
      </w:r>
      <w:r>
        <w:br/>
      </w:r>
      <w:r>
        <w:rPr>
          <w:rStyle w:val="VerbatimChar"/>
        </w:rPr>
        <w:t xml:space="preserve">##  $ App.Usage.Time..min.day.  : int  393 268 154 239 187 99 350 543 340 424 ...</w:t>
      </w:r>
      <w:r>
        <w:br/>
      </w:r>
      <w:r>
        <w:rPr>
          <w:rStyle w:val="VerbatimChar"/>
        </w:rPr>
        <w:t xml:space="preserve">##  $ Screen.On.Time..hours.day.: num  6.4 4.7 4 4.8 4.3 2 7.3 11.4 7.7 6.6 ...</w:t>
      </w:r>
      <w:r>
        <w:br/>
      </w:r>
      <w:r>
        <w:rPr>
          <w:rStyle w:val="VerbatimChar"/>
        </w:rPr>
        <w:t xml:space="preserve">##  $ Battery.Drain..mAh.day.   : int  1872 1331 761 1676 1367 940 1802 2956 2138 1957 ...</w:t>
      </w:r>
      <w:r>
        <w:br/>
      </w:r>
      <w:r>
        <w:rPr>
          <w:rStyle w:val="VerbatimChar"/>
        </w:rPr>
        <w:t xml:space="preserve">##  $ Number.of.Apps.Installed  : int  67 42 32 56 58 35 66 82 75 75 ...</w:t>
      </w:r>
      <w:r>
        <w:br/>
      </w:r>
      <w:r>
        <w:rPr>
          <w:rStyle w:val="VerbatimChar"/>
        </w:rPr>
        <w:t xml:space="preserve">##  $ Data.Usage..MB.day.       : int  1122 944 322 871 988 564 1054 1702 1053 1301 ...</w:t>
      </w:r>
      <w:r>
        <w:br/>
      </w:r>
      <w:r>
        <w:rPr>
          <w:rStyle w:val="VerbatimChar"/>
        </w:rPr>
        <w:t xml:space="preserve">##  $ Age                       : int  40 47 42 20 31 31 21 31 42 42 ...</w:t>
      </w:r>
      <w:r>
        <w:br/>
      </w:r>
      <w:r>
        <w:rPr>
          <w:rStyle w:val="VerbatimChar"/>
        </w:rPr>
        <w:t xml:space="preserve">##  $ Gender                    : chr  "Male" "Female" "Male" "Male" ...</w:t>
      </w:r>
      <w:r>
        <w:br/>
      </w:r>
      <w:r>
        <w:rPr>
          <w:rStyle w:val="VerbatimChar"/>
        </w:rPr>
        <w:t xml:space="preserve">##  $ User.Behavior.Class       : Factor w/ 5 levels "1","2","3","4",..: 4 3 2 3 3 2 4 5 4 4 ...</w:t>
      </w:r>
    </w:p>
    <w:p>
      <w:pPr>
        <w:pStyle w:val="FirstParagraph"/>
      </w:pPr>
      <w:r>
        <w:t xml:space="preserve">Split Dataset into Training and Testing Sets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User.Behavior.Class,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data[train_indices, ]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</w:p>
    <w:bookmarkEnd w:id="21"/>
    <w:bookmarkStart w:id="40" w:name="model-training-and-evaluation"/>
    <w:p>
      <w:pPr>
        <w:pStyle w:val="Heading2"/>
      </w:pPr>
      <w:r>
        <w:t xml:space="preserve">2. Model Training and Evaluation</w:t>
      </w:r>
    </w:p>
    <w:p>
      <w:pPr>
        <w:pStyle w:val="FirstParagraph"/>
      </w:pPr>
      <w:r>
        <w:t xml:space="preserve">2.1 Random Forest Model</w:t>
      </w:r>
    </w:p>
    <w:p>
      <w:pPr>
        <w:pStyle w:val="SourceCode"/>
      </w:pP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(User.Behavior.Class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(rf_model)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User.Behavior.Class ~ ., data = trainData,      ntree = 500, mtry = 3, importance = TRUE)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0%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1   2   3  4  5 class.error</w:t>
      </w:r>
      <w:r>
        <w:br/>
      </w:r>
      <w:r>
        <w:rPr>
          <w:rStyle w:val="VerbatimChar"/>
        </w:rPr>
        <w:t xml:space="preserve">## 1 96   0   0  0  0           0</w:t>
      </w:r>
      <w:r>
        <w:br/>
      </w:r>
      <w:r>
        <w:rPr>
          <w:rStyle w:val="VerbatimChar"/>
        </w:rPr>
        <w:t xml:space="preserve">## 2  0 103   0  0  0           0</w:t>
      </w:r>
      <w:r>
        <w:br/>
      </w:r>
      <w:r>
        <w:rPr>
          <w:rStyle w:val="VerbatimChar"/>
        </w:rPr>
        <w:t xml:space="preserve">## 3  0   0 101  0  0           0</w:t>
      </w:r>
      <w:r>
        <w:br/>
      </w:r>
      <w:r>
        <w:rPr>
          <w:rStyle w:val="VerbatimChar"/>
        </w:rPr>
        <w:t xml:space="preserve">## 4  0   0   0 98  0           0</w:t>
      </w:r>
      <w:r>
        <w:br/>
      </w:r>
      <w:r>
        <w:rPr>
          <w:rStyle w:val="VerbatimChar"/>
        </w:rPr>
        <w:t xml:space="preserve">## 5  0   0   0  0 96           0</w:t>
      </w:r>
    </w:p>
    <w:p>
      <w:pPr>
        <w:pStyle w:val="FirstParagraph"/>
      </w:pPr>
      <w:r>
        <w:t xml:space="preserve">2.1.1 Analysis of Accuracy of KNN model</w:t>
      </w:r>
    </w:p>
    <w:p>
      <w:pPr>
        <w:pStyle w:val="SourceCode"/>
      </w:pPr>
      <w:r>
        <w:rPr>
          <w:rStyle w:val="CommentTok"/>
        </w:rPr>
        <w:t xml:space="preserve"># Predict and evaluate</w:t>
      </w:r>
      <w:r>
        <w:br/>
      </w:r>
      <w:r>
        <w:rPr>
          <w:rStyle w:val="NormalTok"/>
        </w:rPr>
        <w:t xml:space="preserve">predictions_rf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rPr>
          <w:rStyle w:val="NormalTok"/>
        </w:rPr>
        <w:t xml:space="preserve">conf_matrix_rf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User.Behavior.Class, predictions_rf)</w:t>
      </w:r>
      <w:r>
        <w:br/>
      </w:r>
      <w:r>
        <w:rPr>
          <w:rStyle w:val="NormalTok"/>
        </w:rPr>
        <w:t xml:space="preserve">accuracy_rf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(conf_matrix_rf))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(conf_matrix_rf)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Accuracy:"</w:t>
      </w:r>
      <w:r>
        <w:rPr>
          <w:rStyle w:val="NormalTok"/>
        </w:rPr>
        <w:t xml:space="preserve">, accuracy_rf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Random Forest Accuracy: 100 %</w:t>
      </w:r>
    </w:p>
    <w:p>
      <w:pPr>
        <w:pStyle w:val="FirstParagraph"/>
      </w:pPr>
      <w:r>
        <w:t xml:space="preserve">2.1.2 Variable Importance Plot</w:t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Importance for Random Forest"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oject_user_behavior_files/figure-docx/unnamed-chunk-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2.2 K-Nearest Neighbors (KNN) Model</w:t>
      </w:r>
    </w:p>
    <w:p>
      <w:pPr>
        <w:pStyle w:val="BodyText"/>
      </w:pPr>
      <w:r>
        <w:t xml:space="preserve">2.2.1 Preprocess: Normalize Features and Add Noise</w:t>
      </w:r>
    </w:p>
    <w:p>
      <w:pPr>
        <w:pStyle w:val="SourceCode"/>
      </w:pPr>
      <w:r>
        <w:rPr>
          <w:rStyle w:val="NormalTok"/>
        </w:rPr>
        <w:t xml:space="preserve">normalize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 }</w:t>
      </w:r>
      <w:r>
        <w:br/>
      </w:r>
      <w:r>
        <w:rPr>
          <w:rStyle w:val="NormalTok"/>
        </w:rPr>
        <w:t xml:space="preserve">numeric_columns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is.numeric)</w:t>
      </w:r>
      <w:r>
        <w:br/>
      </w:r>
      <w:r>
        <w:rPr>
          <w:rStyle w:val="NormalTok"/>
        </w:rPr>
        <w:t xml:space="preserve">data_n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(data[, numeric_columns], normalize))</w:t>
      </w:r>
      <w:r>
        <w:br/>
      </w:r>
      <w:r>
        <w:rPr>
          <w:rStyle w:val="NormalTok"/>
        </w:rPr>
        <w:t xml:space="preserve">data_n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User.Behavior.Class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User.Behavior.Class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(data_n))</w:t>
      </w:r>
      <w:r>
        <w:br/>
      </w:r>
      <w:r>
        <w:rPr>
          <w:rStyle w:val="NormalTok"/>
        </w:rPr>
        <w:t xml:space="preserve">data_n[,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(data_n)]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data_n[,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(data_n)]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CommentTok"/>
        </w:rPr>
        <w:t xml:space="preserve"># Summary of data with noise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(data_n)</w:t>
      </w:r>
    </w:p>
    <w:p>
      <w:pPr>
        <w:pStyle w:val="SourceCode"/>
      </w:pPr>
      <w:r>
        <w:rPr>
          <w:rStyle w:val="VerbatimChar"/>
        </w:rPr>
        <w:t xml:space="preserve">##     User.ID        App.Usage.Time..min.day. Screen.On.Time..hours.day.</w:t>
      </w:r>
      <w:r>
        <w:br/>
      </w:r>
      <w:r>
        <w:rPr>
          <w:rStyle w:val="VerbatimChar"/>
        </w:rPr>
        <w:t xml:space="preserve">##  Min.   :-0.1723   Min.   :-0.1888          Min.   :-0.1799           </w:t>
      </w:r>
      <w:r>
        <w:br/>
      </w:r>
      <w:r>
        <w:rPr>
          <w:rStyle w:val="VerbatimChar"/>
        </w:rPr>
        <w:t xml:space="preserve">##  1st Qu.: 0.2444   1st Qu.: 0.1555          1st Qu.: 0.1496           </w:t>
      </w:r>
      <w:r>
        <w:br/>
      </w:r>
      <w:r>
        <w:rPr>
          <w:rStyle w:val="VerbatimChar"/>
        </w:rPr>
        <w:t xml:space="preserve">##  Median : 0.5116   Median : 0.3679          Median : 0.3671           </w:t>
      </w:r>
      <w:r>
        <w:br/>
      </w:r>
      <w:r>
        <w:rPr>
          <w:rStyle w:val="VerbatimChar"/>
        </w:rPr>
        <w:t xml:space="preserve">##  Mean   : 0.4997   Mean   : 0.4276          Mean   : 0.3923           </w:t>
      </w:r>
      <w:r>
        <w:br/>
      </w:r>
      <w:r>
        <w:rPr>
          <w:rStyle w:val="VerbatimChar"/>
        </w:rPr>
        <w:t xml:space="preserve">##  3rd Qu.: 0.7452   3rd Qu.: 0.7186          3rd Qu.: 0.5852           </w:t>
      </w:r>
      <w:r>
        <w:br/>
      </w:r>
      <w:r>
        <w:rPr>
          <w:rStyle w:val="VerbatimChar"/>
        </w:rPr>
        <w:t xml:space="preserve">##  Max.   : 1.2401   Max.   : 1.2058          Max.   : 1.1595           </w:t>
      </w:r>
      <w:r>
        <w:br/>
      </w:r>
      <w:r>
        <w:rPr>
          <w:rStyle w:val="VerbatimChar"/>
        </w:rPr>
        <w:t xml:space="preserve">##  Battery.Drain..mAh.day. Number.of.Apps.Installed Data.Usage..MB.day.</w:t>
      </w:r>
      <w:r>
        <w:br/>
      </w:r>
      <w:r>
        <w:rPr>
          <w:rStyle w:val="VerbatimChar"/>
        </w:rPr>
        <w:t xml:space="preserve">##  Min.   :-0.1920         Min.   :-0.2230          Min.   :-0.1943    </w:t>
      </w:r>
      <w:r>
        <w:br/>
      </w:r>
      <w:r>
        <w:rPr>
          <w:rStyle w:val="VerbatimChar"/>
        </w:rPr>
        <w:t xml:space="preserve">##  1st Qu.: 0.1803         1st Qu.: 0.1781          1st Qu.: 0.1138    </w:t>
      </w:r>
      <w:r>
        <w:br/>
      </w:r>
      <w:r>
        <w:rPr>
          <w:rStyle w:val="VerbatimChar"/>
        </w:rPr>
        <w:t xml:space="preserve">##  Median : 0.4427         Median : 0.4438          Median : 0.2971    </w:t>
      </w:r>
      <w:r>
        <w:br/>
      </w:r>
      <w:r>
        <w:rPr>
          <w:rStyle w:val="VerbatimChar"/>
        </w:rPr>
        <w:t xml:space="preserve">##  Mean   : 0.4513         Mean   : 0.4575          Mean   : 0.3441    </w:t>
      </w:r>
      <w:r>
        <w:br/>
      </w:r>
      <w:r>
        <w:rPr>
          <w:rStyle w:val="VerbatimChar"/>
        </w:rPr>
        <w:t xml:space="preserve">##  3rd Qu.: 0.7172         3rd Qu.: 0.7089          3rd Qu.: 0.5407    </w:t>
      </w:r>
      <w:r>
        <w:br/>
      </w:r>
      <w:r>
        <w:rPr>
          <w:rStyle w:val="VerbatimChar"/>
        </w:rPr>
        <w:t xml:space="preserve">##  Max.   : 1.1517         Max.   : 1.1525          Max.   : 1.0995    </w:t>
      </w:r>
      <w:r>
        <w:br/>
      </w:r>
      <w:r>
        <w:rPr>
          <w:rStyle w:val="VerbatimChar"/>
        </w:rPr>
        <w:t xml:space="preserve">##       Age          User.Behavior.Class</w:t>
      </w:r>
      <w:r>
        <w:br/>
      </w:r>
      <w:r>
        <w:rPr>
          <w:rStyle w:val="VerbatimChar"/>
        </w:rPr>
        <w:t xml:space="preserve">##  Min.   :-0.2245   1:136              </w:t>
      </w:r>
      <w:r>
        <w:br/>
      </w:r>
      <w:r>
        <w:rPr>
          <w:rStyle w:val="VerbatimChar"/>
        </w:rPr>
        <w:t xml:space="preserve">##  1st Qu.: 0.2444   2:146              </w:t>
      </w:r>
      <w:r>
        <w:br/>
      </w:r>
      <w:r>
        <w:rPr>
          <w:rStyle w:val="VerbatimChar"/>
        </w:rPr>
        <w:t xml:space="preserve">##  Median : 0.4875   3:143              </w:t>
      </w:r>
      <w:r>
        <w:br/>
      </w:r>
      <w:r>
        <w:rPr>
          <w:rStyle w:val="VerbatimChar"/>
        </w:rPr>
        <w:t xml:space="preserve">##  Mean   : 0.4980   4:139              </w:t>
      </w:r>
      <w:r>
        <w:br/>
      </w:r>
      <w:r>
        <w:rPr>
          <w:rStyle w:val="VerbatimChar"/>
        </w:rPr>
        <w:t xml:space="preserve">##  3rd Qu.: 0.7485   5:136              </w:t>
      </w:r>
      <w:r>
        <w:br/>
      </w:r>
      <w:r>
        <w:rPr>
          <w:rStyle w:val="VerbatimChar"/>
        </w:rPr>
        <w:t xml:space="preserve">##  Max.   : 1.1850</w:t>
      </w:r>
    </w:p>
    <w:p>
      <w:pPr>
        <w:pStyle w:val="FirstParagraph"/>
      </w:pPr>
      <w:r>
        <w:t xml:space="preserve">2.2.2 Train-Test Split and KNN Model</w:t>
      </w:r>
    </w:p>
    <w:p>
      <w:pPr>
        <w:pStyle w:val="SourceCode"/>
      </w:pP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(data_n),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(data_n))</w:t>
      </w:r>
      <w:r>
        <w:br/>
      </w:r>
      <w:r>
        <w:rPr>
          <w:rStyle w:val="NormalTok"/>
        </w:rPr>
        <w:t xml:space="preserve">data_train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data_n[train_index, ]</w:t>
      </w:r>
      <w:r>
        <w:br/>
      </w:r>
      <w:r>
        <w:rPr>
          <w:rStyle w:val="NormalTok"/>
        </w:rPr>
        <w:t xml:space="preserve">data_test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User.Behavior.Class[train_index]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User.Behavior.Class[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train_index]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as needed</w:t>
      </w:r>
      <w:r>
        <w:br/>
      </w:r>
      <w:r>
        <w:rPr>
          <w:rStyle w:val="NormalTok"/>
        </w:rPr>
        <w:t xml:space="preserve">test_pred_knn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data_train[,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(data_train)],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data_test[,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(data_test)],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train_labels,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conf_matrix_knn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(test_labels, test_pred_knn)</w:t>
      </w:r>
      <w:r>
        <w:br/>
      </w:r>
      <w:r>
        <w:rPr>
          <w:rStyle w:val="NormalTok"/>
        </w:rPr>
        <w:t xml:space="preserve">conf_matrix_knn</w:t>
      </w:r>
    </w:p>
    <w:p>
      <w:pPr>
        <w:pStyle w:val="SourceCode"/>
      </w:pPr>
      <w:r>
        <w:rPr>
          <w:rStyle w:val="VerbatimChar"/>
        </w:rPr>
        <w:t xml:space="preserve">##            test_pred_knn</w:t>
      </w:r>
      <w:r>
        <w:br/>
      </w:r>
      <w:r>
        <w:rPr>
          <w:rStyle w:val="VerbatimChar"/>
        </w:rPr>
        <w:t xml:space="preserve">## test_labels  1  2  3  4  5</w:t>
      </w:r>
      <w:r>
        <w:br/>
      </w:r>
      <w:r>
        <w:rPr>
          <w:rStyle w:val="VerbatimChar"/>
        </w:rPr>
        <w:t xml:space="preserve">##           1 40  2  0  0  0</w:t>
      </w:r>
      <w:r>
        <w:br/>
      </w:r>
      <w:r>
        <w:rPr>
          <w:rStyle w:val="VerbatimChar"/>
        </w:rPr>
        <w:t xml:space="preserve">##           2  4 38  1  0  0</w:t>
      </w:r>
      <w:r>
        <w:br/>
      </w:r>
      <w:r>
        <w:rPr>
          <w:rStyle w:val="VerbatimChar"/>
        </w:rPr>
        <w:t xml:space="preserve">##           3  0  2 42  0  0</w:t>
      </w:r>
      <w:r>
        <w:br/>
      </w:r>
      <w:r>
        <w:rPr>
          <w:rStyle w:val="VerbatimChar"/>
        </w:rPr>
        <w:t xml:space="preserve">##           4  0  0  3 40  0</w:t>
      </w:r>
      <w:r>
        <w:br/>
      </w:r>
      <w:r>
        <w:rPr>
          <w:rStyle w:val="VerbatimChar"/>
        </w:rPr>
        <w:t xml:space="preserve">##           5  0  0  0  1 38</w:t>
      </w:r>
    </w:p>
    <w:p>
      <w:pPr>
        <w:pStyle w:val="FirstParagraph"/>
      </w:pPr>
      <w:r>
        <w:t xml:space="preserve">2.2.3 Analysis of Accuracy of KNN model.</w:t>
      </w:r>
    </w:p>
    <w:p>
      <w:pPr>
        <w:pStyle w:val="SourceCode"/>
      </w:pPr>
      <w:r>
        <w:rPr>
          <w:rStyle w:val="NormalTok"/>
        </w:rPr>
        <w:t xml:space="preserve">accuracy_knn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(test_pred_knn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test_labels)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(test_labels)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 Accuracy:"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(accuracy_knn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KNN Accuracy: 93.84 %</w:t>
      </w:r>
    </w:p>
    <w:p>
      <w:pPr>
        <w:pStyle w:val="FirstParagraph"/>
      </w:pPr>
      <w:r>
        <w:t xml:space="preserve">2.3 Naive Bayes Model with Feature Reduction</w:t>
      </w:r>
    </w:p>
    <w:p>
      <w:pPr>
        <w:pStyle w:val="BodyText"/>
      </w:pPr>
      <w:r>
        <w:t xml:space="preserve">2.3.1 Features and Normalization</w:t>
      </w:r>
    </w:p>
    <w:p>
      <w:pPr>
        <w:pStyle w:val="SourceCode"/>
      </w:pP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data_n[,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Example: Adjust based on feature selection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User.Behavior.Class,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(data_reduced,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(data_reduced,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User.Behavior.Class,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User.Behavior.Class,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2.3.2 Train and Evaluate Naive Bayes Model</w:t>
      </w:r>
    </w:p>
    <w:p>
      <w:pPr>
        <w:pStyle w:val="SourceCode"/>
      </w:pPr>
      <w:r>
        <w:rPr>
          <w:rStyle w:val="NormalTok"/>
        </w:rPr>
        <w:t xml:space="preserve">nb_model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(train_set, train_labels)</w:t>
      </w:r>
      <w:r>
        <w:br/>
      </w:r>
      <w:r>
        <w:rPr>
          <w:rStyle w:val="NormalTok"/>
        </w:rPr>
        <w:t xml:space="preserve">pred_labels_nb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(nb_model, test_set)</w:t>
      </w:r>
      <w:r>
        <w:br/>
      </w:r>
      <w:r>
        <w:rPr>
          <w:rStyle w:val="NormalTok"/>
        </w:rPr>
        <w:t xml:space="preserve">conf_matrix_nb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(test_labels, pred_labels_nb)</w:t>
      </w:r>
      <w:r>
        <w:br/>
      </w:r>
      <w:r>
        <w:rPr>
          <w:rStyle w:val="NormalTok"/>
        </w:rPr>
        <w:t xml:space="preserve">conf_matrix_nb</w:t>
      </w:r>
    </w:p>
    <w:p>
      <w:pPr>
        <w:pStyle w:val="SourceCode"/>
      </w:pPr>
      <w:r>
        <w:rPr>
          <w:rStyle w:val="VerbatimChar"/>
        </w:rPr>
        <w:t xml:space="preserve">##            pred_labels_nb</w:t>
      </w:r>
      <w:r>
        <w:br/>
      </w:r>
      <w:r>
        <w:rPr>
          <w:rStyle w:val="VerbatimChar"/>
        </w:rPr>
        <w:t xml:space="preserve">## test_labels  1  2  3  4  5</w:t>
      </w:r>
      <w:r>
        <w:br/>
      </w:r>
      <w:r>
        <w:rPr>
          <w:rStyle w:val="VerbatimChar"/>
        </w:rPr>
        <w:t xml:space="preserve">##           1 26 15  0  0  0</w:t>
      </w:r>
      <w:r>
        <w:br/>
      </w:r>
      <w:r>
        <w:rPr>
          <w:rStyle w:val="VerbatimChar"/>
        </w:rPr>
        <w:t xml:space="preserve">##           2 15 19 10  0  0</w:t>
      </w:r>
      <w:r>
        <w:br/>
      </w:r>
      <w:r>
        <w:rPr>
          <w:rStyle w:val="VerbatimChar"/>
        </w:rPr>
        <w:t xml:space="preserve">##           3  1  7 31  4  0</w:t>
      </w:r>
      <w:r>
        <w:br/>
      </w:r>
      <w:r>
        <w:rPr>
          <w:rStyle w:val="VerbatimChar"/>
        </w:rPr>
        <w:t xml:space="preserve">##           4  0  0  7 27  8</w:t>
      </w:r>
      <w:r>
        <w:br/>
      </w:r>
      <w:r>
        <w:rPr>
          <w:rStyle w:val="VerbatimChar"/>
        </w:rPr>
        <w:t xml:space="preserve">##           5  0  0  0 10 31</w:t>
      </w:r>
    </w:p>
    <w:p>
      <w:pPr>
        <w:pStyle w:val="FirstParagraph"/>
      </w:pPr>
      <w:r>
        <w:t xml:space="preserve">2.3.3 Analysis of Accuracy of Naive Bayes Model.</w:t>
      </w:r>
    </w:p>
    <w:p>
      <w:pPr>
        <w:pStyle w:val="SourceCode"/>
      </w:pPr>
      <w:r>
        <w:rPr>
          <w:rStyle w:val="NormalTok"/>
        </w:rPr>
        <w:t xml:space="preserve">accuracy_nb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(conf_matrix_nb))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(conf_matrix_nb)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"Naive Bayes Accuracy with reduced features:"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(accuracy_nb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Naive Bayes Accuracy with reduced features: 63.51 %</w:t>
      </w:r>
    </w:p>
    <w:p>
      <w:pPr>
        <w:pStyle w:val="FirstParagraph"/>
      </w:pPr>
      <w:r>
        <w:t xml:space="preserve">2.4 Support Vector Machine (SVM)</w:t>
      </w:r>
    </w:p>
    <w:p>
      <w:pPr>
        <w:pStyle w:val="BodyText"/>
      </w:pPr>
      <w:r>
        <w:t xml:space="preserve">2.4.1 Train and Evaluate SVM Model</w:t>
      </w:r>
    </w:p>
    <w:p>
      <w:pPr>
        <w:pStyle w:val="SourceCode"/>
      </w:pPr>
      <w:r>
        <w:rPr>
          <w:rStyle w:val="NormalTok"/>
        </w:rPr>
        <w:t xml:space="preserve">svm_model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(User.Behavior.Class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predictions_svm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rPr>
          <w:rStyle w:val="NormalTok"/>
        </w:rPr>
        <w:t xml:space="preserve">conf_matrix_svm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User.Behavior.Class, predictions_svm)</w:t>
      </w:r>
      <w:r>
        <w:br/>
      </w:r>
      <w:r>
        <w:rPr>
          <w:rStyle w:val="NormalTok"/>
        </w:rPr>
        <w:t xml:space="preserve">conf_matrix_svm</w:t>
      </w:r>
    </w:p>
    <w:p>
      <w:pPr>
        <w:pStyle w:val="SourceCode"/>
      </w:pPr>
      <w:r>
        <w:rPr>
          <w:rStyle w:val="VerbatimChar"/>
        </w:rPr>
        <w:t xml:space="preserve">##    predictions_svm</w:t>
      </w:r>
      <w:r>
        <w:br/>
      </w:r>
      <w:r>
        <w:rPr>
          <w:rStyle w:val="VerbatimChar"/>
        </w:rPr>
        <w:t xml:space="preserve">##      1  2  3  4  5</w:t>
      </w:r>
      <w:r>
        <w:br/>
      </w:r>
      <w:r>
        <w:rPr>
          <w:rStyle w:val="VerbatimChar"/>
        </w:rPr>
        <w:t xml:space="preserve">##   1 39  1  0  0  0</w:t>
      </w:r>
      <w:r>
        <w:br/>
      </w:r>
      <w:r>
        <w:rPr>
          <w:rStyle w:val="VerbatimChar"/>
        </w:rPr>
        <w:t xml:space="preserve">##   2  0 43  0  0  0</w:t>
      </w:r>
      <w:r>
        <w:br/>
      </w:r>
      <w:r>
        <w:rPr>
          <w:rStyle w:val="VerbatimChar"/>
        </w:rPr>
        <w:t xml:space="preserve">##   3  0  0 42  0  0</w:t>
      </w:r>
      <w:r>
        <w:br/>
      </w:r>
      <w:r>
        <w:rPr>
          <w:rStyle w:val="VerbatimChar"/>
        </w:rPr>
        <w:t xml:space="preserve">##   4  0  0  0 41  0</w:t>
      </w:r>
      <w:r>
        <w:br/>
      </w:r>
      <w:r>
        <w:rPr>
          <w:rStyle w:val="VerbatimChar"/>
        </w:rPr>
        <w:t xml:space="preserve">##   5  0  0  0  0 40</w:t>
      </w:r>
    </w:p>
    <w:p>
      <w:pPr>
        <w:pStyle w:val="FirstParagraph"/>
      </w:pPr>
      <w:r>
        <w:t xml:space="preserve">2.4.2 Analysis of Accuracy of SVM</w:t>
      </w:r>
    </w:p>
    <w:p>
      <w:pPr>
        <w:pStyle w:val="SourceCode"/>
      </w:pPr>
      <w:r>
        <w:rPr>
          <w:rStyle w:val="NormalTok"/>
        </w:rPr>
        <w:t xml:space="preserve">accuracy_svm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(conf_matrix_svm))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(conf_matrix_svm)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 Accuracy:"</w:t>
      </w:r>
      <w:r>
        <w:rPr>
          <w:rStyle w:val="NormalTok"/>
        </w:rPr>
        <w:t xml:space="preserve">, accuracy_svm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SVM Accuracy: 99.51456 %</w:t>
      </w:r>
    </w:p>
    <w:p>
      <w:pPr>
        <w:pStyle w:val="FirstParagraph"/>
      </w:pPr>
      <w:r>
        <w:t xml:space="preserve">3.Visualizations of Confusion Matrices</w:t>
      </w:r>
    </w:p>
    <w:p>
      <w:pPr>
        <w:pStyle w:val="BodyText"/>
      </w:pPr>
      <w:r>
        <w:t xml:space="preserve">3.1 Random Forest Confusion Matrix</w:t>
      </w:r>
    </w:p>
    <w:p>
      <w:pPr>
        <w:pStyle w:val="SourceCode"/>
      </w:pPr>
      <w:r>
        <w:rPr>
          <w:rStyle w:val="NormalTok"/>
        </w:rPr>
        <w:t xml:space="preserve">conf_matrix_rf_df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(conf_matrix_rf)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(conf_matrix_rf_df)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conf_matrix_rf_df,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Actual,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"Confusion Matrix for Random Forest"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oject_user_behavior_files/figure-docx/unnamed-chunk-1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3.2 KNN Confusion Matrix</w:t>
      </w:r>
    </w:p>
    <w:p>
      <w:pPr>
        <w:pStyle w:val="SourceCode"/>
      </w:pPr>
      <w:r>
        <w:rPr>
          <w:rStyle w:val="NormalTok"/>
        </w:rPr>
        <w:t xml:space="preserve">conf_matrix_knn_df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(conf_matrix_knn)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(conf_matrix_knn_df)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conf_matrix_knn_df,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Actual,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"Confusion Matrix for KNN"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oject_user_behavior_files/figure-docx/unnamed-chunk-1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3.3 Naive Bayes Confusion Matrix</w:t>
      </w:r>
    </w:p>
    <w:p>
      <w:pPr>
        <w:pStyle w:val="SourceCode"/>
      </w:pPr>
      <w:r>
        <w:rPr>
          <w:rStyle w:val="NormalTok"/>
        </w:rPr>
        <w:t xml:space="preserve">conf_matrix_nb_df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(conf_matrix_nb)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(conf_matrix_nb_df)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conf_matrix_nb_df,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Actual,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"Confusion Matrix for Naive Bayes"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oject_user_behavior_files/figure-docx/unnamed-chunk-1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3.4 SVM Confusion Matrix</w:t>
      </w:r>
    </w:p>
    <w:p>
      <w:pPr>
        <w:pStyle w:val="SourceCode"/>
      </w:pPr>
      <w:r>
        <w:rPr>
          <w:rStyle w:val="NormalTok"/>
        </w:rPr>
        <w:t xml:space="preserve">conf_matrix_svm_df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(conf_matrix_svm)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(conf_matrix_svm_df)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conf_matrix_svm_df,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Actual,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"Confusion Matrix for SVM"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roject_user_behavior_files/figure-docx/unnamed-chunk-1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Model Comparison</w:t>
      </w:r>
    </w:p>
    <w:p>
      <w:pPr>
        <w:numPr>
          <w:ilvl w:val="0"/>
          <w:numId w:val="1000"/>
        </w:numPr>
        <w:pStyle w:val="Compact"/>
      </w:pPr>
      <w:r>
        <w:t xml:space="preserve">4.1 Accuracy Comparison of Models</w:t>
      </w:r>
    </w:p>
    <w:p>
      <w:pPr>
        <w:pStyle w:val="SourceCode"/>
      </w:pPr>
      <w:r>
        <w:rPr>
          <w:rStyle w:val="NormalTok"/>
        </w:rPr>
        <w:t xml:space="preserve">accuracies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"Naive Bayes"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(accuracy_knn, accuracy_nb, accuracy_rf, accuracy_svm)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accuracies,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Accuracy,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(Accuracy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Accuracy Comparison"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roject_user_behavior_files/figure-docx/unnamed-chunk-2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Device Usage and User Behavior Classification</dc:title>
  <dc:creator>Rohith Reddy</dc:creator>
  <cp:keywords/>
  <dcterms:created xsi:type="dcterms:W3CDTF">2024-11-07T18:06:12Z</dcterms:created>
  <dcterms:modified xsi:type="dcterms:W3CDTF">2024-11-07T18:06:12Z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2024-11-07</vt:lpwstr>
  </property>
  <property fmtid="{D5CDD505-2E9C-101B-9397-08002B2CF9AE}" pid="3" name="output">
    <vt:lpwstr/>
  </property>
</Properties>
</file>